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E61D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E61D0">
            <w:pPr>
              <w:pStyle w:val="Default"/>
              <w:rPr>
                <w:rFonts w:asciiTheme="minorHAnsi" w:hAnsiTheme="minorHAnsi"/>
              </w:rPr>
            </w:pPr>
            <w:r>
              <w:rPr>
                <w:rFonts w:asciiTheme="minorHAnsi" w:hAnsiTheme="minorHAnsi"/>
              </w:rPr>
              <w:t>Cameron Wilkins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E61D0">
            <w:pPr>
              <w:pStyle w:val="Default"/>
              <w:rPr>
                <w:rFonts w:asciiTheme="minorHAnsi" w:hAnsiTheme="minorHAnsi"/>
              </w:rPr>
            </w:pPr>
            <w:r>
              <w:rPr>
                <w:rFonts w:asciiTheme="minorHAnsi" w:hAnsiTheme="minorHAnsi"/>
              </w:rPr>
              <w:t>1520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E61D0">
            <w:pPr>
              <w:pStyle w:val="Default"/>
              <w:rPr>
                <w:rFonts w:asciiTheme="minorHAnsi" w:hAnsiTheme="minorHAnsi"/>
              </w:rPr>
            </w:pPr>
            <w:r>
              <w:rPr>
                <w:rFonts w:asciiTheme="minorHAnsi" w:hAnsiTheme="minorHAnsi"/>
              </w:rPr>
              <w:t>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E61D0">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3838E7" w:rsidRPr="002C0D91" w:rsidRDefault="003838E7" w:rsidP="003838E7">
            <w:pPr>
              <w:pStyle w:val="ListParagraph"/>
              <w:numPr>
                <w:ilvl w:val="0"/>
                <w:numId w:val="3"/>
              </w:numPr>
              <w:rPr>
                <w:rFonts w:ascii="Arial" w:hAnsi="Arial" w:cs="Arial"/>
                <w:color w:val="FF0000"/>
                <w:sz w:val="24"/>
                <w:szCs w:val="24"/>
              </w:rPr>
            </w:pPr>
            <w:r w:rsidRPr="002C0D91">
              <w:rPr>
                <w:rFonts w:ascii="Arial" w:hAnsi="Arial" w:cs="Arial"/>
                <w:color w:val="FF0000"/>
                <w:sz w:val="24"/>
                <w:szCs w:val="24"/>
              </w:rPr>
              <w:t xml:space="preserve">Give short answers for the following </w:t>
            </w:r>
          </w:p>
          <w:p w:rsidR="003838E7" w:rsidRPr="002C0D91" w:rsidRDefault="003838E7" w:rsidP="003838E7">
            <w:pPr>
              <w:pStyle w:val="ListParagraph"/>
              <w:numPr>
                <w:ilvl w:val="0"/>
                <w:numId w:val="2"/>
              </w:numPr>
              <w:rPr>
                <w:rFonts w:ascii="Arial" w:hAnsi="Arial" w:cs="Arial"/>
                <w:color w:val="FF0000"/>
                <w:sz w:val="24"/>
                <w:szCs w:val="24"/>
              </w:rPr>
            </w:pPr>
            <w:r w:rsidRPr="002C0D91">
              <w:rPr>
                <w:rFonts w:ascii="Arial" w:hAnsi="Arial" w:cs="Arial"/>
                <w:color w:val="FF0000"/>
                <w:sz w:val="24"/>
                <w:szCs w:val="24"/>
              </w:rPr>
              <w:t>What is meant by estimating and why are estimates necessary</w:t>
            </w:r>
            <w:r>
              <w:rPr>
                <w:rFonts w:ascii="Arial" w:hAnsi="Arial" w:cs="Arial"/>
                <w:color w:val="FF0000"/>
                <w:sz w:val="24"/>
                <w:szCs w:val="24"/>
              </w:rPr>
              <w:t>?</w:t>
            </w:r>
          </w:p>
          <w:p w:rsidR="003838E7" w:rsidRPr="00906C42" w:rsidRDefault="003838E7" w:rsidP="003838E7">
            <w:pPr>
              <w:rPr>
                <w:rFonts w:ascii="Arial" w:hAnsi="Arial" w:cs="Arial"/>
                <w:sz w:val="24"/>
                <w:szCs w:val="24"/>
              </w:rPr>
            </w:pPr>
            <w:r>
              <w:rPr>
                <w:rFonts w:ascii="Arial" w:hAnsi="Arial" w:cs="Arial"/>
                <w:sz w:val="24"/>
                <w:szCs w:val="24"/>
              </w:rPr>
              <w:t>Estimating is when a rough</w:t>
            </w:r>
            <w:r w:rsidRPr="002C0D91">
              <w:rPr>
                <w:rFonts w:ascii="Arial" w:hAnsi="Arial" w:cs="Arial"/>
                <w:sz w:val="24"/>
                <w:szCs w:val="24"/>
              </w:rPr>
              <w:t xml:space="preserve"> judgment is made. Estimates in co</w:t>
            </w:r>
            <w:r>
              <w:rPr>
                <w:rFonts w:ascii="Arial" w:hAnsi="Arial" w:cs="Arial"/>
                <w:sz w:val="24"/>
                <w:szCs w:val="24"/>
              </w:rPr>
              <w:t xml:space="preserve">nstruction </w:t>
            </w:r>
            <w:proofErr w:type="gramStart"/>
            <w:r>
              <w:rPr>
                <w:rFonts w:ascii="Arial" w:hAnsi="Arial" w:cs="Arial"/>
                <w:sz w:val="24"/>
                <w:szCs w:val="24"/>
              </w:rPr>
              <w:t>depend</w:t>
            </w:r>
            <w:proofErr w:type="gramEnd"/>
            <w:r>
              <w:rPr>
                <w:rFonts w:ascii="Arial" w:hAnsi="Arial" w:cs="Arial"/>
                <w:sz w:val="24"/>
                <w:szCs w:val="24"/>
              </w:rPr>
              <w:t xml:space="preserve"> on-</w:t>
            </w:r>
            <w:proofErr w:type="spellStart"/>
            <w:r>
              <w:rPr>
                <w:rFonts w:ascii="Arial" w:hAnsi="Arial" w:cs="Arial"/>
                <w:sz w:val="24"/>
                <w:szCs w:val="24"/>
              </w:rPr>
              <w:t>labour</w:t>
            </w:r>
            <w:proofErr w:type="spellEnd"/>
            <w:r>
              <w:rPr>
                <w:rFonts w:ascii="Arial" w:hAnsi="Arial" w:cs="Arial"/>
                <w:sz w:val="24"/>
                <w:szCs w:val="24"/>
              </w:rPr>
              <w:t>,</w:t>
            </w:r>
            <w:r w:rsidRPr="002C0D91">
              <w:rPr>
                <w:rFonts w:ascii="Arial" w:hAnsi="Arial" w:cs="Arial"/>
                <w:sz w:val="24"/>
                <w:szCs w:val="24"/>
              </w:rPr>
              <w:t xml:space="preserve"> equipment, time and material cost</w:t>
            </w:r>
            <w:r>
              <w:rPr>
                <w:rFonts w:ascii="Arial" w:hAnsi="Arial" w:cs="Arial"/>
                <w:sz w:val="24"/>
                <w:szCs w:val="24"/>
              </w:rPr>
              <w:t>s</w:t>
            </w:r>
            <w:r w:rsidRPr="002C0D91">
              <w:rPr>
                <w:rFonts w:ascii="Arial" w:hAnsi="Arial" w:cs="Arial"/>
                <w:sz w:val="24"/>
                <w:szCs w:val="24"/>
              </w:rPr>
              <w:t xml:space="preserve"> required to make a project. Estimates are necessary to find </w:t>
            </w:r>
            <w:r>
              <w:rPr>
                <w:rFonts w:ascii="Arial" w:hAnsi="Arial" w:cs="Arial"/>
                <w:sz w:val="24"/>
                <w:szCs w:val="24"/>
              </w:rPr>
              <w:t xml:space="preserve">the costs involved </w:t>
            </w:r>
            <w:r w:rsidRPr="002C0D91">
              <w:rPr>
                <w:rFonts w:ascii="Arial" w:hAnsi="Arial" w:cs="Arial"/>
                <w:sz w:val="24"/>
                <w:szCs w:val="24"/>
              </w:rPr>
              <w:t xml:space="preserve">to construct a project and if </w:t>
            </w:r>
            <w:proofErr w:type="spellStart"/>
            <w:proofErr w:type="gramStart"/>
            <w:r>
              <w:rPr>
                <w:rFonts w:ascii="Arial" w:hAnsi="Arial" w:cs="Arial"/>
                <w:sz w:val="24"/>
                <w:szCs w:val="24"/>
              </w:rPr>
              <w:t>its</w:t>
            </w:r>
            <w:proofErr w:type="spellEnd"/>
            <w:proofErr w:type="gramEnd"/>
            <w:r>
              <w:rPr>
                <w:rFonts w:ascii="Arial" w:hAnsi="Arial" w:cs="Arial"/>
                <w:sz w:val="24"/>
                <w:szCs w:val="24"/>
              </w:rPr>
              <w:t xml:space="preserve"> within </w:t>
            </w:r>
            <w:r w:rsidRPr="002C0D91">
              <w:rPr>
                <w:rFonts w:ascii="Arial" w:hAnsi="Arial" w:cs="Arial"/>
                <w:sz w:val="24"/>
                <w:szCs w:val="24"/>
              </w:rPr>
              <w:t xml:space="preserve">the client(s) </w:t>
            </w:r>
            <w:r>
              <w:rPr>
                <w:rFonts w:ascii="Arial" w:hAnsi="Arial" w:cs="Arial"/>
                <w:sz w:val="24"/>
                <w:szCs w:val="24"/>
              </w:rPr>
              <w:t>budget</w:t>
            </w:r>
            <w:r w:rsidRPr="002C0D91">
              <w:rPr>
                <w:rFonts w:ascii="Arial" w:hAnsi="Arial" w:cs="Arial"/>
                <w:sz w:val="24"/>
                <w:szCs w:val="24"/>
              </w:rPr>
              <w:t>.</w:t>
            </w:r>
          </w:p>
          <w:p w:rsidR="003838E7" w:rsidRPr="002C0D91" w:rsidRDefault="003838E7" w:rsidP="003838E7">
            <w:pPr>
              <w:rPr>
                <w:rFonts w:ascii="Arial" w:hAnsi="Arial" w:cs="Arial"/>
                <w:color w:val="FF0000"/>
                <w:sz w:val="24"/>
                <w:szCs w:val="24"/>
              </w:rPr>
            </w:pPr>
            <w:r w:rsidRPr="002C0D91">
              <w:rPr>
                <w:rFonts w:ascii="Arial" w:hAnsi="Arial" w:cs="Arial"/>
                <w:color w:val="FF0000"/>
                <w:sz w:val="24"/>
                <w:szCs w:val="24"/>
              </w:rPr>
              <w:t>ii. What is the bill of qu</w:t>
            </w:r>
            <w:r>
              <w:rPr>
                <w:rFonts w:ascii="Arial" w:hAnsi="Arial" w:cs="Arial"/>
                <w:color w:val="FF0000"/>
                <w:sz w:val="24"/>
                <w:szCs w:val="24"/>
              </w:rPr>
              <w:t>antities</w:t>
            </w:r>
            <w:r w:rsidRPr="002C0D91">
              <w:rPr>
                <w:rFonts w:ascii="Arial" w:hAnsi="Arial" w:cs="Arial"/>
                <w:color w:val="FF0000"/>
                <w:sz w:val="24"/>
                <w:szCs w:val="24"/>
              </w:rPr>
              <w:t>?</w:t>
            </w:r>
          </w:p>
          <w:p w:rsidR="003838E7" w:rsidRPr="000A3B0D" w:rsidRDefault="003838E7" w:rsidP="003838E7">
            <w:pPr>
              <w:rPr>
                <w:rFonts w:ascii="Arial" w:hAnsi="Arial" w:cs="Arial"/>
                <w:sz w:val="24"/>
                <w:szCs w:val="24"/>
              </w:rPr>
            </w:pPr>
            <w:r w:rsidRPr="002C0D91">
              <w:rPr>
                <w:rFonts w:ascii="Arial" w:hAnsi="Arial" w:cs="Arial"/>
                <w:sz w:val="24"/>
                <w:szCs w:val="24"/>
              </w:rPr>
              <w:t xml:space="preserve">Based on drawings a bill of quantity document is produced. It shows the items, the quantity and the units of the measurements. Together with a specification, they help scheduling, planning and the execution of projects. The bill of quantities estimates the quantity of </w:t>
            </w:r>
            <w:r>
              <w:rPr>
                <w:rFonts w:ascii="Arial" w:hAnsi="Arial" w:cs="Arial"/>
                <w:sz w:val="24"/>
                <w:szCs w:val="24"/>
              </w:rPr>
              <w:t>materials,</w:t>
            </w:r>
            <w:r w:rsidRPr="002C0D91">
              <w:rPr>
                <w:rFonts w:ascii="Arial" w:hAnsi="Arial" w:cs="Arial"/>
                <w:sz w:val="24"/>
                <w:szCs w:val="24"/>
              </w:rPr>
              <w:t xml:space="preserve"> </w:t>
            </w:r>
            <w:proofErr w:type="spellStart"/>
            <w:r w:rsidRPr="002C0D91">
              <w:rPr>
                <w:rFonts w:ascii="Arial" w:hAnsi="Arial" w:cs="Arial"/>
                <w:sz w:val="24"/>
                <w:szCs w:val="24"/>
              </w:rPr>
              <w:t>labour</w:t>
            </w:r>
            <w:proofErr w:type="spellEnd"/>
            <w:r w:rsidRPr="002C0D91">
              <w:rPr>
                <w:rFonts w:ascii="Arial" w:hAnsi="Arial" w:cs="Arial"/>
                <w:sz w:val="24"/>
                <w:szCs w:val="24"/>
              </w:rPr>
              <w:t xml:space="preserve"> and equipment </w:t>
            </w:r>
            <w:r>
              <w:rPr>
                <w:rFonts w:ascii="Arial" w:hAnsi="Arial" w:cs="Arial"/>
                <w:sz w:val="24"/>
                <w:szCs w:val="24"/>
              </w:rPr>
              <w:t xml:space="preserve">costs </w:t>
            </w:r>
            <w:r w:rsidRPr="002C0D91">
              <w:rPr>
                <w:rFonts w:ascii="Arial" w:hAnsi="Arial" w:cs="Arial"/>
                <w:sz w:val="24"/>
                <w:szCs w:val="24"/>
              </w:rPr>
              <w:t>needed to complete the job. Materials are calculated by the dimensions and suppliers quotes. Material cost also involves</w:t>
            </w:r>
            <w:r>
              <w:rPr>
                <w:rFonts w:ascii="Arial" w:hAnsi="Arial" w:cs="Arial"/>
                <w:sz w:val="24"/>
                <w:szCs w:val="24"/>
              </w:rPr>
              <w:t xml:space="preserve"> transportation</w:t>
            </w:r>
            <w:r w:rsidRPr="002C0D91">
              <w:rPr>
                <w:rFonts w:ascii="Arial" w:hAnsi="Arial" w:cs="Arial"/>
                <w:sz w:val="24"/>
                <w:szCs w:val="24"/>
              </w:rPr>
              <w:t>, loading and unloading and handling</w:t>
            </w:r>
            <w:r w:rsidRPr="000A3B0D">
              <w:rPr>
                <w:rFonts w:ascii="Arial" w:hAnsi="Arial" w:cs="Arial"/>
                <w:sz w:val="24"/>
                <w:szCs w:val="24"/>
              </w:rPr>
              <w:t xml:space="preserve"> on site, storing and wastage to cover breakage costs. </w:t>
            </w:r>
            <w:proofErr w:type="spellStart"/>
            <w:r w:rsidRPr="000A3B0D">
              <w:rPr>
                <w:rFonts w:ascii="Arial" w:hAnsi="Arial" w:cs="Arial"/>
                <w:sz w:val="24"/>
                <w:szCs w:val="24"/>
              </w:rPr>
              <w:t>Labour</w:t>
            </w:r>
            <w:proofErr w:type="spellEnd"/>
            <w:r w:rsidRPr="000A3B0D">
              <w:rPr>
                <w:rFonts w:ascii="Arial" w:hAnsi="Arial" w:cs="Arial"/>
                <w:sz w:val="24"/>
                <w:szCs w:val="24"/>
              </w:rPr>
              <w:t xml:space="preserve"> cost is harder to calculate </w:t>
            </w:r>
            <w:r>
              <w:rPr>
                <w:rFonts w:ascii="Arial" w:hAnsi="Arial" w:cs="Arial"/>
                <w:sz w:val="24"/>
                <w:szCs w:val="24"/>
              </w:rPr>
              <w:t xml:space="preserve">due to </w:t>
            </w:r>
            <w:r w:rsidRPr="000A3B0D">
              <w:rPr>
                <w:rFonts w:ascii="Arial" w:hAnsi="Arial" w:cs="Arial"/>
                <w:sz w:val="24"/>
                <w:szCs w:val="24"/>
              </w:rPr>
              <w:t xml:space="preserve">the work required and weather. </w:t>
            </w:r>
            <w:proofErr w:type="spellStart"/>
            <w:r w:rsidRPr="000A3B0D">
              <w:rPr>
                <w:rFonts w:ascii="Arial" w:hAnsi="Arial" w:cs="Arial"/>
                <w:sz w:val="24"/>
                <w:szCs w:val="24"/>
              </w:rPr>
              <w:t>Labour</w:t>
            </w:r>
            <w:proofErr w:type="spellEnd"/>
            <w:r w:rsidRPr="000A3B0D">
              <w:rPr>
                <w:rFonts w:ascii="Arial" w:hAnsi="Arial" w:cs="Arial"/>
                <w:sz w:val="24"/>
                <w:szCs w:val="24"/>
              </w:rPr>
              <w:t xml:space="preserve"> rate is affected by the skill and size of </w:t>
            </w:r>
            <w:proofErr w:type="spellStart"/>
            <w:r w:rsidRPr="000A3B0D">
              <w:rPr>
                <w:rFonts w:ascii="Arial" w:hAnsi="Arial" w:cs="Arial"/>
                <w:sz w:val="24"/>
                <w:szCs w:val="24"/>
              </w:rPr>
              <w:t>labour</w:t>
            </w:r>
            <w:proofErr w:type="spellEnd"/>
            <w:r w:rsidRPr="000A3B0D">
              <w:rPr>
                <w:rFonts w:ascii="Arial" w:hAnsi="Arial" w:cs="Arial"/>
                <w:sz w:val="24"/>
                <w:szCs w:val="24"/>
              </w:rPr>
              <w:t xml:space="preserve"> needed. Finally equipment cost is calculated in the bill of quantities. Equipment cost is calculated by the total hours </w:t>
            </w:r>
            <w:r>
              <w:rPr>
                <w:rFonts w:ascii="Arial" w:hAnsi="Arial" w:cs="Arial"/>
                <w:sz w:val="24"/>
                <w:szCs w:val="24"/>
              </w:rPr>
              <w:t xml:space="preserve">it is </w:t>
            </w:r>
            <w:r w:rsidRPr="000A3B0D">
              <w:rPr>
                <w:rFonts w:ascii="Arial" w:hAnsi="Arial" w:cs="Arial"/>
                <w:sz w:val="24"/>
                <w:szCs w:val="24"/>
              </w:rPr>
              <w:t>required, cost of fuel, repairs and more.</w:t>
            </w:r>
          </w:p>
          <w:p w:rsidR="003838E7" w:rsidRPr="000A3B0D" w:rsidRDefault="003838E7" w:rsidP="003838E7">
            <w:pPr>
              <w:rPr>
                <w:rFonts w:ascii="Arial" w:hAnsi="Arial" w:cs="Arial"/>
                <w:color w:val="FF0000"/>
                <w:sz w:val="24"/>
                <w:szCs w:val="24"/>
              </w:rPr>
            </w:pPr>
            <w:proofErr w:type="gramStart"/>
            <w:r w:rsidRPr="000A3B0D">
              <w:rPr>
                <w:rFonts w:ascii="Arial" w:hAnsi="Arial" w:cs="Arial"/>
                <w:color w:val="FF0000"/>
                <w:sz w:val="24"/>
                <w:szCs w:val="24"/>
              </w:rPr>
              <w:t>iii</w:t>
            </w:r>
            <w:proofErr w:type="gramEnd"/>
            <w:r w:rsidRPr="000A3B0D">
              <w:rPr>
                <w:rFonts w:ascii="Arial" w:hAnsi="Arial" w:cs="Arial"/>
                <w:color w:val="FF0000"/>
                <w:sz w:val="24"/>
                <w:szCs w:val="24"/>
              </w:rPr>
              <w:t>. Explain the term approximate estimates and how they are prepared?</w:t>
            </w:r>
          </w:p>
          <w:p w:rsidR="003838E7" w:rsidRPr="000A3B0D" w:rsidRDefault="003838E7" w:rsidP="003838E7">
            <w:pPr>
              <w:rPr>
                <w:rFonts w:ascii="Arial" w:hAnsi="Arial" w:cs="Arial"/>
                <w:sz w:val="24"/>
                <w:szCs w:val="24"/>
              </w:rPr>
            </w:pPr>
            <w:r w:rsidRPr="000A3B0D">
              <w:rPr>
                <w:rFonts w:ascii="Arial" w:hAnsi="Arial" w:cs="Arial"/>
                <w:sz w:val="24"/>
                <w:szCs w:val="24"/>
              </w:rPr>
              <w:t xml:space="preserve">Approximate estimates are done </w:t>
            </w:r>
            <w:r>
              <w:rPr>
                <w:rFonts w:ascii="Arial" w:hAnsi="Arial" w:cs="Arial"/>
                <w:sz w:val="24"/>
                <w:szCs w:val="24"/>
              </w:rPr>
              <w:t>in</w:t>
            </w:r>
            <w:r w:rsidRPr="000A3B0D">
              <w:rPr>
                <w:rFonts w:ascii="Arial" w:hAnsi="Arial" w:cs="Arial"/>
                <w:sz w:val="24"/>
                <w:szCs w:val="24"/>
              </w:rPr>
              <w:t xml:space="preserve"> the early stages of the project and are not useful during the actual execution of the project. They are done to answer crucial questions such as </w:t>
            </w:r>
            <w:r>
              <w:rPr>
                <w:rFonts w:ascii="Arial" w:hAnsi="Arial" w:cs="Arial"/>
                <w:sz w:val="24"/>
                <w:szCs w:val="24"/>
              </w:rPr>
              <w:t>is</w:t>
            </w:r>
            <w:r w:rsidRPr="000A3B0D">
              <w:rPr>
                <w:rFonts w:ascii="Arial" w:hAnsi="Arial" w:cs="Arial"/>
                <w:sz w:val="24"/>
                <w:szCs w:val="24"/>
              </w:rPr>
              <w:t xml:space="preserve"> the cost reasonable, what is the overall cost of the project,</w:t>
            </w:r>
            <w:r>
              <w:rPr>
                <w:rFonts w:ascii="Arial" w:hAnsi="Arial" w:cs="Arial"/>
                <w:sz w:val="24"/>
                <w:szCs w:val="24"/>
              </w:rPr>
              <w:t xml:space="preserve"> and</w:t>
            </w:r>
            <w:r w:rsidRPr="000A3B0D">
              <w:rPr>
                <w:rFonts w:ascii="Arial" w:hAnsi="Arial" w:cs="Arial"/>
                <w:sz w:val="24"/>
                <w:szCs w:val="24"/>
              </w:rPr>
              <w:t xml:space="preserve"> what </w:t>
            </w:r>
            <w:r>
              <w:rPr>
                <w:rFonts w:ascii="Arial" w:hAnsi="Arial" w:cs="Arial"/>
                <w:sz w:val="24"/>
                <w:szCs w:val="24"/>
              </w:rPr>
              <w:t xml:space="preserve">are the </w:t>
            </w:r>
            <w:r w:rsidRPr="000A3B0D">
              <w:rPr>
                <w:rFonts w:ascii="Arial" w:hAnsi="Arial" w:cs="Arial"/>
                <w:sz w:val="24"/>
                <w:szCs w:val="24"/>
              </w:rPr>
              <w:t>economic alternatives</w:t>
            </w:r>
            <w:r>
              <w:rPr>
                <w:rFonts w:ascii="Arial" w:hAnsi="Arial" w:cs="Arial"/>
                <w:sz w:val="24"/>
                <w:szCs w:val="24"/>
              </w:rPr>
              <w:t>.</w:t>
            </w:r>
            <w:r w:rsidRPr="000A3B0D">
              <w:rPr>
                <w:rFonts w:ascii="Arial" w:hAnsi="Arial" w:cs="Arial"/>
                <w:sz w:val="24"/>
                <w:szCs w:val="24"/>
              </w:rPr>
              <w:t xml:space="preserve"> </w:t>
            </w:r>
          </w:p>
          <w:p w:rsidR="003838E7" w:rsidRPr="000A3B0D" w:rsidRDefault="003838E7" w:rsidP="003838E7">
            <w:pPr>
              <w:rPr>
                <w:rFonts w:ascii="Arial" w:hAnsi="Arial" w:cs="Arial"/>
                <w:sz w:val="24"/>
                <w:szCs w:val="24"/>
              </w:rPr>
            </w:pPr>
            <w:r w:rsidRPr="000A3B0D">
              <w:rPr>
                <w:rFonts w:ascii="Arial" w:hAnsi="Arial" w:cs="Arial"/>
                <w:sz w:val="24"/>
                <w:szCs w:val="24"/>
              </w:rPr>
              <w:t xml:space="preserve">Approximate estimates are calculated with two steps .The first step to quickly estimate is finding the total physical area, volume and length of the </w:t>
            </w:r>
            <w:r>
              <w:rPr>
                <w:rFonts w:ascii="Arial" w:hAnsi="Arial" w:cs="Arial"/>
                <w:sz w:val="24"/>
                <w:szCs w:val="24"/>
              </w:rPr>
              <w:t xml:space="preserve">intended </w:t>
            </w:r>
            <w:r w:rsidRPr="000A3B0D">
              <w:rPr>
                <w:rFonts w:ascii="Arial" w:hAnsi="Arial" w:cs="Arial"/>
                <w:sz w:val="24"/>
                <w:szCs w:val="24"/>
              </w:rPr>
              <w:t>construct</w:t>
            </w:r>
            <w:r>
              <w:rPr>
                <w:rFonts w:ascii="Arial" w:hAnsi="Arial" w:cs="Arial"/>
                <w:sz w:val="24"/>
                <w:szCs w:val="24"/>
              </w:rPr>
              <w:t>ion. T</w:t>
            </w:r>
            <w:r w:rsidRPr="000A3B0D">
              <w:rPr>
                <w:rFonts w:ascii="Arial" w:hAnsi="Arial" w:cs="Arial"/>
                <w:sz w:val="24"/>
                <w:szCs w:val="24"/>
              </w:rPr>
              <w:t xml:space="preserve">he next step is to </w:t>
            </w:r>
            <w:proofErr w:type="gramStart"/>
            <w:r>
              <w:rPr>
                <w:rFonts w:ascii="Arial" w:hAnsi="Arial" w:cs="Arial"/>
                <w:sz w:val="24"/>
                <w:szCs w:val="24"/>
              </w:rPr>
              <w:t xml:space="preserve">multiply </w:t>
            </w:r>
            <w:r w:rsidRPr="000A3B0D">
              <w:rPr>
                <w:rFonts w:ascii="Arial" w:hAnsi="Arial" w:cs="Arial"/>
                <w:sz w:val="24"/>
                <w:szCs w:val="24"/>
              </w:rPr>
              <w:t xml:space="preserve"> that</w:t>
            </w:r>
            <w:proofErr w:type="gramEnd"/>
            <w:r w:rsidRPr="000A3B0D">
              <w:rPr>
                <w:rFonts w:ascii="Arial" w:hAnsi="Arial" w:cs="Arial"/>
                <w:sz w:val="24"/>
                <w:szCs w:val="24"/>
              </w:rPr>
              <w:t xml:space="preserve"> answer with the cost of structure per unit.</w:t>
            </w:r>
          </w:p>
          <w:p w:rsidR="003838E7" w:rsidRPr="000A3B0D" w:rsidRDefault="003838E7" w:rsidP="003838E7">
            <w:pPr>
              <w:rPr>
                <w:rFonts w:ascii="Arial" w:hAnsi="Arial" w:cs="Arial"/>
                <w:color w:val="FF0000"/>
                <w:sz w:val="24"/>
                <w:szCs w:val="24"/>
              </w:rPr>
            </w:pPr>
            <w:r w:rsidRPr="000A3B0D">
              <w:rPr>
                <w:rFonts w:ascii="Arial" w:hAnsi="Arial" w:cs="Arial"/>
                <w:color w:val="FF0000"/>
                <w:sz w:val="24"/>
                <w:szCs w:val="24"/>
              </w:rPr>
              <w:lastRenderedPageBreak/>
              <w:t>iv. What is meant by project budget? How is it prepared?</w:t>
            </w:r>
          </w:p>
          <w:p w:rsidR="003838E7" w:rsidRPr="000A3B0D" w:rsidRDefault="003838E7" w:rsidP="003838E7">
            <w:pPr>
              <w:rPr>
                <w:rFonts w:ascii="Arial" w:hAnsi="Arial" w:cs="Arial"/>
                <w:sz w:val="24"/>
                <w:szCs w:val="24"/>
              </w:rPr>
            </w:pPr>
            <w:r w:rsidRPr="000A3B0D">
              <w:rPr>
                <w:rFonts w:ascii="Arial" w:hAnsi="Arial" w:cs="Arial"/>
                <w:sz w:val="24"/>
                <w:szCs w:val="24"/>
              </w:rPr>
              <w:t>The project budget is the financial plan for the project. It serves as a ref</w:t>
            </w:r>
            <w:r>
              <w:rPr>
                <w:rFonts w:ascii="Arial" w:hAnsi="Arial" w:cs="Arial"/>
                <w:sz w:val="24"/>
                <w:szCs w:val="24"/>
              </w:rPr>
              <w:t xml:space="preserve">erence to </w:t>
            </w:r>
            <w:r w:rsidRPr="000A3B0D">
              <w:rPr>
                <w:rFonts w:ascii="Arial" w:hAnsi="Arial" w:cs="Arial"/>
                <w:sz w:val="24"/>
                <w:szCs w:val="24"/>
              </w:rPr>
              <w:t xml:space="preserve">the actual cost during the course of construction. The plan for the project is designed from the construction program which transpires all detailed activates. The budget is prepared with the reviewing of the construction program and method statements.  For example windows are being delivered and installed for floor one of a 50 </w:t>
            </w:r>
            <w:proofErr w:type="spellStart"/>
            <w:r w:rsidRPr="000A3B0D">
              <w:rPr>
                <w:rFonts w:ascii="Arial" w:hAnsi="Arial" w:cs="Arial"/>
                <w:sz w:val="24"/>
                <w:szCs w:val="24"/>
              </w:rPr>
              <w:t>storey</w:t>
            </w:r>
            <w:proofErr w:type="spellEnd"/>
            <w:r w:rsidRPr="000A3B0D">
              <w:rPr>
                <w:rFonts w:ascii="Arial" w:hAnsi="Arial" w:cs="Arial"/>
                <w:sz w:val="24"/>
                <w:szCs w:val="24"/>
              </w:rPr>
              <w:t xml:space="preserve"> building, a budget has been made for the </w:t>
            </w:r>
            <w:proofErr w:type="spellStart"/>
            <w:r w:rsidRPr="000A3B0D">
              <w:rPr>
                <w:rFonts w:ascii="Arial" w:hAnsi="Arial" w:cs="Arial"/>
                <w:sz w:val="24"/>
                <w:szCs w:val="24"/>
              </w:rPr>
              <w:t>labour</w:t>
            </w:r>
            <w:proofErr w:type="spellEnd"/>
            <w:r w:rsidRPr="000A3B0D">
              <w:rPr>
                <w:rFonts w:ascii="Arial" w:hAnsi="Arial" w:cs="Arial"/>
                <w:sz w:val="24"/>
                <w:szCs w:val="24"/>
              </w:rPr>
              <w:t xml:space="preserve"> required to fit the glass, taking into account the skills, size and time needed </w:t>
            </w:r>
            <w:r>
              <w:rPr>
                <w:rFonts w:ascii="Arial" w:hAnsi="Arial" w:cs="Arial"/>
                <w:sz w:val="24"/>
                <w:szCs w:val="24"/>
              </w:rPr>
              <w:t>for completion</w:t>
            </w:r>
            <w:r w:rsidRPr="000A3B0D">
              <w:rPr>
                <w:rFonts w:ascii="Arial" w:hAnsi="Arial" w:cs="Arial"/>
                <w:sz w:val="24"/>
                <w:szCs w:val="24"/>
              </w:rPr>
              <w:t xml:space="preserve">. A budget is </w:t>
            </w:r>
            <w:r>
              <w:rPr>
                <w:rFonts w:ascii="Arial" w:hAnsi="Arial" w:cs="Arial"/>
                <w:sz w:val="24"/>
                <w:szCs w:val="24"/>
              </w:rPr>
              <w:t xml:space="preserve">prepared </w:t>
            </w:r>
            <w:r w:rsidRPr="000A3B0D">
              <w:rPr>
                <w:rFonts w:ascii="Arial" w:hAnsi="Arial" w:cs="Arial"/>
                <w:sz w:val="24"/>
                <w:szCs w:val="24"/>
              </w:rPr>
              <w:t xml:space="preserve">to complete the </w:t>
            </w:r>
            <w:proofErr w:type="gramStart"/>
            <w:r w:rsidRPr="000A3B0D">
              <w:rPr>
                <w:rFonts w:ascii="Arial" w:hAnsi="Arial" w:cs="Arial"/>
                <w:sz w:val="24"/>
                <w:szCs w:val="24"/>
              </w:rPr>
              <w:t>job,</w:t>
            </w:r>
            <w:proofErr w:type="gramEnd"/>
            <w:r w:rsidRPr="000A3B0D">
              <w:rPr>
                <w:rFonts w:ascii="Arial" w:hAnsi="Arial" w:cs="Arial"/>
                <w:sz w:val="24"/>
                <w:szCs w:val="24"/>
              </w:rPr>
              <w:t xml:space="preserve"> bad weather and lack of </w:t>
            </w:r>
            <w:proofErr w:type="spellStart"/>
            <w:r w:rsidRPr="000A3B0D">
              <w:rPr>
                <w:rFonts w:ascii="Arial" w:hAnsi="Arial" w:cs="Arial"/>
                <w:sz w:val="24"/>
                <w:szCs w:val="24"/>
              </w:rPr>
              <w:t>la</w:t>
            </w:r>
            <w:r>
              <w:rPr>
                <w:rFonts w:ascii="Arial" w:hAnsi="Arial" w:cs="Arial"/>
                <w:sz w:val="24"/>
                <w:szCs w:val="24"/>
              </w:rPr>
              <w:t>bour</w:t>
            </w:r>
            <w:proofErr w:type="spellEnd"/>
            <w:r>
              <w:rPr>
                <w:rFonts w:ascii="Arial" w:hAnsi="Arial" w:cs="Arial"/>
                <w:sz w:val="24"/>
                <w:szCs w:val="24"/>
              </w:rPr>
              <w:t xml:space="preserve"> affect the budget, exceeding</w:t>
            </w:r>
            <w:r w:rsidRPr="000A3B0D">
              <w:rPr>
                <w:rFonts w:ascii="Arial" w:hAnsi="Arial" w:cs="Arial"/>
                <w:sz w:val="24"/>
                <w:szCs w:val="24"/>
              </w:rPr>
              <w:t xml:space="preserve"> the cost anticipated. A budget isn’t a set thing it can change, but </w:t>
            </w:r>
            <w:r>
              <w:rPr>
                <w:rFonts w:ascii="Arial" w:hAnsi="Arial" w:cs="Arial"/>
                <w:sz w:val="24"/>
                <w:szCs w:val="24"/>
              </w:rPr>
              <w:t xml:space="preserve">it is used </w:t>
            </w:r>
            <w:r w:rsidRPr="000A3B0D">
              <w:rPr>
                <w:rFonts w:ascii="Arial" w:hAnsi="Arial" w:cs="Arial"/>
                <w:sz w:val="24"/>
                <w:szCs w:val="24"/>
              </w:rPr>
              <w:t xml:space="preserve">as a guideline to what it should cost. Anything over the budget will add to the overall </w:t>
            </w:r>
            <w:r>
              <w:rPr>
                <w:rFonts w:ascii="Arial" w:hAnsi="Arial" w:cs="Arial"/>
                <w:sz w:val="24"/>
                <w:szCs w:val="24"/>
              </w:rPr>
              <w:t xml:space="preserve">intended </w:t>
            </w:r>
            <w:r w:rsidRPr="000A3B0D">
              <w:rPr>
                <w:rFonts w:ascii="Arial" w:hAnsi="Arial" w:cs="Arial"/>
                <w:sz w:val="24"/>
                <w:szCs w:val="24"/>
              </w:rPr>
              <w:t>cost.</w:t>
            </w:r>
          </w:p>
          <w:p w:rsidR="003838E7" w:rsidRPr="00C77BCF" w:rsidRDefault="003838E7" w:rsidP="003838E7">
            <w:pPr>
              <w:rPr>
                <w:rFonts w:ascii="Arial" w:hAnsi="Arial" w:cs="Arial"/>
                <w:color w:val="FF0000"/>
                <w:sz w:val="24"/>
                <w:szCs w:val="24"/>
              </w:rPr>
            </w:pPr>
            <w:r w:rsidRPr="00C77BCF">
              <w:rPr>
                <w:rFonts w:ascii="Arial" w:hAnsi="Arial" w:cs="Arial"/>
                <w:color w:val="FF0000"/>
                <w:sz w:val="24"/>
                <w:szCs w:val="24"/>
              </w:rPr>
              <w:t>v. Explain the term administrative approval and technical sanctions</w:t>
            </w:r>
            <w:r>
              <w:rPr>
                <w:rFonts w:ascii="Arial" w:hAnsi="Arial" w:cs="Arial"/>
                <w:color w:val="FF0000"/>
                <w:sz w:val="24"/>
                <w:szCs w:val="24"/>
              </w:rPr>
              <w:t>?</w:t>
            </w:r>
          </w:p>
          <w:p w:rsidR="003838E7" w:rsidRPr="00C77BCF" w:rsidRDefault="003838E7" w:rsidP="003838E7">
            <w:pPr>
              <w:rPr>
                <w:rFonts w:ascii="Arial" w:hAnsi="Arial" w:cs="Arial"/>
                <w:sz w:val="24"/>
                <w:szCs w:val="24"/>
              </w:rPr>
            </w:pPr>
            <w:r w:rsidRPr="00C77BCF">
              <w:rPr>
                <w:rFonts w:ascii="Arial" w:hAnsi="Arial" w:cs="Arial"/>
                <w:sz w:val="24"/>
                <w:szCs w:val="24"/>
              </w:rPr>
              <w:t xml:space="preserve">Administrative approval is when a construction project is approved by qualified authorities such as the government. They check the projects impact to the </w:t>
            </w:r>
            <w:proofErr w:type="gramStart"/>
            <w:r w:rsidRPr="00C77BCF">
              <w:rPr>
                <w:rFonts w:ascii="Arial" w:hAnsi="Arial" w:cs="Arial"/>
                <w:sz w:val="24"/>
                <w:szCs w:val="24"/>
              </w:rPr>
              <w:t>environment,</w:t>
            </w:r>
            <w:proofErr w:type="gramEnd"/>
            <w:r w:rsidRPr="00C77BCF">
              <w:rPr>
                <w:rFonts w:ascii="Arial" w:hAnsi="Arial" w:cs="Arial"/>
                <w:sz w:val="24"/>
                <w:szCs w:val="24"/>
              </w:rPr>
              <w:t xml:space="preserve"> </w:t>
            </w:r>
            <w:r>
              <w:rPr>
                <w:rFonts w:ascii="Arial" w:hAnsi="Arial" w:cs="Arial"/>
                <w:sz w:val="24"/>
                <w:szCs w:val="24"/>
              </w:rPr>
              <w:t xml:space="preserve">and </w:t>
            </w:r>
            <w:r w:rsidRPr="00C77BCF">
              <w:rPr>
                <w:rFonts w:ascii="Arial" w:hAnsi="Arial" w:cs="Arial"/>
                <w:sz w:val="24"/>
                <w:szCs w:val="24"/>
              </w:rPr>
              <w:t xml:space="preserve">community </w:t>
            </w:r>
            <w:r>
              <w:rPr>
                <w:rFonts w:ascii="Arial" w:hAnsi="Arial" w:cs="Arial"/>
                <w:sz w:val="24"/>
                <w:szCs w:val="24"/>
              </w:rPr>
              <w:t>to asses if the project</w:t>
            </w:r>
            <w:r w:rsidRPr="00C77BCF">
              <w:rPr>
                <w:rFonts w:ascii="Arial" w:hAnsi="Arial" w:cs="Arial"/>
                <w:sz w:val="24"/>
                <w:szCs w:val="24"/>
              </w:rPr>
              <w:t xml:space="preserve"> fit</w:t>
            </w:r>
            <w:r>
              <w:rPr>
                <w:rFonts w:ascii="Arial" w:hAnsi="Arial" w:cs="Arial"/>
                <w:sz w:val="24"/>
                <w:szCs w:val="24"/>
              </w:rPr>
              <w:t>s</w:t>
            </w:r>
            <w:r w:rsidRPr="00C77BCF">
              <w:rPr>
                <w:rFonts w:ascii="Arial" w:hAnsi="Arial" w:cs="Arial"/>
                <w:sz w:val="24"/>
                <w:szCs w:val="24"/>
              </w:rPr>
              <w:t xml:space="preserve"> in and improve</w:t>
            </w:r>
            <w:r>
              <w:rPr>
                <w:rFonts w:ascii="Arial" w:hAnsi="Arial" w:cs="Arial"/>
                <w:sz w:val="24"/>
                <w:szCs w:val="24"/>
              </w:rPr>
              <w:t>s</w:t>
            </w:r>
            <w:r w:rsidRPr="00C77BCF">
              <w:rPr>
                <w:rFonts w:ascii="Arial" w:hAnsi="Arial" w:cs="Arial"/>
                <w:sz w:val="24"/>
                <w:szCs w:val="24"/>
              </w:rPr>
              <w:t xml:space="preserve"> the surrounding area </w:t>
            </w:r>
            <w:r>
              <w:rPr>
                <w:rFonts w:ascii="Arial" w:hAnsi="Arial" w:cs="Arial"/>
                <w:sz w:val="24"/>
                <w:szCs w:val="24"/>
              </w:rPr>
              <w:t>i.e</w:t>
            </w:r>
            <w:r w:rsidRPr="00C77BCF">
              <w:rPr>
                <w:rFonts w:ascii="Arial" w:hAnsi="Arial" w:cs="Arial"/>
                <w:sz w:val="24"/>
                <w:szCs w:val="24"/>
              </w:rPr>
              <w:t xml:space="preserve">. </w:t>
            </w:r>
            <w:r>
              <w:rPr>
                <w:rFonts w:ascii="Arial" w:hAnsi="Arial" w:cs="Arial"/>
                <w:sz w:val="24"/>
                <w:szCs w:val="24"/>
              </w:rPr>
              <w:t xml:space="preserve">through </w:t>
            </w:r>
            <w:r w:rsidRPr="00C77BCF">
              <w:rPr>
                <w:rFonts w:ascii="Arial" w:hAnsi="Arial" w:cs="Arial"/>
                <w:sz w:val="24"/>
                <w:szCs w:val="24"/>
              </w:rPr>
              <w:t xml:space="preserve">employment. For example if a sports company </w:t>
            </w:r>
            <w:r>
              <w:rPr>
                <w:rFonts w:ascii="Arial" w:hAnsi="Arial" w:cs="Arial"/>
                <w:sz w:val="24"/>
                <w:szCs w:val="24"/>
              </w:rPr>
              <w:t xml:space="preserve">plans </w:t>
            </w:r>
            <w:r w:rsidRPr="00C77BCF">
              <w:rPr>
                <w:rFonts w:ascii="Arial" w:hAnsi="Arial" w:cs="Arial"/>
                <w:sz w:val="24"/>
                <w:szCs w:val="24"/>
              </w:rPr>
              <w:t xml:space="preserve">to construct a leisure </w:t>
            </w:r>
            <w:proofErr w:type="spellStart"/>
            <w:r w:rsidRPr="00C77BCF">
              <w:rPr>
                <w:rFonts w:ascii="Arial" w:hAnsi="Arial" w:cs="Arial"/>
                <w:sz w:val="24"/>
                <w:szCs w:val="24"/>
              </w:rPr>
              <w:t>centre</w:t>
            </w:r>
            <w:proofErr w:type="spellEnd"/>
            <w:r w:rsidRPr="00C77BCF">
              <w:rPr>
                <w:rFonts w:ascii="Arial" w:hAnsi="Arial" w:cs="Arial"/>
                <w:sz w:val="24"/>
                <w:szCs w:val="24"/>
              </w:rPr>
              <w:t xml:space="preserve"> they </w:t>
            </w:r>
            <w:r>
              <w:rPr>
                <w:rFonts w:ascii="Arial" w:hAnsi="Arial" w:cs="Arial"/>
                <w:sz w:val="24"/>
                <w:szCs w:val="24"/>
              </w:rPr>
              <w:t xml:space="preserve">will </w:t>
            </w:r>
            <w:r w:rsidRPr="00C77BCF">
              <w:rPr>
                <w:rFonts w:ascii="Arial" w:hAnsi="Arial" w:cs="Arial"/>
                <w:sz w:val="24"/>
                <w:szCs w:val="24"/>
              </w:rPr>
              <w:t>seek local government approval before estimations are made.</w:t>
            </w:r>
          </w:p>
          <w:p w:rsidR="003838E7" w:rsidRPr="00C77BCF" w:rsidRDefault="003838E7" w:rsidP="003838E7">
            <w:pPr>
              <w:rPr>
                <w:rFonts w:ascii="Arial" w:hAnsi="Arial" w:cs="Arial"/>
                <w:sz w:val="24"/>
                <w:szCs w:val="24"/>
              </w:rPr>
            </w:pPr>
            <w:r w:rsidRPr="00C77BCF">
              <w:rPr>
                <w:rFonts w:ascii="Arial" w:hAnsi="Arial" w:cs="Arial"/>
                <w:sz w:val="24"/>
                <w:szCs w:val="24"/>
              </w:rPr>
              <w:t xml:space="preserve">Technical sanction is when the owner gives approval </w:t>
            </w:r>
            <w:r>
              <w:rPr>
                <w:rFonts w:ascii="Arial" w:hAnsi="Arial" w:cs="Arial"/>
                <w:sz w:val="24"/>
                <w:szCs w:val="24"/>
              </w:rPr>
              <w:t xml:space="preserve">to </w:t>
            </w:r>
            <w:r w:rsidRPr="00C77BCF">
              <w:rPr>
                <w:rFonts w:ascii="Arial" w:hAnsi="Arial" w:cs="Arial"/>
                <w:sz w:val="24"/>
                <w:szCs w:val="24"/>
              </w:rPr>
              <w:t>the initial drawings and cost estimations, as well as approval from public works department to go head and provide detailed designs, drawings and cost estimations. Detailed reports must be approved by the public works department.</w:t>
            </w:r>
          </w:p>
          <w:p w:rsidR="003838E7" w:rsidRPr="00CE3F73" w:rsidRDefault="003838E7" w:rsidP="003838E7">
            <w:pPr>
              <w:pStyle w:val="ListParagraph"/>
              <w:numPr>
                <w:ilvl w:val="0"/>
                <w:numId w:val="3"/>
              </w:numPr>
              <w:rPr>
                <w:rFonts w:ascii="Arial" w:hAnsi="Arial" w:cs="Arial"/>
                <w:color w:val="FF0000"/>
                <w:sz w:val="24"/>
                <w:szCs w:val="24"/>
              </w:rPr>
            </w:pPr>
            <w:r w:rsidRPr="00CE3F73">
              <w:rPr>
                <w:rFonts w:ascii="Arial" w:hAnsi="Arial" w:cs="Arial"/>
                <w:color w:val="FF0000"/>
                <w:sz w:val="24"/>
                <w:szCs w:val="24"/>
              </w:rPr>
              <w:t>How are the estimates made for the following?</w:t>
            </w:r>
          </w:p>
          <w:p w:rsidR="003838E7" w:rsidRPr="00CE3F73" w:rsidRDefault="003838E7" w:rsidP="003838E7">
            <w:pPr>
              <w:pStyle w:val="ListParagraph"/>
              <w:numPr>
                <w:ilvl w:val="0"/>
                <w:numId w:val="4"/>
              </w:numPr>
              <w:rPr>
                <w:rFonts w:ascii="Arial" w:hAnsi="Arial" w:cs="Arial"/>
                <w:color w:val="FF0000"/>
                <w:sz w:val="24"/>
                <w:szCs w:val="24"/>
              </w:rPr>
            </w:pPr>
            <w:r w:rsidRPr="00CE3F73">
              <w:rPr>
                <w:rFonts w:ascii="Arial" w:hAnsi="Arial" w:cs="Arial"/>
                <w:color w:val="FF0000"/>
                <w:sz w:val="24"/>
                <w:szCs w:val="24"/>
              </w:rPr>
              <w:t>A material rate</w:t>
            </w:r>
          </w:p>
          <w:p w:rsidR="003838E7" w:rsidRDefault="003838E7" w:rsidP="003838E7">
            <w:pPr>
              <w:rPr>
                <w:rFonts w:ascii="Arial" w:hAnsi="Arial" w:cs="Arial"/>
                <w:sz w:val="24"/>
                <w:szCs w:val="24"/>
              </w:rPr>
            </w:pPr>
            <w:r w:rsidRPr="00105CF5">
              <w:rPr>
                <w:rFonts w:ascii="Arial" w:hAnsi="Arial" w:cs="Arial"/>
                <w:sz w:val="24"/>
                <w:szCs w:val="24"/>
              </w:rPr>
              <w:t>Materials rate are estimated by the quality of material as well as the dimensions and suppliers quotes.</w:t>
            </w:r>
            <w:r>
              <w:rPr>
                <w:rFonts w:ascii="Arial" w:hAnsi="Arial" w:cs="Arial"/>
                <w:sz w:val="24"/>
                <w:szCs w:val="24"/>
              </w:rPr>
              <w:t xml:space="preserve"> O</w:t>
            </w:r>
            <w:r w:rsidRPr="00105CF5">
              <w:rPr>
                <w:rFonts w:ascii="Arial" w:hAnsi="Arial" w:cs="Arial"/>
                <w:sz w:val="24"/>
                <w:szCs w:val="24"/>
              </w:rPr>
              <w:t>n top of the suppliers quote is the transport of the materials,</w:t>
            </w:r>
            <w:r>
              <w:rPr>
                <w:rFonts w:ascii="Arial" w:hAnsi="Arial" w:cs="Arial"/>
                <w:sz w:val="24"/>
                <w:szCs w:val="24"/>
              </w:rPr>
              <w:t xml:space="preserve"> loading and unl</w:t>
            </w:r>
            <w:r w:rsidRPr="00105CF5">
              <w:rPr>
                <w:rFonts w:ascii="Arial" w:hAnsi="Arial" w:cs="Arial"/>
                <w:sz w:val="24"/>
                <w:szCs w:val="24"/>
              </w:rPr>
              <w:t>oading,</w:t>
            </w:r>
            <w:r>
              <w:rPr>
                <w:rFonts w:ascii="Arial" w:hAnsi="Arial" w:cs="Arial"/>
                <w:sz w:val="24"/>
                <w:szCs w:val="24"/>
              </w:rPr>
              <w:t xml:space="preserve"> </w:t>
            </w:r>
            <w:r w:rsidRPr="00105CF5">
              <w:rPr>
                <w:rFonts w:ascii="Arial" w:hAnsi="Arial" w:cs="Arial"/>
                <w:sz w:val="24"/>
                <w:szCs w:val="24"/>
              </w:rPr>
              <w:t>handling on site,</w:t>
            </w:r>
            <w:r>
              <w:rPr>
                <w:rFonts w:ascii="Arial" w:hAnsi="Arial" w:cs="Arial"/>
                <w:sz w:val="24"/>
                <w:szCs w:val="24"/>
              </w:rPr>
              <w:t xml:space="preserve"> </w:t>
            </w:r>
            <w:r w:rsidRPr="00105CF5">
              <w:rPr>
                <w:rFonts w:ascii="Arial" w:hAnsi="Arial" w:cs="Arial"/>
                <w:sz w:val="24"/>
                <w:szCs w:val="24"/>
              </w:rPr>
              <w:t>storing,</w:t>
            </w:r>
            <w:r>
              <w:rPr>
                <w:rFonts w:ascii="Arial" w:hAnsi="Arial" w:cs="Arial"/>
                <w:sz w:val="24"/>
                <w:szCs w:val="24"/>
              </w:rPr>
              <w:t xml:space="preserve"> </w:t>
            </w:r>
            <w:r w:rsidRPr="00105CF5">
              <w:rPr>
                <w:rFonts w:ascii="Arial" w:hAnsi="Arial" w:cs="Arial"/>
                <w:sz w:val="24"/>
                <w:szCs w:val="24"/>
              </w:rPr>
              <w:t xml:space="preserve">watch and ward as well as wastage </w:t>
            </w:r>
            <w:r>
              <w:rPr>
                <w:rFonts w:ascii="Arial" w:hAnsi="Arial" w:cs="Arial"/>
                <w:sz w:val="24"/>
                <w:szCs w:val="24"/>
              </w:rPr>
              <w:t>(</w:t>
            </w:r>
            <w:r w:rsidRPr="00105CF5">
              <w:rPr>
                <w:rFonts w:ascii="Arial" w:hAnsi="Arial" w:cs="Arial"/>
                <w:sz w:val="24"/>
                <w:szCs w:val="24"/>
              </w:rPr>
              <w:t>to cover breakage, losses and theft</w:t>
            </w:r>
            <w:r>
              <w:rPr>
                <w:rFonts w:ascii="Arial" w:hAnsi="Arial" w:cs="Arial"/>
                <w:sz w:val="24"/>
                <w:szCs w:val="24"/>
              </w:rPr>
              <w:t>)</w:t>
            </w:r>
            <w:proofErr w:type="gramStart"/>
            <w:r w:rsidRPr="00105CF5">
              <w:rPr>
                <w:rFonts w:ascii="Arial" w:hAnsi="Arial" w:cs="Arial"/>
                <w:sz w:val="24"/>
                <w:szCs w:val="24"/>
              </w:rPr>
              <w:t>.</w:t>
            </w:r>
            <w:proofErr w:type="gramEnd"/>
            <w:r>
              <w:rPr>
                <w:rFonts w:ascii="Arial" w:hAnsi="Arial" w:cs="Arial"/>
                <w:sz w:val="24"/>
                <w:szCs w:val="24"/>
              </w:rPr>
              <w:t xml:space="preserve"> For example, material rate will be very high if you have ordered quality </w:t>
            </w:r>
            <w:proofErr w:type="spellStart"/>
            <w:r>
              <w:rPr>
                <w:rFonts w:ascii="Arial" w:hAnsi="Arial" w:cs="Arial"/>
                <w:sz w:val="24"/>
                <w:szCs w:val="24"/>
              </w:rPr>
              <w:t>aluminium</w:t>
            </w:r>
            <w:proofErr w:type="spellEnd"/>
            <w:r>
              <w:rPr>
                <w:rFonts w:ascii="Arial" w:hAnsi="Arial" w:cs="Arial"/>
                <w:sz w:val="24"/>
                <w:szCs w:val="24"/>
              </w:rPr>
              <w:t xml:space="preserve"> window frames that have to be transported in rush hour to the </w:t>
            </w:r>
            <w:proofErr w:type="spellStart"/>
            <w:r>
              <w:rPr>
                <w:rFonts w:ascii="Arial" w:hAnsi="Arial" w:cs="Arial"/>
                <w:sz w:val="24"/>
                <w:szCs w:val="24"/>
              </w:rPr>
              <w:t>centre</w:t>
            </w:r>
            <w:proofErr w:type="spellEnd"/>
            <w:r>
              <w:rPr>
                <w:rFonts w:ascii="Arial" w:hAnsi="Arial" w:cs="Arial"/>
                <w:sz w:val="24"/>
                <w:szCs w:val="24"/>
              </w:rPr>
              <w:t xml:space="preserve"> of London, burning lots of fuel from stopping and starting, a high risk of theft and increase risk of breakage when handling on a compact central London site.</w:t>
            </w:r>
          </w:p>
          <w:p w:rsidR="003838E7" w:rsidRPr="00E21B29" w:rsidRDefault="003838E7" w:rsidP="003838E7">
            <w:pPr>
              <w:pStyle w:val="ListParagraph"/>
              <w:numPr>
                <w:ilvl w:val="0"/>
                <w:numId w:val="4"/>
              </w:numPr>
              <w:rPr>
                <w:rFonts w:ascii="Arial" w:hAnsi="Arial" w:cs="Arial"/>
                <w:color w:val="FF0000"/>
                <w:sz w:val="24"/>
                <w:szCs w:val="24"/>
              </w:rPr>
            </w:pPr>
            <w:proofErr w:type="spellStart"/>
            <w:r w:rsidRPr="00E21B29">
              <w:rPr>
                <w:rFonts w:ascii="Arial" w:hAnsi="Arial" w:cs="Arial"/>
                <w:color w:val="FF0000"/>
                <w:sz w:val="24"/>
                <w:szCs w:val="24"/>
              </w:rPr>
              <w:t>Labour</w:t>
            </w:r>
            <w:proofErr w:type="spellEnd"/>
            <w:r w:rsidRPr="00E21B29">
              <w:rPr>
                <w:rFonts w:ascii="Arial" w:hAnsi="Arial" w:cs="Arial"/>
                <w:color w:val="FF0000"/>
                <w:sz w:val="24"/>
                <w:szCs w:val="24"/>
              </w:rPr>
              <w:t xml:space="preserve"> rate</w:t>
            </w:r>
          </w:p>
          <w:p w:rsidR="003838E7" w:rsidRDefault="003838E7" w:rsidP="003838E7">
            <w:pPr>
              <w:rPr>
                <w:rFonts w:ascii="Arial" w:hAnsi="Arial" w:cs="Arial"/>
                <w:sz w:val="24"/>
                <w:szCs w:val="24"/>
              </w:rPr>
            </w:pPr>
            <w:proofErr w:type="spellStart"/>
            <w:r>
              <w:rPr>
                <w:rFonts w:ascii="Arial" w:hAnsi="Arial" w:cs="Arial"/>
                <w:sz w:val="24"/>
                <w:szCs w:val="24"/>
              </w:rPr>
              <w:t>Labour</w:t>
            </w:r>
            <w:proofErr w:type="spellEnd"/>
            <w:r>
              <w:rPr>
                <w:rFonts w:ascii="Arial" w:hAnsi="Arial" w:cs="Arial"/>
                <w:sz w:val="24"/>
                <w:szCs w:val="24"/>
              </w:rPr>
              <w:t xml:space="preserve"> estimates are much more unpredictable to estimate. Such as expertise of work force and weather difficulties. </w:t>
            </w:r>
            <w:proofErr w:type="spellStart"/>
            <w:r>
              <w:rPr>
                <w:rFonts w:ascii="Arial" w:hAnsi="Arial" w:cs="Arial"/>
                <w:sz w:val="24"/>
                <w:szCs w:val="24"/>
              </w:rPr>
              <w:t>Labour</w:t>
            </w:r>
            <w:proofErr w:type="spellEnd"/>
            <w:r>
              <w:rPr>
                <w:rFonts w:ascii="Arial" w:hAnsi="Arial" w:cs="Arial"/>
                <w:sz w:val="24"/>
                <w:szCs w:val="24"/>
              </w:rPr>
              <w:t xml:space="preserve"> rate depends on the skill and size of </w:t>
            </w:r>
            <w:proofErr w:type="spellStart"/>
            <w:r>
              <w:rPr>
                <w:rFonts w:ascii="Arial" w:hAnsi="Arial" w:cs="Arial"/>
                <w:sz w:val="24"/>
                <w:szCs w:val="24"/>
              </w:rPr>
              <w:t>labour</w:t>
            </w:r>
            <w:proofErr w:type="spellEnd"/>
            <w:r>
              <w:rPr>
                <w:rFonts w:ascii="Arial" w:hAnsi="Arial" w:cs="Arial"/>
                <w:sz w:val="24"/>
                <w:szCs w:val="24"/>
              </w:rPr>
              <w:t xml:space="preserve">. The size is influenced by the quantity of items and output of </w:t>
            </w:r>
            <w:proofErr w:type="spellStart"/>
            <w:r>
              <w:rPr>
                <w:rFonts w:ascii="Arial" w:hAnsi="Arial" w:cs="Arial"/>
                <w:sz w:val="24"/>
                <w:szCs w:val="24"/>
              </w:rPr>
              <w:t>labour</w:t>
            </w:r>
            <w:proofErr w:type="spellEnd"/>
            <w:r>
              <w:rPr>
                <w:rFonts w:ascii="Arial" w:hAnsi="Arial" w:cs="Arial"/>
                <w:sz w:val="24"/>
                <w:szCs w:val="24"/>
              </w:rPr>
              <w:t xml:space="preserve">. The best solution to keep a track on </w:t>
            </w:r>
            <w:proofErr w:type="spellStart"/>
            <w:r>
              <w:rPr>
                <w:rFonts w:ascii="Arial" w:hAnsi="Arial" w:cs="Arial"/>
                <w:sz w:val="24"/>
                <w:szCs w:val="24"/>
              </w:rPr>
              <w:t>labour</w:t>
            </w:r>
            <w:proofErr w:type="spellEnd"/>
            <w:r>
              <w:rPr>
                <w:rFonts w:ascii="Arial" w:hAnsi="Arial" w:cs="Arial"/>
                <w:sz w:val="24"/>
                <w:szCs w:val="24"/>
              </w:rPr>
              <w:t xml:space="preserve"> output is to record skilled, unskilled and semi-skilled workers time periods. </w:t>
            </w:r>
            <w:proofErr w:type="spellStart"/>
            <w:r>
              <w:rPr>
                <w:rFonts w:ascii="Arial" w:hAnsi="Arial" w:cs="Arial"/>
                <w:sz w:val="24"/>
                <w:szCs w:val="24"/>
              </w:rPr>
              <w:t>Labour</w:t>
            </w:r>
            <w:proofErr w:type="spellEnd"/>
            <w:r>
              <w:rPr>
                <w:rFonts w:ascii="Arial" w:hAnsi="Arial" w:cs="Arial"/>
                <w:sz w:val="24"/>
                <w:szCs w:val="24"/>
              </w:rPr>
              <w:t xml:space="preserve"> rates also include minimum wage, payment of inclement weather, paid holidays, travel cost, overtime pay, sickness benefits, insurance and more.</w:t>
            </w:r>
          </w:p>
          <w:p w:rsidR="003838E7" w:rsidRPr="00E21B29" w:rsidRDefault="003838E7" w:rsidP="003838E7">
            <w:pPr>
              <w:pStyle w:val="ListParagraph"/>
              <w:numPr>
                <w:ilvl w:val="0"/>
                <w:numId w:val="4"/>
              </w:numPr>
              <w:rPr>
                <w:rFonts w:ascii="Arial" w:hAnsi="Arial" w:cs="Arial"/>
                <w:color w:val="FF0000"/>
                <w:sz w:val="24"/>
                <w:szCs w:val="24"/>
              </w:rPr>
            </w:pPr>
            <w:r w:rsidRPr="00E21B29">
              <w:rPr>
                <w:rFonts w:ascii="Arial" w:hAnsi="Arial" w:cs="Arial"/>
                <w:color w:val="FF0000"/>
                <w:sz w:val="24"/>
                <w:szCs w:val="24"/>
              </w:rPr>
              <w:t>Equipment  rate</w:t>
            </w:r>
          </w:p>
          <w:p w:rsidR="003838E7" w:rsidRDefault="003838E7" w:rsidP="003838E7">
            <w:pPr>
              <w:rPr>
                <w:rFonts w:ascii="Arial" w:hAnsi="Arial" w:cs="Arial"/>
                <w:sz w:val="24"/>
                <w:szCs w:val="24"/>
              </w:rPr>
            </w:pPr>
            <w:r>
              <w:rPr>
                <w:rFonts w:ascii="Arial" w:hAnsi="Arial" w:cs="Arial"/>
                <w:sz w:val="24"/>
                <w:szCs w:val="24"/>
              </w:rPr>
              <w:t>Equipment rate is calculated by the quantity of items and the output of equipment. It is based on the require unit output expected of each item or the total hours the equipment will operate. The following costs are considered: fuel, repairs and maintenance, salaries of operators, insurance, deprecation and more.</w:t>
            </w:r>
          </w:p>
          <w:p w:rsidR="003838E7" w:rsidRDefault="003838E7" w:rsidP="003838E7">
            <w:pPr>
              <w:rPr>
                <w:rFonts w:ascii="Arial" w:hAnsi="Arial" w:cs="Arial"/>
                <w:sz w:val="24"/>
                <w:szCs w:val="24"/>
              </w:rPr>
            </w:pPr>
          </w:p>
          <w:p w:rsidR="003838E7" w:rsidRDefault="003838E7" w:rsidP="003838E7">
            <w:pPr>
              <w:rPr>
                <w:rFonts w:ascii="Arial" w:hAnsi="Arial" w:cs="Arial"/>
                <w:sz w:val="24"/>
                <w:szCs w:val="24"/>
              </w:rPr>
            </w:pPr>
          </w:p>
          <w:p w:rsidR="003838E7" w:rsidRDefault="003838E7" w:rsidP="003838E7">
            <w:pPr>
              <w:rPr>
                <w:rFonts w:ascii="Arial" w:hAnsi="Arial" w:cs="Arial"/>
                <w:sz w:val="24"/>
                <w:szCs w:val="24"/>
              </w:rPr>
            </w:pPr>
          </w:p>
          <w:p w:rsidR="003838E7" w:rsidRDefault="003838E7" w:rsidP="003838E7">
            <w:pPr>
              <w:rPr>
                <w:rFonts w:ascii="Arial" w:hAnsi="Arial" w:cs="Arial"/>
                <w:sz w:val="24"/>
                <w:szCs w:val="24"/>
              </w:rPr>
            </w:pPr>
          </w:p>
          <w:p w:rsidR="003838E7" w:rsidRDefault="003838E7" w:rsidP="003838E7">
            <w:pPr>
              <w:rPr>
                <w:rFonts w:ascii="Arial" w:hAnsi="Arial" w:cs="Arial"/>
                <w:sz w:val="24"/>
                <w:szCs w:val="24"/>
              </w:rPr>
            </w:pPr>
          </w:p>
          <w:p w:rsidR="003838E7" w:rsidRDefault="003838E7" w:rsidP="003838E7">
            <w:pPr>
              <w:rPr>
                <w:rFonts w:ascii="Arial" w:hAnsi="Arial" w:cs="Arial"/>
                <w:color w:val="FF0000"/>
                <w:sz w:val="24"/>
                <w:szCs w:val="24"/>
              </w:rPr>
            </w:pPr>
            <w:r>
              <w:rPr>
                <w:rFonts w:ascii="Arial" w:hAnsi="Arial" w:cs="Arial"/>
                <w:color w:val="FF0000"/>
                <w:sz w:val="24"/>
                <w:szCs w:val="24"/>
              </w:rPr>
              <w:lastRenderedPageBreak/>
              <w:t>3. D</w:t>
            </w:r>
            <w:r w:rsidRPr="00A065CB">
              <w:rPr>
                <w:rFonts w:ascii="Arial" w:hAnsi="Arial" w:cs="Arial"/>
                <w:color w:val="FF0000"/>
                <w:sz w:val="24"/>
                <w:szCs w:val="24"/>
              </w:rPr>
              <w:t>iscuss estimating procedure in detail.</w:t>
            </w:r>
          </w:p>
          <w:p w:rsidR="003838E7" w:rsidRDefault="003838E7" w:rsidP="003838E7">
            <w:pPr>
              <w:rPr>
                <w:rFonts w:ascii="Arial" w:hAnsi="Arial" w:cs="Arial"/>
                <w:sz w:val="24"/>
                <w:szCs w:val="24"/>
              </w:rPr>
            </w:pPr>
            <w:r>
              <w:rPr>
                <w:rFonts w:ascii="Arial" w:hAnsi="Arial" w:cs="Arial"/>
                <w:sz w:val="24"/>
                <w:szCs w:val="24"/>
              </w:rPr>
              <w:t xml:space="preserve">The very first stage is a site investigation. An estimator will investigate the site, taking into consideration access, location, soil conditions and so one. For example a project is going to be more expensive if the soil is weak and need pilling because it would require more man hours and pilling equipment, as well as the actual piles, as opposed to a site where the ground is hard and foundations could begin immediately. </w:t>
            </w:r>
          </w:p>
          <w:p w:rsidR="003838E7" w:rsidRDefault="003838E7" w:rsidP="003838E7">
            <w:pPr>
              <w:rPr>
                <w:rFonts w:ascii="Arial" w:hAnsi="Arial" w:cs="Arial"/>
                <w:sz w:val="24"/>
                <w:szCs w:val="24"/>
              </w:rPr>
            </w:pPr>
            <w:r>
              <w:rPr>
                <w:rFonts w:ascii="Arial" w:hAnsi="Arial" w:cs="Arial"/>
                <w:sz w:val="24"/>
                <w:szCs w:val="24"/>
              </w:rPr>
              <w:t xml:space="preserve">The estimator creates a list of activates that have to be performed with help from drawings and specification. This list can be used for tendering (hiring contractors) and the bill of quantities. E.g. an estimate for cost of excavation of the soil, pilling, and poured concrete foundation reinforced with steel rebar. The estimator takes into account the volume of soil to be extracted, the amount of steel rebar and concrete needed and </w:t>
            </w:r>
            <w:proofErr w:type="spellStart"/>
            <w:r>
              <w:rPr>
                <w:rFonts w:ascii="Arial" w:hAnsi="Arial" w:cs="Arial"/>
                <w:sz w:val="24"/>
                <w:szCs w:val="24"/>
              </w:rPr>
              <w:t>special</w:t>
            </w:r>
            <w:bookmarkStart w:id="0" w:name="_GoBack"/>
            <w:bookmarkEnd w:id="0"/>
            <w:r>
              <w:rPr>
                <w:rFonts w:ascii="Arial" w:hAnsi="Arial" w:cs="Arial"/>
                <w:sz w:val="24"/>
                <w:szCs w:val="24"/>
              </w:rPr>
              <w:t>ised</w:t>
            </w:r>
            <w:proofErr w:type="spellEnd"/>
            <w:r>
              <w:rPr>
                <w:rFonts w:ascii="Arial" w:hAnsi="Arial" w:cs="Arial"/>
                <w:sz w:val="24"/>
                <w:szCs w:val="24"/>
              </w:rPr>
              <w:t xml:space="preserve"> sub-contractors to attend to insert piles in the ground to ensure suitable foundations for a skyscraper.</w:t>
            </w:r>
          </w:p>
          <w:p w:rsidR="003838E7" w:rsidRDefault="003838E7" w:rsidP="003838E7">
            <w:pPr>
              <w:rPr>
                <w:rFonts w:ascii="Arial" w:hAnsi="Arial" w:cs="Arial"/>
                <w:sz w:val="24"/>
                <w:szCs w:val="24"/>
              </w:rPr>
            </w:pPr>
            <w:r>
              <w:rPr>
                <w:rFonts w:ascii="Arial" w:hAnsi="Arial" w:cs="Arial"/>
                <w:sz w:val="24"/>
                <w:szCs w:val="24"/>
              </w:rPr>
              <w:t xml:space="preserve">Construction methods are reviewed to help estimating .e.g. a traditional </w:t>
            </w:r>
            <w:proofErr w:type="gramStart"/>
            <w:r>
              <w:rPr>
                <w:rFonts w:ascii="Arial" w:hAnsi="Arial" w:cs="Arial"/>
                <w:sz w:val="24"/>
                <w:szCs w:val="24"/>
              </w:rPr>
              <w:t>create</w:t>
            </w:r>
            <w:proofErr w:type="gramEnd"/>
            <w:r>
              <w:rPr>
                <w:rFonts w:ascii="Arial" w:hAnsi="Arial" w:cs="Arial"/>
                <w:sz w:val="24"/>
                <w:szCs w:val="24"/>
              </w:rPr>
              <w:t xml:space="preserve"> from site building (e.g. pour the concrete walls on site) will cost more than modular construction, (where you create pre fab cased concrete). Also plant materials assembled off site using less </w:t>
            </w:r>
            <w:proofErr w:type="spellStart"/>
            <w:r>
              <w:rPr>
                <w:rFonts w:ascii="Arial" w:hAnsi="Arial" w:cs="Arial"/>
                <w:sz w:val="24"/>
                <w:szCs w:val="24"/>
              </w:rPr>
              <w:t>labour</w:t>
            </w:r>
            <w:proofErr w:type="spellEnd"/>
            <w:r>
              <w:rPr>
                <w:rFonts w:ascii="Arial" w:hAnsi="Arial" w:cs="Arial"/>
                <w:sz w:val="24"/>
                <w:szCs w:val="24"/>
              </w:rPr>
              <w:t xml:space="preserve"> and time, with a quick assemble on site, ensure a more accurate, cheaper build.</w:t>
            </w:r>
          </w:p>
          <w:p w:rsidR="003838E7" w:rsidRDefault="003838E7" w:rsidP="003838E7">
            <w:pPr>
              <w:rPr>
                <w:rFonts w:ascii="Arial" w:hAnsi="Arial" w:cs="Arial"/>
                <w:sz w:val="24"/>
                <w:szCs w:val="24"/>
              </w:rPr>
            </w:pPr>
            <w:r>
              <w:rPr>
                <w:rFonts w:ascii="Arial" w:hAnsi="Arial" w:cs="Arial"/>
                <w:sz w:val="24"/>
                <w:szCs w:val="24"/>
              </w:rPr>
              <w:t>The items listed above will require suitable dimensions taken from drawings, with allowance for items that don’t need to be removed before construction starts. For example before extracting an old building you could reuse the windows and foundation for the new one. All items are priced by unit, taking into account length, width and depth as well as all resources input cost for each item.</w:t>
            </w:r>
          </w:p>
          <w:p w:rsidR="003838E7" w:rsidRDefault="003838E7" w:rsidP="003838E7">
            <w:pPr>
              <w:rPr>
                <w:rFonts w:ascii="Arial" w:hAnsi="Arial" w:cs="Arial"/>
                <w:sz w:val="24"/>
                <w:szCs w:val="24"/>
              </w:rPr>
            </w:pPr>
            <w:r w:rsidRPr="00105CF5">
              <w:rPr>
                <w:rFonts w:ascii="Arial" w:hAnsi="Arial" w:cs="Arial"/>
                <w:sz w:val="24"/>
                <w:szCs w:val="24"/>
              </w:rPr>
              <w:t>Materials rate are estimated by the quality of material as well</w:t>
            </w:r>
            <w:r>
              <w:rPr>
                <w:rFonts w:ascii="Arial" w:hAnsi="Arial" w:cs="Arial"/>
                <w:sz w:val="24"/>
                <w:szCs w:val="24"/>
              </w:rPr>
              <w:t xml:space="preserve"> as the dimensions and supplier</w:t>
            </w:r>
            <w:r w:rsidRPr="00105CF5">
              <w:rPr>
                <w:rFonts w:ascii="Arial" w:hAnsi="Arial" w:cs="Arial"/>
                <w:sz w:val="24"/>
                <w:szCs w:val="24"/>
              </w:rPr>
              <w:t xml:space="preserve"> quotes.</w:t>
            </w:r>
            <w:r>
              <w:rPr>
                <w:rFonts w:ascii="Arial" w:hAnsi="Arial" w:cs="Arial"/>
                <w:sz w:val="24"/>
                <w:szCs w:val="24"/>
              </w:rPr>
              <w:t xml:space="preserve"> On top of the supplier </w:t>
            </w:r>
            <w:r w:rsidRPr="00105CF5">
              <w:rPr>
                <w:rFonts w:ascii="Arial" w:hAnsi="Arial" w:cs="Arial"/>
                <w:sz w:val="24"/>
                <w:szCs w:val="24"/>
              </w:rPr>
              <w:t>quote is the transport</w:t>
            </w:r>
            <w:r>
              <w:rPr>
                <w:rFonts w:ascii="Arial" w:hAnsi="Arial" w:cs="Arial"/>
                <w:sz w:val="24"/>
                <w:szCs w:val="24"/>
              </w:rPr>
              <w:t>ation</w:t>
            </w:r>
            <w:r w:rsidRPr="00105CF5">
              <w:rPr>
                <w:rFonts w:ascii="Arial" w:hAnsi="Arial" w:cs="Arial"/>
                <w:sz w:val="24"/>
                <w:szCs w:val="24"/>
              </w:rPr>
              <w:t xml:space="preserve"> of materials,</w:t>
            </w:r>
            <w:r>
              <w:rPr>
                <w:rFonts w:ascii="Arial" w:hAnsi="Arial" w:cs="Arial"/>
                <w:sz w:val="24"/>
                <w:szCs w:val="24"/>
              </w:rPr>
              <w:t xml:space="preserve"> loading and unl</w:t>
            </w:r>
            <w:r w:rsidRPr="00105CF5">
              <w:rPr>
                <w:rFonts w:ascii="Arial" w:hAnsi="Arial" w:cs="Arial"/>
                <w:sz w:val="24"/>
                <w:szCs w:val="24"/>
              </w:rPr>
              <w:t>oading,</w:t>
            </w:r>
            <w:r>
              <w:rPr>
                <w:rFonts w:ascii="Arial" w:hAnsi="Arial" w:cs="Arial"/>
                <w:sz w:val="24"/>
                <w:szCs w:val="24"/>
              </w:rPr>
              <w:t xml:space="preserve"> </w:t>
            </w:r>
            <w:r w:rsidRPr="00105CF5">
              <w:rPr>
                <w:rFonts w:ascii="Arial" w:hAnsi="Arial" w:cs="Arial"/>
                <w:sz w:val="24"/>
                <w:szCs w:val="24"/>
              </w:rPr>
              <w:t>handling on site,</w:t>
            </w:r>
            <w:r>
              <w:rPr>
                <w:rFonts w:ascii="Arial" w:hAnsi="Arial" w:cs="Arial"/>
                <w:sz w:val="24"/>
                <w:szCs w:val="24"/>
              </w:rPr>
              <w:t xml:space="preserve"> </w:t>
            </w:r>
            <w:r w:rsidRPr="00105CF5">
              <w:rPr>
                <w:rFonts w:ascii="Arial" w:hAnsi="Arial" w:cs="Arial"/>
                <w:sz w:val="24"/>
                <w:szCs w:val="24"/>
              </w:rPr>
              <w:t>storing,</w:t>
            </w:r>
            <w:r>
              <w:rPr>
                <w:rFonts w:ascii="Arial" w:hAnsi="Arial" w:cs="Arial"/>
                <w:sz w:val="24"/>
                <w:szCs w:val="24"/>
              </w:rPr>
              <w:t xml:space="preserve"> </w:t>
            </w:r>
            <w:r w:rsidRPr="00105CF5">
              <w:rPr>
                <w:rFonts w:ascii="Arial" w:hAnsi="Arial" w:cs="Arial"/>
                <w:sz w:val="24"/>
                <w:szCs w:val="24"/>
              </w:rPr>
              <w:t>watch and ward as well as the wastage to cover breakage, losses and theft.</w:t>
            </w:r>
            <w:r>
              <w:rPr>
                <w:rFonts w:ascii="Arial" w:hAnsi="Arial" w:cs="Arial"/>
                <w:sz w:val="24"/>
                <w:szCs w:val="24"/>
              </w:rPr>
              <w:t xml:space="preserve"> For example material rate will be very high if you have ordered quality </w:t>
            </w:r>
            <w:proofErr w:type="spellStart"/>
            <w:r>
              <w:rPr>
                <w:rFonts w:ascii="Arial" w:hAnsi="Arial" w:cs="Arial"/>
                <w:sz w:val="24"/>
                <w:szCs w:val="24"/>
              </w:rPr>
              <w:t>aluminium</w:t>
            </w:r>
            <w:proofErr w:type="spellEnd"/>
            <w:r>
              <w:rPr>
                <w:rFonts w:ascii="Arial" w:hAnsi="Arial" w:cs="Arial"/>
                <w:sz w:val="24"/>
                <w:szCs w:val="24"/>
              </w:rPr>
              <w:t xml:space="preserve"> window frames that have to be transported in rush hour to the </w:t>
            </w:r>
            <w:proofErr w:type="spellStart"/>
            <w:r>
              <w:rPr>
                <w:rFonts w:ascii="Arial" w:hAnsi="Arial" w:cs="Arial"/>
                <w:sz w:val="24"/>
                <w:szCs w:val="24"/>
              </w:rPr>
              <w:t>centre</w:t>
            </w:r>
            <w:proofErr w:type="spellEnd"/>
            <w:r>
              <w:rPr>
                <w:rFonts w:ascii="Arial" w:hAnsi="Arial" w:cs="Arial"/>
                <w:sz w:val="24"/>
                <w:szCs w:val="24"/>
              </w:rPr>
              <w:t xml:space="preserve"> of London, burning lots of fuel from stopping and starting, a high risk of theft, increase risk of breakage when handling on a compact central London site.</w:t>
            </w:r>
          </w:p>
          <w:p w:rsidR="003838E7" w:rsidRDefault="003838E7" w:rsidP="003838E7">
            <w:pPr>
              <w:rPr>
                <w:rFonts w:ascii="Arial" w:hAnsi="Arial" w:cs="Arial"/>
                <w:sz w:val="24"/>
                <w:szCs w:val="24"/>
              </w:rPr>
            </w:pPr>
            <w:proofErr w:type="spellStart"/>
            <w:r>
              <w:rPr>
                <w:rFonts w:ascii="Arial" w:hAnsi="Arial" w:cs="Arial"/>
                <w:sz w:val="24"/>
                <w:szCs w:val="24"/>
              </w:rPr>
              <w:t>Labour</w:t>
            </w:r>
            <w:proofErr w:type="spellEnd"/>
            <w:r>
              <w:rPr>
                <w:rFonts w:ascii="Arial" w:hAnsi="Arial" w:cs="Arial"/>
                <w:sz w:val="24"/>
                <w:szCs w:val="24"/>
              </w:rPr>
              <w:t xml:space="preserve"> estimates are then calculated. This is much more unpredictable to estimate due to expertise of work force and weather difficulties. </w:t>
            </w:r>
            <w:proofErr w:type="spellStart"/>
            <w:r>
              <w:rPr>
                <w:rFonts w:ascii="Arial" w:hAnsi="Arial" w:cs="Arial"/>
                <w:sz w:val="24"/>
                <w:szCs w:val="24"/>
              </w:rPr>
              <w:t>Labour</w:t>
            </w:r>
            <w:proofErr w:type="spellEnd"/>
            <w:r>
              <w:rPr>
                <w:rFonts w:ascii="Arial" w:hAnsi="Arial" w:cs="Arial"/>
                <w:sz w:val="24"/>
                <w:szCs w:val="24"/>
              </w:rPr>
              <w:t xml:space="preserve"> rate depends on the skill and size of </w:t>
            </w:r>
            <w:proofErr w:type="spellStart"/>
            <w:r>
              <w:rPr>
                <w:rFonts w:ascii="Arial" w:hAnsi="Arial" w:cs="Arial"/>
                <w:sz w:val="24"/>
                <w:szCs w:val="24"/>
              </w:rPr>
              <w:t>labour</w:t>
            </w:r>
            <w:proofErr w:type="spellEnd"/>
            <w:r>
              <w:rPr>
                <w:rFonts w:ascii="Arial" w:hAnsi="Arial" w:cs="Arial"/>
                <w:sz w:val="24"/>
                <w:szCs w:val="24"/>
              </w:rPr>
              <w:t xml:space="preserve">. The size is influenced by the quantity of items and output of </w:t>
            </w:r>
            <w:proofErr w:type="spellStart"/>
            <w:r>
              <w:rPr>
                <w:rFonts w:ascii="Arial" w:hAnsi="Arial" w:cs="Arial"/>
                <w:sz w:val="24"/>
                <w:szCs w:val="24"/>
              </w:rPr>
              <w:t>labour</w:t>
            </w:r>
            <w:proofErr w:type="spellEnd"/>
            <w:r>
              <w:rPr>
                <w:rFonts w:ascii="Arial" w:hAnsi="Arial" w:cs="Arial"/>
                <w:sz w:val="24"/>
                <w:szCs w:val="24"/>
              </w:rPr>
              <w:t xml:space="preserve">. The best solution to track </w:t>
            </w:r>
            <w:proofErr w:type="spellStart"/>
            <w:r>
              <w:rPr>
                <w:rFonts w:ascii="Arial" w:hAnsi="Arial" w:cs="Arial"/>
                <w:sz w:val="24"/>
                <w:szCs w:val="24"/>
              </w:rPr>
              <w:t>labour</w:t>
            </w:r>
            <w:proofErr w:type="spellEnd"/>
            <w:r>
              <w:rPr>
                <w:rFonts w:ascii="Arial" w:hAnsi="Arial" w:cs="Arial"/>
                <w:sz w:val="24"/>
                <w:szCs w:val="24"/>
              </w:rPr>
              <w:t xml:space="preserve"> output is to record skilled, unskilled and semi-skilled workers time periods. </w:t>
            </w:r>
            <w:proofErr w:type="spellStart"/>
            <w:r>
              <w:rPr>
                <w:rFonts w:ascii="Arial" w:hAnsi="Arial" w:cs="Arial"/>
                <w:sz w:val="24"/>
                <w:szCs w:val="24"/>
              </w:rPr>
              <w:t>Labour</w:t>
            </w:r>
            <w:proofErr w:type="spellEnd"/>
            <w:r>
              <w:rPr>
                <w:rFonts w:ascii="Arial" w:hAnsi="Arial" w:cs="Arial"/>
                <w:sz w:val="24"/>
                <w:szCs w:val="24"/>
              </w:rPr>
              <w:t xml:space="preserve"> rates also include minimum wage, payment of inclement weather, paid holidays, travel cost, overtime pay, sickness benefits, insurance and more.</w:t>
            </w:r>
          </w:p>
          <w:p w:rsidR="003838E7" w:rsidRDefault="003838E7" w:rsidP="003838E7">
            <w:pPr>
              <w:rPr>
                <w:rFonts w:ascii="Arial" w:hAnsi="Arial" w:cs="Arial"/>
                <w:sz w:val="24"/>
                <w:szCs w:val="24"/>
              </w:rPr>
            </w:pPr>
            <w:r>
              <w:rPr>
                <w:rFonts w:ascii="Arial" w:hAnsi="Arial" w:cs="Arial"/>
                <w:sz w:val="24"/>
                <w:szCs w:val="24"/>
              </w:rPr>
              <w:t>Equipment rate is calculated by the quantity of items and the output of equipment. It is based on the required unit output expected of each item or the total hours the equipment will operate. The following costs are considered: fuel, repairs and maintenance, salaries of operators, insurance, deprecation and more.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E61D0" w:rsidP="00A851DA">
            <w:pPr>
              <w:rPr>
                <w:rFonts w:cs="Bliss-Regular"/>
                <w:color w:val="000000"/>
              </w:rPr>
            </w:pPr>
            <w:r>
              <w:rPr>
                <w:rFonts w:cs="Bliss-Regular"/>
                <w:color w:val="000000"/>
              </w:rPr>
              <w:t>Cameron Wilkins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E61D0" w:rsidP="00A851DA">
            <w:pPr>
              <w:rPr>
                <w:rFonts w:cs="Bliss-Regular"/>
                <w:color w:val="000000"/>
              </w:rPr>
            </w:pPr>
            <w:r>
              <w:rPr>
                <w:rFonts w:cs="Bliss-Regular"/>
                <w:color w:val="000000"/>
              </w:rPr>
              <w:t>08/10/2015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F77F2"/>
    <w:multiLevelType w:val="hybridMultilevel"/>
    <w:tmpl w:val="240E86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4935FCE"/>
    <w:multiLevelType w:val="hybridMultilevel"/>
    <w:tmpl w:val="49F6CBC0"/>
    <w:lvl w:ilvl="0" w:tplc="ABB612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DF44CB5"/>
    <w:multiLevelType w:val="hybridMultilevel"/>
    <w:tmpl w:val="4A2E21B4"/>
    <w:lvl w:ilvl="0" w:tplc="D7B6E39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838E7"/>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61D0"/>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FADB95-9925-4D53-BC2F-DEF6725A0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1342</Words>
  <Characters>7652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Whitgift School</Company>
  <LinksUpToDate>false</LinksUpToDate>
  <CharactersWithSpaces>8977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Any Authorised User</cp:lastModifiedBy>
  <cp:revision>2</cp:revision>
  <dcterms:created xsi:type="dcterms:W3CDTF">2015-10-08T10:11:00Z</dcterms:created>
  <dcterms:modified xsi:type="dcterms:W3CDTF">2015-10-08T10:11:00Z</dcterms:modified>
</cp:coreProperties>
</file>