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10788" w:rsidRDefault="00610788" w:rsidP="005370B6">
      <w:pPr>
        <w:ind w:left="-720"/>
      </w:pPr>
    </w:p>
    <w:p w:rsidR="005370B6" w:rsidRPr="00B76B1F" w:rsidRDefault="005370B6" w:rsidP="00B76B1F">
      <w:pPr>
        <w:spacing w:line="360" w:lineRule="auto"/>
        <w:ind w:left="-720"/>
        <w:rPr>
          <w:rFonts w:ascii="Arial" w:hAnsi="Arial" w:cs="Arial"/>
          <w:sz w:val="24"/>
          <w:szCs w:val="24"/>
        </w:rPr>
      </w:pPr>
      <w:r w:rsidRPr="00B76B1F">
        <w:rPr>
          <w:rFonts w:asciiTheme="minorBidi" w:hAnsiTheme="minorBidi"/>
          <w:sz w:val="24"/>
          <w:szCs w:val="24"/>
        </w:rPr>
        <w:t xml:space="preserve">      </w:t>
      </w:r>
      <w:r w:rsidRPr="00B76B1F">
        <w:rPr>
          <w:rFonts w:ascii="Arial" w:hAnsi="Arial" w:cs="Arial"/>
          <w:sz w:val="24"/>
          <w:szCs w:val="24"/>
        </w:rPr>
        <w:t xml:space="preserve">                               </w:t>
      </w:r>
      <w:r w:rsidR="00B76B1F" w:rsidRPr="00B76B1F">
        <w:rPr>
          <w:rFonts w:ascii="Arial" w:hAnsi="Arial" w:cs="Arial"/>
          <w:sz w:val="24"/>
          <w:szCs w:val="24"/>
        </w:rPr>
        <w:t xml:space="preserve">                               </w:t>
      </w:r>
      <w:r w:rsidRPr="00B76B1F">
        <w:rPr>
          <w:rFonts w:ascii="Arial" w:hAnsi="Arial" w:cs="Arial"/>
          <w:sz w:val="24"/>
          <w:szCs w:val="24"/>
        </w:rPr>
        <w:t xml:space="preserve">    </w:t>
      </w:r>
      <w:r w:rsidR="00B76B1F" w:rsidRPr="00B76B1F">
        <w:rPr>
          <w:rFonts w:ascii="Arial" w:hAnsi="Arial" w:cs="Arial"/>
          <w:sz w:val="24"/>
          <w:szCs w:val="24"/>
        </w:rPr>
        <w:t xml:space="preserve">                          </w:t>
      </w:r>
      <w:r w:rsidRPr="00B76B1F">
        <w:rPr>
          <w:rFonts w:ascii="Arial" w:hAnsi="Arial" w:cs="Arial"/>
          <w:sz w:val="24"/>
          <w:szCs w:val="24"/>
        </w:rPr>
        <w:t xml:space="preserve"> Student Name: </w:t>
      </w:r>
      <w:proofErr w:type="spellStart"/>
      <w:r w:rsidRPr="00B76B1F">
        <w:rPr>
          <w:rFonts w:ascii="Arial" w:hAnsi="Arial" w:cs="Arial"/>
          <w:sz w:val="24"/>
          <w:szCs w:val="24"/>
        </w:rPr>
        <w:t>Shakeel</w:t>
      </w:r>
      <w:proofErr w:type="spellEnd"/>
      <w:r w:rsidRPr="00B76B1F">
        <w:rPr>
          <w:rFonts w:ascii="Arial" w:hAnsi="Arial" w:cs="Arial"/>
          <w:sz w:val="24"/>
          <w:szCs w:val="24"/>
        </w:rPr>
        <w:t xml:space="preserve"> Ahmed</w:t>
      </w:r>
    </w:p>
    <w:p w:rsidR="00C36317" w:rsidRPr="00B76B1F" w:rsidRDefault="00C36317" w:rsidP="005370B6">
      <w:pPr>
        <w:spacing w:line="360" w:lineRule="auto"/>
        <w:ind w:left="-720"/>
        <w:rPr>
          <w:rFonts w:ascii="Arial" w:hAnsi="Arial" w:cs="Arial"/>
          <w:sz w:val="24"/>
          <w:szCs w:val="24"/>
        </w:rPr>
      </w:pPr>
      <w:r w:rsidRPr="00B76B1F">
        <w:rPr>
          <w:rFonts w:ascii="Arial" w:hAnsi="Arial" w:cs="Arial"/>
          <w:sz w:val="24"/>
          <w:szCs w:val="24"/>
        </w:rPr>
        <w:t xml:space="preserve">                                       </w:t>
      </w:r>
      <w:r w:rsidR="00B76B1F" w:rsidRPr="00B76B1F">
        <w:rPr>
          <w:rFonts w:ascii="Arial" w:hAnsi="Arial" w:cs="Arial"/>
          <w:sz w:val="24"/>
          <w:szCs w:val="24"/>
        </w:rPr>
        <w:t xml:space="preserve">                                                     </w:t>
      </w:r>
      <w:r w:rsidRPr="00B76B1F">
        <w:rPr>
          <w:rFonts w:ascii="Arial" w:hAnsi="Arial" w:cs="Arial"/>
          <w:sz w:val="24"/>
          <w:szCs w:val="24"/>
        </w:rPr>
        <w:t xml:space="preserve">   </w:t>
      </w:r>
      <w:r w:rsidR="00517548">
        <w:rPr>
          <w:rFonts w:ascii="Arial" w:hAnsi="Arial" w:cs="Arial"/>
          <w:sz w:val="24"/>
          <w:szCs w:val="24"/>
        </w:rPr>
        <w:t>Student ID# 1507, Assignment # 2</w:t>
      </w:r>
      <w:r w:rsidRPr="00B76B1F">
        <w:rPr>
          <w:rFonts w:ascii="Arial" w:hAnsi="Arial" w:cs="Arial"/>
          <w:sz w:val="24"/>
          <w:szCs w:val="24"/>
        </w:rPr>
        <w:t xml:space="preserve">, </w:t>
      </w:r>
    </w:p>
    <w:p w:rsidR="00517548" w:rsidRDefault="00C36317" w:rsidP="00517548">
      <w:pPr>
        <w:spacing w:line="360" w:lineRule="auto"/>
        <w:ind w:left="-720"/>
        <w:rPr>
          <w:rFonts w:ascii="Arial" w:hAnsi="Arial" w:cs="Arial"/>
          <w:sz w:val="24"/>
          <w:szCs w:val="24"/>
        </w:rPr>
      </w:pPr>
      <w:r w:rsidRPr="00B76B1F">
        <w:rPr>
          <w:rFonts w:ascii="Arial" w:hAnsi="Arial" w:cs="Arial"/>
          <w:sz w:val="24"/>
          <w:szCs w:val="24"/>
        </w:rPr>
        <w:t xml:space="preserve">                                                                         </w:t>
      </w:r>
      <w:r w:rsidR="00B76B1F" w:rsidRPr="00B76B1F">
        <w:rPr>
          <w:rFonts w:ascii="Arial" w:hAnsi="Arial" w:cs="Arial"/>
          <w:sz w:val="24"/>
          <w:szCs w:val="24"/>
        </w:rPr>
        <w:t xml:space="preserve">                                                           </w:t>
      </w:r>
      <w:r w:rsidR="00517548">
        <w:rPr>
          <w:rFonts w:ascii="Arial" w:hAnsi="Arial" w:cs="Arial"/>
          <w:sz w:val="24"/>
          <w:szCs w:val="24"/>
        </w:rPr>
        <w:t>Page No: 1</w:t>
      </w:r>
    </w:p>
    <w:p w:rsidR="00517548" w:rsidRDefault="00517548" w:rsidP="00517548">
      <w:pPr>
        <w:pStyle w:val="ListParagraph"/>
        <w:numPr>
          <w:ilvl w:val="0"/>
          <w:numId w:val="8"/>
        </w:numPr>
        <w:spacing w:line="360" w:lineRule="auto"/>
        <w:rPr>
          <w:rFonts w:ascii="Arial" w:hAnsi="Arial" w:cs="Arial"/>
          <w:sz w:val="24"/>
          <w:szCs w:val="24"/>
        </w:rPr>
      </w:pPr>
      <w:r>
        <w:rPr>
          <w:rFonts w:ascii="Arial" w:hAnsi="Arial" w:cs="Arial"/>
          <w:sz w:val="24"/>
          <w:szCs w:val="24"/>
        </w:rPr>
        <w:t>I</w:t>
      </w:r>
    </w:p>
    <w:p w:rsidR="00517548" w:rsidRPr="00517548" w:rsidRDefault="00517548" w:rsidP="00517548">
      <w:pPr>
        <w:pStyle w:val="ListParagraph"/>
        <w:spacing w:line="360" w:lineRule="auto"/>
        <w:ind w:left="-360"/>
        <w:rPr>
          <w:rFonts w:ascii="Arial" w:hAnsi="Arial" w:cs="Arial"/>
          <w:sz w:val="24"/>
          <w:szCs w:val="24"/>
        </w:rPr>
      </w:pPr>
      <w:r w:rsidRPr="00517548">
        <w:rPr>
          <w:rFonts w:ascii="Arial" w:hAnsi="Arial" w:cs="Arial"/>
          <w:sz w:val="24"/>
          <w:szCs w:val="24"/>
        </w:rPr>
        <w:t>An accountant is one of the main players in any bu</w:t>
      </w:r>
      <w:r>
        <w:rPr>
          <w:rFonts w:ascii="Arial" w:hAnsi="Arial" w:cs="Arial"/>
          <w:sz w:val="24"/>
          <w:szCs w:val="24"/>
        </w:rPr>
        <w:t>siness that he or she works for</w:t>
      </w:r>
      <w:r w:rsidRPr="00517548">
        <w:rPr>
          <w:rFonts w:ascii="Arial" w:hAnsi="Arial" w:cs="Arial"/>
          <w:sz w:val="24"/>
          <w:szCs w:val="24"/>
        </w:rPr>
        <w:t xml:space="preserve"> whether it is a large corporation or a small business. The accountant monitors and records the flow of money through a business or organization.</w:t>
      </w:r>
    </w:p>
    <w:p w:rsidR="00517548" w:rsidRDefault="00517548" w:rsidP="00517548">
      <w:pPr>
        <w:pStyle w:val="ListParagraph"/>
        <w:spacing w:line="360" w:lineRule="auto"/>
        <w:ind w:left="-360"/>
        <w:rPr>
          <w:rFonts w:ascii="Arial" w:hAnsi="Arial" w:cs="Arial"/>
          <w:sz w:val="24"/>
          <w:szCs w:val="24"/>
        </w:rPr>
      </w:pPr>
      <w:r w:rsidRPr="00517548">
        <w:rPr>
          <w:rFonts w:ascii="Arial" w:hAnsi="Arial" w:cs="Arial"/>
          <w:sz w:val="24"/>
          <w:szCs w:val="24"/>
        </w:rPr>
        <w:t>It is the responsibility of the accountant to verify the accuracy of all money transactions and to make sure that all these transactions are legal and follow current guidelines. It may be that the accountant works for a company on a contractual basis to do the books or tax returns. They may also choose to work for private individuals and help them with their financial decisions, tax returns, or other money-related issues.</w:t>
      </w:r>
    </w:p>
    <w:p w:rsidR="005D635A" w:rsidRDefault="00517548" w:rsidP="005D635A">
      <w:pPr>
        <w:pStyle w:val="ListParagraph"/>
        <w:spacing w:line="360" w:lineRule="auto"/>
        <w:ind w:left="-360"/>
        <w:rPr>
          <w:rFonts w:ascii="Arial" w:hAnsi="Arial" w:cs="Arial"/>
          <w:sz w:val="24"/>
          <w:szCs w:val="24"/>
        </w:rPr>
      </w:pPr>
      <w:r w:rsidRPr="00517548">
        <w:rPr>
          <w:rFonts w:ascii="Arial" w:hAnsi="Arial" w:cs="Arial"/>
          <w:sz w:val="24"/>
          <w:szCs w:val="24"/>
        </w:rPr>
        <w:t>Using n</w:t>
      </w:r>
      <w:r>
        <w:rPr>
          <w:rFonts w:ascii="Arial" w:hAnsi="Arial" w:cs="Arial"/>
          <w:sz w:val="24"/>
          <w:szCs w:val="24"/>
        </w:rPr>
        <w:t>umbers and financial statements</w:t>
      </w:r>
      <w:r w:rsidRPr="00517548">
        <w:rPr>
          <w:rFonts w:ascii="Arial" w:hAnsi="Arial" w:cs="Arial"/>
          <w:sz w:val="24"/>
          <w:szCs w:val="24"/>
        </w:rPr>
        <w:t xml:space="preserve"> an accountant describes the health of a comp</w:t>
      </w:r>
      <w:r>
        <w:rPr>
          <w:rFonts w:ascii="Arial" w:hAnsi="Arial" w:cs="Arial"/>
          <w:sz w:val="24"/>
          <w:szCs w:val="24"/>
        </w:rPr>
        <w:t>any, organization or individual</w:t>
      </w:r>
      <w:r w:rsidRPr="00517548">
        <w:rPr>
          <w:rFonts w:ascii="Arial" w:hAnsi="Arial" w:cs="Arial"/>
          <w:sz w:val="24"/>
          <w:szCs w:val="24"/>
        </w:rPr>
        <w:t xml:space="preserve"> by using their skills in math, accounting, law and finance. They analyze profits and losses, providing information that investors and business owners need in order to evaluate how a company is doing over a period of time. This information forms the basis of a company's report and legal filing reports. The following are some of the duties that an accountant may have to perform:</w:t>
      </w:r>
    </w:p>
    <w:p w:rsidR="00517548" w:rsidRPr="00517548" w:rsidRDefault="00517548" w:rsidP="005D635A">
      <w:pPr>
        <w:pStyle w:val="ListParagraph"/>
        <w:numPr>
          <w:ilvl w:val="0"/>
          <w:numId w:val="10"/>
        </w:numPr>
        <w:spacing w:line="360" w:lineRule="auto"/>
        <w:rPr>
          <w:rFonts w:ascii="Arial" w:hAnsi="Arial" w:cs="Arial"/>
          <w:sz w:val="24"/>
          <w:szCs w:val="24"/>
        </w:rPr>
      </w:pPr>
      <w:r w:rsidRPr="00517548">
        <w:rPr>
          <w:rFonts w:ascii="Arial" w:hAnsi="Arial" w:cs="Arial"/>
          <w:sz w:val="24"/>
          <w:szCs w:val="24"/>
        </w:rPr>
        <w:t>D</w:t>
      </w:r>
      <w:r>
        <w:rPr>
          <w:rFonts w:ascii="Arial" w:hAnsi="Arial" w:cs="Arial"/>
          <w:sz w:val="24"/>
          <w:szCs w:val="24"/>
        </w:rPr>
        <w:t>etermines payroll requirements, maintains payroll data,</w:t>
      </w:r>
      <w:r w:rsidRPr="00517548">
        <w:rPr>
          <w:rFonts w:ascii="Arial" w:hAnsi="Arial" w:cs="Arial"/>
          <w:sz w:val="24"/>
          <w:szCs w:val="24"/>
        </w:rPr>
        <w:t xml:space="preserve"> prepares and processes monthly payrolls</w:t>
      </w:r>
    </w:p>
    <w:p w:rsidR="00517548" w:rsidRPr="00517548" w:rsidRDefault="00517548" w:rsidP="005D635A">
      <w:pPr>
        <w:pStyle w:val="ListParagraph"/>
        <w:numPr>
          <w:ilvl w:val="0"/>
          <w:numId w:val="10"/>
        </w:numPr>
        <w:spacing w:line="360" w:lineRule="auto"/>
        <w:rPr>
          <w:rFonts w:ascii="Arial" w:hAnsi="Arial" w:cs="Arial"/>
          <w:sz w:val="24"/>
          <w:szCs w:val="24"/>
        </w:rPr>
      </w:pPr>
      <w:r w:rsidRPr="00517548">
        <w:rPr>
          <w:rFonts w:ascii="Arial" w:hAnsi="Arial" w:cs="Arial"/>
          <w:sz w:val="24"/>
          <w:szCs w:val="24"/>
        </w:rPr>
        <w:t>Interacts with internal and external auditors in completing audits</w:t>
      </w:r>
    </w:p>
    <w:p w:rsidR="00517548" w:rsidRPr="00517548" w:rsidRDefault="00517548" w:rsidP="005D635A">
      <w:pPr>
        <w:pStyle w:val="ListParagraph"/>
        <w:numPr>
          <w:ilvl w:val="0"/>
          <w:numId w:val="10"/>
        </w:numPr>
        <w:spacing w:line="360" w:lineRule="auto"/>
        <w:rPr>
          <w:rFonts w:ascii="Arial" w:hAnsi="Arial" w:cs="Arial"/>
          <w:sz w:val="24"/>
          <w:szCs w:val="24"/>
        </w:rPr>
      </w:pPr>
      <w:r w:rsidRPr="00517548">
        <w:rPr>
          <w:rFonts w:ascii="Arial" w:hAnsi="Arial" w:cs="Arial"/>
          <w:sz w:val="24"/>
          <w:szCs w:val="24"/>
        </w:rPr>
        <w:t>Explain billing invoices and accounting policies to staff, vendors, and clients</w:t>
      </w:r>
    </w:p>
    <w:p w:rsidR="00517548" w:rsidRPr="00517548" w:rsidRDefault="00517548" w:rsidP="005D635A">
      <w:pPr>
        <w:pStyle w:val="ListParagraph"/>
        <w:numPr>
          <w:ilvl w:val="0"/>
          <w:numId w:val="10"/>
        </w:numPr>
        <w:spacing w:line="360" w:lineRule="auto"/>
        <w:rPr>
          <w:rFonts w:ascii="Arial" w:hAnsi="Arial" w:cs="Arial"/>
          <w:sz w:val="24"/>
          <w:szCs w:val="24"/>
        </w:rPr>
      </w:pPr>
      <w:r w:rsidRPr="00517548">
        <w:rPr>
          <w:rFonts w:ascii="Arial" w:hAnsi="Arial" w:cs="Arial"/>
          <w:sz w:val="24"/>
          <w:szCs w:val="24"/>
        </w:rPr>
        <w:t>Prepare and review budgets, revenue, expenses, payroll entries, invoices, and other accounting documents</w:t>
      </w:r>
    </w:p>
    <w:p w:rsidR="00517548" w:rsidRPr="00517548" w:rsidRDefault="00517548" w:rsidP="005D635A">
      <w:pPr>
        <w:pStyle w:val="ListParagraph"/>
        <w:numPr>
          <w:ilvl w:val="0"/>
          <w:numId w:val="10"/>
        </w:numPr>
        <w:spacing w:line="360" w:lineRule="auto"/>
        <w:rPr>
          <w:rFonts w:ascii="Arial" w:hAnsi="Arial" w:cs="Arial"/>
          <w:sz w:val="24"/>
          <w:szCs w:val="24"/>
        </w:rPr>
      </w:pPr>
      <w:r w:rsidRPr="00517548">
        <w:rPr>
          <w:rFonts w:ascii="Arial" w:hAnsi="Arial" w:cs="Arial"/>
          <w:sz w:val="24"/>
          <w:szCs w:val="24"/>
        </w:rPr>
        <w:t>Analyze and review budgets and expenditures for local, state, federal and private funding, review contracts, and grants</w:t>
      </w:r>
    </w:p>
    <w:p w:rsidR="00517548" w:rsidRPr="00517548" w:rsidRDefault="00517548" w:rsidP="005D635A">
      <w:pPr>
        <w:pStyle w:val="ListParagraph"/>
        <w:numPr>
          <w:ilvl w:val="0"/>
          <w:numId w:val="10"/>
        </w:numPr>
        <w:spacing w:line="360" w:lineRule="auto"/>
        <w:rPr>
          <w:rFonts w:ascii="Arial" w:hAnsi="Arial" w:cs="Arial"/>
          <w:sz w:val="24"/>
          <w:szCs w:val="24"/>
        </w:rPr>
      </w:pPr>
      <w:r w:rsidRPr="00517548">
        <w:rPr>
          <w:rFonts w:ascii="Arial" w:hAnsi="Arial" w:cs="Arial"/>
          <w:sz w:val="24"/>
          <w:szCs w:val="24"/>
        </w:rPr>
        <w:t>Prepare profit and loss statements and monthly closing and cost accounting reports</w:t>
      </w:r>
    </w:p>
    <w:p w:rsidR="00517548" w:rsidRPr="00517548" w:rsidRDefault="00517548" w:rsidP="005D635A">
      <w:pPr>
        <w:pStyle w:val="ListParagraph"/>
        <w:numPr>
          <w:ilvl w:val="0"/>
          <w:numId w:val="10"/>
        </w:numPr>
        <w:spacing w:line="360" w:lineRule="auto"/>
        <w:rPr>
          <w:rFonts w:ascii="Arial" w:hAnsi="Arial" w:cs="Arial"/>
          <w:sz w:val="24"/>
          <w:szCs w:val="24"/>
        </w:rPr>
      </w:pPr>
      <w:r w:rsidRPr="00517548">
        <w:rPr>
          <w:rFonts w:ascii="Arial" w:hAnsi="Arial" w:cs="Arial"/>
          <w:sz w:val="24"/>
          <w:szCs w:val="24"/>
        </w:rPr>
        <w:t>Analyze revenue and expenditure trends and recommend appropriate budget levels, and ensure expenditure control</w:t>
      </w:r>
    </w:p>
    <w:p w:rsidR="00517548" w:rsidRDefault="00517548" w:rsidP="00517548">
      <w:pPr>
        <w:pStyle w:val="ListParagraph"/>
        <w:spacing w:line="360" w:lineRule="auto"/>
        <w:ind w:left="-360"/>
        <w:rPr>
          <w:rFonts w:ascii="Arial" w:hAnsi="Arial" w:cs="Arial"/>
          <w:sz w:val="24"/>
          <w:szCs w:val="24"/>
        </w:rPr>
      </w:pPr>
    </w:p>
    <w:p w:rsidR="00517548" w:rsidRPr="00517548" w:rsidRDefault="00517548" w:rsidP="00517548">
      <w:pPr>
        <w:pStyle w:val="ListParagraph"/>
        <w:spacing w:line="360" w:lineRule="auto"/>
        <w:ind w:left="-360"/>
        <w:rPr>
          <w:rFonts w:ascii="Arial" w:hAnsi="Arial" w:cs="Arial"/>
          <w:sz w:val="24"/>
          <w:szCs w:val="24"/>
        </w:rPr>
      </w:pPr>
      <w:r>
        <w:rPr>
          <w:rFonts w:ascii="Arial" w:hAnsi="Arial" w:cs="Arial"/>
          <w:sz w:val="24"/>
          <w:szCs w:val="24"/>
        </w:rPr>
        <w:lastRenderedPageBreak/>
        <w:t xml:space="preserve">                                                                                             </w:t>
      </w:r>
      <w:r w:rsidRPr="00517548">
        <w:rPr>
          <w:rFonts w:ascii="Arial" w:hAnsi="Arial" w:cs="Arial"/>
          <w:sz w:val="24"/>
          <w:szCs w:val="24"/>
        </w:rPr>
        <w:t xml:space="preserve">Student Name: </w:t>
      </w:r>
      <w:proofErr w:type="spellStart"/>
      <w:r w:rsidRPr="00517548">
        <w:rPr>
          <w:rFonts w:ascii="Arial" w:hAnsi="Arial" w:cs="Arial"/>
          <w:sz w:val="24"/>
          <w:szCs w:val="24"/>
        </w:rPr>
        <w:t>Shakeel</w:t>
      </w:r>
      <w:proofErr w:type="spellEnd"/>
      <w:r w:rsidRPr="00517548">
        <w:rPr>
          <w:rFonts w:ascii="Arial" w:hAnsi="Arial" w:cs="Arial"/>
          <w:sz w:val="24"/>
          <w:szCs w:val="24"/>
        </w:rPr>
        <w:t xml:space="preserve"> Ahmed</w:t>
      </w:r>
    </w:p>
    <w:p w:rsidR="00517548" w:rsidRPr="00517548" w:rsidRDefault="00517548" w:rsidP="00517548">
      <w:pPr>
        <w:pStyle w:val="ListParagraph"/>
        <w:spacing w:line="360" w:lineRule="auto"/>
        <w:ind w:left="-360"/>
        <w:rPr>
          <w:rFonts w:ascii="Arial" w:hAnsi="Arial" w:cs="Arial"/>
          <w:sz w:val="24"/>
          <w:szCs w:val="24"/>
        </w:rPr>
      </w:pPr>
      <w:r w:rsidRPr="00517548">
        <w:rPr>
          <w:rFonts w:ascii="Arial" w:hAnsi="Arial" w:cs="Arial"/>
          <w:sz w:val="24"/>
          <w:szCs w:val="24"/>
        </w:rPr>
        <w:t xml:space="preserve">                                                           </w:t>
      </w:r>
      <w:r>
        <w:rPr>
          <w:rFonts w:ascii="Arial" w:hAnsi="Arial" w:cs="Arial"/>
          <w:sz w:val="24"/>
          <w:szCs w:val="24"/>
        </w:rPr>
        <w:t xml:space="preserve">                          </w:t>
      </w:r>
      <w:r w:rsidRPr="00517548">
        <w:rPr>
          <w:rFonts w:ascii="Arial" w:hAnsi="Arial" w:cs="Arial"/>
          <w:sz w:val="24"/>
          <w:szCs w:val="24"/>
        </w:rPr>
        <w:t xml:space="preserve">    Student ID# 1507, Assignment # 2, </w:t>
      </w:r>
    </w:p>
    <w:p w:rsidR="00517548" w:rsidRDefault="00517548" w:rsidP="00517548">
      <w:pPr>
        <w:pStyle w:val="ListParagraph"/>
        <w:spacing w:line="360" w:lineRule="auto"/>
        <w:ind w:left="-360"/>
        <w:rPr>
          <w:rFonts w:ascii="Arial" w:hAnsi="Arial" w:cs="Arial"/>
          <w:sz w:val="24"/>
          <w:szCs w:val="24"/>
        </w:rPr>
      </w:pPr>
      <w:r w:rsidRPr="00517548">
        <w:rPr>
          <w:rFonts w:ascii="Arial" w:hAnsi="Arial" w:cs="Arial"/>
          <w:sz w:val="24"/>
          <w:szCs w:val="24"/>
        </w:rPr>
        <w:t xml:space="preserve">                                                                               </w:t>
      </w:r>
      <w:r>
        <w:rPr>
          <w:rFonts w:ascii="Arial" w:hAnsi="Arial" w:cs="Arial"/>
          <w:sz w:val="24"/>
          <w:szCs w:val="24"/>
        </w:rPr>
        <w:t xml:space="preserve">                                               Page No: 2</w:t>
      </w:r>
    </w:p>
    <w:p w:rsidR="00517548" w:rsidRDefault="00517548" w:rsidP="00517548">
      <w:pPr>
        <w:pStyle w:val="ListParagraph"/>
        <w:spacing w:line="360" w:lineRule="auto"/>
        <w:ind w:left="-360"/>
        <w:rPr>
          <w:rFonts w:ascii="Arial" w:hAnsi="Arial" w:cs="Arial"/>
          <w:sz w:val="24"/>
          <w:szCs w:val="24"/>
        </w:rPr>
      </w:pPr>
    </w:p>
    <w:p w:rsidR="00517548" w:rsidRPr="00517548" w:rsidRDefault="00517548" w:rsidP="005D635A">
      <w:pPr>
        <w:pStyle w:val="ListParagraph"/>
        <w:numPr>
          <w:ilvl w:val="0"/>
          <w:numId w:val="11"/>
        </w:numPr>
        <w:spacing w:line="360" w:lineRule="auto"/>
        <w:rPr>
          <w:rFonts w:ascii="Arial" w:hAnsi="Arial" w:cs="Arial"/>
          <w:sz w:val="24"/>
          <w:szCs w:val="24"/>
        </w:rPr>
      </w:pPr>
      <w:r w:rsidRPr="00517548">
        <w:rPr>
          <w:rFonts w:ascii="Arial" w:hAnsi="Arial" w:cs="Arial"/>
          <w:sz w:val="24"/>
          <w:szCs w:val="24"/>
        </w:rPr>
        <w:t>Compile and analyze financial information</w:t>
      </w:r>
      <w:r w:rsidR="005D635A">
        <w:rPr>
          <w:rFonts w:ascii="Arial" w:hAnsi="Arial" w:cs="Arial"/>
          <w:sz w:val="24"/>
          <w:szCs w:val="24"/>
        </w:rPr>
        <w:t xml:space="preserve"> to prepare entries to accounts</w:t>
      </w:r>
      <w:r w:rsidRPr="00517548">
        <w:rPr>
          <w:rFonts w:ascii="Arial" w:hAnsi="Arial" w:cs="Arial"/>
          <w:sz w:val="24"/>
          <w:szCs w:val="24"/>
        </w:rPr>
        <w:t xml:space="preserve"> </w:t>
      </w:r>
      <w:r w:rsidR="005D635A">
        <w:rPr>
          <w:rFonts w:ascii="Arial" w:hAnsi="Arial" w:cs="Arial"/>
          <w:sz w:val="24"/>
          <w:szCs w:val="24"/>
        </w:rPr>
        <w:t>such as general ledger accounts</w:t>
      </w:r>
      <w:r w:rsidRPr="00517548">
        <w:rPr>
          <w:rFonts w:ascii="Arial" w:hAnsi="Arial" w:cs="Arial"/>
          <w:sz w:val="24"/>
          <w:szCs w:val="24"/>
        </w:rPr>
        <w:t xml:space="preserve"> and document business transactions</w:t>
      </w:r>
    </w:p>
    <w:p w:rsidR="00517548" w:rsidRPr="00517548" w:rsidRDefault="00517548" w:rsidP="005D635A">
      <w:pPr>
        <w:pStyle w:val="ListParagraph"/>
        <w:numPr>
          <w:ilvl w:val="0"/>
          <w:numId w:val="11"/>
        </w:numPr>
        <w:spacing w:line="360" w:lineRule="auto"/>
        <w:rPr>
          <w:rFonts w:ascii="Arial" w:hAnsi="Arial" w:cs="Arial"/>
          <w:sz w:val="24"/>
          <w:szCs w:val="24"/>
        </w:rPr>
      </w:pPr>
      <w:r w:rsidRPr="00517548">
        <w:rPr>
          <w:rFonts w:ascii="Arial" w:hAnsi="Arial" w:cs="Arial"/>
          <w:sz w:val="24"/>
          <w:szCs w:val="24"/>
        </w:rPr>
        <w:t>Supervise the input and handling of financial data and reports for the company's automated financial systems</w:t>
      </w:r>
    </w:p>
    <w:p w:rsidR="00517548" w:rsidRPr="00517548" w:rsidRDefault="00517548" w:rsidP="005D635A">
      <w:pPr>
        <w:pStyle w:val="ListParagraph"/>
        <w:numPr>
          <w:ilvl w:val="0"/>
          <w:numId w:val="11"/>
        </w:numPr>
        <w:spacing w:line="360" w:lineRule="auto"/>
        <w:rPr>
          <w:rFonts w:ascii="Arial" w:hAnsi="Arial" w:cs="Arial"/>
          <w:sz w:val="24"/>
          <w:szCs w:val="24"/>
        </w:rPr>
      </w:pPr>
      <w:r w:rsidRPr="00517548">
        <w:rPr>
          <w:rFonts w:ascii="Arial" w:hAnsi="Arial" w:cs="Arial"/>
          <w:sz w:val="24"/>
          <w:szCs w:val="24"/>
        </w:rPr>
        <w:t>Resolve accounting discrepancies</w:t>
      </w:r>
    </w:p>
    <w:p w:rsidR="00517548" w:rsidRPr="00517548" w:rsidRDefault="00517548" w:rsidP="005D635A">
      <w:pPr>
        <w:pStyle w:val="ListParagraph"/>
        <w:numPr>
          <w:ilvl w:val="0"/>
          <w:numId w:val="11"/>
        </w:numPr>
        <w:spacing w:line="360" w:lineRule="auto"/>
        <w:rPr>
          <w:rFonts w:ascii="Arial" w:hAnsi="Arial" w:cs="Arial"/>
          <w:sz w:val="24"/>
          <w:szCs w:val="24"/>
        </w:rPr>
      </w:pPr>
      <w:r w:rsidRPr="00517548">
        <w:rPr>
          <w:rFonts w:ascii="Arial" w:hAnsi="Arial" w:cs="Arial"/>
          <w:sz w:val="24"/>
          <w:szCs w:val="24"/>
        </w:rPr>
        <w:t>Establish, maintain, and coordinate the implementation of accounting and accounting control procedures</w:t>
      </w:r>
    </w:p>
    <w:p w:rsidR="00BC397E" w:rsidRDefault="00517548" w:rsidP="00BC397E">
      <w:pPr>
        <w:pStyle w:val="ListParagraph"/>
        <w:numPr>
          <w:ilvl w:val="0"/>
          <w:numId w:val="11"/>
        </w:numPr>
        <w:spacing w:line="360" w:lineRule="auto"/>
        <w:rPr>
          <w:rFonts w:ascii="Arial" w:hAnsi="Arial" w:cs="Arial"/>
          <w:sz w:val="24"/>
          <w:szCs w:val="24"/>
        </w:rPr>
      </w:pPr>
      <w:r w:rsidRPr="00517548">
        <w:rPr>
          <w:rFonts w:ascii="Arial" w:hAnsi="Arial" w:cs="Arial"/>
          <w:sz w:val="24"/>
          <w:szCs w:val="24"/>
        </w:rPr>
        <w:t>Recommend, develop and maintain financial data bases, computer software systems, and manual filing systems</w:t>
      </w:r>
      <w:r w:rsidR="00BC397E">
        <w:rPr>
          <w:rFonts w:ascii="Arial" w:hAnsi="Arial" w:cs="Arial"/>
          <w:sz w:val="24"/>
          <w:szCs w:val="24"/>
        </w:rPr>
        <w:t>.</w:t>
      </w:r>
    </w:p>
    <w:p w:rsidR="00BC397E" w:rsidRDefault="00505143" w:rsidP="00BC397E">
      <w:pPr>
        <w:spacing w:line="360" w:lineRule="auto"/>
        <w:rPr>
          <w:rFonts w:ascii="Arial" w:hAnsi="Arial" w:cs="Arial"/>
          <w:sz w:val="24"/>
          <w:szCs w:val="24"/>
        </w:rPr>
      </w:pPr>
      <w:r>
        <w:rPr>
          <w:rFonts w:ascii="Arial" w:hAnsi="Arial" w:cs="Arial"/>
          <w:sz w:val="24"/>
          <w:szCs w:val="24"/>
        </w:rPr>
        <w:t>1. II</w:t>
      </w:r>
      <w:r w:rsidR="00BC397E">
        <w:rPr>
          <w:rFonts w:ascii="Arial" w:hAnsi="Arial" w:cs="Arial"/>
          <w:sz w:val="24"/>
          <w:szCs w:val="24"/>
        </w:rPr>
        <w:t xml:space="preserve"> </w:t>
      </w:r>
    </w:p>
    <w:p w:rsidR="00BC397E" w:rsidRPr="00BC397E" w:rsidRDefault="00BC397E" w:rsidP="00BC397E">
      <w:pPr>
        <w:spacing w:line="360" w:lineRule="auto"/>
        <w:rPr>
          <w:rFonts w:ascii="Arial" w:hAnsi="Arial" w:cs="Arial"/>
          <w:sz w:val="24"/>
          <w:szCs w:val="24"/>
        </w:rPr>
      </w:pPr>
      <w:r w:rsidRPr="00BC397E">
        <w:rPr>
          <w:rFonts w:ascii="Arial" w:hAnsi="Arial" w:cs="Arial"/>
          <w:sz w:val="24"/>
          <w:szCs w:val="24"/>
        </w:rPr>
        <w:t>Types of Accounting:</w:t>
      </w:r>
    </w:p>
    <w:p w:rsidR="00BC397E" w:rsidRPr="00BC397E" w:rsidRDefault="00BC397E" w:rsidP="00BC397E">
      <w:pPr>
        <w:spacing w:line="360" w:lineRule="auto"/>
        <w:rPr>
          <w:rFonts w:ascii="Arial" w:hAnsi="Arial" w:cs="Arial"/>
          <w:sz w:val="24"/>
          <w:szCs w:val="24"/>
        </w:rPr>
      </w:pPr>
      <w:r>
        <w:rPr>
          <w:rFonts w:ascii="Arial" w:hAnsi="Arial" w:cs="Arial"/>
          <w:sz w:val="24"/>
          <w:szCs w:val="24"/>
        </w:rPr>
        <w:t>Public Accounting:</w:t>
      </w:r>
    </w:p>
    <w:p w:rsidR="00BC397E" w:rsidRPr="00BC397E" w:rsidRDefault="00BC397E" w:rsidP="00BC397E">
      <w:pPr>
        <w:spacing w:line="360" w:lineRule="auto"/>
        <w:rPr>
          <w:rFonts w:ascii="Arial" w:hAnsi="Arial" w:cs="Arial"/>
          <w:sz w:val="24"/>
          <w:szCs w:val="24"/>
        </w:rPr>
      </w:pPr>
      <w:r w:rsidRPr="00BC397E">
        <w:rPr>
          <w:rFonts w:ascii="Arial" w:hAnsi="Arial" w:cs="Arial"/>
          <w:sz w:val="24"/>
          <w:szCs w:val="24"/>
        </w:rPr>
        <w:t>This would be an accounting service to the general public, and is considered to be more professional than private accounting. Certified and non-certified public accountants can provide public accounting services.</w:t>
      </w:r>
    </w:p>
    <w:p w:rsidR="00BC397E" w:rsidRPr="00BC397E" w:rsidRDefault="00CC78B0" w:rsidP="00BC397E">
      <w:pPr>
        <w:spacing w:line="360" w:lineRule="auto"/>
        <w:rPr>
          <w:rFonts w:ascii="Arial" w:hAnsi="Arial" w:cs="Arial"/>
          <w:sz w:val="24"/>
          <w:szCs w:val="24"/>
        </w:rPr>
      </w:pPr>
      <w:r>
        <w:rPr>
          <w:rFonts w:ascii="Arial" w:hAnsi="Arial" w:cs="Arial"/>
          <w:sz w:val="24"/>
          <w:szCs w:val="24"/>
        </w:rPr>
        <w:t>Private Accounting</w:t>
      </w:r>
      <w:r w:rsidR="00BC397E">
        <w:rPr>
          <w:rFonts w:ascii="Arial" w:hAnsi="Arial" w:cs="Arial"/>
          <w:sz w:val="24"/>
          <w:szCs w:val="24"/>
        </w:rPr>
        <w:t>:</w:t>
      </w:r>
    </w:p>
    <w:p w:rsidR="00BC397E" w:rsidRPr="00BC397E" w:rsidRDefault="00BC397E" w:rsidP="00BC397E">
      <w:pPr>
        <w:spacing w:line="360" w:lineRule="auto"/>
        <w:rPr>
          <w:rFonts w:ascii="Arial" w:hAnsi="Arial" w:cs="Arial"/>
          <w:sz w:val="24"/>
          <w:szCs w:val="24"/>
        </w:rPr>
      </w:pPr>
      <w:r w:rsidRPr="00BC397E">
        <w:rPr>
          <w:rFonts w:ascii="Arial" w:hAnsi="Arial" w:cs="Arial"/>
          <w:sz w:val="24"/>
          <w:szCs w:val="24"/>
        </w:rPr>
        <w:t>This would be accounting that is limited to only a single firm, where an accountant receives a salary on an employer-employee basis. This term is used even if the employer is in a public corporation.</w:t>
      </w:r>
    </w:p>
    <w:p w:rsidR="00BC397E" w:rsidRPr="00BC397E" w:rsidRDefault="00BC397E" w:rsidP="00BC397E">
      <w:pPr>
        <w:spacing w:line="360" w:lineRule="auto"/>
        <w:rPr>
          <w:rFonts w:ascii="Arial" w:hAnsi="Arial" w:cs="Arial"/>
          <w:sz w:val="24"/>
          <w:szCs w:val="24"/>
        </w:rPr>
      </w:pPr>
      <w:r w:rsidRPr="00BC397E">
        <w:rPr>
          <w:rFonts w:ascii="Arial" w:hAnsi="Arial" w:cs="Arial"/>
          <w:sz w:val="24"/>
          <w:szCs w:val="24"/>
        </w:rPr>
        <w:t>National Income Account</w:t>
      </w:r>
      <w:r>
        <w:rPr>
          <w:rFonts w:ascii="Arial" w:hAnsi="Arial" w:cs="Arial"/>
          <w:sz w:val="24"/>
          <w:szCs w:val="24"/>
        </w:rPr>
        <w:t>ing:</w:t>
      </w:r>
    </w:p>
    <w:p w:rsidR="00BC397E" w:rsidRPr="00BC397E" w:rsidRDefault="00BC397E" w:rsidP="00BC397E">
      <w:pPr>
        <w:spacing w:line="360" w:lineRule="auto"/>
        <w:rPr>
          <w:rFonts w:ascii="Arial" w:hAnsi="Arial" w:cs="Arial"/>
          <w:sz w:val="24"/>
          <w:szCs w:val="24"/>
        </w:rPr>
      </w:pPr>
      <w:r w:rsidRPr="00BC397E">
        <w:rPr>
          <w:rFonts w:ascii="Arial" w:hAnsi="Arial" w:cs="Arial"/>
          <w:sz w:val="24"/>
          <w:szCs w:val="24"/>
        </w:rPr>
        <w:t>Rather than the usual business entity concept, national income accounting uses the economic or social concept in establishing accounting. This type of accounting is responsible in providing the public estimates of a country's annual purchasing power. The GNP (gross national product) refers to the total market value of all the goods and services produced by a country, usually within a calendar year.</w:t>
      </w:r>
    </w:p>
    <w:p w:rsidR="00CC78B0" w:rsidRPr="00CC78B0" w:rsidRDefault="00CC78B0" w:rsidP="00CC78B0">
      <w:pPr>
        <w:spacing w:line="360" w:lineRule="auto"/>
        <w:rPr>
          <w:rFonts w:ascii="Arial" w:hAnsi="Arial" w:cs="Arial"/>
          <w:sz w:val="24"/>
          <w:szCs w:val="24"/>
        </w:rPr>
      </w:pPr>
      <w:r>
        <w:rPr>
          <w:rFonts w:ascii="Arial" w:hAnsi="Arial" w:cs="Arial"/>
          <w:sz w:val="24"/>
          <w:szCs w:val="24"/>
        </w:rPr>
        <w:lastRenderedPageBreak/>
        <w:t xml:space="preserve">                                                                                         </w:t>
      </w:r>
      <w:r w:rsidRPr="00CC78B0">
        <w:rPr>
          <w:rFonts w:ascii="Arial" w:hAnsi="Arial" w:cs="Arial"/>
          <w:sz w:val="24"/>
          <w:szCs w:val="24"/>
        </w:rPr>
        <w:t xml:space="preserve">Student Name: </w:t>
      </w:r>
      <w:proofErr w:type="spellStart"/>
      <w:r w:rsidRPr="00CC78B0">
        <w:rPr>
          <w:rFonts w:ascii="Arial" w:hAnsi="Arial" w:cs="Arial"/>
          <w:sz w:val="24"/>
          <w:szCs w:val="24"/>
        </w:rPr>
        <w:t>Shakeel</w:t>
      </w:r>
      <w:proofErr w:type="spellEnd"/>
      <w:r w:rsidRPr="00CC78B0">
        <w:rPr>
          <w:rFonts w:ascii="Arial" w:hAnsi="Arial" w:cs="Arial"/>
          <w:sz w:val="24"/>
          <w:szCs w:val="24"/>
        </w:rPr>
        <w:t xml:space="preserve"> Ahmed</w:t>
      </w:r>
    </w:p>
    <w:p w:rsidR="00CC78B0" w:rsidRPr="00CC78B0" w:rsidRDefault="00CC78B0" w:rsidP="00CC78B0">
      <w:pPr>
        <w:spacing w:line="360" w:lineRule="auto"/>
        <w:rPr>
          <w:rFonts w:ascii="Arial" w:hAnsi="Arial" w:cs="Arial"/>
          <w:sz w:val="24"/>
          <w:szCs w:val="24"/>
        </w:rPr>
      </w:pPr>
      <w:r w:rsidRPr="00CC78B0">
        <w:rPr>
          <w:rFonts w:ascii="Arial" w:hAnsi="Arial" w:cs="Arial"/>
          <w:sz w:val="24"/>
          <w:szCs w:val="24"/>
        </w:rPr>
        <w:t xml:space="preserve">                                                        </w:t>
      </w:r>
      <w:r>
        <w:rPr>
          <w:rFonts w:ascii="Arial" w:hAnsi="Arial" w:cs="Arial"/>
          <w:sz w:val="24"/>
          <w:szCs w:val="24"/>
        </w:rPr>
        <w:t xml:space="preserve">                           </w:t>
      </w:r>
      <w:r w:rsidRPr="00CC78B0">
        <w:rPr>
          <w:rFonts w:ascii="Arial" w:hAnsi="Arial" w:cs="Arial"/>
          <w:sz w:val="24"/>
          <w:szCs w:val="24"/>
        </w:rPr>
        <w:t xml:space="preserve"> Student ID# 1507, Assignment # 2, </w:t>
      </w:r>
    </w:p>
    <w:p w:rsidR="00BC397E" w:rsidRPr="00BC397E" w:rsidRDefault="00CC78B0" w:rsidP="00CC78B0">
      <w:pPr>
        <w:spacing w:line="360" w:lineRule="auto"/>
        <w:rPr>
          <w:rFonts w:ascii="Arial" w:hAnsi="Arial" w:cs="Arial"/>
          <w:sz w:val="24"/>
          <w:szCs w:val="24"/>
        </w:rPr>
      </w:pPr>
      <w:r w:rsidRPr="00CC78B0">
        <w:rPr>
          <w:rFonts w:ascii="Arial" w:hAnsi="Arial" w:cs="Arial"/>
          <w:sz w:val="24"/>
          <w:szCs w:val="24"/>
        </w:rPr>
        <w:t xml:space="preserve">                                                   </w:t>
      </w:r>
      <w:r>
        <w:rPr>
          <w:rFonts w:ascii="Arial" w:hAnsi="Arial" w:cs="Arial"/>
          <w:sz w:val="24"/>
          <w:szCs w:val="24"/>
        </w:rPr>
        <w:t xml:space="preserve">                           </w:t>
      </w:r>
      <w:r w:rsidRPr="00CC78B0">
        <w:rPr>
          <w:rFonts w:ascii="Arial" w:hAnsi="Arial" w:cs="Arial"/>
          <w:sz w:val="24"/>
          <w:szCs w:val="24"/>
        </w:rPr>
        <w:t xml:space="preserve">                     </w:t>
      </w:r>
      <w:r>
        <w:rPr>
          <w:rFonts w:ascii="Arial" w:hAnsi="Arial" w:cs="Arial"/>
          <w:sz w:val="24"/>
          <w:szCs w:val="24"/>
        </w:rPr>
        <w:t xml:space="preserve">                      Page No: 3</w:t>
      </w:r>
    </w:p>
    <w:p w:rsidR="00BC397E" w:rsidRPr="00BC397E" w:rsidRDefault="00CC78B0" w:rsidP="00BC397E">
      <w:pPr>
        <w:spacing w:line="360" w:lineRule="auto"/>
        <w:rPr>
          <w:rFonts w:ascii="Arial" w:hAnsi="Arial" w:cs="Arial"/>
          <w:sz w:val="24"/>
          <w:szCs w:val="24"/>
        </w:rPr>
      </w:pPr>
      <w:r>
        <w:rPr>
          <w:rFonts w:ascii="Arial" w:hAnsi="Arial" w:cs="Arial"/>
          <w:sz w:val="24"/>
          <w:szCs w:val="24"/>
        </w:rPr>
        <w:t>Fiduciary Accounting:</w:t>
      </w:r>
    </w:p>
    <w:p w:rsidR="00BC397E" w:rsidRPr="00BC397E" w:rsidRDefault="00BC397E" w:rsidP="00CC78B0">
      <w:pPr>
        <w:spacing w:line="360" w:lineRule="auto"/>
        <w:rPr>
          <w:rFonts w:ascii="Arial" w:hAnsi="Arial" w:cs="Arial"/>
          <w:sz w:val="24"/>
          <w:szCs w:val="24"/>
        </w:rPr>
      </w:pPr>
      <w:r w:rsidRPr="00BC397E">
        <w:rPr>
          <w:rFonts w:ascii="Arial" w:hAnsi="Arial" w:cs="Arial"/>
          <w:sz w:val="24"/>
          <w:szCs w:val="24"/>
        </w:rPr>
        <w:t>This type of accounting</w:t>
      </w:r>
      <w:r w:rsidR="00CC78B0">
        <w:rPr>
          <w:rFonts w:ascii="Arial" w:hAnsi="Arial" w:cs="Arial"/>
          <w:sz w:val="24"/>
          <w:szCs w:val="24"/>
        </w:rPr>
        <w:t xml:space="preserve"> is done by a trustee, executor,</w:t>
      </w:r>
      <w:r w:rsidRPr="00BC397E">
        <w:rPr>
          <w:rFonts w:ascii="Arial" w:hAnsi="Arial" w:cs="Arial"/>
          <w:sz w:val="24"/>
          <w:szCs w:val="24"/>
        </w:rPr>
        <w:t xml:space="preserve"> administrator, or anyone in a pos</w:t>
      </w:r>
      <w:r w:rsidR="00CC78B0">
        <w:rPr>
          <w:rFonts w:ascii="Arial" w:hAnsi="Arial" w:cs="Arial"/>
          <w:sz w:val="24"/>
          <w:szCs w:val="24"/>
        </w:rPr>
        <w:t xml:space="preserve">ition of trust. The </w:t>
      </w:r>
      <w:proofErr w:type="gramStart"/>
      <w:r w:rsidR="00CC78B0">
        <w:rPr>
          <w:rFonts w:ascii="Arial" w:hAnsi="Arial" w:cs="Arial"/>
          <w:sz w:val="24"/>
          <w:szCs w:val="24"/>
        </w:rPr>
        <w:t>accountants</w:t>
      </w:r>
      <w:proofErr w:type="gramEnd"/>
      <w:r w:rsidRPr="00BC397E">
        <w:rPr>
          <w:rFonts w:ascii="Arial" w:hAnsi="Arial" w:cs="Arial"/>
          <w:sz w:val="24"/>
          <w:szCs w:val="24"/>
        </w:rPr>
        <w:t xml:space="preserve"> job is to keep the </w:t>
      </w:r>
      <w:r w:rsidR="00CC78B0">
        <w:rPr>
          <w:rFonts w:ascii="Arial" w:hAnsi="Arial" w:cs="Arial"/>
          <w:sz w:val="24"/>
          <w:szCs w:val="24"/>
        </w:rPr>
        <w:t>records and prepare the reports</w:t>
      </w:r>
      <w:r w:rsidRPr="00BC397E">
        <w:rPr>
          <w:rFonts w:ascii="Arial" w:hAnsi="Arial" w:cs="Arial"/>
          <w:sz w:val="24"/>
          <w:szCs w:val="24"/>
        </w:rPr>
        <w:t xml:space="preserve"> which may be authorized by or under the jurisdiction of a court of law. The fiduciary accountant will control all property subject to the estate or trust.</w:t>
      </w:r>
    </w:p>
    <w:p w:rsidR="00BC397E" w:rsidRPr="00BC397E" w:rsidRDefault="00BC397E" w:rsidP="00BC397E">
      <w:pPr>
        <w:spacing w:line="360" w:lineRule="auto"/>
        <w:rPr>
          <w:rFonts w:ascii="Arial" w:hAnsi="Arial" w:cs="Arial"/>
          <w:sz w:val="24"/>
          <w:szCs w:val="24"/>
        </w:rPr>
      </w:pPr>
      <w:r w:rsidRPr="00BC397E">
        <w:rPr>
          <w:rFonts w:ascii="Arial" w:hAnsi="Arial" w:cs="Arial"/>
          <w:sz w:val="24"/>
          <w:szCs w:val="24"/>
        </w:rPr>
        <w:t>Fund o</w:t>
      </w:r>
      <w:r w:rsidR="00CC78B0">
        <w:rPr>
          <w:rFonts w:ascii="Arial" w:hAnsi="Arial" w:cs="Arial"/>
          <w:sz w:val="24"/>
          <w:szCs w:val="24"/>
        </w:rPr>
        <w:t>r Governmental Accounting:</w:t>
      </w:r>
    </w:p>
    <w:p w:rsidR="00BC397E" w:rsidRPr="00BC397E" w:rsidRDefault="00BC397E" w:rsidP="00CC78B0">
      <w:pPr>
        <w:spacing w:line="360" w:lineRule="auto"/>
        <w:rPr>
          <w:rFonts w:ascii="Arial" w:hAnsi="Arial" w:cs="Arial"/>
          <w:sz w:val="24"/>
          <w:szCs w:val="24"/>
        </w:rPr>
      </w:pPr>
      <w:r w:rsidRPr="00BC397E">
        <w:rPr>
          <w:rFonts w:ascii="Arial" w:hAnsi="Arial" w:cs="Arial"/>
          <w:sz w:val="24"/>
          <w:szCs w:val="24"/>
        </w:rPr>
        <w:t>This type of accountant will work for a non-profit organization or a branch or unit of any level of government. The double-entry system of accounting with journals and ledgers is used, the same as conventional accounting. The services of private or public accountants can be used, like any business entity. Special funds accounting is used for control since profit motive cannot be used as a measure of efficiency.</w:t>
      </w:r>
    </w:p>
    <w:p w:rsidR="00BC397E" w:rsidRPr="00BC397E" w:rsidRDefault="00CC78B0" w:rsidP="00BC397E">
      <w:pPr>
        <w:spacing w:line="360" w:lineRule="auto"/>
        <w:rPr>
          <w:rFonts w:ascii="Arial" w:hAnsi="Arial" w:cs="Arial"/>
          <w:sz w:val="24"/>
          <w:szCs w:val="24"/>
        </w:rPr>
      </w:pPr>
      <w:r>
        <w:rPr>
          <w:rFonts w:ascii="Arial" w:hAnsi="Arial" w:cs="Arial"/>
          <w:sz w:val="24"/>
          <w:szCs w:val="24"/>
        </w:rPr>
        <w:t>Forensic Accounting:</w:t>
      </w:r>
    </w:p>
    <w:p w:rsidR="00BC397E" w:rsidRPr="00BC397E" w:rsidRDefault="00BC397E" w:rsidP="00CC78B0">
      <w:pPr>
        <w:spacing w:line="360" w:lineRule="auto"/>
        <w:rPr>
          <w:rFonts w:ascii="Arial" w:hAnsi="Arial" w:cs="Arial"/>
          <w:sz w:val="24"/>
          <w:szCs w:val="24"/>
        </w:rPr>
      </w:pPr>
      <w:r w:rsidRPr="00BC397E">
        <w:rPr>
          <w:rFonts w:ascii="Arial" w:hAnsi="Arial" w:cs="Arial"/>
          <w:sz w:val="24"/>
          <w:szCs w:val="24"/>
        </w:rPr>
        <w:t>Forensic accounting is the specialty practice area of accountancy that describes engagements that result from actual or anticipated disputes or litigation. "Forensic" means "suitable for use in a court of law", and it is to that standard and potential outcome that forensic accountants generally have to work. Forensic accountants also referred to as forensic auditors or investigative auditors, often have to give expert evidence at the eventual trial. All of the larger accounting firms, as well as many medium</w:t>
      </w:r>
      <w:r w:rsidR="00CC78B0">
        <w:rPr>
          <w:rFonts w:ascii="Arial" w:hAnsi="Arial" w:cs="Arial"/>
          <w:sz w:val="24"/>
          <w:szCs w:val="24"/>
        </w:rPr>
        <w:t>-sized and boutique firms</w:t>
      </w:r>
      <w:r w:rsidRPr="00BC397E">
        <w:rPr>
          <w:rFonts w:ascii="Arial" w:hAnsi="Arial" w:cs="Arial"/>
          <w:sz w:val="24"/>
          <w:szCs w:val="24"/>
        </w:rPr>
        <w:t xml:space="preserve"> have specialist forensic accounting d</w:t>
      </w:r>
      <w:r w:rsidR="00CC78B0">
        <w:rPr>
          <w:rFonts w:ascii="Arial" w:hAnsi="Arial" w:cs="Arial"/>
          <w:sz w:val="24"/>
          <w:szCs w:val="24"/>
        </w:rPr>
        <w:t>epartments. Within these groups</w:t>
      </w:r>
      <w:r w:rsidRPr="00BC397E">
        <w:rPr>
          <w:rFonts w:ascii="Arial" w:hAnsi="Arial" w:cs="Arial"/>
          <w:sz w:val="24"/>
          <w:szCs w:val="24"/>
        </w:rPr>
        <w:t xml:space="preserve"> there may</w:t>
      </w:r>
      <w:r w:rsidR="00CC78B0">
        <w:rPr>
          <w:rFonts w:ascii="Arial" w:hAnsi="Arial" w:cs="Arial"/>
          <w:sz w:val="24"/>
          <w:szCs w:val="24"/>
        </w:rPr>
        <w:t xml:space="preserve"> be further sub-specializations some forensic accountants may for example</w:t>
      </w:r>
      <w:r w:rsidRPr="00BC397E">
        <w:rPr>
          <w:rFonts w:ascii="Arial" w:hAnsi="Arial" w:cs="Arial"/>
          <w:sz w:val="24"/>
          <w:szCs w:val="24"/>
        </w:rPr>
        <w:t xml:space="preserve"> just specialize in insurance claims, personal injury claims, </w:t>
      </w:r>
      <w:proofErr w:type="gramStart"/>
      <w:r w:rsidRPr="00BC397E">
        <w:rPr>
          <w:rFonts w:ascii="Arial" w:hAnsi="Arial" w:cs="Arial"/>
          <w:sz w:val="24"/>
          <w:szCs w:val="24"/>
        </w:rPr>
        <w:t>fraud</w:t>
      </w:r>
      <w:proofErr w:type="gramEnd"/>
      <w:r w:rsidRPr="00BC397E">
        <w:rPr>
          <w:rFonts w:ascii="Arial" w:hAnsi="Arial" w:cs="Arial"/>
          <w:sz w:val="24"/>
          <w:szCs w:val="24"/>
        </w:rPr>
        <w:t>, construction, or royalty audits.</w:t>
      </w:r>
    </w:p>
    <w:p w:rsidR="00BC397E" w:rsidRPr="00BC397E" w:rsidRDefault="00CC78B0" w:rsidP="00BC397E">
      <w:pPr>
        <w:spacing w:line="360" w:lineRule="auto"/>
        <w:rPr>
          <w:rFonts w:ascii="Arial" w:hAnsi="Arial" w:cs="Arial"/>
          <w:sz w:val="24"/>
          <w:szCs w:val="24"/>
        </w:rPr>
      </w:pPr>
      <w:r>
        <w:rPr>
          <w:rFonts w:ascii="Arial" w:hAnsi="Arial" w:cs="Arial"/>
          <w:sz w:val="24"/>
          <w:szCs w:val="24"/>
        </w:rPr>
        <w:t>Investment Accounting:</w:t>
      </w:r>
    </w:p>
    <w:p w:rsidR="00CC78B0" w:rsidRDefault="00BC397E" w:rsidP="00BC397E">
      <w:pPr>
        <w:spacing w:line="360" w:lineRule="auto"/>
        <w:rPr>
          <w:rFonts w:ascii="Arial" w:hAnsi="Arial" w:cs="Arial"/>
          <w:sz w:val="24"/>
          <w:szCs w:val="24"/>
        </w:rPr>
      </w:pPr>
      <w:r w:rsidRPr="00BC397E">
        <w:rPr>
          <w:rFonts w:ascii="Arial" w:hAnsi="Arial" w:cs="Arial"/>
          <w:sz w:val="24"/>
          <w:szCs w:val="24"/>
        </w:rPr>
        <w:t xml:space="preserve">Investment accounting, portfolio accounting or securities accounting - all synonyms describing the process of accounting for a portfolio of investments such as securities, </w:t>
      </w:r>
    </w:p>
    <w:p w:rsidR="00CC78B0" w:rsidRDefault="00CC78B0" w:rsidP="00BC397E">
      <w:pPr>
        <w:spacing w:line="360" w:lineRule="auto"/>
        <w:rPr>
          <w:rFonts w:ascii="Arial" w:hAnsi="Arial" w:cs="Arial"/>
          <w:sz w:val="24"/>
          <w:szCs w:val="24"/>
        </w:rPr>
      </w:pPr>
    </w:p>
    <w:p w:rsidR="00CC78B0" w:rsidRPr="00517548" w:rsidRDefault="00CC78B0" w:rsidP="00CC78B0">
      <w:pPr>
        <w:pStyle w:val="ListParagraph"/>
        <w:spacing w:line="360" w:lineRule="auto"/>
        <w:ind w:left="-360"/>
        <w:rPr>
          <w:rFonts w:ascii="Arial" w:hAnsi="Arial" w:cs="Arial"/>
          <w:sz w:val="24"/>
          <w:szCs w:val="24"/>
        </w:rPr>
      </w:pPr>
      <w:r>
        <w:rPr>
          <w:rFonts w:ascii="Arial" w:hAnsi="Arial" w:cs="Arial"/>
          <w:sz w:val="24"/>
          <w:szCs w:val="24"/>
        </w:rPr>
        <w:lastRenderedPageBreak/>
        <w:t xml:space="preserve">                                                                                             </w:t>
      </w:r>
      <w:r w:rsidRPr="00517548">
        <w:rPr>
          <w:rFonts w:ascii="Arial" w:hAnsi="Arial" w:cs="Arial"/>
          <w:sz w:val="24"/>
          <w:szCs w:val="24"/>
        </w:rPr>
        <w:t xml:space="preserve">Student Name: </w:t>
      </w:r>
      <w:proofErr w:type="spellStart"/>
      <w:r w:rsidRPr="00517548">
        <w:rPr>
          <w:rFonts w:ascii="Arial" w:hAnsi="Arial" w:cs="Arial"/>
          <w:sz w:val="24"/>
          <w:szCs w:val="24"/>
        </w:rPr>
        <w:t>Shakeel</w:t>
      </w:r>
      <w:proofErr w:type="spellEnd"/>
      <w:r w:rsidRPr="00517548">
        <w:rPr>
          <w:rFonts w:ascii="Arial" w:hAnsi="Arial" w:cs="Arial"/>
          <w:sz w:val="24"/>
          <w:szCs w:val="24"/>
        </w:rPr>
        <w:t xml:space="preserve"> Ahmed</w:t>
      </w:r>
    </w:p>
    <w:p w:rsidR="00CC78B0" w:rsidRPr="00517548" w:rsidRDefault="00CC78B0" w:rsidP="00CC78B0">
      <w:pPr>
        <w:pStyle w:val="ListParagraph"/>
        <w:spacing w:line="360" w:lineRule="auto"/>
        <w:ind w:left="-360"/>
        <w:rPr>
          <w:rFonts w:ascii="Arial" w:hAnsi="Arial" w:cs="Arial"/>
          <w:sz w:val="24"/>
          <w:szCs w:val="24"/>
        </w:rPr>
      </w:pPr>
      <w:r w:rsidRPr="00517548">
        <w:rPr>
          <w:rFonts w:ascii="Arial" w:hAnsi="Arial" w:cs="Arial"/>
          <w:sz w:val="24"/>
          <w:szCs w:val="24"/>
        </w:rPr>
        <w:t xml:space="preserve">                                                           </w:t>
      </w:r>
      <w:r>
        <w:rPr>
          <w:rFonts w:ascii="Arial" w:hAnsi="Arial" w:cs="Arial"/>
          <w:sz w:val="24"/>
          <w:szCs w:val="24"/>
        </w:rPr>
        <w:t xml:space="preserve">                          </w:t>
      </w:r>
      <w:r w:rsidRPr="00517548">
        <w:rPr>
          <w:rFonts w:ascii="Arial" w:hAnsi="Arial" w:cs="Arial"/>
          <w:sz w:val="24"/>
          <w:szCs w:val="24"/>
        </w:rPr>
        <w:t xml:space="preserve">    Student ID# 1507, Assignment # 2, </w:t>
      </w:r>
    </w:p>
    <w:p w:rsidR="00CC78B0" w:rsidRDefault="00CC78B0" w:rsidP="00CC78B0">
      <w:pPr>
        <w:pStyle w:val="ListParagraph"/>
        <w:spacing w:line="360" w:lineRule="auto"/>
        <w:ind w:left="-360"/>
        <w:rPr>
          <w:rFonts w:ascii="Arial" w:hAnsi="Arial" w:cs="Arial"/>
          <w:sz w:val="24"/>
          <w:szCs w:val="24"/>
        </w:rPr>
      </w:pPr>
      <w:r w:rsidRPr="00517548">
        <w:rPr>
          <w:rFonts w:ascii="Arial" w:hAnsi="Arial" w:cs="Arial"/>
          <w:sz w:val="24"/>
          <w:szCs w:val="24"/>
        </w:rPr>
        <w:t xml:space="preserve">                                                                               </w:t>
      </w:r>
      <w:r>
        <w:rPr>
          <w:rFonts w:ascii="Arial" w:hAnsi="Arial" w:cs="Arial"/>
          <w:sz w:val="24"/>
          <w:szCs w:val="24"/>
        </w:rPr>
        <w:t xml:space="preserve">                                               Page No: 4</w:t>
      </w:r>
    </w:p>
    <w:p w:rsidR="00BC397E" w:rsidRDefault="00BC397E" w:rsidP="00BC397E">
      <w:pPr>
        <w:spacing w:line="360" w:lineRule="auto"/>
        <w:rPr>
          <w:rFonts w:ascii="Arial" w:hAnsi="Arial" w:cs="Arial"/>
          <w:sz w:val="24"/>
          <w:szCs w:val="24"/>
        </w:rPr>
      </w:pPr>
      <w:proofErr w:type="gramStart"/>
      <w:r w:rsidRPr="00BC397E">
        <w:rPr>
          <w:rFonts w:ascii="Arial" w:hAnsi="Arial" w:cs="Arial"/>
          <w:sz w:val="24"/>
          <w:szCs w:val="24"/>
        </w:rPr>
        <w:t>commodities</w:t>
      </w:r>
      <w:proofErr w:type="gramEnd"/>
      <w:r w:rsidRPr="00BC397E">
        <w:rPr>
          <w:rFonts w:ascii="Arial" w:hAnsi="Arial" w:cs="Arial"/>
          <w:sz w:val="24"/>
          <w:szCs w:val="24"/>
        </w:rPr>
        <w:t xml:space="preserve"> and/or real estate held in an investment fund such as a mutual fund or hedge fund.</w:t>
      </w:r>
    </w:p>
    <w:p w:rsidR="00F858E6" w:rsidRDefault="00505143" w:rsidP="00BC397E">
      <w:pPr>
        <w:spacing w:line="360" w:lineRule="auto"/>
        <w:rPr>
          <w:rFonts w:ascii="Arial" w:hAnsi="Arial" w:cs="Arial"/>
          <w:sz w:val="24"/>
          <w:szCs w:val="24"/>
        </w:rPr>
      </w:pPr>
      <w:r>
        <w:rPr>
          <w:rFonts w:ascii="Arial" w:hAnsi="Arial" w:cs="Arial"/>
          <w:sz w:val="24"/>
          <w:szCs w:val="24"/>
        </w:rPr>
        <w:t>1. III</w:t>
      </w:r>
    </w:p>
    <w:p w:rsidR="00F858E6" w:rsidRPr="00F858E6" w:rsidRDefault="00F858E6" w:rsidP="00F858E6">
      <w:pPr>
        <w:spacing w:line="360" w:lineRule="auto"/>
        <w:rPr>
          <w:rFonts w:ascii="Arial" w:hAnsi="Arial" w:cs="Arial"/>
          <w:sz w:val="24"/>
          <w:szCs w:val="24"/>
        </w:rPr>
      </w:pPr>
      <w:r w:rsidRPr="00F858E6">
        <w:rPr>
          <w:rFonts w:ascii="Arial" w:hAnsi="Arial" w:cs="Arial"/>
          <w:sz w:val="24"/>
          <w:szCs w:val="24"/>
        </w:rPr>
        <w:t>The chief accountant at a company can s</w:t>
      </w:r>
      <w:r>
        <w:rPr>
          <w:rFonts w:ascii="Arial" w:hAnsi="Arial" w:cs="Arial"/>
          <w:sz w:val="24"/>
          <w:szCs w:val="24"/>
        </w:rPr>
        <w:t>erve many roles</w:t>
      </w:r>
      <w:r w:rsidRPr="00F858E6">
        <w:rPr>
          <w:rFonts w:ascii="Arial" w:hAnsi="Arial" w:cs="Arial"/>
          <w:sz w:val="24"/>
          <w:szCs w:val="24"/>
        </w:rPr>
        <w:t xml:space="preserve"> from overseeing the preparation of all financial documents related to the company to implementing financial strategies created by management or making investment decisions for t</w:t>
      </w:r>
      <w:r>
        <w:rPr>
          <w:rFonts w:ascii="Arial" w:hAnsi="Arial" w:cs="Arial"/>
          <w:sz w:val="24"/>
          <w:szCs w:val="24"/>
        </w:rPr>
        <w:t xml:space="preserve">he firm. As a chief accountant </w:t>
      </w:r>
      <w:r w:rsidRPr="00F858E6">
        <w:rPr>
          <w:rFonts w:ascii="Arial" w:hAnsi="Arial" w:cs="Arial"/>
          <w:sz w:val="24"/>
          <w:szCs w:val="24"/>
        </w:rPr>
        <w:t>you may sit on the upper management team to play an integral part in developing long-t</w:t>
      </w:r>
      <w:r>
        <w:rPr>
          <w:rFonts w:ascii="Arial" w:hAnsi="Arial" w:cs="Arial"/>
          <w:sz w:val="24"/>
          <w:szCs w:val="24"/>
        </w:rPr>
        <w:t>erm goals. In a larger business</w:t>
      </w:r>
      <w:r w:rsidRPr="00F858E6">
        <w:rPr>
          <w:rFonts w:ascii="Arial" w:hAnsi="Arial" w:cs="Arial"/>
          <w:sz w:val="24"/>
          <w:szCs w:val="24"/>
        </w:rPr>
        <w:t xml:space="preserve"> you might also supervise a team of financial professionals</w:t>
      </w:r>
    </w:p>
    <w:p w:rsidR="00F858E6" w:rsidRPr="00F858E6" w:rsidRDefault="00F858E6" w:rsidP="00F858E6">
      <w:pPr>
        <w:spacing w:line="360" w:lineRule="auto"/>
        <w:rPr>
          <w:rFonts w:ascii="Arial" w:hAnsi="Arial" w:cs="Arial"/>
          <w:sz w:val="24"/>
          <w:szCs w:val="24"/>
        </w:rPr>
      </w:pPr>
      <w:r w:rsidRPr="00F858E6">
        <w:rPr>
          <w:rFonts w:ascii="Arial" w:hAnsi="Arial" w:cs="Arial"/>
          <w:sz w:val="24"/>
          <w:szCs w:val="24"/>
        </w:rPr>
        <w:t>Background</w:t>
      </w:r>
      <w:r>
        <w:rPr>
          <w:rFonts w:ascii="Arial" w:hAnsi="Arial" w:cs="Arial"/>
          <w:sz w:val="24"/>
          <w:szCs w:val="24"/>
        </w:rPr>
        <w:t>:</w:t>
      </w:r>
    </w:p>
    <w:p w:rsidR="00F858E6" w:rsidRPr="00F858E6" w:rsidRDefault="00F858E6" w:rsidP="00F858E6">
      <w:pPr>
        <w:spacing w:line="360" w:lineRule="auto"/>
        <w:rPr>
          <w:rFonts w:ascii="Arial" w:hAnsi="Arial" w:cs="Arial"/>
          <w:sz w:val="24"/>
          <w:szCs w:val="24"/>
        </w:rPr>
      </w:pPr>
      <w:r w:rsidRPr="00F858E6">
        <w:rPr>
          <w:rFonts w:ascii="Arial" w:hAnsi="Arial" w:cs="Arial"/>
          <w:sz w:val="24"/>
          <w:szCs w:val="24"/>
        </w:rPr>
        <w:t>According to the U.S. Bureau of Labor Statistics, a chief accountant most likely holds a Certified Public Accountant (CPA) designation as well as related certifications, such as a Chartered Financial Analyst (CFA) or Certified Management Accountant (CMA). In bigger companies, a chief accountant may have risen up through the ranks and earned a spot at the management table. Long-term employment as a financial professional working in a variety of capacities gives you a special understanding of operations and the company culture, making you well-suited to the job as chief.</w:t>
      </w:r>
    </w:p>
    <w:p w:rsidR="00F858E6" w:rsidRPr="00F858E6" w:rsidRDefault="00F858E6" w:rsidP="00F858E6">
      <w:pPr>
        <w:spacing w:line="360" w:lineRule="auto"/>
        <w:rPr>
          <w:rFonts w:ascii="Arial" w:hAnsi="Arial" w:cs="Arial"/>
          <w:sz w:val="24"/>
          <w:szCs w:val="24"/>
        </w:rPr>
      </w:pPr>
      <w:r w:rsidRPr="00F858E6">
        <w:rPr>
          <w:rFonts w:ascii="Arial" w:hAnsi="Arial" w:cs="Arial"/>
          <w:sz w:val="24"/>
          <w:szCs w:val="24"/>
        </w:rPr>
        <w:t>Communication</w:t>
      </w:r>
      <w:r>
        <w:rPr>
          <w:rFonts w:ascii="Arial" w:hAnsi="Arial" w:cs="Arial"/>
          <w:sz w:val="24"/>
          <w:szCs w:val="24"/>
        </w:rPr>
        <w:t>:</w:t>
      </w:r>
    </w:p>
    <w:p w:rsidR="00F858E6" w:rsidRPr="00F858E6" w:rsidRDefault="00F858E6" w:rsidP="00F858E6">
      <w:pPr>
        <w:spacing w:line="360" w:lineRule="auto"/>
        <w:rPr>
          <w:rFonts w:ascii="Arial" w:hAnsi="Arial" w:cs="Arial"/>
          <w:sz w:val="24"/>
          <w:szCs w:val="24"/>
        </w:rPr>
      </w:pPr>
      <w:r w:rsidRPr="00F858E6">
        <w:rPr>
          <w:rFonts w:ascii="Arial" w:hAnsi="Arial" w:cs="Arial"/>
          <w:sz w:val="24"/>
          <w:szCs w:val="24"/>
        </w:rPr>
        <w:t>In addition to having a first-hand view of all the company's financial transactions, debt and earnings ratings and strategic goals, you may interact with most department heads and other key employees as chief accountant. You need to develop effective communication skills that translate beyond your immediate financial staff to relay company objectives to the entire staff as well as being able to translate complicated financial terms to owners or board members.</w:t>
      </w:r>
    </w:p>
    <w:p w:rsidR="00F858E6" w:rsidRPr="00F858E6" w:rsidRDefault="00F858E6" w:rsidP="00F858E6">
      <w:pPr>
        <w:spacing w:line="360" w:lineRule="auto"/>
        <w:rPr>
          <w:rFonts w:ascii="Arial" w:hAnsi="Arial" w:cs="Arial"/>
          <w:sz w:val="24"/>
          <w:szCs w:val="24"/>
        </w:rPr>
      </w:pPr>
      <w:r w:rsidRPr="00F858E6">
        <w:rPr>
          <w:rFonts w:ascii="Arial" w:hAnsi="Arial" w:cs="Arial"/>
          <w:sz w:val="24"/>
          <w:szCs w:val="24"/>
        </w:rPr>
        <w:t>Compliance</w:t>
      </w:r>
      <w:r>
        <w:rPr>
          <w:rFonts w:ascii="Arial" w:hAnsi="Arial" w:cs="Arial"/>
          <w:sz w:val="24"/>
          <w:szCs w:val="24"/>
        </w:rPr>
        <w:t>:</w:t>
      </w:r>
    </w:p>
    <w:p w:rsidR="00F858E6" w:rsidRDefault="00F858E6" w:rsidP="00F858E6">
      <w:pPr>
        <w:spacing w:line="360" w:lineRule="auto"/>
        <w:rPr>
          <w:rFonts w:ascii="Arial" w:hAnsi="Arial" w:cs="Arial"/>
          <w:sz w:val="24"/>
          <w:szCs w:val="24"/>
        </w:rPr>
      </w:pPr>
    </w:p>
    <w:p w:rsidR="00F858E6" w:rsidRPr="00517548" w:rsidRDefault="00F858E6" w:rsidP="00F858E6">
      <w:pPr>
        <w:pStyle w:val="ListParagraph"/>
        <w:spacing w:line="360" w:lineRule="auto"/>
        <w:ind w:left="-360"/>
        <w:rPr>
          <w:rFonts w:ascii="Arial" w:hAnsi="Arial" w:cs="Arial"/>
          <w:sz w:val="24"/>
          <w:szCs w:val="24"/>
        </w:rPr>
      </w:pPr>
      <w:r>
        <w:rPr>
          <w:rFonts w:ascii="Arial" w:hAnsi="Arial" w:cs="Arial"/>
          <w:sz w:val="24"/>
          <w:szCs w:val="24"/>
        </w:rPr>
        <w:lastRenderedPageBreak/>
        <w:t xml:space="preserve">                                                                                             </w:t>
      </w:r>
      <w:r w:rsidRPr="00517548">
        <w:rPr>
          <w:rFonts w:ascii="Arial" w:hAnsi="Arial" w:cs="Arial"/>
          <w:sz w:val="24"/>
          <w:szCs w:val="24"/>
        </w:rPr>
        <w:t xml:space="preserve">Student Name: </w:t>
      </w:r>
      <w:proofErr w:type="spellStart"/>
      <w:r w:rsidRPr="00517548">
        <w:rPr>
          <w:rFonts w:ascii="Arial" w:hAnsi="Arial" w:cs="Arial"/>
          <w:sz w:val="24"/>
          <w:szCs w:val="24"/>
        </w:rPr>
        <w:t>Shakeel</w:t>
      </w:r>
      <w:proofErr w:type="spellEnd"/>
      <w:r w:rsidRPr="00517548">
        <w:rPr>
          <w:rFonts w:ascii="Arial" w:hAnsi="Arial" w:cs="Arial"/>
          <w:sz w:val="24"/>
          <w:szCs w:val="24"/>
        </w:rPr>
        <w:t xml:space="preserve"> Ahmed</w:t>
      </w:r>
    </w:p>
    <w:p w:rsidR="00F858E6" w:rsidRPr="00517548" w:rsidRDefault="00F858E6" w:rsidP="00F858E6">
      <w:pPr>
        <w:pStyle w:val="ListParagraph"/>
        <w:spacing w:line="360" w:lineRule="auto"/>
        <w:ind w:left="-360"/>
        <w:rPr>
          <w:rFonts w:ascii="Arial" w:hAnsi="Arial" w:cs="Arial"/>
          <w:sz w:val="24"/>
          <w:szCs w:val="24"/>
        </w:rPr>
      </w:pPr>
      <w:r w:rsidRPr="00517548">
        <w:rPr>
          <w:rFonts w:ascii="Arial" w:hAnsi="Arial" w:cs="Arial"/>
          <w:sz w:val="24"/>
          <w:szCs w:val="24"/>
        </w:rPr>
        <w:t xml:space="preserve">                                                           </w:t>
      </w:r>
      <w:r>
        <w:rPr>
          <w:rFonts w:ascii="Arial" w:hAnsi="Arial" w:cs="Arial"/>
          <w:sz w:val="24"/>
          <w:szCs w:val="24"/>
        </w:rPr>
        <w:t xml:space="preserve">                          </w:t>
      </w:r>
      <w:r w:rsidRPr="00517548">
        <w:rPr>
          <w:rFonts w:ascii="Arial" w:hAnsi="Arial" w:cs="Arial"/>
          <w:sz w:val="24"/>
          <w:szCs w:val="24"/>
        </w:rPr>
        <w:t xml:space="preserve">    Student ID# 1507, Assignment # 2, </w:t>
      </w:r>
    </w:p>
    <w:p w:rsidR="00F858E6" w:rsidRDefault="00F858E6" w:rsidP="00F858E6">
      <w:pPr>
        <w:pStyle w:val="ListParagraph"/>
        <w:spacing w:line="360" w:lineRule="auto"/>
        <w:ind w:left="-360"/>
        <w:rPr>
          <w:rFonts w:ascii="Arial" w:hAnsi="Arial" w:cs="Arial"/>
          <w:sz w:val="24"/>
          <w:szCs w:val="24"/>
        </w:rPr>
      </w:pPr>
      <w:r w:rsidRPr="00517548">
        <w:rPr>
          <w:rFonts w:ascii="Arial" w:hAnsi="Arial" w:cs="Arial"/>
          <w:sz w:val="24"/>
          <w:szCs w:val="24"/>
        </w:rPr>
        <w:t xml:space="preserve">                                                                               </w:t>
      </w:r>
      <w:r>
        <w:rPr>
          <w:rFonts w:ascii="Arial" w:hAnsi="Arial" w:cs="Arial"/>
          <w:sz w:val="24"/>
          <w:szCs w:val="24"/>
        </w:rPr>
        <w:t xml:space="preserve">                                               Page No: 5</w:t>
      </w:r>
    </w:p>
    <w:p w:rsidR="00F858E6" w:rsidRPr="00F858E6" w:rsidRDefault="00F858E6" w:rsidP="00F858E6">
      <w:pPr>
        <w:spacing w:line="360" w:lineRule="auto"/>
        <w:rPr>
          <w:rFonts w:ascii="Arial" w:hAnsi="Arial" w:cs="Arial"/>
          <w:sz w:val="24"/>
          <w:szCs w:val="24"/>
        </w:rPr>
      </w:pPr>
      <w:r w:rsidRPr="00F858E6">
        <w:rPr>
          <w:rFonts w:ascii="Arial" w:hAnsi="Arial" w:cs="Arial"/>
          <w:sz w:val="24"/>
          <w:szCs w:val="24"/>
        </w:rPr>
        <w:t>One of the major roles of the chief accountant is to make sure your company is in compliance with internal and external financial obligations. Payroll taxes, profit/loss statements, FCC regulatory filings and insurance requisites must be kept up-to-date. Timely payments to vendors can have a dramatic impact on the company's ability to maintain inventory. Additionally the chief accountant usually controls annual or quarterly audits of the company books and various department ledgers or coordinates with an outside auditor to perform the duties.</w:t>
      </w:r>
    </w:p>
    <w:p w:rsidR="00F858E6" w:rsidRPr="00F858E6" w:rsidRDefault="00F858E6" w:rsidP="00F858E6">
      <w:pPr>
        <w:spacing w:line="360" w:lineRule="auto"/>
        <w:rPr>
          <w:rFonts w:ascii="Arial" w:hAnsi="Arial" w:cs="Arial"/>
          <w:sz w:val="24"/>
          <w:szCs w:val="24"/>
        </w:rPr>
      </w:pPr>
      <w:r w:rsidRPr="00F858E6">
        <w:rPr>
          <w:rFonts w:ascii="Arial" w:hAnsi="Arial" w:cs="Arial"/>
          <w:sz w:val="24"/>
          <w:szCs w:val="24"/>
        </w:rPr>
        <w:t>Diversifying</w:t>
      </w:r>
      <w:r>
        <w:rPr>
          <w:rFonts w:ascii="Arial" w:hAnsi="Arial" w:cs="Arial"/>
          <w:sz w:val="24"/>
          <w:szCs w:val="24"/>
        </w:rPr>
        <w:t>:</w:t>
      </w:r>
    </w:p>
    <w:p w:rsidR="00505143" w:rsidRDefault="00F858E6" w:rsidP="00505143">
      <w:pPr>
        <w:spacing w:line="360" w:lineRule="auto"/>
        <w:rPr>
          <w:rFonts w:ascii="Arial" w:hAnsi="Arial" w:cs="Arial"/>
          <w:sz w:val="24"/>
          <w:szCs w:val="24"/>
        </w:rPr>
      </w:pPr>
      <w:r w:rsidRPr="00F858E6">
        <w:rPr>
          <w:rFonts w:ascii="Arial" w:hAnsi="Arial" w:cs="Arial"/>
          <w:sz w:val="24"/>
          <w:szCs w:val="24"/>
        </w:rPr>
        <w:t>According to the Internat</w:t>
      </w:r>
      <w:r>
        <w:rPr>
          <w:rFonts w:ascii="Arial" w:hAnsi="Arial" w:cs="Arial"/>
          <w:sz w:val="24"/>
          <w:szCs w:val="24"/>
        </w:rPr>
        <w:t>ional Federation of Accountants</w:t>
      </w:r>
      <w:r w:rsidRPr="00F858E6">
        <w:rPr>
          <w:rFonts w:ascii="Arial" w:hAnsi="Arial" w:cs="Arial"/>
          <w:sz w:val="24"/>
          <w:szCs w:val="24"/>
        </w:rPr>
        <w:t xml:space="preserve"> chief accountants increasingly take on larger roles in growing businesses. They often play a key role in strategic planning because of their unique perspective on the financial impact of future plans. In addition t</w:t>
      </w:r>
      <w:r>
        <w:rPr>
          <w:rFonts w:ascii="Arial" w:hAnsi="Arial" w:cs="Arial"/>
          <w:sz w:val="24"/>
          <w:szCs w:val="24"/>
        </w:rPr>
        <w:t>o internal communications, well-</w:t>
      </w:r>
      <w:r w:rsidRPr="00F858E6">
        <w:rPr>
          <w:rFonts w:ascii="Arial" w:hAnsi="Arial" w:cs="Arial"/>
          <w:sz w:val="24"/>
          <w:szCs w:val="24"/>
        </w:rPr>
        <w:t>spoken accountants take on the responsibility of communicating company financial information to shareholders and the media. A chief accountant, often taking on the title of CFO, or Chief Financial Officer, serves as an advisor, educator and consultant on all financial matter affecting the company.</w:t>
      </w:r>
    </w:p>
    <w:p w:rsidR="00505143" w:rsidRDefault="00505143" w:rsidP="00505143">
      <w:pPr>
        <w:spacing w:line="360" w:lineRule="auto"/>
        <w:rPr>
          <w:rFonts w:ascii="Arial" w:hAnsi="Arial" w:cs="Arial"/>
          <w:sz w:val="24"/>
          <w:szCs w:val="24"/>
        </w:rPr>
      </w:pPr>
      <w:proofErr w:type="gramStart"/>
      <w:r>
        <w:rPr>
          <w:rFonts w:ascii="Arial" w:hAnsi="Arial" w:cs="Arial"/>
          <w:sz w:val="24"/>
          <w:szCs w:val="24"/>
        </w:rPr>
        <w:t>1.IV</w:t>
      </w:r>
      <w:proofErr w:type="gramEnd"/>
    </w:p>
    <w:p w:rsidR="00AB0CA6" w:rsidRPr="00AB0CA6" w:rsidRDefault="00AB0CA6" w:rsidP="00AB0CA6">
      <w:pPr>
        <w:spacing w:line="360" w:lineRule="auto"/>
        <w:rPr>
          <w:rFonts w:ascii="Arial" w:hAnsi="Arial" w:cs="Arial"/>
          <w:sz w:val="24"/>
          <w:szCs w:val="24"/>
        </w:rPr>
      </w:pPr>
      <w:r w:rsidRPr="00AB0CA6">
        <w:rPr>
          <w:rFonts w:ascii="Arial" w:hAnsi="Arial" w:cs="Arial"/>
          <w:sz w:val="24"/>
          <w:szCs w:val="24"/>
        </w:rPr>
        <w:t>The double entry system of accounting or bookkeeping means that every business transaction will involve two accounts (or more). For example, when a company borrows money from its bank, the company's Cash account will increase and its liability account Loans Payable will increase. If a company pays $200 for an advertisement, its Cash account will decrease and its account Advertising Expense will increase.</w:t>
      </w:r>
    </w:p>
    <w:p w:rsidR="00AB0CA6" w:rsidRPr="00AB0CA6" w:rsidRDefault="00AB0CA6" w:rsidP="00AB0CA6">
      <w:pPr>
        <w:spacing w:line="360" w:lineRule="auto"/>
        <w:rPr>
          <w:rFonts w:ascii="Arial" w:hAnsi="Arial" w:cs="Arial"/>
          <w:sz w:val="24"/>
          <w:szCs w:val="24"/>
        </w:rPr>
      </w:pPr>
      <w:r w:rsidRPr="00AB0CA6">
        <w:rPr>
          <w:rFonts w:ascii="Arial" w:hAnsi="Arial" w:cs="Arial"/>
          <w:sz w:val="24"/>
          <w:szCs w:val="24"/>
        </w:rPr>
        <w:t>Double entry also allows for the accounting equation (assets = liabilities + owner's equity) to always be in balance. In our example involving Advertising Expense, the accounting equation remained in balance because expenses cause owner's equity to decrease. In that example, the asset Cash decreased and the owner's capital account within owner's equity also decreased.</w:t>
      </w:r>
    </w:p>
    <w:p w:rsidR="00AB0CA6" w:rsidRPr="00AB0CA6" w:rsidRDefault="00AB0CA6" w:rsidP="00AB0CA6">
      <w:pPr>
        <w:spacing w:line="360" w:lineRule="auto"/>
        <w:rPr>
          <w:rFonts w:ascii="Arial" w:hAnsi="Arial" w:cs="Arial"/>
          <w:sz w:val="24"/>
          <w:szCs w:val="24"/>
        </w:rPr>
      </w:pPr>
    </w:p>
    <w:p w:rsidR="00C01C68" w:rsidRPr="00517548" w:rsidRDefault="00C01C68" w:rsidP="00C01C68">
      <w:pPr>
        <w:pStyle w:val="ListParagraph"/>
        <w:spacing w:line="360" w:lineRule="auto"/>
        <w:ind w:left="-360"/>
        <w:rPr>
          <w:rFonts w:ascii="Arial" w:hAnsi="Arial" w:cs="Arial"/>
          <w:sz w:val="24"/>
          <w:szCs w:val="24"/>
        </w:rPr>
      </w:pPr>
      <w:r>
        <w:rPr>
          <w:rFonts w:ascii="Arial" w:hAnsi="Arial" w:cs="Arial"/>
          <w:sz w:val="24"/>
          <w:szCs w:val="24"/>
        </w:rPr>
        <w:lastRenderedPageBreak/>
        <w:t xml:space="preserve">                                                                                             </w:t>
      </w:r>
      <w:r w:rsidRPr="00517548">
        <w:rPr>
          <w:rFonts w:ascii="Arial" w:hAnsi="Arial" w:cs="Arial"/>
          <w:sz w:val="24"/>
          <w:szCs w:val="24"/>
        </w:rPr>
        <w:t xml:space="preserve">Student Name: </w:t>
      </w:r>
      <w:proofErr w:type="spellStart"/>
      <w:r w:rsidRPr="00517548">
        <w:rPr>
          <w:rFonts w:ascii="Arial" w:hAnsi="Arial" w:cs="Arial"/>
          <w:sz w:val="24"/>
          <w:szCs w:val="24"/>
        </w:rPr>
        <w:t>Shakeel</w:t>
      </w:r>
      <w:proofErr w:type="spellEnd"/>
      <w:r w:rsidRPr="00517548">
        <w:rPr>
          <w:rFonts w:ascii="Arial" w:hAnsi="Arial" w:cs="Arial"/>
          <w:sz w:val="24"/>
          <w:szCs w:val="24"/>
        </w:rPr>
        <w:t xml:space="preserve"> Ahmed</w:t>
      </w:r>
    </w:p>
    <w:p w:rsidR="00C01C68" w:rsidRPr="00517548" w:rsidRDefault="00C01C68" w:rsidP="00C01C68">
      <w:pPr>
        <w:pStyle w:val="ListParagraph"/>
        <w:spacing w:line="360" w:lineRule="auto"/>
        <w:ind w:left="-360"/>
        <w:rPr>
          <w:rFonts w:ascii="Arial" w:hAnsi="Arial" w:cs="Arial"/>
          <w:sz w:val="24"/>
          <w:szCs w:val="24"/>
        </w:rPr>
      </w:pPr>
      <w:r w:rsidRPr="00517548">
        <w:rPr>
          <w:rFonts w:ascii="Arial" w:hAnsi="Arial" w:cs="Arial"/>
          <w:sz w:val="24"/>
          <w:szCs w:val="24"/>
        </w:rPr>
        <w:t xml:space="preserve">                                                           </w:t>
      </w:r>
      <w:r>
        <w:rPr>
          <w:rFonts w:ascii="Arial" w:hAnsi="Arial" w:cs="Arial"/>
          <w:sz w:val="24"/>
          <w:szCs w:val="24"/>
        </w:rPr>
        <w:t xml:space="preserve">                          </w:t>
      </w:r>
      <w:r w:rsidRPr="00517548">
        <w:rPr>
          <w:rFonts w:ascii="Arial" w:hAnsi="Arial" w:cs="Arial"/>
          <w:sz w:val="24"/>
          <w:szCs w:val="24"/>
        </w:rPr>
        <w:t xml:space="preserve">    Student ID# 1507, Assignment # 2, </w:t>
      </w:r>
    </w:p>
    <w:p w:rsidR="00C01C68" w:rsidRDefault="00C01C68" w:rsidP="00C01C68">
      <w:pPr>
        <w:pStyle w:val="ListParagraph"/>
        <w:spacing w:line="360" w:lineRule="auto"/>
        <w:ind w:left="-360"/>
        <w:rPr>
          <w:rFonts w:ascii="Arial" w:hAnsi="Arial" w:cs="Arial"/>
          <w:sz w:val="24"/>
          <w:szCs w:val="24"/>
        </w:rPr>
      </w:pPr>
      <w:r w:rsidRPr="00517548">
        <w:rPr>
          <w:rFonts w:ascii="Arial" w:hAnsi="Arial" w:cs="Arial"/>
          <w:sz w:val="24"/>
          <w:szCs w:val="24"/>
        </w:rPr>
        <w:t xml:space="preserve">                                                                               </w:t>
      </w:r>
      <w:r>
        <w:rPr>
          <w:rFonts w:ascii="Arial" w:hAnsi="Arial" w:cs="Arial"/>
          <w:sz w:val="24"/>
          <w:szCs w:val="24"/>
        </w:rPr>
        <w:t xml:space="preserve">                                               Page No: 6</w:t>
      </w:r>
    </w:p>
    <w:p w:rsidR="00AB0CA6" w:rsidRDefault="00AB0CA6" w:rsidP="00AB0CA6">
      <w:pPr>
        <w:spacing w:line="360" w:lineRule="auto"/>
        <w:rPr>
          <w:rFonts w:ascii="Arial" w:hAnsi="Arial" w:cs="Arial"/>
          <w:sz w:val="24"/>
          <w:szCs w:val="24"/>
        </w:rPr>
      </w:pPr>
      <w:r w:rsidRPr="00AB0CA6">
        <w:rPr>
          <w:rFonts w:ascii="Arial" w:hAnsi="Arial" w:cs="Arial"/>
          <w:sz w:val="24"/>
          <w:szCs w:val="24"/>
        </w:rPr>
        <w:t>A third aspect of double entry is that the amounts entered into the general ledger accounts as debits must be equal to the amounts entered as credits.</w:t>
      </w:r>
    </w:p>
    <w:p w:rsidR="000356A0" w:rsidRPr="000356A0" w:rsidRDefault="000356A0" w:rsidP="000356A0">
      <w:pPr>
        <w:spacing w:line="360" w:lineRule="auto"/>
        <w:rPr>
          <w:rFonts w:ascii="Arial" w:hAnsi="Arial" w:cs="Arial"/>
          <w:sz w:val="24"/>
          <w:szCs w:val="24"/>
        </w:rPr>
      </w:pPr>
      <w:r w:rsidRPr="000356A0">
        <w:rPr>
          <w:rFonts w:ascii="Arial" w:hAnsi="Arial" w:cs="Arial"/>
          <w:sz w:val="24"/>
          <w:szCs w:val="24"/>
        </w:rPr>
        <w:t>The following are the main advantages of double-entry book-keeping:</w:t>
      </w:r>
    </w:p>
    <w:p w:rsidR="000356A0" w:rsidRPr="000356A0" w:rsidRDefault="000356A0" w:rsidP="000356A0">
      <w:pPr>
        <w:spacing w:line="360" w:lineRule="auto"/>
        <w:rPr>
          <w:rFonts w:ascii="Arial" w:hAnsi="Arial" w:cs="Arial"/>
          <w:sz w:val="24"/>
          <w:szCs w:val="24"/>
        </w:rPr>
      </w:pPr>
      <w:r w:rsidRPr="000356A0">
        <w:rPr>
          <w:rFonts w:ascii="Arial" w:hAnsi="Arial" w:cs="Arial"/>
          <w:sz w:val="24"/>
          <w:szCs w:val="24"/>
        </w:rPr>
        <w:t>1. Scientific</w:t>
      </w:r>
    </w:p>
    <w:p w:rsidR="000356A0" w:rsidRPr="000356A0" w:rsidRDefault="000356A0" w:rsidP="000356A0">
      <w:pPr>
        <w:spacing w:line="360" w:lineRule="auto"/>
        <w:rPr>
          <w:rFonts w:ascii="Arial" w:hAnsi="Arial" w:cs="Arial"/>
          <w:sz w:val="24"/>
          <w:szCs w:val="24"/>
        </w:rPr>
      </w:pPr>
      <w:r w:rsidRPr="000356A0">
        <w:rPr>
          <w:rFonts w:ascii="Arial" w:hAnsi="Arial" w:cs="Arial"/>
          <w:sz w:val="24"/>
          <w:szCs w:val="24"/>
        </w:rPr>
        <w:t>The double-entry book-keeping system is a scientific system of book-keeping. Double-entry system has its own set of principles and rules. Under those principles and rules, two aspects of every financial transaction are recorded.</w:t>
      </w:r>
    </w:p>
    <w:p w:rsidR="000356A0" w:rsidRPr="000356A0" w:rsidRDefault="000356A0" w:rsidP="000356A0">
      <w:pPr>
        <w:spacing w:line="360" w:lineRule="auto"/>
        <w:rPr>
          <w:rFonts w:ascii="Arial" w:hAnsi="Arial" w:cs="Arial"/>
          <w:sz w:val="24"/>
          <w:szCs w:val="24"/>
        </w:rPr>
      </w:pPr>
      <w:r w:rsidRPr="000356A0">
        <w:rPr>
          <w:rFonts w:ascii="Arial" w:hAnsi="Arial" w:cs="Arial"/>
          <w:sz w:val="24"/>
          <w:szCs w:val="24"/>
        </w:rPr>
        <w:t>2. Systematic</w:t>
      </w:r>
    </w:p>
    <w:p w:rsidR="000356A0" w:rsidRPr="00AB0CA6" w:rsidRDefault="000356A0" w:rsidP="00AB0CA6">
      <w:pPr>
        <w:spacing w:line="360" w:lineRule="auto"/>
        <w:rPr>
          <w:rFonts w:ascii="Arial" w:hAnsi="Arial" w:cs="Arial"/>
          <w:sz w:val="24"/>
          <w:szCs w:val="24"/>
        </w:rPr>
      </w:pPr>
      <w:r w:rsidRPr="000356A0">
        <w:rPr>
          <w:rFonts w:ascii="Arial" w:hAnsi="Arial" w:cs="Arial"/>
          <w:sz w:val="24"/>
          <w:szCs w:val="24"/>
        </w:rPr>
        <w:t>A systematic technique is followed in recording financial transaction in double-entry book-keeping system. It records financial transactions in a systematic and chronological order with suitable narration of the financial transaction.</w:t>
      </w:r>
      <w:r w:rsidRPr="00AB0CA6">
        <w:rPr>
          <w:rFonts w:ascii="Arial" w:hAnsi="Arial" w:cs="Arial"/>
          <w:sz w:val="24"/>
          <w:szCs w:val="24"/>
        </w:rPr>
        <w:t xml:space="preserve">                                              </w:t>
      </w:r>
      <w:r w:rsidR="00AB0CA6" w:rsidRPr="00AB0CA6">
        <w:rPr>
          <w:rFonts w:ascii="Arial" w:hAnsi="Arial" w:cs="Arial"/>
          <w:sz w:val="24"/>
          <w:szCs w:val="24"/>
        </w:rPr>
        <w:t xml:space="preserve">                               </w:t>
      </w:r>
    </w:p>
    <w:p w:rsidR="000356A0" w:rsidRPr="000356A0" w:rsidRDefault="000356A0" w:rsidP="000356A0">
      <w:pPr>
        <w:spacing w:line="360" w:lineRule="auto"/>
        <w:rPr>
          <w:rFonts w:ascii="Arial" w:hAnsi="Arial" w:cs="Arial"/>
          <w:sz w:val="24"/>
          <w:szCs w:val="24"/>
        </w:rPr>
      </w:pPr>
      <w:r w:rsidRPr="000356A0">
        <w:rPr>
          <w:rFonts w:ascii="Arial" w:hAnsi="Arial" w:cs="Arial"/>
          <w:sz w:val="24"/>
          <w:szCs w:val="24"/>
        </w:rPr>
        <w:t>3. Complete</w:t>
      </w:r>
    </w:p>
    <w:p w:rsidR="000356A0" w:rsidRPr="000356A0" w:rsidRDefault="000356A0" w:rsidP="000356A0">
      <w:pPr>
        <w:spacing w:line="360" w:lineRule="auto"/>
        <w:rPr>
          <w:rFonts w:ascii="Arial" w:hAnsi="Arial" w:cs="Arial"/>
          <w:sz w:val="24"/>
          <w:szCs w:val="24"/>
        </w:rPr>
      </w:pPr>
      <w:r w:rsidRPr="000356A0">
        <w:rPr>
          <w:rFonts w:ascii="Arial" w:hAnsi="Arial" w:cs="Arial"/>
          <w:sz w:val="24"/>
          <w:szCs w:val="24"/>
        </w:rPr>
        <w:t>Double-entry system is a complete system of book-keeping. It records not only each and every financial transaction, but also each aspect of the transaction.</w:t>
      </w:r>
    </w:p>
    <w:p w:rsidR="000356A0" w:rsidRPr="000356A0" w:rsidRDefault="000356A0" w:rsidP="000356A0">
      <w:pPr>
        <w:spacing w:line="360" w:lineRule="auto"/>
        <w:rPr>
          <w:rFonts w:ascii="Arial" w:hAnsi="Arial" w:cs="Arial"/>
          <w:sz w:val="24"/>
          <w:szCs w:val="24"/>
        </w:rPr>
      </w:pPr>
      <w:r w:rsidRPr="000356A0">
        <w:rPr>
          <w:rFonts w:ascii="Arial" w:hAnsi="Arial" w:cs="Arial"/>
          <w:sz w:val="24"/>
          <w:szCs w:val="24"/>
        </w:rPr>
        <w:t>4. Accuracy</w:t>
      </w:r>
    </w:p>
    <w:p w:rsidR="000356A0" w:rsidRPr="000356A0" w:rsidRDefault="000356A0" w:rsidP="000356A0">
      <w:pPr>
        <w:spacing w:line="360" w:lineRule="auto"/>
        <w:rPr>
          <w:rFonts w:ascii="Arial" w:hAnsi="Arial" w:cs="Arial"/>
          <w:sz w:val="24"/>
          <w:szCs w:val="24"/>
        </w:rPr>
      </w:pPr>
      <w:r w:rsidRPr="000356A0">
        <w:rPr>
          <w:rFonts w:ascii="Arial" w:hAnsi="Arial" w:cs="Arial"/>
          <w:sz w:val="24"/>
          <w:szCs w:val="24"/>
        </w:rPr>
        <w:t>Double-entry book-keeping system is based on the doubl</w:t>
      </w:r>
      <w:r>
        <w:rPr>
          <w:rFonts w:ascii="Arial" w:hAnsi="Arial" w:cs="Arial"/>
          <w:sz w:val="24"/>
          <w:szCs w:val="24"/>
        </w:rPr>
        <w:t xml:space="preserve">e-entry principle which means </w:t>
      </w:r>
      <w:r w:rsidRPr="000356A0">
        <w:rPr>
          <w:rFonts w:ascii="Arial" w:hAnsi="Arial" w:cs="Arial"/>
          <w:sz w:val="24"/>
          <w:szCs w:val="24"/>
        </w:rPr>
        <w:t>for every debit amount there is a corresponding credit amount'. Such a method of debit and credit can help ensure arithmetical accuracy of the recordings of financial transactions.</w:t>
      </w:r>
    </w:p>
    <w:p w:rsidR="000356A0" w:rsidRPr="000356A0" w:rsidRDefault="000356A0" w:rsidP="000356A0">
      <w:pPr>
        <w:spacing w:line="360" w:lineRule="auto"/>
        <w:rPr>
          <w:rFonts w:ascii="Arial" w:hAnsi="Arial" w:cs="Arial"/>
          <w:sz w:val="24"/>
          <w:szCs w:val="24"/>
        </w:rPr>
      </w:pPr>
      <w:r>
        <w:rPr>
          <w:rFonts w:ascii="Arial" w:hAnsi="Arial" w:cs="Arial"/>
          <w:sz w:val="24"/>
          <w:szCs w:val="24"/>
        </w:rPr>
        <w:t>5. Profit o</w:t>
      </w:r>
      <w:r w:rsidRPr="000356A0">
        <w:rPr>
          <w:rFonts w:ascii="Arial" w:hAnsi="Arial" w:cs="Arial"/>
          <w:sz w:val="24"/>
          <w:szCs w:val="24"/>
        </w:rPr>
        <w:t>r Loss</w:t>
      </w:r>
    </w:p>
    <w:p w:rsidR="000356A0" w:rsidRPr="000356A0" w:rsidRDefault="000356A0" w:rsidP="000356A0">
      <w:pPr>
        <w:spacing w:line="360" w:lineRule="auto"/>
        <w:rPr>
          <w:rFonts w:ascii="Arial" w:hAnsi="Arial" w:cs="Arial"/>
          <w:sz w:val="24"/>
          <w:szCs w:val="24"/>
        </w:rPr>
      </w:pPr>
      <w:r w:rsidRPr="000356A0">
        <w:rPr>
          <w:rFonts w:ascii="Arial" w:hAnsi="Arial" w:cs="Arial"/>
          <w:sz w:val="24"/>
          <w:szCs w:val="24"/>
        </w:rPr>
        <w:t>Double-entry book-keeping system helps to ascertain the true profit or loss of a business by preparing the profit and loss account for a given period.</w:t>
      </w:r>
    </w:p>
    <w:p w:rsidR="000356A0" w:rsidRPr="000356A0" w:rsidRDefault="000356A0" w:rsidP="000356A0">
      <w:pPr>
        <w:spacing w:line="360" w:lineRule="auto"/>
        <w:rPr>
          <w:rFonts w:ascii="Arial" w:hAnsi="Arial" w:cs="Arial"/>
          <w:sz w:val="24"/>
          <w:szCs w:val="24"/>
        </w:rPr>
      </w:pPr>
      <w:r w:rsidRPr="000356A0">
        <w:rPr>
          <w:rFonts w:ascii="Arial" w:hAnsi="Arial" w:cs="Arial"/>
          <w:sz w:val="24"/>
          <w:szCs w:val="24"/>
        </w:rPr>
        <w:t>6. Financial Position</w:t>
      </w:r>
    </w:p>
    <w:p w:rsidR="00C01C68" w:rsidRDefault="00C01C68" w:rsidP="000356A0">
      <w:pPr>
        <w:spacing w:line="360" w:lineRule="auto"/>
        <w:rPr>
          <w:rFonts w:ascii="Arial" w:hAnsi="Arial" w:cs="Arial"/>
          <w:sz w:val="24"/>
          <w:szCs w:val="24"/>
        </w:rPr>
      </w:pPr>
    </w:p>
    <w:p w:rsidR="00C01C68" w:rsidRPr="00517548" w:rsidRDefault="00C01C68" w:rsidP="00C01C68">
      <w:pPr>
        <w:pStyle w:val="ListParagraph"/>
        <w:spacing w:line="360" w:lineRule="auto"/>
        <w:ind w:left="-360"/>
        <w:rPr>
          <w:rFonts w:ascii="Arial" w:hAnsi="Arial" w:cs="Arial"/>
          <w:sz w:val="24"/>
          <w:szCs w:val="24"/>
        </w:rPr>
      </w:pPr>
      <w:r>
        <w:rPr>
          <w:rFonts w:ascii="Arial" w:hAnsi="Arial" w:cs="Arial"/>
          <w:sz w:val="24"/>
          <w:szCs w:val="24"/>
        </w:rPr>
        <w:lastRenderedPageBreak/>
        <w:t xml:space="preserve">                                                                                             </w:t>
      </w:r>
      <w:r w:rsidRPr="00517548">
        <w:rPr>
          <w:rFonts w:ascii="Arial" w:hAnsi="Arial" w:cs="Arial"/>
          <w:sz w:val="24"/>
          <w:szCs w:val="24"/>
        </w:rPr>
        <w:t xml:space="preserve">Student Name: </w:t>
      </w:r>
      <w:proofErr w:type="spellStart"/>
      <w:r w:rsidRPr="00517548">
        <w:rPr>
          <w:rFonts w:ascii="Arial" w:hAnsi="Arial" w:cs="Arial"/>
          <w:sz w:val="24"/>
          <w:szCs w:val="24"/>
        </w:rPr>
        <w:t>Shakeel</w:t>
      </w:r>
      <w:proofErr w:type="spellEnd"/>
      <w:r w:rsidRPr="00517548">
        <w:rPr>
          <w:rFonts w:ascii="Arial" w:hAnsi="Arial" w:cs="Arial"/>
          <w:sz w:val="24"/>
          <w:szCs w:val="24"/>
        </w:rPr>
        <w:t xml:space="preserve"> Ahmed</w:t>
      </w:r>
    </w:p>
    <w:p w:rsidR="00C01C68" w:rsidRPr="00517548" w:rsidRDefault="00C01C68" w:rsidP="00C01C68">
      <w:pPr>
        <w:pStyle w:val="ListParagraph"/>
        <w:spacing w:line="360" w:lineRule="auto"/>
        <w:ind w:left="-360"/>
        <w:rPr>
          <w:rFonts w:ascii="Arial" w:hAnsi="Arial" w:cs="Arial"/>
          <w:sz w:val="24"/>
          <w:szCs w:val="24"/>
        </w:rPr>
      </w:pPr>
      <w:r w:rsidRPr="00517548">
        <w:rPr>
          <w:rFonts w:ascii="Arial" w:hAnsi="Arial" w:cs="Arial"/>
          <w:sz w:val="24"/>
          <w:szCs w:val="24"/>
        </w:rPr>
        <w:t xml:space="preserve">                                                           </w:t>
      </w:r>
      <w:r>
        <w:rPr>
          <w:rFonts w:ascii="Arial" w:hAnsi="Arial" w:cs="Arial"/>
          <w:sz w:val="24"/>
          <w:szCs w:val="24"/>
        </w:rPr>
        <w:t xml:space="preserve">                          </w:t>
      </w:r>
      <w:r w:rsidRPr="00517548">
        <w:rPr>
          <w:rFonts w:ascii="Arial" w:hAnsi="Arial" w:cs="Arial"/>
          <w:sz w:val="24"/>
          <w:szCs w:val="24"/>
        </w:rPr>
        <w:t xml:space="preserve">    Student ID# 1507, Assignment # 2, </w:t>
      </w:r>
    </w:p>
    <w:p w:rsidR="00C01C68" w:rsidRDefault="00C01C68" w:rsidP="00C01C68">
      <w:pPr>
        <w:pStyle w:val="ListParagraph"/>
        <w:spacing w:line="360" w:lineRule="auto"/>
        <w:ind w:left="-360"/>
        <w:rPr>
          <w:rFonts w:ascii="Arial" w:hAnsi="Arial" w:cs="Arial"/>
          <w:sz w:val="24"/>
          <w:szCs w:val="24"/>
        </w:rPr>
      </w:pPr>
      <w:r w:rsidRPr="00517548">
        <w:rPr>
          <w:rFonts w:ascii="Arial" w:hAnsi="Arial" w:cs="Arial"/>
          <w:sz w:val="24"/>
          <w:szCs w:val="24"/>
        </w:rPr>
        <w:t xml:space="preserve">                                                                               </w:t>
      </w:r>
      <w:r>
        <w:rPr>
          <w:rFonts w:ascii="Arial" w:hAnsi="Arial" w:cs="Arial"/>
          <w:sz w:val="24"/>
          <w:szCs w:val="24"/>
        </w:rPr>
        <w:t xml:space="preserve">                                               Page No: 7</w:t>
      </w:r>
    </w:p>
    <w:p w:rsidR="000356A0" w:rsidRPr="000356A0" w:rsidRDefault="000356A0" w:rsidP="000356A0">
      <w:pPr>
        <w:spacing w:line="360" w:lineRule="auto"/>
        <w:rPr>
          <w:rFonts w:ascii="Arial" w:hAnsi="Arial" w:cs="Arial"/>
          <w:sz w:val="24"/>
          <w:szCs w:val="24"/>
        </w:rPr>
      </w:pPr>
      <w:r w:rsidRPr="000356A0">
        <w:rPr>
          <w:rFonts w:ascii="Arial" w:hAnsi="Arial" w:cs="Arial"/>
          <w:sz w:val="24"/>
          <w:szCs w:val="24"/>
        </w:rPr>
        <w:t>Double-entry book-keeping system also helps to reveal information about the financial position of the business by preparing a statement called balance sheet.</w:t>
      </w:r>
    </w:p>
    <w:p w:rsidR="00C01C68" w:rsidRDefault="000356A0" w:rsidP="00C01C68">
      <w:pPr>
        <w:spacing w:line="360" w:lineRule="auto"/>
        <w:rPr>
          <w:rFonts w:ascii="Arial" w:hAnsi="Arial" w:cs="Arial"/>
          <w:sz w:val="24"/>
          <w:szCs w:val="24"/>
        </w:rPr>
      </w:pPr>
      <w:r w:rsidRPr="000356A0">
        <w:rPr>
          <w:rFonts w:ascii="Arial" w:hAnsi="Arial" w:cs="Arial"/>
          <w:sz w:val="24"/>
          <w:szCs w:val="24"/>
        </w:rPr>
        <w:t>7. Control</w:t>
      </w:r>
      <w:r w:rsidR="00C01C68">
        <w:rPr>
          <w:rFonts w:ascii="Arial" w:hAnsi="Arial" w:cs="Arial"/>
          <w:sz w:val="24"/>
          <w:szCs w:val="24"/>
        </w:rPr>
        <w:t xml:space="preserve">                                                                                 </w:t>
      </w:r>
    </w:p>
    <w:p w:rsidR="000356A0" w:rsidRPr="000356A0" w:rsidRDefault="000356A0" w:rsidP="000356A0">
      <w:pPr>
        <w:spacing w:line="360" w:lineRule="auto"/>
        <w:rPr>
          <w:rFonts w:ascii="Arial" w:hAnsi="Arial" w:cs="Arial"/>
          <w:sz w:val="24"/>
          <w:szCs w:val="24"/>
        </w:rPr>
      </w:pPr>
      <w:r w:rsidRPr="000356A0">
        <w:rPr>
          <w:rFonts w:ascii="Arial" w:hAnsi="Arial" w:cs="Arial"/>
          <w:sz w:val="24"/>
          <w:szCs w:val="24"/>
        </w:rPr>
        <w:t>Double-entry book-keeping system keeps a detailed record of financial transactions. Therefore, the recording of financial transactions in books provides necessary information for the purpose of costs control.</w:t>
      </w:r>
    </w:p>
    <w:p w:rsidR="000356A0" w:rsidRPr="000356A0" w:rsidRDefault="000356A0" w:rsidP="000356A0">
      <w:pPr>
        <w:spacing w:line="360" w:lineRule="auto"/>
        <w:rPr>
          <w:rFonts w:ascii="Arial" w:hAnsi="Arial" w:cs="Arial"/>
          <w:sz w:val="24"/>
          <w:szCs w:val="24"/>
        </w:rPr>
      </w:pPr>
      <w:r w:rsidRPr="000356A0">
        <w:rPr>
          <w:rFonts w:ascii="Arial" w:hAnsi="Arial" w:cs="Arial"/>
          <w:sz w:val="24"/>
          <w:szCs w:val="24"/>
        </w:rPr>
        <w:t>8. Decision Making</w:t>
      </w:r>
    </w:p>
    <w:p w:rsidR="00505143" w:rsidRDefault="000356A0" w:rsidP="000356A0">
      <w:pPr>
        <w:spacing w:line="360" w:lineRule="auto"/>
        <w:rPr>
          <w:rFonts w:ascii="Arial" w:hAnsi="Arial" w:cs="Arial"/>
          <w:sz w:val="24"/>
          <w:szCs w:val="24"/>
        </w:rPr>
      </w:pPr>
      <w:r w:rsidRPr="000356A0">
        <w:rPr>
          <w:rFonts w:ascii="Arial" w:hAnsi="Arial" w:cs="Arial"/>
          <w:sz w:val="24"/>
          <w:szCs w:val="24"/>
        </w:rPr>
        <w:t>Double-entry book-keeping system communicates financial information that is necessary for taking decisions by a business. Double-entry book-keeping system also provides necessary information to different users such as owners, managers and creditors for their decision making purposes.</w:t>
      </w:r>
    </w:p>
    <w:p w:rsidR="000356A0" w:rsidRDefault="000356A0" w:rsidP="000356A0">
      <w:pPr>
        <w:spacing w:line="360" w:lineRule="auto"/>
        <w:rPr>
          <w:rFonts w:ascii="Arial" w:hAnsi="Arial" w:cs="Arial"/>
          <w:sz w:val="24"/>
          <w:szCs w:val="24"/>
        </w:rPr>
      </w:pPr>
      <w:proofErr w:type="gramStart"/>
      <w:r>
        <w:rPr>
          <w:rFonts w:ascii="Arial" w:hAnsi="Arial" w:cs="Arial"/>
          <w:sz w:val="24"/>
          <w:szCs w:val="24"/>
        </w:rPr>
        <w:t>1.V</w:t>
      </w:r>
      <w:proofErr w:type="gramEnd"/>
    </w:p>
    <w:p w:rsidR="000356A0" w:rsidRDefault="000356A0" w:rsidP="00C01C68">
      <w:pPr>
        <w:pStyle w:val="ListParagraph"/>
        <w:spacing w:line="360" w:lineRule="auto"/>
        <w:ind w:left="-360"/>
        <w:rPr>
          <w:rFonts w:ascii="Arial" w:hAnsi="Arial" w:cs="Arial"/>
          <w:sz w:val="24"/>
          <w:szCs w:val="24"/>
        </w:rPr>
      </w:pPr>
      <w:r>
        <w:rPr>
          <w:rFonts w:ascii="Arial" w:hAnsi="Arial" w:cs="Arial"/>
          <w:sz w:val="24"/>
          <w:szCs w:val="24"/>
        </w:rPr>
        <w:t xml:space="preserve">                                                                                             </w:t>
      </w:r>
    </w:p>
    <w:p w:rsidR="00B7774F" w:rsidRPr="00B7774F" w:rsidRDefault="00B7774F" w:rsidP="00B7774F">
      <w:pPr>
        <w:pStyle w:val="ListParagraph"/>
        <w:spacing w:line="360" w:lineRule="auto"/>
        <w:ind w:left="-360"/>
        <w:rPr>
          <w:rFonts w:ascii="Arial" w:hAnsi="Arial" w:cs="Arial"/>
          <w:sz w:val="24"/>
          <w:szCs w:val="24"/>
        </w:rPr>
      </w:pPr>
      <w:r w:rsidRPr="00B7774F">
        <w:rPr>
          <w:rFonts w:ascii="Arial" w:hAnsi="Arial" w:cs="Arial"/>
          <w:sz w:val="24"/>
          <w:szCs w:val="24"/>
        </w:rPr>
        <w:t xml:space="preserve">After you have identified the two or more accounts involved in a business transaction, you must debit at least one account </w:t>
      </w:r>
      <w:r>
        <w:rPr>
          <w:rFonts w:ascii="Arial" w:hAnsi="Arial" w:cs="Arial"/>
          <w:sz w:val="24"/>
          <w:szCs w:val="24"/>
        </w:rPr>
        <w:t>and credit at least one account.</w:t>
      </w:r>
    </w:p>
    <w:p w:rsidR="00B7774F" w:rsidRPr="00B7774F" w:rsidRDefault="00B7774F" w:rsidP="00B7774F">
      <w:pPr>
        <w:pStyle w:val="ListParagraph"/>
        <w:spacing w:line="360" w:lineRule="auto"/>
        <w:ind w:left="-360"/>
        <w:rPr>
          <w:rFonts w:ascii="Arial" w:hAnsi="Arial" w:cs="Arial"/>
          <w:sz w:val="24"/>
          <w:szCs w:val="24"/>
        </w:rPr>
      </w:pPr>
      <w:r w:rsidRPr="00B7774F">
        <w:rPr>
          <w:rFonts w:ascii="Arial" w:hAnsi="Arial" w:cs="Arial"/>
          <w:sz w:val="24"/>
          <w:szCs w:val="24"/>
        </w:rPr>
        <w:t>To debit an account means to enter an amount on the left side of the account. To credit an account means to enter an amount on the right side of an account.</w:t>
      </w:r>
    </w:p>
    <w:p w:rsidR="00B7774F" w:rsidRPr="00B7774F" w:rsidRDefault="00B7774F" w:rsidP="00B7774F">
      <w:pPr>
        <w:pStyle w:val="ListParagraph"/>
        <w:spacing w:line="360" w:lineRule="auto"/>
        <w:ind w:left="-360"/>
        <w:rPr>
          <w:rFonts w:ascii="Arial" w:hAnsi="Arial" w:cs="Arial"/>
          <w:sz w:val="24"/>
          <w:szCs w:val="24"/>
        </w:rPr>
      </w:pPr>
    </w:p>
    <w:p w:rsidR="00B7774F" w:rsidRPr="00B7774F" w:rsidRDefault="00490A82" w:rsidP="00B7774F">
      <w:pPr>
        <w:pStyle w:val="ListParagraph"/>
        <w:spacing w:line="360" w:lineRule="auto"/>
        <w:ind w:left="-360"/>
        <w:rPr>
          <w:rFonts w:ascii="Arial" w:hAnsi="Arial" w:cs="Arial"/>
          <w:sz w:val="24"/>
          <w:szCs w:val="24"/>
        </w:rPr>
      </w:pPr>
      <w:r>
        <w:rPr>
          <w:rFonts w:ascii="Arial" w:hAnsi="Arial" w:cs="Arial"/>
          <w:sz w:val="24"/>
          <w:szCs w:val="24"/>
        </w:rPr>
        <w:t>Basic Idea:</w:t>
      </w:r>
    </w:p>
    <w:p w:rsidR="00B7774F" w:rsidRPr="00B7774F" w:rsidRDefault="00B7774F" w:rsidP="00B7774F">
      <w:pPr>
        <w:pStyle w:val="ListParagraph"/>
        <w:spacing w:line="360" w:lineRule="auto"/>
        <w:ind w:left="-360"/>
        <w:rPr>
          <w:rFonts w:ascii="Arial" w:hAnsi="Arial" w:cs="Arial"/>
          <w:sz w:val="24"/>
          <w:szCs w:val="24"/>
        </w:rPr>
      </w:pPr>
      <w:r w:rsidRPr="00B7774F">
        <w:rPr>
          <w:rFonts w:ascii="Arial" w:hAnsi="Arial" w:cs="Arial"/>
          <w:sz w:val="24"/>
          <w:szCs w:val="24"/>
        </w:rPr>
        <w:t>Debit means left</w:t>
      </w:r>
    </w:p>
    <w:p w:rsidR="00B7774F" w:rsidRPr="00B7774F" w:rsidRDefault="00B7774F" w:rsidP="00B7774F">
      <w:pPr>
        <w:pStyle w:val="ListParagraph"/>
        <w:spacing w:line="360" w:lineRule="auto"/>
        <w:ind w:left="-360"/>
        <w:rPr>
          <w:rFonts w:ascii="Arial" w:hAnsi="Arial" w:cs="Arial"/>
          <w:sz w:val="24"/>
          <w:szCs w:val="24"/>
        </w:rPr>
      </w:pPr>
      <w:r w:rsidRPr="00B7774F">
        <w:rPr>
          <w:rFonts w:ascii="Arial" w:hAnsi="Arial" w:cs="Arial"/>
          <w:sz w:val="24"/>
          <w:szCs w:val="24"/>
        </w:rPr>
        <w:t>Credit means right</w:t>
      </w:r>
    </w:p>
    <w:p w:rsidR="00B7774F" w:rsidRPr="00B7774F" w:rsidRDefault="00B7774F" w:rsidP="00B7774F">
      <w:pPr>
        <w:pStyle w:val="ListParagraph"/>
        <w:spacing w:line="360" w:lineRule="auto"/>
        <w:ind w:left="-360"/>
        <w:rPr>
          <w:rFonts w:ascii="Arial" w:hAnsi="Arial" w:cs="Arial"/>
          <w:sz w:val="24"/>
          <w:szCs w:val="24"/>
        </w:rPr>
      </w:pPr>
      <w:r w:rsidRPr="00B7774F">
        <w:rPr>
          <w:rFonts w:ascii="Arial" w:hAnsi="Arial" w:cs="Arial"/>
          <w:sz w:val="24"/>
          <w:szCs w:val="24"/>
        </w:rPr>
        <w:t>Generally these types of accounts are increased with a debit:</w:t>
      </w:r>
    </w:p>
    <w:p w:rsidR="00B7774F" w:rsidRPr="00B7774F" w:rsidRDefault="00B7774F" w:rsidP="00B7774F">
      <w:pPr>
        <w:pStyle w:val="ListParagraph"/>
        <w:spacing w:line="360" w:lineRule="auto"/>
        <w:ind w:left="-360"/>
        <w:rPr>
          <w:rFonts w:ascii="Arial" w:hAnsi="Arial" w:cs="Arial"/>
          <w:sz w:val="24"/>
          <w:szCs w:val="24"/>
        </w:rPr>
      </w:pPr>
      <w:r w:rsidRPr="00B7774F">
        <w:rPr>
          <w:rFonts w:ascii="Arial" w:hAnsi="Arial" w:cs="Arial"/>
          <w:sz w:val="24"/>
          <w:szCs w:val="24"/>
        </w:rPr>
        <w:t>Dividends (Draws)</w:t>
      </w:r>
    </w:p>
    <w:p w:rsidR="00B7774F" w:rsidRPr="00B7774F" w:rsidRDefault="00B7774F" w:rsidP="00B7774F">
      <w:pPr>
        <w:pStyle w:val="ListParagraph"/>
        <w:spacing w:line="360" w:lineRule="auto"/>
        <w:ind w:left="-360"/>
        <w:rPr>
          <w:rFonts w:ascii="Arial" w:hAnsi="Arial" w:cs="Arial"/>
          <w:sz w:val="24"/>
          <w:szCs w:val="24"/>
        </w:rPr>
      </w:pPr>
      <w:r w:rsidRPr="00B7774F">
        <w:rPr>
          <w:rFonts w:ascii="Arial" w:hAnsi="Arial" w:cs="Arial"/>
          <w:sz w:val="24"/>
          <w:szCs w:val="24"/>
        </w:rPr>
        <w:t>Expenses</w:t>
      </w:r>
    </w:p>
    <w:p w:rsidR="00B7774F" w:rsidRPr="00B7774F" w:rsidRDefault="00B7774F" w:rsidP="00B7774F">
      <w:pPr>
        <w:pStyle w:val="ListParagraph"/>
        <w:spacing w:line="360" w:lineRule="auto"/>
        <w:ind w:left="-360"/>
        <w:rPr>
          <w:rFonts w:ascii="Arial" w:hAnsi="Arial" w:cs="Arial"/>
          <w:sz w:val="24"/>
          <w:szCs w:val="24"/>
        </w:rPr>
      </w:pPr>
      <w:r w:rsidRPr="00B7774F">
        <w:rPr>
          <w:rFonts w:ascii="Arial" w:hAnsi="Arial" w:cs="Arial"/>
          <w:sz w:val="24"/>
          <w:szCs w:val="24"/>
        </w:rPr>
        <w:t>Assets</w:t>
      </w:r>
    </w:p>
    <w:p w:rsidR="00B7774F" w:rsidRPr="00B7774F" w:rsidRDefault="00B7774F" w:rsidP="00B7774F">
      <w:pPr>
        <w:pStyle w:val="ListParagraph"/>
        <w:spacing w:line="360" w:lineRule="auto"/>
        <w:ind w:left="-360"/>
        <w:rPr>
          <w:rFonts w:ascii="Arial" w:hAnsi="Arial" w:cs="Arial"/>
          <w:sz w:val="24"/>
          <w:szCs w:val="24"/>
        </w:rPr>
      </w:pPr>
      <w:r w:rsidRPr="00B7774F">
        <w:rPr>
          <w:rFonts w:ascii="Arial" w:hAnsi="Arial" w:cs="Arial"/>
          <w:sz w:val="24"/>
          <w:szCs w:val="24"/>
        </w:rPr>
        <w:t>Losses</w:t>
      </w:r>
    </w:p>
    <w:p w:rsidR="00B7774F" w:rsidRPr="00B7774F" w:rsidRDefault="00B7774F" w:rsidP="00B7774F">
      <w:pPr>
        <w:pStyle w:val="ListParagraph"/>
        <w:spacing w:line="360" w:lineRule="auto"/>
        <w:ind w:left="-360"/>
        <w:rPr>
          <w:rFonts w:ascii="Arial" w:hAnsi="Arial" w:cs="Arial"/>
          <w:sz w:val="24"/>
          <w:szCs w:val="24"/>
        </w:rPr>
      </w:pPr>
    </w:p>
    <w:p w:rsidR="00C01C68" w:rsidRPr="00517548" w:rsidRDefault="00C01C68" w:rsidP="00C01C68">
      <w:pPr>
        <w:pStyle w:val="ListParagraph"/>
        <w:spacing w:line="360" w:lineRule="auto"/>
        <w:ind w:left="-360"/>
        <w:rPr>
          <w:rFonts w:ascii="Arial" w:hAnsi="Arial" w:cs="Arial"/>
          <w:sz w:val="24"/>
          <w:szCs w:val="24"/>
        </w:rPr>
      </w:pPr>
      <w:r>
        <w:rPr>
          <w:rFonts w:ascii="Arial" w:hAnsi="Arial" w:cs="Arial"/>
          <w:sz w:val="24"/>
          <w:szCs w:val="24"/>
        </w:rPr>
        <w:lastRenderedPageBreak/>
        <w:t xml:space="preserve">                                                                                             </w:t>
      </w:r>
      <w:r w:rsidRPr="00517548">
        <w:rPr>
          <w:rFonts w:ascii="Arial" w:hAnsi="Arial" w:cs="Arial"/>
          <w:sz w:val="24"/>
          <w:szCs w:val="24"/>
        </w:rPr>
        <w:t xml:space="preserve">Student Name: </w:t>
      </w:r>
      <w:proofErr w:type="spellStart"/>
      <w:r w:rsidRPr="00517548">
        <w:rPr>
          <w:rFonts w:ascii="Arial" w:hAnsi="Arial" w:cs="Arial"/>
          <w:sz w:val="24"/>
          <w:szCs w:val="24"/>
        </w:rPr>
        <w:t>Shakeel</w:t>
      </w:r>
      <w:proofErr w:type="spellEnd"/>
      <w:r w:rsidRPr="00517548">
        <w:rPr>
          <w:rFonts w:ascii="Arial" w:hAnsi="Arial" w:cs="Arial"/>
          <w:sz w:val="24"/>
          <w:szCs w:val="24"/>
        </w:rPr>
        <w:t xml:space="preserve"> Ahmed</w:t>
      </w:r>
    </w:p>
    <w:p w:rsidR="00C01C68" w:rsidRPr="00517548" w:rsidRDefault="00C01C68" w:rsidP="00C01C68">
      <w:pPr>
        <w:pStyle w:val="ListParagraph"/>
        <w:spacing w:line="360" w:lineRule="auto"/>
        <w:ind w:left="-360"/>
        <w:rPr>
          <w:rFonts w:ascii="Arial" w:hAnsi="Arial" w:cs="Arial"/>
          <w:sz w:val="24"/>
          <w:szCs w:val="24"/>
        </w:rPr>
      </w:pPr>
      <w:r w:rsidRPr="00517548">
        <w:rPr>
          <w:rFonts w:ascii="Arial" w:hAnsi="Arial" w:cs="Arial"/>
          <w:sz w:val="24"/>
          <w:szCs w:val="24"/>
        </w:rPr>
        <w:t xml:space="preserve">                                                           </w:t>
      </w:r>
      <w:r>
        <w:rPr>
          <w:rFonts w:ascii="Arial" w:hAnsi="Arial" w:cs="Arial"/>
          <w:sz w:val="24"/>
          <w:szCs w:val="24"/>
        </w:rPr>
        <w:t xml:space="preserve">                          </w:t>
      </w:r>
      <w:r w:rsidRPr="00517548">
        <w:rPr>
          <w:rFonts w:ascii="Arial" w:hAnsi="Arial" w:cs="Arial"/>
          <w:sz w:val="24"/>
          <w:szCs w:val="24"/>
        </w:rPr>
        <w:t xml:space="preserve">    Student ID# 1507, Assignment # 2, </w:t>
      </w:r>
    </w:p>
    <w:p w:rsidR="00C01C68" w:rsidRPr="00C01C68" w:rsidRDefault="00C01C68" w:rsidP="00C01C68">
      <w:pPr>
        <w:pStyle w:val="ListParagraph"/>
        <w:spacing w:line="360" w:lineRule="auto"/>
        <w:ind w:left="-360"/>
        <w:rPr>
          <w:rFonts w:ascii="Arial" w:hAnsi="Arial" w:cs="Arial"/>
          <w:sz w:val="24"/>
          <w:szCs w:val="24"/>
        </w:rPr>
      </w:pPr>
      <w:r w:rsidRPr="00517548">
        <w:rPr>
          <w:rFonts w:ascii="Arial" w:hAnsi="Arial" w:cs="Arial"/>
          <w:sz w:val="24"/>
          <w:szCs w:val="24"/>
        </w:rPr>
        <w:t xml:space="preserve">                                                                               </w:t>
      </w:r>
      <w:r>
        <w:rPr>
          <w:rFonts w:ascii="Arial" w:hAnsi="Arial" w:cs="Arial"/>
          <w:sz w:val="24"/>
          <w:szCs w:val="24"/>
        </w:rPr>
        <w:t xml:space="preserve">                         </w:t>
      </w:r>
      <w:r w:rsidR="00477E29">
        <w:rPr>
          <w:rFonts w:ascii="Arial" w:hAnsi="Arial" w:cs="Arial"/>
          <w:sz w:val="24"/>
          <w:szCs w:val="24"/>
        </w:rPr>
        <w:t xml:space="preserve">                      Page No: 8</w:t>
      </w:r>
    </w:p>
    <w:p w:rsidR="00B7774F" w:rsidRPr="00C01C68" w:rsidRDefault="00B7774F" w:rsidP="00C01C68">
      <w:pPr>
        <w:pStyle w:val="ListParagraph"/>
        <w:spacing w:line="360" w:lineRule="auto"/>
        <w:ind w:left="-360"/>
        <w:rPr>
          <w:rFonts w:ascii="Arial" w:hAnsi="Arial" w:cs="Arial"/>
          <w:sz w:val="24"/>
          <w:szCs w:val="24"/>
        </w:rPr>
      </w:pPr>
      <w:r w:rsidRPr="00B7774F">
        <w:rPr>
          <w:rFonts w:ascii="Arial" w:hAnsi="Arial" w:cs="Arial"/>
          <w:sz w:val="24"/>
          <w:szCs w:val="24"/>
        </w:rPr>
        <w:t>You might think of D - E - A - L when recalling the accounts that are increased with a debit.</w:t>
      </w:r>
    </w:p>
    <w:p w:rsidR="00B7774F" w:rsidRPr="00B7774F" w:rsidRDefault="00B7774F" w:rsidP="00B7774F">
      <w:pPr>
        <w:pStyle w:val="ListParagraph"/>
        <w:spacing w:line="360" w:lineRule="auto"/>
        <w:ind w:left="-360"/>
        <w:rPr>
          <w:rFonts w:ascii="Arial" w:hAnsi="Arial" w:cs="Arial"/>
          <w:sz w:val="24"/>
          <w:szCs w:val="24"/>
        </w:rPr>
      </w:pPr>
      <w:r w:rsidRPr="00B7774F">
        <w:rPr>
          <w:rFonts w:ascii="Arial" w:hAnsi="Arial" w:cs="Arial"/>
          <w:sz w:val="24"/>
          <w:szCs w:val="24"/>
        </w:rPr>
        <w:t>Generally these types of accounts are increased with a credit:</w:t>
      </w:r>
    </w:p>
    <w:p w:rsidR="00B7774F" w:rsidRPr="00B7774F" w:rsidRDefault="00B7774F" w:rsidP="00B7774F">
      <w:pPr>
        <w:pStyle w:val="ListParagraph"/>
        <w:spacing w:line="360" w:lineRule="auto"/>
        <w:ind w:left="-360"/>
        <w:rPr>
          <w:rFonts w:ascii="Arial" w:hAnsi="Arial" w:cs="Arial"/>
          <w:sz w:val="24"/>
          <w:szCs w:val="24"/>
        </w:rPr>
      </w:pPr>
    </w:p>
    <w:p w:rsidR="00B7774F" w:rsidRPr="00B7774F" w:rsidRDefault="00B7774F" w:rsidP="00B7774F">
      <w:pPr>
        <w:pStyle w:val="ListParagraph"/>
        <w:spacing w:line="360" w:lineRule="auto"/>
        <w:ind w:left="-360"/>
        <w:rPr>
          <w:rFonts w:ascii="Arial" w:hAnsi="Arial" w:cs="Arial"/>
          <w:sz w:val="24"/>
          <w:szCs w:val="24"/>
        </w:rPr>
      </w:pPr>
      <w:r w:rsidRPr="00B7774F">
        <w:rPr>
          <w:rFonts w:ascii="Arial" w:hAnsi="Arial" w:cs="Arial"/>
          <w:sz w:val="24"/>
          <w:szCs w:val="24"/>
        </w:rPr>
        <w:t>Gains</w:t>
      </w:r>
    </w:p>
    <w:p w:rsidR="00B7774F" w:rsidRPr="00B7774F" w:rsidRDefault="00B7774F" w:rsidP="00B7774F">
      <w:pPr>
        <w:pStyle w:val="ListParagraph"/>
        <w:spacing w:line="360" w:lineRule="auto"/>
        <w:ind w:left="-360"/>
        <w:rPr>
          <w:rFonts w:ascii="Arial" w:hAnsi="Arial" w:cs="Arial"/>
          <w:sz w:val="24"/>
          <w:szCs w:val="24"/>
        </w:rPr>
      </w:pPr>
      <w:r w:rsidRPr="00B7774F">
        <w:rPr>
          <w:rFonts w:ascii="Arial" w:hAnsi="Arial" w:cs="Arial"/>
          <w:sz w:val="24"/>
          <w:szCs w:val="24"/>
        </w:rPr>
        <w:t>Income</w:t>
      </w:r>
    </w:p>
    <w:p w:rsidR="00B7774F" w:rsidRPr="00B7774F" w:rsidRDefault="00B7774F" w:rsidP="00B7774F">
      <w:pPr>
        <w:pStyle w:val="ListParagraph"/>
        <w:spacing w:line="360" w:lineRule="auto"/>
        <w:ind w:left="-360"/>
        <w:rPr>
          <w:rFonts w:ascii="Arial" w:hAnsi="Arial" w:cs="Arial"/>
          <w:sz w:val="24"/>
          <w:szCs w:val="24"/>
        </w:rPr>
      </w:pPr>
      <w:r w:rsidRPr="00B7774F">
        <w:rPr>
          <w:rFonts w:ascii="Arial" w:hAnsi="Arial" w:cs="Arial"/>
          <w:sz w:val="24"/>
          <w:szCs w:val="24"/>
        </w:rPr>
        <w:t>Revenues</w:t>
      </w:r>
    </w:p>
    <w:p w:rsidR="00B7774F" w:rsidRPr="00B7774F" w:rsidRDefault="00B7774F" w:rsidP="00B7774F">
      <w:pPr>
        <w:pStyle w:val="ListParagraph"/>
        <w:spacing w:line="360" w:lineRule="auto"/>
        <w:ind w:left="-360"/>
        <w:rPr>
          <w:rFonts w:ascii="Arial" w:hAnsi="Arial" w:cs="Arial"/>
          <w:sz w:val="24"/>
          <w:szCs w:val="24"/>
        </w:rPr>
      </w:pPr>
      <w:r w:rsidRPr="00B7774F">
        <w:rPr>
          <w:rFonts w:ascii="Arial" w:hAnsi="Arial" w:cs="Arial"/>
          <w:sz w:val="24"/>
          <w:szCs w:val="24"/>
        </w:rPr>
        <w:t>Liabilities</w:t>
      </w:r>
    </w:p>
    <w:p w:rsidR="00B7774F" w:rsidRPr="00C01C68" w:rsidRDefault="00B7774F" w:rsidP="00C01C68">
      <w:pPr>
        <w:pStyle w:val="ListParagraph"/>
        <w:spacing w:line="360" w:lineRule="auto"/>
        <w:ind w:left="-360"/>
        <w:rPr>
          <w:rFonts w:ascii="Arial" w:hAnsi="Arial" w:cs="Arial"/>
          <w:sz w:val="24"/>
          <w:szCs w:val="24"/>
        </w:rPr>
      </w:pPr>
      <w:r w:rsidRPr="00B7774F">
        <w:rPr>
          <w:rFonts w:ascii="Arial" w:hAnsi="Arial" w:cs="Arial"/>
          <w:sz w:val="24"/>
          <w:szCs w:val="24"/>
        </w:rPr>
        <w:t>Stockholders' (Owner's) Equity</w:t>
      </w:r>
    </w:p>
    <w:p w:rsidR="00B7774F" w:rsidRPr="00B7774F" w:rsidRDefault="00B7774F" w:rsidP="00B7774F">
      <w:pPr>
        <w:pStyle w:val="ListParagraph"/>
        <w:spacing w:line="360" w:lineRule="auto"/>
        <w:ind w:left="-360"/>
        <w:rPr>
          <w:rFonts w:ascii="Arial" w:hAnsi="Arial" w:cs="Arial"/>
          <w:sz w:val="24"/>
          <w:szCs w:val="24"/>
        </w:rPr>
      </w:pPr>
      <w:r w:rsidRPr="00B7774F">
        <w:rPr>
          <w:rFonts w:ascii="Arial" w:hAnsi="Arial" w:cs="Arial"/>
          <w:sz w:val="24"/>
          <w:szCs w:val="24"/>
        </w:rPr>
        <w:t>You might think of G - I - R - L - S when recalling the accounts that are increased with a credit.</w:t>
      </w:r>
    </w:p>
    <w:p w:rsidR="00B7774F" w:rsidRPr="00B7774F" w:rsidRDefault="00B7774F" w:rsidP="00B7774F">
      <w:pPr>
        <w:pStyle w:val="ListParagraph"/>
        <w:spacing w:line="360" w:lineRule="auto"/>
        <w:ind w:left="-360"/>
        <w:rPr>
          <w:rFonts w:ascii="Arial" w:hAnsi="Arial" w:cs="Arial"/>
          <w:sz w:val="24"/>
          <w:szCs w:val="24"/>
        </w:rPr>
      </w:pPr>
      <w:r w:rsidRPr="00B7774F">
        <w:rPr>
          <w:rFonts w:ascii="Arial" w:hAnsi="Arial" w:cs="Arial"/>
          <w:sz w:val="24"/>
          <w:szCs w:val="24"/>
        </w:rPr>
        <w:t>To decrease an account you do the opposite of what was done to increase the account. For example, an asset account is increased with a debit. Therefore it is decreased with a credit.</w:t>
      </w:r>
    </w:p>
    <w:p w:rsidR="000356A0" w:rsidRDefault="00B7774F" w:rsidP="00B7774F">
      <w:pPr>
        <w:pStyle w:val="ListParagraph"/>
        <w:spacing w:line="360" w:lineRule="auto"/>
        <w:ind w:left="-360"/>
        <w:rPr>
          <w:rFonts w:ascii="Arial" w:hAnsi="Arial" w:cs="Arial"/>
          <w:sz w:val="24"/>
          <w:szCs w:val="24"/>
        </w:rPr>
      </w:pPr>
      <w:r w:rsidRPr="00B7774F">
        <w:rPr>
          <w:rFonts w:ascii="Arial" w:hAnsi="Arial" w:cs="Arial"/>
          <w:sz w:val="24"/>
          <w:szCs w:val="24"/>
        </w:rPr>
        <w:t>The abbreviation for debit is dr. and the abbreviation for credit is cr.</w:t>
      </w:r>
    </w:p>
    <w:p w:rsidR="00AC0BE6" w:rsidRDefault="00AC0BE6" w:rsidP="00B7774F">
      <w:pPr>
        <w:pStyle w:val="ListParagraph"/>
        <w:spacing w:line="360" w:lineRule="auto"/>
        <w:ind w:left="-360"/>
        <w:rPr>
          <w:rFonts w:ascii="Arial" w:hAnsi="Arial" w:cs="Arial"/>
          <w:sz w:val="24"/>
          <w:szCs w:val="24"/>
        </w:rPr>
      </w:pPr>
    </w:p>
    <w:p w:rsidR="00AC0BE6" w:rsidRDefault="00AC0BE6" w:rsidP="00B7774F">
      <w:pPr>
        <w:pStyle w:val="ListParagraph"/>
        <w:spacing w:line="360" w:lineRule="auto"/>
        <w:ind w:left="-360"/>
        <w:rPr>
          <w:rFonts w:ascii="Arial" w:hAnsi="Arial" w:cs="Arial"/>
          <w:sz w:val="24"/>
          <w:szCs w:val="24"/>
        </w:rPr>
      </w:pPr>
      <w:proofErr w:type="gramStart"/>
      <w:r>
        <w:rPr>
          <w:rFonts w:ascii="Arial" w:hAnsi="Arial" w:cs="Arial"/>
          <w:sz w:val="24"/>
          <w:szCs w:val="24"/>
        </w:rPr>
        <w:t>1.VI</w:t>
      </w:r>
      <w:proofErr w:type="gramEnd"/>
    </w:p>
    <w:p w:rsidR="00AC0BE6" w:rsidRPr="00AC0BE6" w:rsidRDefault="00AC0BE6" w:rsidP="00AC0BE6">
      <w:pPr>
        <w:pStyle w:val="ListParagraph"/>
        <w:spacing w:line="360" w:lineRule="auto"/>
        <w:ind w:left="-360"/>
        <w:rPr>
          <w:rFonts w:ascii="Arial" w:hAnsi="Arial" w:cs="Arial"/>
          <w:sz w:val="24"/>
          <w:szCs w:val="24"/>
        </w:rPr>
      </w:pPr>
      <w:r w:rsidRPr="00AC0BE6">
        <w:rPr>
          <w:rFonts w:ascii="Arial" w:hAnsi="Arial" w:cs="Arial"/>
          <w:sz w:val="24"/>
          <w:szCs w:val="24"/>
        </w:rPr>
        <w:t>As a small business owner, you’ve probably heard of the cash and accrual methods of accounting, but you may not be as familiar with the hybrid accounting method. The hybrid method is a blend between the cash, accrual and special methods of accounting, and is acceptable for internal accounting and tax purposes. To begin to understand hybrid accounting, it’s important to know the differences between the cash and accrual methods.</w:t>
      </w:r>
    </w:p>
    <w:p w:rsidR="00AC0BE6" w:rsidRPr="00AC0BE6" w:rsidRDefault="00AC0BE6" w:rsidP="00AC0BE6">
      <w:pPr>
        <w:pStyle w:val="ListParagraph"/>
        <w:spacing w:line="360" w:lineRule="auto"/>
        <w:ind w:left="-360"/>
        <w:rPr>
          <w:rFonts w:ascii="Arial" w:hAnsi="Arial" w:cs="Arial"/>
          <w:sz w:val="24"/>
          <w:szCs w:val="24"/>
        </w:rPr>
      </w:pPr>
    </w:p>
    <w:p w:rsidR="00AC0BE6" w:rsidRPr="00AC0BE6" w:rsidRDefault="00AC0BE6" w:rsidP="00AC0BE6">
      <w:pPr>
        <w:pStyle w:val="ListParagraph"/>
        <w:spacing w:line="360" w:lineRule="auto"/>
        <w:ind w:left="-360"/>
        <w:rPr>
          <w:rFonts w:ascii="Arial" w:hAnsi="Arial" w:cs="Arial"/>
          <w:sz w:val="24"/>
          <w:szCs w:val="24"/>
        </w:rPr>
      </w:pPr>
      <w:r w:rsidRPr="00AC0BE6">
        <w:rPr>
          <w:rFonts w:ascii="Arial" w:hAnsi="Arial" w:cs="Arial"/>
          <w:sz w:val="24"/>
          <w:szCs w:val="24"/>
        </w:rPr>
        <w:t>Cash Method</w:t>
      </w:r>
    </w:p>
    <w:p w:rsidR="00AC0BE6" w:rsidRPr="00AC0BE6" w:rsidRDefault="00AC0BE6" w:rsidP="00AC0BE6">
      <w:pPr>
        <w:pStyle w:val="ListParagraph"/>
        <w:spacing w:line="360" w:lineRule="auto"/>
        <w:ind w:left="-360"/>
        <w:rPr>
          <w:rFonts w:ascii="Arial" w:hAnsi="Arial" w:cs="Arial"/>
          <w:sz w:val="24"/>
          <w:szCs w:val="24"/>
        </w:rPr>
      </w:pPr>
      <w:r w:rsidRPr="00AC0BE6">
        <w:rPr>
          <w:rFonts w:ascii="Arial" w:hAnsi="Arial" w:cs="Arial"/>
          <w:sz w:val="24"/>
          <w:szCs w:val="24"/>
        </w:rPr>
        <w:t>According to the Small Business Administration (SBA), businesses using the cash method record income and expenses only when cash is received or disbursed. This results in less bookkeeping and journal entries throughout the accounting cycle, making it easier for you or your staff members to record transactions. It is also simpler for you to track your cash flows using this method.</w:t>
      </w:r>
    </w:p>
    <w:p w:rsidR="00AC0BE6" w:rsidRPr="00AC0BE6" w:rsidRDefault="00AC0BE6" w:rsidP="00AC0BE6">
      <w:pPr>
        <w:pStyle w:val="ListParagraph"/>
        <w:spacing w:line="360" w:lineRule="auto"/>
        <w:ind w:left="-360"/>
        <w:rPr>
          <w:rFonts w:ascii="Arial" w:hAnsi="Arial" w:cs="Arial"/>
          <w:sz w:val="24"/>
          <w:szCs w:val="24"/>
        </w:rPr>
      </w:pPr>
      <w:r w:rsidRPr="00AC0BE6">
        <w:rPr>
          <w:rFonts w:ascii="Arial" w:hAnsi="Arial" w:cs="Arial"/>
          <w:sz w:val="24"/>
          <w:szCs w:val="24"/>
        </w:rPr>
        <w:t>However, the SBA notes that the IRS prohibits certain profitable entities making over $5 million in gross revenues from using the cash method.</w:t>
      </w:r>
    </w:p>
    <w:p w:rsidR="00AC0BE6" w:rsidRPr="00AC0BE6" w:rsidRDefault="00AC0BE6" w:rsidP="00AC0BE6">
      <w:pPr>
        <w:pStyle w:val="ListParagraph"/>
        <w:spacing w:line="360" w:lineRule="auto"/>
        <w:ind w:left="-360"/>
        <w:rPr>
          <w:rFonts w:ascii="Arial" w:hAnsi="Arial" w:cs="Arial"/>
          <w:sz w:val="24"/>
          <w:szCs w:val="24"/>
        </w:rPr>
      </w:pPr>
    </w:p>
    <w:p w:rsidR="00AC0BE6" w:rsidRPr="00517548" w:rsidRDefault="00AC0BE6" w:rsidP="00AC0BE6">
      <w:pPr>
        <w:pStyle w:val="ListParagraph"/>
        <w:spacing w:line="360" w:lineRule="auto"/>
        <w:ind w:left="-360"/>
        <w:rPr>
          <w:rFonts w:ascii="Arial" w:hAnsi="Arial" w:cs="Arial"/>
          <w:sz w:val="24"/>
          <w:szCs w:val="24"/>
        </w:rPr>
      </w:pPr>
      <w:r>
        <w:rPr>
          <w:rFonts w:ascii="Arial" w:hAnsi="Arial" w:cs="Arial"/>
          <w:sz w:val="24"/>
          <w:szCs w:val="24"/>
        </w:rPr>
        <w:lastRenderedPageBreak/>
        <w:t xml:space="preserve">                                                                                             </w:t>
      </w:r>
      <w:r w:rsidRPr="00517548">
        <w:rPr>
          <w:rFonts w:ascii="Arial" w:hAnsi="Arial" w:cs="Arial"/>
          <w:sz w:val="24"/>
          <w:szCs w:val="24"/>
        </w:rPr>
        <w:t xml:space="preserve">Student Name: </w:t>
      </w:r>
      <w:proofErr w:type="spellStart"/>
      <w:r w:rsidRPr="00517548">
        <w:rPr>
          <w:rFonts w:ascii="Arial" w:hAnsi="Arial" w:cs="Arial"/>
          <w:sz w:val="24"/>
          <w:szCs w:val="24"/>
        </w:rPr>
        <w:t>Shakeel</w:t>
      </w:r>
      <w:proofErr w:type="spellEnd"/>
      <w:r w:rsidRPr="00517548">
        <w:rPr>
          <w:rFonts w:ascii="Arial" w:hAnsi="Arial" w:cs="Arial"/>
          <w:sz w:val="24"/>
          <w:szCs w:val="24"/>
        </w:rPr>
        <w:t xml:space="preserve"> Ahmed</w:t>
      </w:r>
    </w:p>
    <w:p w:rsidR="00AC0BE6" w:rsidRPr="00517548" w:rsidRDefault="00AC0BE6" w:rsidP="00AC0BE6">
      <w:pPr>
        <w:pStyle w:val="ListParagraph"/>
        <w:spacing w:line="360" w:lineRule="auto"/>
        <w:ind w:left="-360"/>
        <w:rPr>
          <w:rFonts w:ascii="Arial" w:hAnsi="Arial" w:cs="Arial"/>
          <w:sz w:val="24"/>
          <w:szCs w:val="24"/>
        </w:rPr>
      </w:pPr>
      <w:r w:rsidRPr="00517548">
        <w:rPr>
          <w:rFonts w:ascii="Arial" w:hAnsi="Arial" w:cs="Arial"/>
          <w:sz w:val="24"/>
          <w:szCs w:val="24"/>
        </w:rPr>
        <w:t xml:space="preserve">                                                           </w:t>
      </w:r>
      <w:r>
        <w:rPr>
          <w:rFonts w:ascii="Arial" w:hAnsi="Arial" w:cs="Arial"/>
          <w:sz w:val="24"/>
          <w:szCs w:val="24"/>
        </w:rPr>
        <w:t xml:space="preserve">                          </w:t>
      </w:r>
      <w:r w:rsidRPr="00517548">
        <w:rPr>
          <w:rFonts w:ascii="Arial" w:hAnsi="Arial" w:cs="Arial"/>
          <w:sz w:val="24"/>
          <w:szCs w:val="24"/>
        </w:rPr>
        <w:t xml:space="preserve">    Student ID# 1507, Assignment # 2, </w:t>
      </w:r>
    </w:p>
    <w:p w:rsidR="00AC0BE6" w:rsidRPr="00AC0BE6" w:rsidRDefault="00AC0BE6" w:rsidP="00AC0BE6">
      <w:pPr>
        <w:pStyle w:val="ListParagraph"/>
        <w:spacing w:line="360" w:lineRule="auto"/>
        <w:ind w:left="-360"/>
        <w:rPr>
          <w:rFonts w:ascii="Arial" w:hAnsi="Arial" w:cs="Arial"/>
          <w:sz w:val="24"/>
          <w:szCs w:val="24"/>
        </w:rPr>
      </w:pPr>
      <w:r>
        <w:rPr>
          <w:rFonts w:ascii="Arial" w:hAnsi="Arial" w:cs="Arial"/>
          <w:sz w:val="24"/>
          <w:szCs w:val="24"/>
        </w:rPr>
        <w:t xml:space="preserve">              </w:t>
      </w:r>
      <w:r w:rsidRPr="00517548">
        <w:rPr>
          <w:rFonts w:ascii="Arial" w:hAnsi="Arial" w:cs="Arial"/>
          <w:sz w:val="24"/>
          <w:szCs w:val="24"/>
        </w:rPr>
        <w:t xml:space="preserve">                                                                 </w:t>
      </w:r>
      <w:r>
        <w:rPr>
          <w:rFonts w:ascii="Arial" w:hAnsi="Arial" w:cs="Arial"/>
          <w:sz w:val="24"/>
          <w:szCs w:val="24"/>
        </w:rPr>
        <w:t xml:space="preserve">                                               Page No: 9</w:t>
      </w:r>
    </w:p>
    <w:p w:rsidR="00AC0BE6" w:rsidRPr="00AC0BE6" w:rsidRDefault="00AC0BE6" w:rsidP="00AC0BE6">
      <w:pPr>
        <w:pStyle w:val="ListParagraph"/>
        <w:spacing w:line="360" w:lineRule="auto"/>
        <w:ind w:left="-360"/>
        <w:rPr>
          <w:rFonts w:ascii="Arial" w:hAnsi="Arial" w:cs="Arial"/>
          <w:sz w:val="24"/>
          <w:szCs w:val="24"/>
        </w:rPr>
      </w:pPr>
      <w:r w:rsidRPr="00AC0BE6">
        <w:rPr>
          <w:rFonts w:ascii="Arial" w:hAnsi="Arial" w:cs="Arial"/>
          <w:sz w:val="24"/>
          <w:szCs w:val="24"/>
        </w:rPr>
        <w:t>Accrual Method</w:t>
      </w:r>
    </w:p>
    <w:p w:rsidR="00AC0BE6" w:rsidRDefault="00AC0BE6" w:rsidP="00AC0BE6">
      <w:pPr>
        <w:pStyle w:val="ListParagraph"/>
        <w:spacing w:line="360" w:lineRule="auto"/>
        <w:ind w:left="-360"/>
        <w:rPr>
          <w:rFonts w:ascii="Arial" w:hAnsi="Arial" w:cs="Arial"/>
          <w:sz w:val="24"/>
          <w:szCs w:val="24"/>
        </w:rPr>
      </w:pPr>
      <w:r>
        <w:rPr>
          <w:rFonts w:ascii="Arial" w:hAnsi="Arial" w:cs="Arial"/>
          <w:sz w:val="24"/>
          <w:szCs w:val="24"/>
        </w:rPr>
        <w:t>Under the accrual method income is recorded when earned</w:t>
      </w:r>
      <w:r w:rsidRPr="00AC0BE6">
        <w:rPr>
          <w:rFonts w:ascii="Arial" w:hAnsi="Arial" w:cs="Arial"/>
          <w:sz w:val="24"/>
          <w:szCs w:val="24"/>
        </w:rPr>
        <w:t xml:space="preserve"> not when cash is r</w:t>
      </w:r>
      <w:r>
        <w:rPr>
          <w:rFonts w:ascii="Arial" w:hAnsi="Arial" w:cs="Arial"/>
          <w:sz w:val="24"/>
          <w:szCs w:val="24"/>
        </w:rPr>
        <w:t xml:space="preserve">eceived </w:t>
      </w:r>
      <w:r w:rsidRPr="00AC0BE6">
        <w:rPr>
          <w:rFonts w:ascii="Arial" w:hAnsi="Arial" w:cs="Arial"/>
          <w:sz w:val="24"/>
          <w:szCs w:val="24"/>
        </w:rPr>
        <w:t>while expenses are recorded when</w:t>
      </w:r>
      <w:r>
        <w:rPr>
          <w:rFonts w:ascii="Arial" w:hAnsi="Arial" w:cs="Arial"/>
          <w:sz w:val="24"/>
          <w:szCs w:val="24"/>
        </w:rPr>
        <w:t xml:space="preserve"> goods or services are received</w:t>
      </w:r>
      <w:r w:rsidRPr="00AC0BE6">
        <w:rPr>
          <w:rFonts w:ascii="Arial" w:hAnsi="Arial" w:cs="Arial"/>
          <w:sz w:val="24"/>
          <w:szCs w:val="24"/>
        </w:rPr>
        <w:t xml:space="preserve"> not when cash is paid. Many larger businesses choose to use the accrual method of accounting because it more accurately tracks financial performance over time compared to the cash m</w:t>
      </w:r>
      <w:r>
        <w:rPr>
          <w:rFonts w:ascii="Arial" w:hAnsi="Arial" w:cs="Arial"/>
          <w:sz w:val="24"/>
          <w:szCs w:val="24"/>
        </w:rPr>
        <w:t xml:space="preserve">ethod. </w:t>
      </w:r>
      <w:r w:rsidRPr="00AC0BE6">
        <w:rPr>
          <w:rFonts w:ascii="Arial" w:hAnsi="Arial" w:cs="Arial"/>
          <w:sz w:val="24"/>
          <w:szCs w:val="24"/>
        </w:rPr>
        <w:t>While this me</w:t>
      </w:r>
      <w:r>
        <w:rPr>
          <w:rFonts w:ascii="Arial" w:hAnsi="Arial" w:cs="Arial"/>
          <w:sz w:val="24"/>
          <w:szCs w:val="24"/>
        </w:rPr>
        <w:t>thod is beneficial in many ways</w:t>
      </w:r>
      <w:r w:rsidRPr="00AC0BE6">
        <w:rPr>
          <w:rFonts w:ascii="Arial" w:hAnsi="Arial" w:cs="Arial"/>
          <w:sz w:val="24"/>
          <w:szCs w:val="24"/>
        </w:rPr>
        <w:t xml:space="preserve"> it doesn’t accurately represent your cash flows. So, your financi</w:t>
      </w:r>
      <w:r>
        <w:rPr>
          <w:rFonts w:ascii="Arial" w:hAnsi="Arial" w:cs="Arial"/>
          <w:sz w:val="24"/>
          <w:szCs w:val="24"/>
        </w:rPr>
        <w:t>al statements may look positive</w:t>
      </w:r>
      <w:r w:rsidRPr="00AC0BE6">
        <w:rPr>
          <w:rFonts w:ascii="Arial" w:hAnsi="Arial" w:cs="Arial"/>
          <w:sz w:val="24"/>
          <w:szCs w:val="24"/>
        </w:rPr>
        <w:t xml:space="preserve"> but you may be headed for insolvency because you have no cash flow. However, some companies (including mine) regularly produce financial reports which let them know their cash flow condition.</w:t>
      </w:r>
    </w:p>
    <w:p w:rsidR="00AC0BE6" w:rsidRPr="00AC0BE6" w:rsidRDefault="00AC0BE6" w:rsidP="00AC0BE6">
      <w:pPr>
        <w:pStyle w:val="ListParagraph"/>
        <w:spacing w:line="360" w:lineRule="auto"/>
        <w:ind w:left="-360"/>
        <w:rPr>
          <w:rFonts w:ascii="Arial" w:hAnsi="Arial" w:cs="Arial"/>
          <w:sz w:val="24"/>
          <w:szCs w:val="24"/>
        </w:rPr>
      </w:pPr>
    </w:p>
    <w:p w:rsidR="00AC0BE6" w:rsidRPr="00AC0BE6" w:rsidRDefault="00AC0BE6" w:rsidP="00AC0BE6">
      <w:pPr>
        <w:pStyle w:val="ListParagraph"/>
        <w:spacing w:line="360" w:lineRule="auto"/>
        <w:ind w:left="-360"/>
        <w:rPr>
          <w:rFonts w:ascii="Arial" w:hAnsi="Arial" w:cs="Arial"/>
          <w:sz w:val="24"/>
          <w:szCs w:val="24"/>
        </w:rPr>
      </w:pPr>
      <w:r w:rsidRPr="00AC0BE6">
        <w:rPr>
          <w:rFonts w:ascii="Arial" w:hAnsi="Arial" w:cs="Arial"/>
          <w:sz w:val="24"/>
          <w:szCs w:val="24"/>
        </w:rPr>
        <w:t>Cash &amp; Accrual vs. Hybrid Accounting Method</w:t>
      </w:r>
    </w:p>
    <w:p w:rsidR="00AC0BE6" w:rsidRPr="00AC0BE6" w:rsidRDefault="00AC0BE6" w:rsidP="00AC0BE6">
      <w:pPr>
        <w:pStyle w:val="ListParagraph"/>
        <w:spacing w:line="360" w:lineRule="auto"/>
        <w:ind w:left="-360"/>
        <w:rPr>
          <w:rFonts w:ascii="Arial" w:hAnsi="Arial" w:cs="Arial"/>
          <w:sz w:val="24"/>
          <w:szCs w:val="24"/>
        </w:rPr>
      </w:pPr>
      <w:r>
        <w:rPr>
          <w:rFonts w:ascii="Arial" w:hAnsi="Arial" w:cs="Arial"/>
          <w:sz w:val="24"/>
          <w:szCs w:val="24"/>
        </w:rPr>
        <w:t>When using the hybrid method</w:t>
      </w:r>
      <w:r w:rsidRPr="00AC0BE6">
        <w:rPr>
          <w:rFonts w:ascii="Arial" w:hAnsi="Arial" w:cs="Arial"/>
          <w:sz w:val="24"/>
          <w:szCs w:val="24"/>
        </w:rPr>
        <w:t xml:space="preserve"> you can use the cash method to accoun</w:t>
      </w:r>
      <w:r>
        <w:rPr>
          <w:rFonts w:ascii="Arial" w:hAnsi="Arial" w:cs="Arial"/>
          <w:sz w:val="24"/>
          <w:szCs w:val="24"/>
        </w:rPr>
        <w:t>t for most of your transactions</w:t>
      </w:r>
      <w:r w:rsidRPr="00AC0BE6">
        <w:rPr>
          <w:rFonts w:ascii="Arial" w:hAnsi="Arial" w:cs="Arial"/>
          <w:sz w:val="24"/>
          <w:szCs w:val="24"/>
        </w:rPr>
        <w:t xml:space="preserve"> but there are specific</w:t>
      </w:r>
      <w:r>
        <w:rPr>
          <w:rFonts w:ascii="Arial" w:hAnsi="Arial" w:cs="Arial"/>
          <w:sz w:val="24"/>
          <w:szCs w:val="24"/>
        </w:rPr>
        <w:t xml:space="preserve"> line items</w:t>
      </w:r>
      <w:r w:rsidRPr="00AC0BE6">
        <w:rPr>
          <w:rFonts w:ascii="Arial" w:hAnsi="Arial" w:cs="Arial"/>
          <w:sz w:val="24"/>
          <w:szCs w:val="24"/>
        </w:rPr>
        <w:t xml:space="preserve"> such as th</w:t>
      </w:r>
      <w:r>
        <w:rPr>
          <w:rFonts w:ascii="Arial" w:hAnsi="Arial" w:cs="Arial"/>
          <w:sz w:val="24"/>
          <w:szCs w:val="24"/>
        </w:rPr>
        <w:t xml:space="preserve">ose associated with inventory </w:t>
      </w:r>
      <w:r w:rsidRPr="00AC0BE6">
        <w:rPr>
          <w:rFonts w:ascii="Arial" w:hAnsi="Arial" w:cs="Arial"/>
          <w:sz w:val="24"/>
          <w:szCs w:val="24"/>
        </w:rPr>
        <w:t xml:space="preserve">that require accrual accounting treatment. Accrual entries are only required if your company meets specific revenue thresholds. The hybrid method makes it possible </w:t>
      </w:r>
      <w:r>
        <w:rPr>
          <w:rFonts w:ascii="Arial" w:hAnsi="Arial" w:cs="Arial"/>
          <w:sz w:val="24"/>
          <w:szCs w:val="24"/>
        </w:rPr>
        <w:t>to better track your cash flows</w:t>
      </w:r>
      <w:r w:rsidRPr="00AC0BE6">
        <w:rPr>
          <w:rFonts w:ascii="Arial" w:hAnsi="Arial" w:cs="Arial"/>
          <w:sz w:val="24"/>
          <w:szCs w:val="24"/>
        </w:rPr>
        <w:t xml:space="preserve"> while making it easier to track the true financial position of your company over time. Most companies use the hybrid method only because they are required to do so.</w:t>
      </w:r>
    </w:p>
    <w:p w:rsidR="00AC0BE6" w:rsidRPr="00AC0BE6" w:rsidRDefault="00AC0BE6" w:rsidP="00AC0BE6">
      <w:pPr>
        <w:pStyle w:val="ListParagraph"/>
        <w:spacing w:line="360" w:lineRule="auto"/>
        <w:ind w:left="-360"/>
        <w:rPr>
          <w:rFonts w:ascii="Arial" w:hAnsi="Arial" w:cs="Arial"/>
          <w:sz w:val="24"/>
          <w:szCs w:val="24"/>
        </w:rPr>
      </w:pPr>
    </w:p>
    <w:p w:rsidR="00AC0BE6" w:rsidRPr="00AC0BE6" w:rsidRDefault="00AC0BE6" w:rsidP="00AC0BE6">
      <w:pPr>
        <w:pStyle w:val="ListParagraph"/>
        <w:spacing w:line="360" w:lineRule="auto"/>
        <w:ind w:left="-360"/>
        <w:rPr>
          <w:rFonts w:ascii="Arial" w:hAnsi="Arial" w:cs="Arial"/>
          <w:sz w:val="24"/>
          <w:szCs w:val="24"/>
        </w:rPr>
      </w:pPr>
      <w:r w:rsidRPr="00AC0BE6">
        <w:rPr>
          <w:rFonts w:ascii="Arial" w:hAnsi="Arial" w:cs="Arial"/>
          <w:sz w:val="24"/>
          <w:szCs w:val="24"/>
        </w:rPr>
        <w:t>Businesses that may be required to use the hybrid method include:</w:t>
      </w:r>
    </w:p>
    <w:p w:rsidR="00AC0BE6" w:rsidRPr="00AC0BE6" w:rsidRDefault="00AC0BE6" w:rsidP="00AC0BE6">
      <w:pPr>
        <w:pStyle w:val="ListParagraph"/>
        <w:spacing w:line="360" w:lineRule="auto"/>
        <w:ind w:left="-360"/>
        <w:rPr>
          <w:rFonts w:ascii="Arial" w:hAnsi="Arial" w:cs="Arial"/>
          <w:sz w:val="24"/>
          <w:szCs w:val="24"/>
        </w:rPr>
      </w:pPr>
      <w:r w:rsidRPr="00AC0BE6">
        <w:rPr>
          <w:rFonts w:ascii="Arial" w:hAnsi="Arial" w:cs="Arial"/>
          <w:sz w:val="24"/>
          <w:szCs w:val="24"/>
        </w:rPr>
        <w:t>Small mining operations</w:t>
      </w:r>
    </w:p>
    <w:p w:rsidR="00AC0BE6" w:rsidRPr="00AC0BE6" w:rsidRDefault="00AC0BE6" w:rsidP="00AC0BE6">
      <w:pPr>
        <w:pStyle w:val="ListParagraph"/>
        <w:spacing w:line="360" w:lineRule="auto"/>
        <w:ind w:left="-360"/>
        <w:rPr>
          <w:rFonts w:ascii="Arial" w:hAnsi="Arial" w:cs="Arial"/>
          <w:sz w:val="24"/>
          <w:szCs w:val="24"/>
        </w:rPr>
      </w:pPr>
      <w:r w:rsidRPr="00AC0BE6">
        <w:rPr>
          <w:rFonts w:ascii="Arial" w:hAnsi="Arial" w:cs="Arial"/>
          <w:sz w:val="24"/>
          <w:szCs w:val="24"/>
        </w:rPr>
        <w:t>Manufacturers</w:t>
      </w:r>
    </w:p>
    <w:p w:rsidR="00AC0BE6" w:rsidRPr="00AC0BE6" w:rsidRDefault="00AC0BE6" w:rsidP="00AC0BE6">
      <w:pPr>
        <w:pStyle w:val="ListParagraph"/>
        <w:spacing w:line="360" w:lineRule="auto"/>
        <w:ind w:left="-360"/>
        <w:rPr>
          <w:rFonts w:ascii="Arial" w:hAnsi="Arial" w:cs="Arial"/>
          <w:sz w:val="24"/>
          <w:szCs w:val="24"/>
        </w:rPr>
      </w:pPr>
      <w:r w:rsidRPr="00AC0BE6">
        <w:rPr>
          <w:rFonts w:ascii="Arial" w:hAnsi="Arial" w:cs="Arial"/>
          <w:sz w:val="24"/>
          <w:szCs w:val="24"/>
        </w:rPr>
        <w:t>Wholesalers</w:t>
      </w:r>
    </w:p>
    <w:p w:rsidR="00AC0BE6" w:rsidRPr="00AC0BE6" w:rsidRDefault="00AC0BE6" w:rsidP="00AC0BE6">
      <w:pPr>
        <w:pStyle w:val="ListParagraph"/>
        <w:spacing w:line="360" w:lineRule="auto"/>
        <w:ind w:left="-360"/>
        <w:rPr>
          <w:rFonts w:ascii="Arial" w:hAnsi="Arial" w:cs="Arial"/>
          <w:sz w:val="24"/>
          <w:szCs w:val="24"/>
        </w:rPr>
      </w:pPr>
      <w:r w:rsidRPr="00AC0BE6">
        <w:rPr>
          <w:rFonts w:ascii="Arial" w:hAnsi="Arial" w:cs="Arial"/>
          <w:sz w:val="24"/>
          <w:szCs w:val="24"/>
        </w:rPr>
        <w:t>Retailers</w:t>
      </w:r>
    </w:p>
    <w:p w:rsidR="00AC0BE6" w:rsidRPr="00AC0BE6" w:rsidRDefault="00AC0BE6" w:rsidP="00AC0BE6">
      <w:pPr>
        <w:pStyle w:val="ListParagraph"/>
        <w:spacing w:line="360" w:lineRule="auto"/>
        <w:ind w:left="-360"/>
        <w:rPr>
          <w:rFonts w:ascii="Arial" w:hAnsi="Arial" w:cs="Arial"/>
          <w:sz w:val="24"/>
          <w:szCs w:val="24"/>
        </w:rPr>
      </w:pPr>
      <w:r w:rsidRPr="00AC0BE6">
        <w:rPr>
          <w:rFonts w:ascii="Arial" w:hAnsi="Arial" w:cs="Arial"/>
          <w:sz w:val="24"/>
          <w:szCs w:val="24"/>
        </w:rPr>
        <w:t>IRS Special Rules</w:t>
      </w:r>
    </w:p>
    <w:p w:rsidR="00AC0BE6" w:rsidRPr="00AC0BE6" w:rsidRDefault="00AC0BE6" w:rsidP="00AC0BE6">
      <w:pPr>
        <w:pStyle w:val="ListParagraph"/>
        <w:spacing w:line="360" w:lineRule="auto"/>
        <w:ind w:left="-360"/>
        <w:rPr>
          <w:rFonts w:ascii="Arial" w:hAnsi="Arial" w:cs="Arial"/>
          <w:sz w:val="24"/>
          <w:szCs w:val="24"/>
        </w:rPr>
      </w:pPr>
      <w:r w:rsidRPr="00AC0BE6">
        <w:rPr>
          <w:rFonts w:ascii="Arial" w:hAnsi="Arial" w:cs="Arial"/>
          <w:sz w:val="24"/>
          <w:szCs w:val="24"/>
        </w:rPr>
        <w:t>The IRS allows businesses to use the hybrid</w:t>
      </w:r>
      <w:r>
        <w:rPr>
          <w:rFonts w:ascii="Arial" w:hAnsi="Arial" w:cs="Arial"/>
          <w:sz w:val="24"/>
          <w:szCs w:val="24"/>
        </w:rPr>
        <w:t xml:space="preserve"> method for income tax purposes</w:t>
      </w:r>
      <w:r w:rsidRPr="00AC0BE6">
        <w:rPr>
          <w:rFonts w:ascii="Arial" w:hAnsi="Arial" w:cs="Arial"/>
          <w:sz w:val="24"/>
          <w:szCs w:val="24"/>
        </w:rPr>
        <w:t xml:space="preserve"> so long as they’re consistent with its application and it clearly reflects their income. This is just one of the special rules you must follow when using the hybrid method</w:t>
      </w:r>
      <w:r>
        <w:rPr>
          <w:rFonts w:ascii="Arial" w:hAnsi="Arial" w:cs="Arial"/>
          <w:sz w:val="24"/>
          <w:szCs w:val="24"/>
        </w:rPr>
        <w:t>.</w:t>
      </w:r>
    </w:p>
    <w:p w:rsidR="00AC0BE6" w:rsidRPr="00AC0BE6" w:rsidRDefault="00AC0BE6" w:rsidP="00AC0BE6">
      <w:pPr>
        <w:pStyle w:val="ListParagraph"/>
        <w:spacing w:line="360" w:lineRule="auto"/>
        <w:ind w:left="-360"/>
        <w:rPr>
          <w:rFonts w:ascii="Arial" w:hAnsi="Arial" w:cs="Arial"/>
          <w:sz w:val="24"/>
          <w:szCs w:val="24"/>
        </w:rPr>
      </w:pPr>
      <w:r w:rsidRPr="00AC0BE6">
        <w:rPr>
          <w:rFonts w:ascii="Arial" w:hAnsi="Arial" w:cs="Arial"/>
          <w:sz w:val="24"/>
          <w:szCs w:val="24"/>
        </w:rPr>
        <w:t>Special rules that must be followed when using the hybrid method include:</w:t>
      </w:r>
    </w:p>
    <w:p w:rsidR="00AC0BE6" w:rsidRPr="00AC0BE6" w:rsidRDefault="00AC0BE6" w:rsidP="00AC0BE6">
      <w:pPr>
        <w:pStyle w:val="ListParagraph"/>
        <w:spacing w:line="360" w:lineRule="auto"/>
        <w:ind w:left="-360"/>
        <w:rPr>
          <w:rFonts w:ascii="Arial" w:hAnsi="Arial" w:cs="Arial"/>
          <w:sz w:val="24"/>
          <w:szCs w:val="24"/>
        </w:rPr>
      </w:pPr>
      <w:r w:rsidRPr="00AC0BE6">
        <w:rPr>
          <w:rFonts w:ascii="Arial" w:hAnsi="Arial" w:cs="Arial"/>
          <w:sz w:val="24"/>
          <w:szCs w:val="24"/>
        </w:rPr>
        <w:t>If income is</w:t>
      </w:r>
      <w:r>
        <w:rPr>
          <w:rFonts w:ascii="Arial" w:hAnsi="Arial" w:cs="Arial"/>
          <w:sz w:val="24"/>
          <w:szCs w:val="24"/>
        </w:rPr>
        <w:t xml:space="preserve"> reported using the cash method</w:t>
      </w:r>
      <w:r w:rsidRPr="00AC0BE6">
        <w:rPr>
          <w:rFonts w:ascii="Arial" w:hAnsi="Arial" w:cs="Arial"/>
          <w:sz w:val="24"/>
          <w:szCs w:val="24"/>
        </w:rPr>
        <w:t xml:space="preserve"> expenses must be recorded using the cash method.</w:t>
      </w:r>
    </w:p>
    <w:p w:rsidR="00AC0BE6" w:rsidRPr="00517548" w:rsidRDefault="00AC0BE6" w:rsidP="00AC0BE6">
      <w:pPr>
        <w:pStyle w:val="ListParagraph"/>
        <w:spacing w:line="360" w:lineRule="auto"/>
        <w:ind w:left="-360"/>
        <w:rPr>
          <w:rFonts w:ascii="Arial" w:hAnsi="Arial" w:cs="Arial"/>
          <w:sz w:val="24"/>
          <w:szCs w:val="24"/>
        </w:rPr>
      </w:pPr>
      <w:r>
        <w:rPr>
          <w:rFonts w:ascii="Arial" w:hAnsi="Arial" w:cs="Arial"/>
          <w:sz w:val="24"/>
          <w:szCs w:val="24"/>
        </w:rPr>
        <w:lastRenderedPageBreak/>
        <w:t xml:space="preserve">                                                                                             </w:t>
      </w:r>
      <w:r w:rsidRPr="00517548">
        <w:rPr>
          <w:rFonts w:ascii="Arial" w:hAnsi="Arial" w:cs="Arial"/>
          <w:sz w:val="24"/>
          <w:szCs w:val="24"/>
        </w:rPr>
        <w:t xml:space="preserve">Student Name: </w:t>
      </w:r>
      <w:proofErr w:type="spellStart"/>
      <w:r w:rsidRPr="00517548">
        <w:rPr>
          <w:rFonts w:ascii="Arial" w:hAnsi="Arial" w:cs="Arial"/>
          <w:sz w:val="24"/>
          <w:szCs w:val="24"/>
        </w:rPr>
        <w:t>Shakeel</w:t>
      </w:r>
      <w:proofErr w:type="spellEnd"/>
      <w:r w:rsidRPr="00517548">
        <w:rPr>
          <w:rFonts w:ascii="Arial" w:hAnsi="Arial" w:cs="Arial"/>
          <w:sz w:val="24"/>
          <w:szCs w:val="24"/>
        </w:rPr>
        <w:t xml:space="preserve"> Ahmed</w:t>
      </w:r>
    </w:p>
    <w:p w:rsidR="00AC0BE6" w:rsidRPr="00517548" w:rsidRDefault="00AC0BE6" w:rsidP="00AC0BE6">
      <w:pPr>
        <w:pStyle w:val="ListParagraph"/>
        <w:spacing w:line="360" w:lineRule="auto"/>
        <w:ind w:left="-360"/>
        <w:rPr>
          <w:rFonts w:ascii="Arial" w:hAnsi="Arial" w:cs="Arial"/>
          <w:sz w:val="24"/>
          <w:szCs w:val="24"/>
        </w:rPr>
      </w:pPr>
      <w:r w:rsidRPr="00517548">
        <w:rPr>
          <w:rFonts w:ascii="Arial" w:hAnsi="Arial" w:cs="Arial"/>
          <w:sz w:val="24"/>
          <w:szCs w:val="24"/>
        </w:rPr>
        <w:t xml:space="preserve">                                                           </w:t>
      </w:r>
      <w:r>
        <w:rPr>
          <w:rFonts w:ascii="Arial" w:hAnsi="Arial" w:cs="Arial"/>
          <w:sz w:val="24"/>
          <w:szCs w:val="24"/>
        </w:rPr>
        <w:t xml:space="preserve">                          </w:t>
      </w:r>
      <w:r w:rsidRPr="00517548">
        <w:rPr>
          <w:rFonts w:ascii="Arial" w:hAnsi="Arial" w:cs="Arial"/>
          <w:sz w:val="24"/>
          <w:szCs w:val="24"/>
        </w:rPr>
        <w:t xml:space="preserve">    Student ID# 1507, Assignment # 2, </w:t>
      </w:r>
    </w:p>
    <w:p w:rsidR="00AC0BE6" w:rsidRPr="00C01C68" w:rsidRDefault="00AC0BE6" w:rsidP="00AC0BE6">
      <w:pPr>
        <w:pStyle w:val="ListParagraph"/>
        <w:spacing w:line="360" w:lineRule="auto"/>
        <w:ind w:left="-360"/>
        <w:rPr>
          <w:rFonts w:ascii="Arial" w:hAnsi="Arial" w:cs="Arial"/>
          <w:sz w:val="24"/>
          <w:szCs w:val="24"/>
        </w:rPr>
      </w:pPr>
      <w:r w:rsidRPr="00517548">
        <w:rPr>
          <w:rFonts w:ascii="Arial" w:hAnsi="Arial" w:cs="Arial"/>
          <w:sz w:val="24"/>
          <w:szCs w:val="24"/>
        </w:rPr>
        <w:t xml:space="preserve">                                                                               </w:t>
      </w:r>
      <w:r>
        <w:rPr>
          <w:rFonts w:ascii="Arial" w:hAnsi="Arial" w:cs="Arial"/>
          <w:sz w:val="24"/>
          <w:szCs w:val="24"/>
        </w:rPr>
        <w:t xml:space="preserve">                                              Page No: 10</w:t>
      </w:r>
    </w:p>
    <w:p w:rsidR="00AC0BE6" w:rsidRDefault="00AC0BE6" w:rsidP="00AC0BE6">
      <w:pPr>
        <w:pStyle w:val="ListParagraph"/>
        <w:spacing w:line="360" w:lineRule="auto"/>
        <w:ind w:left="-360"/>
        <w:rPr>
          <w:rFonts w:ascii="Arial" w:hAnsi="Arial" w:cs="Arial"/>
          <w:sz w:val="24"/>
          <w:szCs w:val="24"/>
        </w:rPr>
      </w:pPr>
    </w:p>
    <w:p w:rsidR="00AC0BE6" w:rsidRPr="00AC0BE6" w:rsidRDefault="00AC0BE6" w:rsidP="00AC0BE6">
      <w:pPr>
        <w:pStyle w:val="ListParagraph"/>
        <w:spacing w:line="360" w:lineRule="auto"/>
        <w:ind w:left="-360"/>
        <w:rPr>
          <w:rFonts w:ascii="Arial" w:hAnsi="Arial" w:cs="Arial"/>
          <w:sz w:val="24"/>
          <w:szCs w:val="24"/>
        </w:rPr>
      </w:pPr>
      <w:r w:rsidRPr="00AC0BE6">
        <w:rPr>
          <w:rFonts w:ascii="Arial" w:hAnsi="Arial" w:cs="Arial"/>
          <w:sz w:val="24"/>
          <w:szCs w:val="24"/>
        </w:rPr>
        <w:t>If expenses are reported using the accrual method, income must be recorded using the accrual method.</w:t>
      </w:r>
    </w:p>
    <w:p w:rsidR="00AC0BE6" w:rsidRPr="00AC0BE6" w:rsidRDefault="00AC0BE6" w:rsidP="00AC0BE6">
      <w:pPr>
        <w:pStyle w:val="ListParagraph"/>
        <w:spacing w:line="360" w:lineRule="auto"/>
        <w:ind w:left="-360"/>
        <w:rPr>
          <w:rFonts w:ascii="Arial" w:hAnsi="Arial" w:cs="Arial"/>
          <w:sz w:val="24"/>
          <w:szCs w:val="24"/>
        </w:rPr>
      </w:pPr>
      <w:r>
        <w:rPr>
          <w:rFonts w:ascii="Arial" w:hAnsi="Arial" w:cs="Arial"/>
          <w:sz w:val="24"/>
          <w:szCs w:val="24"/>
        </w:rPr>
        <w:t>If you have inventory</w:t>
      </w:r>
      <w:r w:rsidRPr="00AC0BE6">
        <w:rPr>
          <w:rFonts w:ascii="Arial" w:hAnsi="Arial" w:cs="Arial"/>
          <w:sz w:val="24"/>
          <w:szCs w:val="24"/>
        </w:rPr>
        <w:t xml:space="preserve"> you must use accrual accounting to record sales and purchases.</w:t>
      </w:r>
    </w:p>
    <w:p w:rsidR="00AC0BE6" w:rsidRPr="00AC0BE6" w:rsidRDefault="00AC0BE6" w:rsidP="00AC0BE6">
      <w:pPr>
        <w:pStyle w:val="ListParagraph"/>
        <w:spacing w:line="360" w:lineRule="auto"/>
        <w:ind w:left="-360"/>
        <w:rPr>
          <w:rFonts w:ascii="Arial" w:hAnsi="Arial" w:cs="Arial"/>
          <w:sz w:val="24"/>
          <w:szCs w:val="24"/>
        </w:rPr>
      </w:pPr>
      <w:r w:rsidRPr="00AC0BE6">
        <w:rPr>
          <w:rFonts w:ascii="Arial" w:hAnsi="Arial" w:cs="Arial"/>
          <w:sz w:val="24"/>
          <w:szCs w:val="24"/>
        </w:rPr>
        <w:t>Selecting the Hybrid Method</w:t>
      </w:r>
    </w:p>
    <w:p w:rsidR="00AC0BE6" w:rsidRPr="00AC0BE6" w:rsidRDefault="00AC0BE6" w:rsidP="00AC0BE6">
      <w:pPr>
        <w:pStyle w:val="ListParagraph"/>
        <w:spacing w:line="360" w:lineRule="auto"/>
        <w:ind w:left="-360"/>
        <w:rPr>
          <w:rFonts w:ascii="Arial" w:hAnsi="Arial" w:cs="Arial"/>
          <w:sz w:val="24"/>
          <w:szCs w:val="24"/>
        </w:rPr>
      </w:pPr>
      <w:r w:rsidRPr="00AC0BE6">
        <w:rPr>
          <w:rFonts w:ascii="Arial" w:hAnsi="Arial" w:cs="Arial"/>
          <w:sz w:val="24"/>
          <w:szCs w:val="24"/>
        </w:rPr>
        <w:t>If you don’t have sufficient accounting or tax experience, nor employ someone who understands the nuances of cash and accrual accounting, selecting the hybrid method may cause you difficulty when preparing your financial records. You may have trouble knowing when to app</w:t>
      </w:r>
      <w:r>
        <w:rPr>
          <w:rFonts w:ascii="Arial" w:hAnsi="Arial" w:cs="Arial"/>
          <w:sz w:val="24"/>
          <w:szCs w:val="24"/>
        </w:rPr>
        <w:t>ly the cash and accrual methods</w:t>
      </w:r>
      <w:r w:rsidRPr="00AC0BE6">
        <w:rPr>
          <w:rFonts w:ascii="Arial" w:hAnsi="Arial" w:cs="Arial"/>
          <w:sz w:val="24"/>
          <w:szCs w:val="24"/>
        </w:rPr>
        <w:t xml:space="preserve"> and how to make hybrid accounting work to your benefit.</w:t>
      </w:r>
      <w:r w:rsidR="00E00138">
        <w:rPr>
          <w:rFonts w:ascii="Arial" w:hAnsi="Arial" w:cs="Arial"/>
          <w:sz w:val="24"/>
          <w:szCs w:val="24"/>
        </w:rPr>
        <w:t xml:space="preserve"> For many small business owners</w:t>
      </w:r>
      <w:r w:rsidRPr="00AC0BE6">
        <w:rPr>
          <w:rFonts w:ascii="Arial" w:hAnsi="Arial" w:cs="Arial"/>
          <w:sz w:val="24"/>
          <w:szCs w:val="24"/>
        </w:rPr>
        <w:t xml:space="preserve"> the cash method makes the most sense because it requires the fewest resources. Bef</w:t>
      </w:r>
      <w:r>
        <w:rPr>
          <w:rFonts w:ascii="Arial" w:hAnsi="Arial" w:cs="Arial"/>
          <w:sz w:val="24"/>
          <w:szCs w:val="24"/>
        </w:rPr>
        <w:t>ore selecting the hybrid method</w:t>
      </w:r>
      <w:r w:rsidRPr="00AC0BE6">
        <w:rPr>
          <w:rFonts w:ascii="Arial" w:hAnsi="Arial" w:cs="Arial"/>
          <w:sz w:val="24"/>
          <w:szCs w:val="24"/>
        </w:rPr>
        <w:t xml:space="preserve"> it’s important to speak to an accountant about accounting methods and your business.</w:t>
      </w:r>
    </w:p>
    <w:p w:rsidR="00AC0BE6" w:rsidRPr="00AC0BE6" w:rsidRDefault="00AC0BE6" w:rsidP="00AC0BE6">
      <w:pPr>
        <w:pStyle w:val="ListParagraph"/>
        <w:spacing w:line="360" w:lineRule="auto"/>
        <w:ind w:left="-360"/>
        <w:rPr>
          <w:rFonts w:ascii="Arial" w:hAnsi="Arial" w:cs="Arial"/>
          <w:sz w:val="24"/>
          <w:szCs w:val="24"/>
        </w:rPr>
      </w:pPr>
      <w:r>
        <w:rPr>
          <w:rFonts w:ascii="Arial" w:hAnsi="Arial" w:cs="Arial"/>
          <w:sz w:val="24"/>
          <w:szCs w:val="24"/>
        </w:rPr>
        <w:t xml:space="preserve">According to the SBA </w:t>
      </w:r>
      <w:r w:rsidRPr="00AC0BE6">
        <w:rPr>
          <w:rFonts w:ascii="Arial" w:hAnsi="Arial" w:cs="Arial"/>
          <w:sz w:val="24"/>
          <w:szCs w:val="24"/>
        </w:rPr>
        <w:t>factors to consider when selecting an accounting method include:</w:t>
      </w:r>
    </w:p>
    <w:p w:rsidR="00AC0BE6" w:rsidRPr="00AC0BE6" w:rsidRDefault="00AC0BE6" w:rsidP="00AC0BE6">
      <w:pPr>
        <w:pStyle w:val="ListParagraph"/>
        <w:spacing w:line="360" w:lineRule="auto"/>
        <w:ind w:left="-360"/>
        <w:rPr>
          <w:rFonts w:ascii="Arial" w:hAnsi="Arial" w:cs="Arial"/>
          <w:sz w:val="24"/>
          <w:szCs w:val="24"/>
        </w:rPr>
      </w:pPr>
      <w:r w:rsidRPr="00AC0BE6">
        <w:rPr>
          <w:rFonts w:ascii="Arial" w:hAnsi="Arial" w:cs="Arial"/>
          <w:sz w:val="24"/>
          <w:szCs w:val="24"/>
        </w:rPr>
        <w:t>Size of your business</w:t>
      </w:r>
    </w:p>
    <w:p w:rsidR="00AC0BE6" w:rsidRPr="00AC0BE6" w:rsidRDefault="00AC0BE6" w:rsidP="00AC0BE6">
      <w:pPr>
        <w:pStyle w:val="ListParagraph"/>
        <w:spacing w:line="360" w:lineRule="auto"/>
        <w:ind w:left="-360"/>
        <w:rPr>
          <w:rFonts w:ascii="Arial" w:hAnsi="Arial" w:cs="Arial"/>
          <w:sz w:val="24"/>
          <w:szCs w:val="24"/>
        </w:rPr>
      </w:pPr>
      <w:r w:rsidRPr="00AC0BE6">
        <w:rPr>
          <w:rFonts w:ascii="Arial" w:hAnsi="Arial" w:cs="Arial"/>
          <w:sz w:val="24"/>
          <w:szCs w:val="24"/>
        </w:rPr>
        <w:t>Nature of your transactions</w:t>
      </w:r>
    </w:p>
    <w:p w:rsidR="00AC0BE6" w:rsidRPr="00AC0BE6" w:rsidRDefault="00AC0BE6" w:rsidP="00AC0BE6">
      <w:pPr>
        <w:pStyle w:val="ListParagraph"/>
        <w:spacing w:line="360" w:lineRule="auto"/>
        <w:ind w:left="-360"/>
        <w:rPr>
          <w:rFonts w:ascii="Arial" w:hAnsi="Arial" w:cs="Arial"/>
          <w:sz w:val="24"/>
          <w:szCs w:val="24"/>
        </w:rPr>
      </w:pPr>
      <w:r w:rsidRPr="00AC0BE6">
        <w:rPr>
          <w:rFonts w:ascii="Arial" w:hAnsi="Arial" w:cs="Arial"/>
          <w:sz w:val="24"/>
          <w:szCs w:val="24"/>
        </w:rPr>
        <w:t>Potential tax deductions</w:t>
      </w:r>
    </w:p>
    <w:p w:rsidR="00AC0BE6" w:rsidRPr="00AC0BE6" w:rsidRDefault="00AC0BE6" w:rsidP="00AC0BE6">
      <w:pPr>
        <w:pStyle w:val="ListParagraph"/>
        <w:spacing w:line="360" w:lineRule="auto"/>
        <w:ind w:left="-360"/>
        <w:rPr>
          <w:rFonts w:ascii="Arial" w:hAnsi="Arial" w:cs="Arial"/>
          <w:sz w:val="24"/>
          <w:szCs w:val="24"/>
        </w:rPr>
      </w:pPr>
      <w:r w:rsidRPr="00AC0BE6">
        <w:rPr>
          <w:rFonts w:ascii="Arial" w:hAnsi="Arial" w:cs="Arial"/>
          <w:sz w:val="24"/>
          <w:szCs w:val="24"/>
        </w:rPr>
        <w:t>Your expertise in accounting and tax preparation</w:t>
      </w:r>
    </w:p>
    <w:p w:rsidR="00AC0BE6" w:rsidRPr="00AC0BE6" w:rsidRDefault="00AC0BE6" w:rsidP="00AC0BE6">
      <w:pPr>
        <w:pStyle w:val="ListParagraph"/>
        <w:spacing w:line="360" w:lineRule="auto"/>
        <w:ind w:left="-360"/>
        <w:rPr>
          <w:rFonts w:ascii="Arial" w:hAnsi="Arial" w:cs="Arial"/>
          <w:sz w:val="24"/>
          <w:szCs w:val="24"/>
        </w:rPr>
      </w:pPr>
      <w:proofErr w:type="gramStart"/>
      <w:r w:rsidRPr="00AC0BE6">
        <w:rPr>
          <w:rFonts w:ascii="Arial" w:hAnsi="Arial" w:cs="Arial"/>
          <w:sz w:val="24"/>
          <w:szCs w:val="24"/>
        </w:rPr>
        <w:t>Your</w:t>
      </w:r>
      <w:proofErr w:type="gramEnd"/>
      <w:r w:rsidRPr="00AC0BE6">
        <w:rPr>
          <w:rFonts w:ascii="Arial" w:hAnsi="Arial" w:cs="Arial"/>
          <w:sz w:val="24"/>
          <w:szCs w:val="24"/>
        </w:rPr>
        <w:t xml:space="preserve"> Takeaway</w:t>
      </w:r>
      <w:r>
        <w:rPr>
          <w:rFonts w:ascii="Arial" w:hAnsi="Arial" w:cs="Arial"/>
          <w:sz w:val="24"/>
          <w:szCs w:val="24"/>
        </w:rPr>
        <w:t>:</w:t>
      </w:r>
    </w:p>
    <w:p w:rsidR="00AC0BE6" w:rsidRPr="00AC0BE6" w:rsidRDefault="00AC0BE6" w:rsidP="00AC0BE6">
      <w:pPr>
        <w:pStyle w:val="ListParagraph"/>
        <w:spacing w:line="360" w:lineRule="auto"/>
        <w:ind w:left="-360"/>
        <w:rPr>
          <w:rFonts w:ascii="Arial" w:hAnsi="Arial" w:cs="Arial"/>
          <w:sz w:val="24"/>
          <w:szCs w:val="24"/>
        </w:rPr>
      </w:pPr>
      <w:r w:rsidRPr="00AC0BE6">
        <w:rPr>
          <w:rFonts w:ascii="Arial" w:hAnsi="Arial" w:cs="Arial"/>
          <w:sz w:val="24"/>
          <w:szCs w:val="24"/>
        </w:rPr>
        <w:t>The hybrid method is a blend between the cash and accrual methods of accounting and must be used if specific IRS criteria are met.</w:t>
      </w:r>
    </w:p>
    <w:p w:rsidR="00AC0BE6" w:rsidRPr="00AC0BE6" w:rsidRDefault="00AC0BE6" w:rsidP="00AC0BE6">
      <w:pPr>
        <w:pStyle w:val="ListParagraph"/>
        <w:spacing w:line="360" w:lineRule="auto"/>
        <w:ind w:left="-360"/>
        <w:rPr>
          <w:rFonts w:ascii="Arial" w:hAnsi="Arial" w:cs="Arial"/>
          <w:sz w:val="24"/>
          <w:szCs w:val="24"/>
        </w:rPr>
      </w:pPr>
      <w:r w:rsidRPr="00AC0BE6">
        <w:rPr>
          <w:rFonts w:ascii="Arial" w:hAnsi="Arial" w:cs="Arial"/>
          <w:sz w:val="24"/>
          <w:szCs w:val="24"/>
        </w:rPr>
        <w:t>If you sele</w:t>
      </w:r>
      <w:r w:rsidR="00E00138">
        <w:rPr>
          <w:rFonts w:ascii="Arial" w:hAnsi="Arial" w:cs="Arial"/>
          <w:sz w:val="24"/>
          <w:szCs w:val="24"/>
        </w:rPr>
        <w:t>ct the hybrid accounting method</w:t>
      </w:r>
      <w:r w:rsidRPr="00AC0BE6">
        <w:rPr>
          <w:rFonts w:ascii="Arial" w:hAnsi="Arial" w:cs="Arial"/>
          <w:sz w:val="24"/>
          <w:szCs w:val="24"/>
        </w:rPr>
        <w:t xml:space="preserve"> you must use it consistently to accurately compute your income.</w:t>
      </w:r>
    </w:p>
    <w:p w:rsidR="00AC0BE6" w:rsidRPr="00AC0BE6" w:rsidRDefault="00AC0BE6" w:rsidP="00AC0BE6">
      <w:pPr>
        <w:pStyle w:val="ListParagraph"/>
        <w:spacing w:line="360" w:lineRule="auto"/>
        <w:ind w:left="-360"/>
        <w:rPr>
          <w:rFonts w:ascii="Arial" w:hAnsi="Arial" w:cs="Arial"/>
          <w:sz w:val="24"/>
          <w:szCs w:val="24"/>
        </w:rPr>
      </w:pPr>
      <w:r w:rsidRPr="00AC0BE6">
        <w:rPr>
          <w:rFonts w:ascii="Arial" w:hAnsi="Arial" w:cs="Arial"/>
          <w:sz w:val="24"/>
          <w:szCs w:val="24"/>
        </w:rPr>
        <w:t xml:space="preserve">Before selecting the hybrid </w:t>
      </w:r>
      <w:r w:rsidR="00E00138">
        <w:rPr>
          <w:rFonts w:ascii="Arial" w:hAnsi="Arial" w:cs="Arial"/>
          <w:sz w:val="24"/>
          <w:szCs w:val="24"/>
        </w:rPr>
        <w:t>method</w:t>
      </w:r>
      <w:r w:rsidRPr="00AC0BE6">
        <w:rPr>
          <w:rFonts w:ascii="Arial" w:hAnsi="Arial" w:cs="Arial"/>
          <w:sz w:val="24"/>
          <w:szCs w:val="24"/>
        </w:rPr>
        <w:t xml:space="preserve"> it’s important to evaluate your operations to see if it’s the right fit for your business.</w:t>
      </w:r>
    </w:p>
    <w:p w:rsidR="00AC0BE6" w:rsidRDefault="00E00138" w:rsidP="00AC0BE6">
      <w:pPr>
        <w:pStyle w:val="ListParagraph"/>
        <w:spacing w:line="360" w:lineRule="auto"/>
        <w:ind w:left="-360"/>
        <w:rPr>
          <w:rFonts w:ascii="Arial" w:hAnsi="Arial" w:cs="Arial"/>
          <w:sz w:val="24"/>
          <w:szCs w:val="24"/>
        </w:rPr>
      </w:pPr>
      <w:r>
        <w:rPr>
          <w:rFonts w:ascii="Arial" w:hAnsi="Arial" w:cs="Arial"/>
          <w:sz w:val="24"/>
          <w:szCs w:val="24"/>
        </w:rPr>
        <w:t>The cash method if permitted</w:t>
      </w:r>
      <w:r w:rsidR="00AC0BE6" w:rsidRPr="00AC0BE6">
        <w:rPr>
          <w:rFonts w:ascii="Arial" w:hAnsi="Arial" w:cs="Arial"/>
          <w:sz w:val="24"/>
          <w:szCs w:val="24"/>
        </w:rPr>
        <w:t xml:space="preserve"> will likely be the easiest option for keeping your small business’s books.</w:t>
      </w:r>
    </w:p>
    <w:p w:rsidR="00A62E12" w:rsidRDefault="00A62E12" w:rsidP="00AC0BE6">
      <w:pPr>
        <w:pStyle w:val="ListParagraph"/>
        <w:spacing w:line="360" w:lineRule="auto"/>
        <w:ind w:left="-360"/>
        <w:rPr>
          <w:rFonts w:ascii="Arial" w:hAnsi="Arial" w:cs="Arial"/>
          <w:sz w:val="24"/>
          <w:szCs w:val="24"/>
        </w:rPr>
      </w:pPr>
    </w:p>
    <w:p w:rsidR="00AC0BE6" w:rsidRDefault="00A62E12" w:rsidP="00B7774F">
      <w:pPr>
        <w:pStyle w:val="ListParagraph"/>
        <w:spacing w:line="360" w:lineRule="auto"/>
        <w:ind w:left="-360"/>
        <w:rPr>
          <w:rFonts w:ascii="Arial" w:hAnsi="Arial" w:cs="Arial"/>
          <w:sz w:val="24"/>
          <w:szCs w:val="24"/>
        </w:rPr>
      </w:pPr>
      <w:proofErr w:type="gramStart"/>
      <w:r>
        <w:rPr>
          <w:rFonts w:ascii="Arial" w:hAnsi="Arial" w:cs="Arial"/>
          <w:sz w:val="24"/>
          <w:szCs w:val="24"/>
        </w:rPr>
        <w:t>1.VII</w:t>
      </w:r>
      <w:proofErr w:type="gramEnd"/>
    </w:p>
    <w:p w:rsidR="00A62E12" w:rsidRPr="00A62E12" w:rsidRDefault="00A62E12" w:rsidP="00A62E12">
      <w:pPr>
        <w:pStyle w:val="ListParagraph"/>
        <w:spacing w:line="360" w:lineRule="auto"/>
        <w:ind w:left="-360"/>
        <w:rPr>
          <w:rFonts w:ascii="Arial" w:hAnsi="Arial" w:cs="Arial"/>
          <w:sz w:val="24"/>
          <w:szCs w:val="24"/>
        </w:rPr>
      </w:pPr>
      <w:r w:rsidRPr="00A62E12">
        <w:rPr>
          <w:rFonts w:ascii="Arial" w:hAnsi="Arial" w:cs="Arial"/>
          <w:sz w:val="24"/>
          <w:szCs w:val="24"/>
        </w:rPr>
        <w:t xml:space="preserve">The total business transactions are divided in to three they are </w:t>
      </w:r>
    </w:p>
    <w:p w:rsidR="00A62E12" w:rsidRPr="00A62E12" w:rsidRDefault="00A62E12" w:rsidP="00A62E12">
      <w:pPr>
        <w:pStyle w:val="ListParagraph"/>
        <w:spacing w:line="360" w:lineRule="auto"/>
        <w:ind w:left="-360"/>
        <w:rPr>
          <w:rFonts w:ascii="Arial" w:hAnsi="Arial" w:cs="Arial"/>
          <w:sz w:val="24"/>
          <w:szCs w:val="24"/>
        </w:rPr>
      </w:pPr>
      <w:r w:rsidRPr="00A62E12">
        <w:rPr>
          <w:rFonts w:ascii="Arial" w:hAnsi="Arial" w:cs="Arial"/>
          <w:sz w:val="24"/>
          <w:szCs w:val="24"/>
        </w:rPr>
        <w:t>Transactions related to persons</w:t>
      </w:r>
    </w:p>
    <w:p w:rsidR="00A62E12" w:rsidRPr="00517548" w:rsidRDefault="00A62E12" w:rsidP="00A62E12">
      <w:pPr>
        <w:pStyle w:val="ListParagraph"/>
        <w:spacing w:line="360" w:lineRule="auto"/>
        <w:ind w:left="-360"/>
        <w:rPr>
          <w:rFonts w:ascii="Arial" w:hAnsi="Arial" w:cs="Arial"/>
          <w:sz w:val="24"/>
          <w:szCs w:val="24"/>
        </w:rPr>
      </w:pPr>
      <w:r>
        <w:rPr>
          <w:rFonts w:ascii="Arial" w:hAnsi="Arial" w:cs="Arial"/>
          <w:sz w:val="24"/>
          <w:szCs w:val="24"/>
        </w:rPr>
        <w:lastRenderedPageBreak/>
        <w:t xml:space="preserve">                                                                                             </w:t>
      </w:r>
      <w:r w:rsidRPr="00517548">
        <w:rPr>
          <w:rFonts w:ascii="Arial" w:hAnsi="Arial" w:cs="Arial"/>
          <w:sz w:val="24"/>
          <w:szCs w:val="24"/>
        </w:rPr>
        <w:t xml:space="preserve">Student Name: </w:t>
      </w:r>
      <w:proofErr w:type="spellStart"/>
      <w:r w:rsidRPr="00517548">
        <w:rPr>
          <w:rFonts w:ascii="Arial" w:hAnsi="Arial" w:cs="Arial"/>
          <w:sz w:val="24"/>
          <w:szCs w:val="24"/>
        </w:rPr>
        <w:t>Shakeel</w:t>
      </w:r>
      <w:proofErr w:type="spellEnd"/>
      <w:r w:rsidRPr="00517548">
        <w:rPr>
          <w:rFonts w:ascii="Arial" w:hAnsi="Arial" w:cs="Arial"/>
          <w:sz w:val="24"/>
          <w:szCs w:val="24"/>
        </w:rPr>
        <w:t xml:space="preserve"> Ahmed</w:t>
      </w:r>
    </w:p>
    <w:p w:rsidR="00A62E12" w:rsidRPr="00517548" w:rsidRDefault="00A62E12" w:rsidP="00A62E12">
      <w:pPr>
        <w:pStyle w:val="ListParagraph"/>
        <w:spacing w:line="360" w:lineRule="auto"/>
        <w:ind w:left="-360"/>
        <w:rPr>
          <w:rFonts w:ascii="Arial" w:hAnsi="Arial" w:cs="Arial"/>
          <w:sz w:val="24"/>
          <w:szCs w:val="24"/>
        </w:rPr>
      </w:pPr>
      <w:r w:rsidRPr="00517548">
        <w:rPr>
          <w:rFonts w:ascii="Arial" w:hAnsi="Arial" w:cs="Arial"/>
          <w:sz w:val="24"/>
          <w:szCs w:val="24"/>
        </w:rPr>
        <w:t xml:space="preserve">                                                           </w:t>
      </w:r>
      <w:r>
        <w:rPr>
          <w:rFonts w:ascii="Arial" w:hAnsi="Arial" w:cs="Arial"/>
          <w:sz w:val="24"/>
          <w:szCs w:val="24"/>
        </w:rPr>
        <w:t xml:space="preserve">                          </w:t>
      </w:r>
      <w:r w:rsidRPr="00517548">
        <w:rPr>
          <w:rFonts w:ascii="Arial" w:hAnsi="Arial" w:cs="Arial"/>
          <w:sz w:val="24"/>
          <w:szCs w:val="24"/>
        </w:rPr>
        <w:t xml:space="preserve">    Student ID# 1507, Assignment # 2, </w:t>
      </w:r>
    </w:p>
    <w:p w:rsidR="00A62E12" w:rsidRPr="00C01C68" w:rsidRDefault="00A62E12" w:rsidP="00A62E12">
      <w:pPr>
        <w:pStyle w:val="ListParagraph"/>
        <w:spacing w:line="360" w:lineRule="auto"/>
        <w:ind w:left="-360"/>
        <w:rPr>
          <w:rFonts w:ascii="Arial" w:hAnsi="Arial" w:cs="Arial"/>
          <w:sz w:val="24"/>
          <w:szCs w:val="24"/>
        </w:rPr>
      </w:pPr>
      <w:r w:rsidRPr="00517548">
        <w:rPr>
          <w:rFonts w:ascii="Arial" w:hAnsi="Arial" w:cs="Arial"/>
          <w:sz w:val="24"/>
          <w:szCs w:val="24"/>
        </w:rPr>
        <w:t xml:space="preserve">                                                                               </w:t>
      </w:r>
      <w:r>
        <w:rPr>
          <w:rFonts w:ascii="Arial" w:hAnsi="Arial" w:cs="Arial"/>
          <w:sz w:val="24"/>
          <w:szCs w:val="24"/>
        </w:rPr>
        <w:t xml:space="preserve">                                              Page No: 11</w:t>
      </w:r>
    </w:p>
    <w:p w:rsidR="00A62E12" w:rsidRDefault="00A62E12" w:rsidP="00A62E12">
      <w:pPr>
        <w:pStyle w:val="ListParagraph"/>
        <w:spacing w:line="360" w:lineRule="auto"/>
        <w:ind w:left="-360"/>
        <w:rPr>
          <w:rFonts w:ascii="Arial" w:hAnsi="Arial" w:cs="Arial"/>
          <w:sz w:val="24"/>
          <w:szCs w:val="24"/>
        </w:rPr>
      </w:pPr>
    </w:p>
    <w:p w:rsidR="00A62E12" w:rsidRPr="00A62E12" w:rsidRDefault="00A62E12" w:rsidP="00A62E12">
      <w:pPr>
        <w:pStyle w:val="ListParagraph"/>
        <w:spacing w:line="360" w:lineRule="auto"/>
        <w:ind w:left="-360"/>
        <w:rPr>
          <w:rFonts w:ascii="Arial" w:hAnsi="Arial" w:cs="Arial"/>
          <w:sz w:val="24"/>
          <w:szCs w:val="24"/>
        </w:rPr>
      </w:pPr>
      <w:r w:rsidRPr="00A62E12">
        <w:rPr>
          <w:rFonts w:ascii="Arial" w:hAnsi="Arial" w:cs="Arial"/>
          <w:sz w:val="24"/>
          <w:szCs w:val="24"/>
        </w:rPr>
        <w:t>Transactions related to Things</w:t>
      </w:r>
    </w:p>
    <w:p w:rsidR="00A62E12" w:rsidRPr="00A62E12" w:rsidRDefault="00A62E12" w:rsidP="00A62E12">
      <w:pPr>
        <w:pStyle w:val="ListParagraph"/>
        <w:spacing w:line="360" w:lineRule="auto"/>
        <w:ind w:left="-360"/>
        <w:rPr>
          <w:rFonts w:ascii="Arial" w:hAnsi="Arial" w:cs="Arial"/>
          <w:sz w:val="24"/>
          <w:szCs w:val="24"/>
        </w:rPr>
      </w:pPr>
      <w:r w:rsidRPr="00A62E12">
        <w:rPr>
          <w:rFonts w:ascii="Arial" w:hAnsi="Arial" w:cs="Arial"/>
          <w:sz w:val="24"/>
          <w:szCs w:val="24"/>
        </w:rPr>
        <w:t xml:space="preserve">Transactions related to incomes &amp; expenditures </w:t>
      </w:r>
    </w:p>
    <w:p w:rsidR="00A62E12" w:rsidRDefault="00A62E12" w:rsidP="00A62E12">
      <w:pPr>
        <w:pStyle w:val="ListParagraph"/>
        <w:spacing w:line="360" w:lineRule="auto"/>
        <w:ind w:left="-360"/>
        <w:rPr>
          <w:rFonts w:ascii="Arial" w:hAnsi="Arial" w:cs="Arial"/>
          <w:sz w:val="24"/>
          <w:szCs w:val="24"/>
        </w:rPr>
      </w:pPr>
      <w:r w:rsidRPr="00A62E12">
        <w:rPr>
          <w:rFonts w:ascii="Arial" w:hAnsi="Arial" w:cs="Arial"/>
          <w:sz w:val="24"/>
          <w:szCs w:val="24"/>
        </w:rPr>
        <w:t xml:space="preserve">In accountancy we have three types of accounts they are - personal, real, nominal </w:t>
      </w:r>
    </w:p>
    <w:p w:rsidR="00A62E12" w:rsidRPr="00A62E12" w:rsidRDefault="00A62E12" w:rsidP="00A62E12">
      <w:pPr>
        <w:pStyle w:val="ListParagraph"/>
        <w:spacing w:line="360" w:lineRule="auto"/>
        <w:ind w:left="-360"/>
        <w:rPr>
          <w:rFonts w:ascii="Arial" w:hAnsi="Arial" w:cs="Arial"/>
          <w:sz w:val="24"/>
          <w:szCs w:val="24"/>
        </w:rPr>
      </w:pPr>
      <w:r w:rsidRPr="00A62E12">
        <w:rPr>
          <w:rFonts w:ascii="Arial" w:hAnsi="Arial" w:cs="Arial"/>
          <w:sz w:val="24"/>
          <w:szCs w:val="24"/>
        </w:rPr>
        <w:t>Personal accounts refers to all the transactions related to natural persons, artificial persons and representative persons ex: -</w:t>
      </w:r>
      <w:r w:rsidR="004C1F56">
        <w:rPr>
          <w:rFonts w:ascii="Arial" w:hAnsi="Arial" w:cs="Arial"/>
          <w:sz w:val="24"/>
          <w:szCs w:val="24"/>
        </w:rPr>
        <w:t xml:space="preserve"> </w:t>
      </w:r>
      <w:proofErr w:type="spellStart"/>
      <w:r w:rsidR="004C1F56">
        <w:rPr>
          <w:rFonts w:ascii="Arial" w:hAnsi="Arial" w:cs="Arial"/>
          <w:sz w:val="24"/>
          <w:szCs w:val="24"/>
        </w:rPr>
        <w:t>Shakeel</w:t>
      </w:r>
      <w:proofErr w:type="spellEnd"/>
      <w:r w:rsidR="004C1F56">
        <w:rPr>
          <w:rFonts w:ascii="Arial" w:hAnsi="Arial" w:cs="Arial"/>
          <w:sz w:val="24"/>
          <w:szCs w:val="24"/>
        </w:rPr>
        <w:t>, Michael, Chase</w:t>
      </w:r>
      <w:r w:rsidRPr="00A62E12">
        <w:rPr>
          <w:rFonts w:ascii="Arial" w:hAnsi="Arial" w:cs="Arial"/>
          <w:sz w:val="24"/>
          <w:szCs w:val="24"/>
        </w:rPr>
        <w:t xml:space="preserve"> bank, outstanding rent. ,. </w:t>
      </w:r>
      <w:proofErr w:type="spellStart"/>
      <w:proofErr w:type="gramStart"/>
      <w:r w:rsidRPr="00A62E12">
        <w:rPr>
          <w:rFonts w:ascii="Arial" w:hAnsi="Arial" w:cs="Arial"/>
          <w:sz w:val="24"/>
          <w:szCs w:val="24"/>
        </w:rPr>
        <w:t>Ist</w:t>
      </w:r>
      <w:proofErr w:type="spellEnd"/>
      <w:proofErr w:type="gramEnd"/>
      <w:r w:rsidRPr="00A62E12">
        <w:rPr>
          <w:rFonts w:ascii="Arial" w:hAnsi="Arial" w:cs="Arial"/>
          <w:sz w:val="24"/>
          <w:szCs w:val="24"/>
        </w:rPr>
        <w:t xml:space="preserve"> category of transactions belongs to personal accounts </w:t>
      </w:r>
    </w:p>
    <w:p w:rsidR="00A62E12" w:rsidRPr="00A62E12" w:rsidRDefault="00A62E12" w:rsidP="00A62E12">
      <w:pPr>
        <w:pStyle w:val="ListParagraph"/>
        <w:spacing w:line="360" w:lineRule="auto"/>
        <w:ind w:left="-360"/>
        <w:rPr>
          <w:rFonts w:ascii="Arial" w:hAnsi="Arial" w:cs="Arial"/>
          <w:sz w:val="24"/>
          <w:szCs w:val="24"/>
        </w:rPr>
      </w:pPr>
      <w:r w:rsidRPr="00A62E12">
        <w:rPr>
          <w:rFonts w:ascii="Arial" w:hAnsi="Arial" w:cs="Arial"/>
          <w:sz w:val="24"/>
          <w:szCs w:val="24"/>
        </w:rPr>
        <w:t xml:space="preserve">RULE: debit the receiver and credit the giver </w:t>
      </w:r>
    </w:p>
    <w:p w:rsidR="00A62E12" w:rsidRPr="00A62E12" w:rsidRDefault="00A62E12" w:rsidP="00A62E12">
      <w:pPr>
        <w:pStyle w:val="ListParagraph"/>
        <w:spacing w:line="360" w:lineRule="auto"/>
        <w:ind w:left="-360"/>
        <w:rPr>
          <w:rFonts w:ascii="Arial" w:hAnsi="Arial" w:cs="Arial"/>
          <w:sz w:val="24"/>
          <w:szCs w:val="24"/>
        </w:rPr>
      </w:pPr>
      <w:r w:rsidRPr="00A62E12">
        <w:rPr>
          <w:rFonts w:ascii="Arial" w:hAnsi="Arial" w:cs="Arial"/>
          <w:sz w:val="24"/>
          <w:szCs w:val="24"/>
        </w:rPr>
        <w:t xml:space="preserve">Real accounts includes things in the business i.e. assets. </w:t>
      </w:r>
      <w:proofErr w:type="spellStart"/>
      <w:r w:rsidRPr="00A62E12">
        <w:rPr>
          <w:rFonts w:ascii="Arial" w:hAnsi="Arial" w:cs="Arial"/>
          <w:sz w:val="24"/>
          <w:szCs w:val="24"/>
        </w:rPr>
        <w:t>IInd</w:t>
      </w:r>
      <w:proofErr w:type="spellEnd"/>
      <w:r w:rsidRPr="00A62E12">
        <w:rPr>
          <w:rFonts w:ascii="Arial" w:hAnsi="Arial" w:cs="Arial"/>
          <w:sz w:val="24"/>
          <w:szCs w:val="24"/>
        </w:rPr>
        <w:t xml:space="preserve"> category of transactions related to </w:t>
      </w:r>
    </w:p>
    <w:p w:rsidR="00A62E12" w:rsidRPr="00A62E12" w:rsidRDefault="00A62E12" w:rsidP="00A62E12">
      <w:pPr>
        <w:pStyle w:val="ListParagraph"/>
        <w:spacing w:line="360" w:lineRule="auto"/>
        <w:ind w:left="-360"/>
        <w:rPr>
          <w:rFonts w:ascii="Arial" w:hAnsi="Arial" w:cs="Arial"/>
          <w:sz w:val="24"/>
          <w:szCs w:val="24"/>
        </w:rPr>
      </w:pPr>
    </w:p>
    <w:p w:rsidR="00A62E12" w:rsidRPr="00A62E12" w:rsidRDefault="00A62E12" w:rsidP="00A62E12">
      <w:pPr>
        <w:pStyle w:val="ListParagraph"/>
        <w:spacing w:line="360" w:lineRule="auto"/>
        <w:ind w:left="-360"/>
        <w:rPr>
          <w:rFonts w:ascii="Arial" w:hAnsi="Arial" w:cs="Arial"/>
          <w:sz w:val="24"/>
          <w:szCs w:val="24"/>
        </w:rPr>
      </w:pPr>
      <w:r w:rsidRPr="00A62E12">
        <w:rPr>
          <w:rFonts w:ascii="Arial" w:hAnsi="Arial" w:cs="Arial"/>
          <w:sz w:val="24"/>
          <w:szCs w:val="24"/>
        </w:rPr>
        <w:t>Real accounts ex: buildings, machinery,</w:t>
      </w:r>
      <w:r>
        <w:rPr>
          <w:rFonts w:ascii="Arial" w:hAnsi="Arial" w:cs="Arial"/>
          <w:sz w:val="24"/>
          <w:szCs w:val="24"/>
        </w:rPr>
        <w:t xml:space="preserve"> cash etc.</w:t>
      </w:r>
    </w:p>
    <w:p w:rsidR="00A62E12" w:rsidRPr="00A62E12" w:rsidRDefault="00A62E12" w:rsidP="00A62E12">
      <w:pPr>
        <w:pStyle w:val="ListParagraph"/>
        <w:spacing w:line="360" w:lineRule="auto"/>
        <w:ind w:left="-360"/>
        <w:rPr>
          <w:rFonts w:ascii="Arial" w:hAnsi="Arial" w:cs="Arial"/>
          <w:sz w:val="24"/>
          <w:szCs w:val="24"/>
        </w:rPr>
      </w:pPr>
      <w:r w:rsidRPr="00A62E12">
        <w:rPr>
          <w:rFonts w:ascii="Arial" w:hAnsi="Arial" w:cs="Arial"/>
          <w:sz w:val="24"/>
          <w:szCs w:val="24"/>
        </w:rPr>
        <w:t xml:space="preserve">RULE: Debit what comes in and credit what goes out </w:t>
      </w:r>
    </w:p>
    <w:p w:rsidR="00A62E12" w:rsidRPr="00A62E12" w:rsidRDefault="00A62E12" w:rsidP="00A62E12">
      <w:pPr>
        <w:pStyle w:val="ListParagraph"/>
        <w:spacing w:line="360" w:lineRule="auto"/>
        <w:ind w:left="-360"/>
        <w:rPr>
          <w:rFonts w:ascii="Arial" w:hAnsi="Arial" w:cs="Arial"/>
          <w:sz w:val="24"/>
          <w:szCs w:val="24"/>
        </w:rPr>
      </w:pPr>
    </w:p>
    <w:p w:rsidR="00A62E12" w:rsidRPr="00A62E12" w:rsidRDefault="00A62E12" w:rsidP="00A62E12">
      <w:pPr>
        <w:pStyle w:val="ListParagraph"/>
        <w:spacing w:line="360" w:lineRule="auto"/>
        <w:ind w:left="-360"/>
        <w:rPr>
          <w:rFonts w:ascii="Arial" w:hAnsi="Arial" w:cs="Arial"/>
          <w:sz w:val="24"/>
          <w:szCs w:val="24"/>
        </w:rPr>
      </w:pPr>
      <w:r w:rsidRPr="00A62E12">
        <w:rPr>
          <w:rFonts w:ascii="Arial" w:hAnsi="Arial" w:cs="Arial"/>
          <w:sz w:val="24"/>
          <w:szCs w:val="24"/>
        </w:rPr>
        <w:t xml:space="preserve">Nominal accounts includes all the transactions related to expenditures, incomes, losses and </w:t>
      </w:r>
      <w:r>
        <w:rPr>
          <w:rFonts w:ascii="Arial" w:hAnsi="Arial" w:cs="Arial"/>
          <w:sz w:val="24"/>
          <w:szCs w:val="24"/>
        </w:rPr>
        <w:t>profits</w:t>
      </w:r>
      <w:r w:rsidRPr="00A62E12">
        <w:rPr>
          <w:rFonts w:ascii="Arial" w:hAnsi="Arial" w:cs="Arial"/>
          <w:sz w:val="24"/>
          <w:szCs w:val="24"/>
        </w:rPr>
        <w:t xml:space="preserve"> ex</w:t>
      </w:r>
      <w:r>
        <w:rPr>
          <w:rFonts w:ascii="Arial" w:hAnsi="Arial" w:cs="Arial"/>
          <w:sz w:val="24"/>
          <w:szCs w:val="24"/>
        </w:rPr>
        <w:t>: -</w:t>
      </w:r>
      <w:r w:rsidRPr="00A62E12">
        <w:rPr>
          <w:rFonts w:ascii="Arial" w:hAnsi="Arial" w:cs="Arial"/>
          <w:sz w:val="24"/>
          <w:szCs w:val="24"/>
        </w:rPr>
        <w:t xml:space="preserve"> rent paid, rent received, bad debts, profit on sale of an asset. </w:t>
      </w:r>
    </w:p>
    <w:p w:rsidR="00A62E12" w:rsidRDefault="00A62E12" w:rsidP="00A62E12">
      <w:pPr>
        <w:pStyle w:val="ListParagraph"/>
        <w:spacing w:line="360" w:lineRule="auto"/>
        <w:ind w:left="-360"/>
        <w:rPr>
          <w:rFonts w:ascii="Arial" w:hAnsi="Arial" w:cs="Arial"/>
          <w:sz w:val="24"/>
          <w:szCs w:val="24"/>
        </w:rPr>
      </w:pPr>
      <w:r w:rsidRPr="00A62E12">
        <w:rPr>
          <w:rFonts w:ascii="Arial" w:hAnsi="Arial" w:cs="Arial"/>
          <w:sz w:val="24"/>
          <w:szCs w:val="24"/>
        </w:rPr>
        <w:t>RULE: Debit all expenses and losses and credit all incomes and profits</w:t>
      </w:r>
      <w:r w:rsidR="00A1773F">
        <w:rPr>
          <w:rFonts w:ascii="Arial" w:hAnsi="Arial" w:cs="Arial"/>
          <w:sz w:val="24"/>
          <w:szCs w:val="24"/>
        </w:rPr>
        <w:t>.</w:t>
      </w:r>
    </w:p>
    <w:p w:rsidR="00302384" w:rsidRDefault="00302384" w:rsidP="00A62E12">
      <w:pPr>
        <w:pStyle w:val="ListParagraph"/>
        <w:spacing w:line="360" w:lineRule="auto"/>
        <w:ind w:left="-360"/>
        <w:rPr>
          <w:rFonts w:ascii="Arial" w:hAnsi="Arial" w:cs="Arial"/>
          <w:sz w:val="24"/>
          <w:szCs w:val="24"/>
        </w:rPr>
      </w:pPr>
    </w:p>
    <w:p w:rsidR="00A1773F" w:rsidRDefault="00026C87" w:rsidP="00A62E12">
      <w:pPr>
        <w:pStyle w:val="ListParagraph"/>
        <w:spacing w:line="360" w:lineRule="auto"/>
        <w:ind w:left="-360"/>
        <w:rPr>
          <w:rFonts w:ascii="Arial" w:hAnsi="Arial" w:cs="Arial"/>
          <w:sz w:val="24"/>
          <w:szCs w:val="24"/>
        </w:rPr>
      </w:pPr>
      <w:proofErr w:type="gramStart"/>
      <w:r>
        <w:rPr>
          <w:rFonts w:ascii="Arial" w:hAnsi="Arial" w:cs="Arial"/>
          <w:sz w:val="24"/>
          <w:szCs w:val="24"/>
        </w:rPr>
        <w:t>1.VIII</w:t>
      </w:r>
      <w:proofErr w:type="gramEnd"/>
    </w:p>
    <w:p w:rsidR="00302384" w:rsidRPr="00302384" w:rsidRDefault="00302384" w:rsidP="00302384">
      <w:pPr>
        <w:pStyle w:val="ListParagraph"/>
        <w:spacing w:line="360" w:lineRule="auto"/>
        <w:ind w:left="-360"/>
        <w:rPr>
          <w:rFonts w:ascii="Arial" w:hAnsi="Arial" w:cs="Arial"/>
          <w:sz w:val="24"/>
          <w:szCs w:val="24"/>
        </w:rPr>
      </w:pPr>
      <w:r w:rsidRPr="00302384">
        <w:rPr>
          <w:rFonts w:ascii="Arial" w:hAnsi="Arial" w:cs="Arial"/>
          <w:sz w:val="24"/>
          <w:szCs w:val="24"/>
        </w:rPr>
        <w:t>When you use the cash basis accounting method and submit the Payables Tra</w:t>
      </w:r>
      <w:r w:rsidR="00BE79F0">
        <w:rPr>
          <w:rFonts w:ascii="Arial" w:hAnsi="Arial" w:cs="Arial"/>
          <w:sz w:val="24"/>
          <w:szCs w:val="24"/>
        </w:rPr>
        <w:t>nsfer to General Ledger program p</w:t>
      </w:r>
      <w:r w:rsidRPr="00302384">
        <w:rPr>
          <w:rFonts w:ascii="Arial" w:hAnsi="Arial" w:cs="Arial"/>
          <w:sz w:val="24"/>
          <w:szCs w:val="24"/>
        </w:rPr>
        <w:t>ayables transfers only accounting information for paid invoices to the Payables general ledger interface table. When you use t</w:t>
      </w:r>
      <w:r w:rsidR="00BE79F0">
        <w:rPr>
          <w:rFonts w:ascii="Arial" w:hAnsi="Arial" w:cs="Arial"/>
          <w:sz w:val="24"/>
          <w:szCs w:val="24"/>
        </w:rPr>
        <w:t>he cash basis accounting method</w:t>
      </w:r>
      <w:r w:rsidRPr="00302384">
        <w:rPr>
          <w:rFonts w:ascii="Arial" w:hAnsi="Arial" w:cs="Arial"/>
          <w:sz w:val="24"/>
          <w:szCs w:val="24"/>
        </w:rPr>
        <w:t xml:space="preserve"> you do not record accounts payable liability information in your general ledger.</w:t>
      </w:r>
    </w:p>
    <w:p w:rsidR="00302384" w:rsidRPr="00302384" w:rsidRDefault="00302384" w:rsidP="00302384">
      <w:pPr>
        <w:pStyle w:val="ListParagraph"/>
        <w:spacing w:line="360" w:lineRule="auto"/>
        <w:ind w:left="-360"/>
        <w:rPr>
          <w:rFonts w:ascii="Arial" w:hAnsi="Arial" w:cs="Arial"/>
          <w:sz w:val="24"/>
          <w:szCs w:val="24"/>
        </w:rPr>
      </w:pPr>
      <w:r w:rsidRPr="00302384">
        <w:rPr>
          <w:rFonts w:ascii="Arial" w:hAnsi="Arial" w:cs="Arial"/>
          <w:sz w:val="24"/>
          <w:szCs w:val="24"/>
        </w:rPr>
        <w:t xml:space="preserve">The accounting distributions for an invoice payment typically debit expense or asset accounts and credit your cash or cash clearing </w:t>
      </w:r>
      <w:r w:rsidR="00BE79F0">
        <w:rPr>
          <w:rFonts w:ascii="Arial" w:hAnsi="Arial" w:cs="Arial"/>
          <w:sz w:val="24"/>
          <w:szCs w:val="24"/>
        </w:rPr>
        <w:t>account. When you post payments p</w:t>
      </w:r>
      <w:r w:rsidRPr="00302384">
        <w:rPr>
          <w:rFonts w:ascii="Arial" w:hAnsi="Arial" w:cs="Arial"/>
          <w:sz w:val="24"/>
          <w:szCs w:val="24"/>
        </w:rPr>
        <w:t>ayables may also create distributions for discount taken and foreign currency exchange gain or loss.</w:t>
      </w:r>
    </w:p>
    <w:p w:rsidR="00302384" w:rsidRPr="00302384" w:rsidRDefault="00302384" w:rsidP="00302384">
      <w:pPr>
        <w:pStyle w:val="ListParagraph"/>
        <w:spacing w:line="360" w:lineRule="auto"/>
        <w:ind w:left="-360"/>
        <w:rPr>
          <w:rFonts w:ascii="Arial" w:hAnsi="Arial" w:cs="Arial"/>
          <w:sz w:val="24"/>
          <w:szCs w:val="24"/>
        </w:rPr>
      </w:pPr>
      <w:r w:rsidRPr="00302384">
        <w:rPr>
          <w:rFonts w:ascii="Arial" w:hAnsi="Arial" w:cs="Arial"/>
          <w:sz w:val="24"/>
          <w:szCs w:val="24"/>
        </w:rPr>
        <w:t>Payables uses the payment date as the accounting date for your expense and cash journal entries so that journal entry batches balance.</w:t>
      </w:r>
    </w:p>
    <w:p w:rsidR="00302384" w:rsidRPr="00302384" w:rsidRDefault="00302384" w:rsidP="00302384">
      <w:pPr>
        <w:pStyle w:val="ListParagraph"/>
        <w:spacing w:line="360" w:lineRule="auto"/>
        <w:ind w:left="-360"/>
        <w:rPr>
          <w:rFonts w:ascii="Arial" w:hAnsi="Arial" w:cs="Arial"/>
          <w:sz w:val="24"/>
          <w:szCs w:val="24"/>
        </w:rPr>
      </w:pPr>
    </w:p>
    <w:p w:rsidR="00A440BA" w:rsidRPr="00517548" w:rsidRDefault="00A440BA" w:rsidP="00A440BA">
      <w:pPr>
        <w:pStyle w:val="ListParagraph"/>
        <w:spacing w:line="360" w:lineRule="auto"/>
        <w:ind w:left="-360"/>
        <w:rPr>
          <w:rFonts w:ascii="Arial" w:hAnsi="Arial" w:cs="Arial"/>
          <w:sz w:val="24"/>
          <w:szCs w:val="24"/>
        </w:rPr>
      </w:pPr>
      <w:r>
        <w:rPr>
          <w:rFonts w:ascii="Arial" w:hAnsi="Arial" w:cs="Arial"/>
          <w:sz w:val="24"/>
          <w:szCs w:val="24"/>
        </w:rPr>
        <w:lastRenderedPageBreak/>
        <w:t xml:space="preserve">                                                                                             </w:t>
      </w:r>
      <w:r w:rsidRPr="00517548">
        <w:rPr>
          <w:rFonts w:ascii="Arial" w:hAnsi="Arial" w:cs="Arial"/>
          <w:sz w:val="24"/>
          <w:szCs w:val="24"/>
        </w:rPr>
        <w:t xml:space="preserve">Student Name: </w:t>
      </w:r>
      <w:proofErr w:type="spellStart"/>
      <w:r w:rsidRPr="00517548">
        <w:rPr>
          <w:rFonts w:ascii="Arial" w:hAnsi="Arial" w:cs="Arial"/>
          <w:sz w:val="24"/>
          <w:szCs w:val="24"/>
        </w:rPr>
        <w:t>Shakeel</w:t>
      </w:r>
      <w:proofErr w:type="spellEnd"/>
      <w:r w:rsidRPr="00517548">
        <w:rPr>
          <w:rFonts w:ascii="Arial" w:hAnsi="Arial" w:cs="Arial"/>
          <w:sz w:val="24"/>
          <w:szCs w:val="24"/>
        </w:rPr>
        <w:t xml:space="preserve"> Ahmed</w:t>
      </w:r>
    </w:p>
    <w:p w:rsidR="00A440BA" w:rsidRPr="00517548" w:rsidRDefault="00A440BA" w:rsidP="00A440BA">
      <w:pPr>
        <w:pStyle w:val="ListParagraph"/>
        <w:spacing w:line="360" w:lineRule="auto"/>
        <w:ind w:left="-360"/>
        <w:rPr>
          <w:rFonts w:ascii="Arial" w:hAnsi="Arial" w:cs="Arial"/>
          <w:sz w:val="24"/>
          <w:szCs w:val="24"/>
        </w:rPr>
      </w:pPr>
      <w:r w:rsidRPr="00517548">
        <w:rPr>
          <w:rFonts w:ascii="Arial" w:hAnsi="Arial" w:cs="Arial"/>
          <w:sz w:val="24"/>
          <w:szCs w:val="24"/>
        </w:rPr>
        <w:t xml:space="preserve">                                                           </w:t>
      </w:r>
      <w:r>
        <w:rPr>
          <w:rFonts w:ascii="Arial" w:hAnsi="Arial" w:cs="Arial"/>
          <w:sz w:val="24"/>
          <w:szCs w:val="24"/>
        </w:rPr>
        <w:t xml:space="preserve">                          </w:t>
      </w:r>
      <w:r w:rsidRPr="00517548">
        <w:rPr>
          <w:rFonts w:ascii="Arial" w:hAnsi="Arial" w:cs="Arial"/>
          <w:sz w:val="24"/>
          <w:szCs w:val="24"/>
        </w:rPr>
        <w:t xml:space="preserve">    Student ID# 1507, Assignment # 2, </w:t>
      </w:r>
    </w:p>
    <w:p w:rsidR="00A440BA" w:rsidRPr="00C01C68" w:rsidRDefault="00A440BA" w:rsidP="00A440BA">
      <w:pPr>
        <w:pStyle w:val="ListParagraph"/>
        <w:spacing w:line="360" w:lineRule="auto"/>
        <w:ind w:left="-360"/>
        <w:rPr>
          <w:rFonts w:ascii="Arial" w:hAnsi="Arial" w:cs="Arial"/>
          <w:sz w:val="24"/>
          <w:szCs w:val="24"/>
        </w:rPr>
      </w:pPr>
      <w:r w:rsidRPr="00517548">
        <w:rPr>
          <w:rFonts w:ascii="Arial" w:hAnsi="Arial" w:cs="Arial"/>
          <w:sz w:val="24"/>
          <w:szCs w:val="24"/>
        </w:rPr>
        <w:t xml:space="preserve">                                                                               </w:t>
      </w:r>
      <w:r>
        <w:rPr>
          <w:rFonts w:ascii="Arial" w:hAnsi="Arial" w:cs="Arial"/>
          <w:sz w:val="24"/>
          <w:szCs w:val="24"/>
        </w:rPr>
        <w:t xml:space="preserve">                                              Page No: 12</w:t>
      </w:r>
    </w:p>
    <w:p w:rsidR="00A440BA" w:rsidRDefault="00A440BA" w:rsidP="00302384">
      <w:pPr>
        <w:pStyle w:val="ListParagraph"/>
        <w:spacing w:line="360" w:lineRule="auto"/>
        <w:ind w:left="-360"/>
        <w:rPr>
          <w:rFonts w:ascii="Arial" w:hAnsi="Arial" w:cs="Arial"/>
          <w:sz w:val="24"/>
          <w:szCs w:val="24"/>
        </w:rPr>
      </w:pPr>
    </w:p>
    <w:p w:rsidR="00302384" w:rsidRPr="00302384" w:rsidRDefault="00302384" w:rsidP="00302384">
      <w:pPr>
        <w:pStyle w:val="ListParagraph"/>
        <w:spacing w:line="360" w:lineRule="auto"/>
        <w:ind w:left="-360"/>
        <w:rPr>
          <w:rFonts w:ascii="Arial" w:hAnsi="Arial" w:cs="Arial"/>
          <w:sz w:val="24"/>
          <w:szCs w:val="24"/>
        </w:rPr>
      </w:pPr>
      <w:r w:rsidRPr="00302384">
        <w:rPr>
          <w:rFonts w:ascii="Arial" w:hAnsi="Arial" w:cs="Arial"/>
          <w:sz w:val="24"/>
          <w:szCs w:val="24"/>
        </w:rPr>
        <w:t>Partial Payments</w:t>
      </w:r>
    </w:p>
    <w:p w:rsidR="00302384" w:rsidRPr="00302384" w:rsidRDefault="00302384" w:rsidP="00302384">
      <w:pPr>
        <w:pStyle w:val="ListParagraph"/>
        <w:spacing w:line="360" w:lineRule="auto"/>
        <w:ind w:left="-360"/>
        <w:rPr>
          <w:rFonts w:ascii="Arial" w:hAnsi="Arial" w:cs="Arial"/>
          <w:sz w:val="24"/>
          <w:szCs w:val="24"/>
        </w:rPr>
      </w:pPr>
      <w:r w:rsidRPr="00302384">
        <w:rPr>
          <w:rFonts w:ascii="Arial" w:hAnsi="Arial" w:cs="Arial"/>
          <w:sz w:val="24"/>
          <w:szCs w:val="24"/>
        </w:rPr>
        <w:t>Payables posts partial payments by prorating the paid portion among all the invoice di</w:t>
      </w:r>
      <w:r w:rsidR="00BE79F0">
        <w:rPr>
          <w:rFonts w:ascii="Arial" w:hAnsi="Arial" w:cs="Arial"/>
          <w:sz w:val="24"/>
          <w:szCs w:val="24"/>
        </w:rPr>
        <w:t>stributions. You can therefore</w:t>
      </w:r>
      <w:r w:rsidRPr="00302384">
        <w:rPr>
          <w:rFonts w:ascii="Arial" w:hAnsi="Arial" w:cs="Arial"/>
          <w:sz w:val="24"/>
          <w:szCs w:val="24"/>
        </w:rPr>
        <w:t xml:space="preserve"> have partially posted distributions. You can transfer journal entries to your general ledger for both paid and partially paid invoices.</w:t>
      </w:r>
    </w:p>
    <w:p w:rsidR="00302384" w:rsidRPr="00302384" w:rsidRDefault="00302384" w:rsidP="00302384">
      <w:pPr>
        <w:pStyle w:val="ListParagraph"/>
        <w:spacing w:line="360" w:lineRule="auto"/>
        <w:ind w:left="-360"/>
        <w:rPr>
          <w:rFonts w:ascii="Arial" w:hAnsi="Arial" w:cs="Arial"/>
          <w:sz w:val="24"/>
          <w:szCs w:val="24"/>
        </w:rPr>
      </w:pPr>
    </w:p>
    <w:p w:rsidR="00302384" w:rsidRPr="00302384" w:rsidRDefault="00302384" w:rsidP="00302384">
      <w:pPr>
        <w:pStyle w:val="ListParagraph"/>
        <w:spacing w:line="360" w:lineRule="auto"/>
        <w:ind w:left="-360"/>
        <w:rPr>
          <w:rFonts w:ascii="Arial" w:hAnsi="Arial" w:cs="Arial"/>
          <w:sz w:val="24"/>
          <w:szCs w:val="24"/>
        </w:rPr>
      </w:pPr>
      <w:r>
        <w:rPr>
          <w:rFonts w:ascii="Arial" w:hAnsi="Arial" w:cs="Arial"/>
          <w:noProof/>
          <w:sz w:val="24"/>
          <w:szCs w:val="24"/>
        </w:rPr>
        <w:drawing>
          <wp:inline distT="0" distB="0" distL="0" distR="0">
            <wp:extent cx="5943600" cy="52857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034.gif"/>
                    <pic:cNvPicPr/>
                  </pic:nvPicPr>
                  <pic:blipFill>
                    <a:blip r:embed="rId5">
                      <a:extLst>
                        <a:ext uri="{28A0092B-C50C-407E-A947-70E740481C1C}">
                          <a14:useLocalDpi xmlns:a14="http://schemas.microsoft.com/office/drawing/2010/main" val="0"/>
                        </a:ext>
                      </a:extLst>
                    </a:blip>
                    <a:stretch>
                      <a:fillRect/>
                    </a:stretch>
                  </pic:blipFill>
                  <pic:spPr>
                    <a:xfrm>
                      <a:off x="0" y="0"/>
                      <a:ext cx="5943600" cy="5285740"/>
                    </a:xfrm>
                    <a:prstGeom prst="rect">
                      <a:avLst/>
                    </a:prstGeom>
                  </pic:spPr>
                </pic:pic>
              </a:graphicData>
            </a:graphic>
          </wp:inline>
        </w:drawing>
      </w:r>
    </w:p>
    <w:p w:rsidR="00302384" w:rsidRPr="00302384" w:rsidRDefault="00BE79F0" w:rsidP="00302384">
      <w:pPr>
        <w:pStyle w:val="ListParagraph"/>
        <w:spacing w:line="360" w:lineRule="auto"/>
        <w:ind w:left="-360"/>
        <w:rPr>
          <w:rFonts w:ascii="Arial" w:hAnsi="Arial" w:cs="Arial"/>
          <w:sz w:val="24"/>
          <w:szCs w:val="24"/>
        </w:rPr>
      </w:pPr>
      <w:r>
        <w:rPr>
          <w:rFonts w:ascii="Arial" w:hAnsi="Arial" w:cs="Arial"/>
          <w:sz w:val="24"/>
          <w:szCs w:val="24"/>
        </w:rPr>
        <w:t>The following example</w:t>
      </w:r>
      <w:r w:rsidR="00302384" w:rsidRPr="00302384">
        <w:rPr>
          <w:rFonts w:ascii="Arial" w:hAnsi="Arial" w:cs="Arial"/>
          <w:sz w:val="24"/>
          <w:szCs w:val="24"/>
        </w:rPr>
        <w:t xml:space="preserve"> assume you use cash basis accounting. Note that Payables does not record any liability transactions when you use the cash basis accounting method.</w:t>
      </w:r>
    </w:p>
    <w:p w:rsidR="00302384" w:rsidRPr="00302384" w:rsidRDefault="00302384" w:rsidP="00302384">
      <w:pPr>
        <w:pStyle w:val="ListParagraph"/>
        <w:spacing w:line="360" w:lineRule="auto"/>
        <w:ind w:left="-360"/>
        <w:rPr>
          <w:rFonts w:ascii="Arial" w:hAnsi="Arial" w:cs="Arial"/>
          <w:sz w:val="24"/>
          <w:szCs w:val="24"/>
        </w:rPr>
      </w:pPr>
    </w:p>
    <w:p w:rsidR="005808FB" w:rsidRPr="00517548" w:rsidRDefault="005808FB" w:rsidP="005808FB">
      <w:pPr>
        <w:pStyle w:val="ListParagraph"/>
        <w:spacing w:line="360" w:lineRule="auto"/>
        <w:ind w:left="-360"/>
        <w:rPr>
          <w:rFonts w:ascii="Arial" w:hAnsi="Arial" w:cs="Arial"/>
          <w:sz w:val="24"/>
          <w:szCs w:val="24"/>
        </w:rPr>
      </w:pPr>
      <w:r>
        <w:rPr>
          <w:rFonts w:ascii="Arial" w:hAnsi="Arial" w:cs="Arial"/>
          <w:sz w:val="24"/>
          <w:szCs w:val="24"/>
        </w:rPr>
        <w:lastRenderedPageBreak/>
        <w:t xml:space="preserve">                                                                                             </w:t>
      </w:r>
      <w:r w:rsidRPr="00517548">
        <w:rPr>
          <w:rFonts w:ascii="Arial" w:hAnsi="Arial" w:cs="Arial"/>
          <w:sz w:val="24"/>
          <w:szCs w:val="24"/>
        </w:rPr>
        <w:t xml:space="preserve">Student Name: </w:t>
      </w:r>
      <w:proofErr w:type="spellStart"/>
      <w:r w:rsidRPr="00517548">
        <w:rPr>
          <w:rFonts w:ascii="Arial" w:hAnsi="Arial" w:cs="Arial"/>
          <w:sz w:val="24"/>
          <w:szCs w:val="24"/>
        </w:rPr>
        <w:t>Shakeel</w:t>
      </w:r>
      <w:proofErr w:type="spellEnd"/>
      <w:r w:rsidRPr="00517548">
        <w:rPr>
          <w:rFonts w:ascii="Arial" w:hAnsi="Arial" w:cs="Arial"/>
          <w:sz w:val="24"/>
          <w:szCs w:val="24"/>
        </w:rPr>
        <w:t xml:space="preserve"> Ahmed</w:t>
      </w:r>
    </w:p>
    <w:p w:rsidR="005808FB" w:rsidRPr="00517548" w:rsidRDefault="005808FB" w:rsidP="005808FB">
      <w:pPr>
        <w:pStyle w:val="ListParagraph"/>
        <w:spacing w:line="360" w:lineRule="auto"/>
        <w:ind w:left="-360"/>
        <w:rPr>
          <w:rFonts w:ascii="Arial" w:hAnsi="Arial" w:cs="Arial"/>
          <w:sz w:val="24"/>
          <w:szCs w:val="24"/>
        </w:rPr>
      </w:pPr>
      <w:r w:rsidRPr="00517548">
        <w:rPr>
          <w:rFonts w:ascii="Arial" w:hAnsi="Arial" w:cs="Arial"/>
          <w:sz w:val="24"/>
          <w:szCs w:val="24"/>
        </w:rPr>
        <w:t xml:space="preserve">                                                           </w:t>
      </w:r>
      <w:r>
        <w:rPr>
          <w:rFonts w:ascii="Arial" w:hAnsi="Arial" w:cs="Arial"/>
          <w:sz w:val="24"/>
          <w:szCs w:val="24"/>
        </w:rPr>
        <w:t xml:space="preserve">                          </w:t>
      </w:r>
      <w:r w:rsidRPr="00517548">
        <w:rPr>
          <w:rFonts w:ascii="Arial" w:hAnsi="Arial" w:cs="Arial"/>
          <w:sz w:val="24"/>
          <w:szCs w:val="24"/>
        </w:rPr>
        <w:t xml:space="preserve">    Student ID# 1507, Assignment # 2, </w:t>
      </w:r>
    </w:p>
    <w:p w:rsidR="005808FB" w:rsidRPr="00C01C68" w:rsidRDefault="005808FB" w:rsidP="005808FB">
      <w:pPr>
        <w:pStyle w:val="ListParagraph"/>
        <w:spacing w:line="360" w:lineRule="auto"/>
        <w:ind w:left="-360"/>
        <w:rPr>
          <w:rFonts w:ascii="Arial" w:hAnsi="Arial" w:cs="Arial"/>
          <w:sz w:val="24"/>
          <w:szCs w:val="24"/>
        </w:rPr>
      </w:pPr>
      <w:r w:rsidRPr="00517548">
        <w:rPr>
          <w:rFonts w:ascii="Arial" w:hAnsi="Arial" w:cs="Arial"/>
          <w:sz w:val="24"/>
          <w:szCs w:val="24"/>
        </w:rPr>
        <w:t xml:space="preserve">                                                                               </w:t>
      </w:r>
      <w:r>
        <w:rPr>
          <w:rFonts w:ascii="Arial" w:hAnsi="Arial" w:cs="Arial"/>
          <w:sz w:val="24"/>
          <w:szCs w:val="24"/>
        </w:rPr>
        <w:t xml:space="preserve">                                              Page No: 13</w:t>
      </w:r>
    </w:p>
    <w:p w:rsidR="005808FB" w:rsidRDefault="005808FB" w:rsidP="00302384">
      <w:pPr>
        <w:pStyle w:val="ListParagraph"/>
        <w:spacing w:line="360" w:lineRule="auto"/>
        <w:ind w:left="-360"/>
        <w:rPr>
          <w:rFonts w:ascii="Arial" w:hAnsi="Arial" w:cs="Arial"/>
          <w:sz w:val="24"/>
          <w:szCs w:val="24"/>
        </w:rPr>
      </w:pPr>
      <w:r>
        <w:rPr>
          <w:rFonts w:ascii="Arial" w:hAnsi="Arial" w:cs="Arial"/>
          <w:sz w:val="24"/>
          <w:szCs w:val="24"/>
        </w:rPr>
        <w:t xml:space="preserve"> </w:t>
      </w:r>
    </w:p>
    <w:p w:rsidR="00302384" w:rsidRPr="00302384" w:rsidRDefault="00302384" w:rsidP="00302384">
      <w:pPr>
        <w:pStyle w:val="ListParagraph"/>
        <w:spacing w:line="360" w:lineRule="auto"/>
        <w:ind w:left="-360"/>
        <w:rPr>
          <w:rFonts w:ascii="Arial" w:hAnsi="Arial" w:cs="Arial"/>
          <w:sz w:val="24"/>
          <w:szCs w:val="24"/>
        </w:rPr>
      </w:pPr>
      <w:r w:rsidRPr="00302384">
        <w:rPr>
          <w:rFonts w:ascii="Arial" w:hAnsi="Arial" w:cs="Arial"/>
          <w:sz w:val="24"/>
          <w:szCs w:val="24"/>
        </w:rPr>
        <w:t>Example 1</w:t>
      </w:r>
    </w:p>
    <w:p w:rsidR="00302384" w:rsidRPr="00302384" w:rsidRDefault="00302384" w:rsidP="00302384">
      <w:pPr>
        <w:pStyle w:val="ListParagraph"/>
        <w:spacing w:line="360" w:lineRule="auto"/>
        <w:ind w:left="-360"/>
        <w:rPr>
          <w:rFonts w:ascii="Arial" w:hAnsi="Arial" w:cs="Arial"/>
          <w:sz w:val="24"/>
          <w:szCs w:val="24"/>
        </w:rPr>
      </w:pPr>
    </w:p>
    <w:p w:rsidR="00302384" w:rsidRPr="00302384" w:rsidRDefault="00302384" w:rsidP="00302384">
      <w:pPr>
        <w:pStyle w:val="ListParagraph"/>
        <w:spacing w:line="360" w:lineRule="auto"/>
        <w:ind w:left="-360"/>
        <w:rPr>
          <w:rFonts w:ascii="Arial" w:hAnsi="Arial" w:cs="Arial"/>
          <w:sz w:val="24"/>
          <w:szCs w:val="24"/>
        </w:rPr>
      </w:pPr>
      <w:r w:rsidRPr="00302384">
        <w:rPr>
          <w:rFonts w:ascii="Arial" w:hAnsi="Arial" w:cs="Arial"/>
          <w:sz w:val="24"/>
          <w:szCs w:val="24"/>
        </w:rPr>
        <w:t xml:space="preserve">You enter and approve an invoice for $100 with payment terms that allow you to take a 10% discount on the invoice if paid within 10 </w:t>
      </w:r>
      <w:r w:rsidR="00BE79F0">
        <w:rPr>
          <w:rFonts w:ascii="Arial" w:hAnsi="Arial" w:cs="Arial"/>
          <w:sz w:val="24"/>
          <w:szCs w:val="24"/>
        </w:rPr>
        <w:t>days. When you post the invoice p</w:t>
      </w:r>
      <w:r w:rsidRPr="00302384">
        <w:rPr>
          <w:rFonts w:ascii="Arial" w:hAnsi="Arial" w:cs="Arial"/>
          <w:sz w:val="24"/>
          <w:szCs w:val="24"/>
        </w:rPr>
        <w:t>ayables does not record any invoice transa</w:t>
      </w:r>
      <w:r w:rsidR="00BE79F0">
        <w:rPr>
          <w:rFonts w:ascii="Arial" w:hAnsi="Arial" w:cs="Arial"/>
          <w:sz w:val="24"/>
          <w:szCs w:val="24"/>
        </w:rPr>
        <w:t>ctions. If you initiate posting p</w:t>
      </w:r>
      <w:r w:rsidRPr="00302384">
        <w:rPr>
          <w:rFonts w:ascii="Arial" w:hAnsi="Arial" w:cs="Arial"/>
          <w:sz w:val="24"/>
          <w:szCs w:val="24"/>
        </w:rPr>
        <w:t>ayables will not record any invoice transactions.</w:t>
      </w:r>
    </w:p>
    <w:p w:rsidR="00302384" w:rsidRPr="00302384" w:rsidRDefault="00302384" w:rsidP="00302384">
      <w:pPr>
        <w:pStyle w:val="ListParagraph"/>
        <w:spacing w:line="360" w:lineRule="auto"/>
        <w:ind w:left="-360"/>
        <w:rPr>
          <w:rFonts w:ascii="Arial" w:hAnsi="Arial" w:cs="Arial"/>
          <w:sz w:val="24"/>
          <w:szCs w:val="24"/>
        </w:rPr>
      </w:pPr>
      <w:r w:rsidRPr="00302384">
        <w:rPr>
          <w:rFonts w:ascii="Arial" w:hAnsi="Arial" w:cs="Arial"/>
          <w:sz w:val="24"/>
          <w:szCs w:val="24"/>
        </w:rPr>
        <w:t>You pay the invoice and take the disc</w:t>
      </w:r>
      <w:r w:rsidR="00BE79F0">
        <w:rPr>
          <w:rFonts w:ascii="Arial" w:hAnsi="Arial" w:cs="Arial"/>
          <w:sz w:val="24"/>
          <w:szCs w:val="24"/>
        </w:rPr>
        <w:t>ount. When you post the payment p</w:t>
      </w:r>
      <w:r w:rsidRPr="00302384">
        <w:rPr>
          <w:rFonts w:ascii="Arial" w:hAnsi="Arial" w:cs="Arial"/>
          <w:sz w:val="24"/>
          <w:szCs w:val="24"/>
        </w:rPr>
        <w:t>ayables records an expense and cash transaction along with the discount transaction.</w:t>
      </w:r>
    </w:p>
    <w:p w:rsidR="00302384" w:rsidRPr="00302384" w:rsidRDefault="00302384" w:rsidP="00302384">
      <w:pPr>
        <w:pStyle w:val="ListParagraph"/>
        <w:spacing w:line="360" w:lineRule="auto"/>
        <w:ind w:left="-360"/>
        <w:rPr>
          <w:rFonts w:ascii="Arial" w:hAnsi="Arial" w:cs="Arial"/>
          <w:sz w:val="24"/>
          <w:szCs w:val="24"/>
        </w:rPr>
      </w:pPr>
    </w:p>
    <w:p w:rsidR="00302384" w:rsidRPr="00302384" w:rsidRDefault="00302384" w:rsidP="00302384">
      <w:pPr>
        <w:pStyle w:val="ListParagraph"/>
        <w:spacing w:line="360" w:lineRule="auto"/>
        <w:ind w:left="-360"/>
        <w:rPr>
          <w:rFonts w:ascii="Arial" w:hAnsi="Arial" w:cs="Arial"/>
          <w:sz w:val="24"/>
          <w:szCs w:val="24"/>
        </w:rPr>
      </w:pPr>
      <w:r w:rsidRPr="00302384">
        <w:rPr>
          <w:rFonts w:ascii="Arial" w:hAnsi="Arial" w:cs="Arial"/>
          <w:sz w:val="24"/>
          <w:szCs w:val="24"/>
        </w:rPr>
        <w:t>Example 2</w:t>
      </w:r>
    </w:p>
    <w:p w:rsidR="00302384" w:rsidRPr="00302384" w:rsidRDefault="00302384" w:rsidP="00302384">
      <w:pPr>
        <w:pStyle w:val="ListParagraph"/>
        <w:spacing w:line="360" w:lineRule="auto"/>
        <w:ind w:left="-360"/>
        <w:rPr>
          <w:rFonts w:ascii="Arial" w:hAnsi="Arial" w:cs="Arial"/>
          <w:sz w:val="24"/>
          <w:szCs w:val="24"/>
        </w:rPr>
      </w:pPr>
      <w:r w:rsidRPr="00302384">
        <w:rPr>
          <w:rFonts w:ascii="Arial" w:hAnsi="Arial" w:cs="Arial"/>
          <w:sz w:val="24"/>
          <w:szCs w:val="24"/>
        </w:rPr>
        <w:t>You enter and approve a $100 invoice and a $25 prepa</w:t>
      </w:r>
      <w:r w:rsidR="00BE79F0">
        <w:rPr>
          <w:rFonts w:ascii="Arial" w:hAnsi="Arial" w:cs="Arial"/>
          <w:sz w:val="24"/>
          <w:szCs w:val="24"/>
        </w:rPr>
        <w:t xml:space="preserve">yment. If you initiate posting </w:t>
      </w:r>
      <w:r w:rsidRPr="00302384">
        <w:rPr>
          <w:rFonts w:ascii="Arial" w:hAnsi="Arial" w:cs="Arial"/>
          <w:sz w:val="24"/>
          <w:szCs w:val="24"/>
        </w:rPr>
        <w:t>Payables will not record any invoice or prepayment transactions.</w:t>
      </w:r>
    </w:p>
    <w:p w:rsidR="00302384" w:rsidRPr="00302384" w:rsidRDefault="00302384" w:rsidP="00302384">
      <w:pPr>
        <w:pStyle w:val="ListParagraph"/>
        <w:spacing w:line="360" w:lineRule="auto"/>
        <w:ind w:left="-360"/>
        <w:rPr>
          <w:rFonts w:ascii="Arial" w:hAnsi="Arial" w:cs="Arial"/>
          <w:sz w:val="24"/>
          <w:szCs w:val="24"/>
        </w:rPr>
      </w:pPr>
      <w:r w:rsidRPr="00302384">
        <w:rPr>
          <w:rFonts w:ascii="Arial" w:hAnsi="Arial" w:cs="Arial"/>
          <w:sz w:val="24"/>
          <w:szCs w:val="24"/>
        </w:rPr>
        <w:t>You then pay the prepayment and appl</w:t>
      </w:r>
      <w:r w:rsidR="00BE79F0">
        <w:rPr>
          <w:rFonts w:ascii="Arial" w:hAnsi="Arial" w:cs="Arial"/>
          <w:sz w:val="24"/>
          <w:szCs w:val="24"/>
        </w:rPr>
        <w:t>y the prepayment to the invoice</w:t>
      </w:r>
      <w:r w:rsidRPr="00302384">
        <w:rPr>
          <w:rFonts w:ascii="Arial" w:hAnsi="Arial" w:cs="Arial"/>
          <w:sz w:val="24"/>
          <w:szCs w:val="24"/>
        </w:rPr>
        <w:t xml:space="preserve"> reducing the amount due on the invoice. You pay the remaining amount of the invoice and initiate posting. The resulting prepayment journal entry credits your cash account and debits the prepayment account for the amount of the prepayment. The invoice payment journal entry credits your cash account for the reduced invoice amount and debits your expense account.</w:t>
      </w:r>
    </w:p>
    <w:p w:rsidR="00302384" w:rsidRPr="00302384" w:rsidRDefault="00302384" w:rsidP="00302384">
      <w:pPr>
        <w:pStyle w:val="ListParagraph"/>
        <w:spacing w:line="360" w:lineRule="auto"/>
        <w:ind w:left="-360"/>
        <w:rPr>
          <w:rFonts w:ascii="Arial" w:hAnsi="Arial" w:cs="Arial"/>
          <w:sz w:val="24"/>
          <w:szCs w:val="24"/>
        </w:rPr>
      </w:pPr>
      <w:r>
        <w:rPr>
          <w:rFonts w:ascii="Arial" w:hAnsi="Arial" w:cs="Arial"/>
          <w:sz w:val="24"/>
          <w:szCs w:val="24"/>
        </w:rPr>
        <w:t xml:space="preserve">CASH BASIS </w:t>
      </w:r>
      <w:r w:rsidRPr="00302384">
        <w:rPr>
          <w:rFonts w:ascii="Arial" w:hAnsi="Arial" w:cs="Arial"/>
          <w:sz w:val="24"/>
          <w:szCs w:val="24"/>
        </w:rPr>
        <w:t>CCOUNTING POSTING RESTRICTIONS:</w:t>
      </w:r>
    </w:p>
    <w:p w:rsidR="00302384" w:rsidRDefault="00302384" w:rsidP="00302384">
      <w:pPr>
        <w:pStyle w:val="ListParagraph"/>
        <w:spacing w:line="360" w:lineRule="auto"/>
        <w:ind w:left="-360"/>
        <w:rPr>
          <w:rFonts w:ascii="Arial" w:hAnsi="Arial" w:cs="Arial"/>
          <w:sz w:val="24"/>
          <w:szCs w:val="24"/>
        </w:rPr>
      </w:pPr>
      <w:r>
        <w:rPr>
          <w:rFonts w:ascii="Arial" w:hAnsi="Arial" w:cs="Arial"/>
          <w:sz w:val="24"/>
          <w:szCs w:val="24"/>
        </w:rPr>
        <w:t>Adjusting Invoices</w:t>
      </w:r>
      <w:r w:rsidRPr="00302384">
        <w:rPr>
          <w:rFonts w:ascii="Arial" w:hAnsi="Arial" w:cs="Arial"/>
          <w:sz w:val="24"/>
          <w:szCs w:val="24"/>
        </w:rPr>
        <w:t>: When you use c</w:t>
      </w:r>
      <w:r w:rsidR="00BE79F0">
        <w:rPr>
          <w:rFonts w:ascii="Arial" w:hAnsi="Arial" w:cs="Arial"/>
          <w:sz w:val="24"/>
          <w:szCs w:val="24"/>
        </w:rPr>
        <w:t>ash basis accounting</w:t>
      </w:r>
      <w:r w:rsidRPr="00302384">
        <w:rPr>
          <w:rFonts w:ascii="Arial" w:hAnsi="Arial" w:cs="Arial"/>
          <w:sz w:val="24"/>
          <w:szCs w:val="24"/>
        </w:rPr>
        <w:t xml:space="preserve"> you cannot update a paid or partially paid invoice after you post the payment. You also cannot update an invoice you paid with a void payment document until you post the void payment. You can adjust distributions for any paid or partially paid invoice that you have not posted.</w:t>
      </w:r>
    </w:p>
    <w:p w:rsidR="00125E9E" w:rsidRDefault="00125E9E" w:rsidP="00302384">
      <w:pPr>
        <w:pStyle w:val="ListParagraph"/>
        <w:spacing w:line="360" w:lineRule="auto"/>
        <w:ind w:left="-360"/>
        <w:rPr>
          <w:rFonts w:ascii="Arial" w:hAnsi="Arial" w:cs="Arial"/>
          <w:sz w:val="24"/>
          <w:szCs w:val="24"/>
        </w:rPr>
      </w:pPr>
    </w:p>
    <w:p w:rsidR="00125E9E" w:rsidRDefault="00125E9E" w:rsidP="00302384">
      <w:pPr>
        <w:pStyle w:val="ListParagraph"/>
        <w:spacing w:line="360" w:lineRule="auto"/>
        <w:ind w:left="-360"/>
        <w:rPr>
          <w:rFonts w:ascii="Arial" w:hAnsi="Arial" w:cs="Arial"/>
          <w:sz w:val="24"/>
          <w:szCs w:val="24"/>
        </w:rPr>
      </w:pPr>
      <w:r>
        <w:rPr>
          <w:rFonts w:ascii="Arial" w:hAnsi="Arial" w:cs="Arial"/>
          <w:sz w:val="24"/>
          <w:szCs w:val="24"/>
        </w:rPr>
        <w:t>2.</w:t>
      </w:r>
    </w:p>
    <w:p w:rsidR="009D7E08" w:rsidRPr="009D7E08" w:rsidRDefault="009D7E08" w:rsidP="009D7E08">
      <w:pPr>
        <w:pStyle w:val="ListParagraph"/>
        <w:spacing w:line="360" w:lineRule="auto"/>
        <w:ind w:left="-360"/>
        <w:rPr>
          <w:rFonts w:ascii="Arial" w:hAnsi="Arial" w:cs="Arial"/>
          <w:sz w:val="24"/>
          <w:szCs w:val="24"/>
        </w:rPr>
      </w:pPr>
      <w:r w:rsidRPr="009D7E08">
        <w:rPr>
          <w:rFonts w:ascii="Arial" w:hAnsi="Arial" w:cs="Arial"/>
          <w:sz w:val="24"/>
          <w:szCs w:val="24"/>
        </w:rPr>
        <w:t>Accounting is defined as "the art of recording, classifying and summarizing in terms of money transactions and events of financial character and interpreting the results thereof." I</w:t>
      </w:r>
      <w:r>
        <w:rPr>
          <w:rFonts w:ascii="Arial" w:hAnsi="Arial" w:cs="Arial"/>
          <w:sz w:val="24"/>
          <w:szCs w:val="24"/>
        </w:rPr>
        <w:t xml:space="preserve">n simplest words </w:t>
      </w:r>
      <w:r w:rsidRPr="009D7E08">
        <w:rPr>
          <w:rFonts w:ascii="Arial" w:hAnsi="Arial" w:cs="Arial"/>
          <w:sz w:val="24"/>
          <w:szCs w:val="24"/>
        </w:rPr>
        <w:t>we can say:</w:t>
      </w:r>
    </w:p>
    <w:p w:rsidR="009D7E08" w:rsidRPr="009D7E08" w:rsidRDefault="009D7E08" w:rsidP="009D7E08">
      <w:pPr>
        <w:pStyle w:val="ListParagraph"/>
        <w:spacing w:line="360" w:lineRule="auto"/>
        <w:ind w:left="-360"/>
        <w:rPr>
          <w:rFonts w:ascii="Arial" w:hAnsi="Arial" w:cs="Arial"/>
          <w:sz w:val="24"/>
          <w:szCs w:val="24"/>
        </w:rPr>
      </w:pPr>
      <w:r w:rsidRPr="009D7E08">
        <w:rPr>
          <w:rFonts w:ascii="Arial" w:hAnsi="Arial" w:cs="Arial"/>
          <w:sz w:val="24"/>
          <w:szCs w:val="24"/>
        </w:rPr>
        <w:t>(1) Accounting is an art</w:t>
      </w:r>
    </w:p>
    <w:p w:rsidR="00193DDC" w:rsidRPr="00517548" w:rsidRDefault="00193DDC" w:rsidP="00193DDC">
      <w:pPr>
        <w:pStyle w:val="ListParagraph"/>
        <w:spacing w:line="360" w:lineRule="auto"/>
        <w:ind w:left="-360"/>
        <w:rPr>
          <w:rFonts w:ascii="Arial" w:hAnsi="Arial" w:cs="Arial"/>
          <w:sz w:val="24"/>
          <w:szCs w:val="24"/>
        </w:rPr>
      </w:pPr>
      <w:r>
        <w:rPr>
          <w:rFonts w:ascii="Arial" w:hAnsi="Arial" w:cs="Arial"/>
          <w:sz w:val="24"/>
          <w:szCs w:val="24"/>
        </w:rPr>
        <w:lastRenderedPageBreak/>
        <w:t xml:space="preserve">                                                                                              </w:t>
      </w:r>
      <w:r w:rsidRPr="00517548">
        <w:rPr>
          <w:rFonts w:ascii="Arial" w:hAnsi="Arial" w:cs="Arial"/>
          <w:sz w:val="24"/>
          <w:szCs w:val="24"/>
        </w:rPr>
        <w:t xml:space="preserve">Student Name: </w:t>
      </w:r>
      <w:proofErr w:type="spellStart"/>
      <w:r w:rsidRPr="00517548">
        <w:rPr>
          <w:rFonts w:ascii="Arial" w:hAnsi="Arial" w:cs="Arial"/>
          <w:sz w:val="24"/>
          <w:szCs w:val="24"/>
        </w:rPr>
        <w:t>Shakeel</w:t>
      </w:r>
      <w:proofErr w:type="spellEnd"/>
      <w:r w:rsidRPr="00517548">
        <w:rPr>
          <w:rFonts w:ascii="Arial" w:hAnsi="Arial" w:cs="Arial"/>
          <w:sz w:val="24"/>
          <w:szCs w:val="24"/>
        </w:rPr>
        <w:t xml:space="preserve"> Ahmed</w:t>
      </w:r>
    </w:p>
    <w:p w:rsidR="00193DDC" w:rsidRPr="00517548" w:rsidRDefault="00193DDC" w:rsidP="00193DDC">
      <w:pPr>
        <w:pStyle w:val="ListParagraph"/>
        <w:spacing w:line="360" w:lineRule="auto"/>
        <w:ind w:left="-360"/>
        <w:rPr>
          <w:rFonts w:ascii="Arial" w:hAnsi="Arial" w:cs="Arial"/>
          <w:sz w:val="24"/>
          <w:szCs w:val="24"/>
        </w:rPr>
      </w:pPr>
      <w:r w:rsidRPr="00517548">
        <w:rPr>
          <w:rFonts w:ascii="Arial" w:hAnsi="Arial" w:cs="Arial"/>
          <w:sz w:val="24"/>
          <w:szCs w:val="24"/>
        </w:rPr>
        <w:t xml:space="preserve">                                                           </w:t>
      </w:r>
      <w:r>
        <w:rPr>
          <w:rFonts w:ascii="Arial" w:hAnsi="Arial" w:cs="Arial"/>
          <w:sz w:val="24"/>
          <w:szCs w:val="24"/>
        </w:rPr>
        <w:t xml:space="preserve">                          </w:t>
      </w:r>
      <w:r w:rsidRPr="00517548">
        <w:rPr>
          <w:rFonts w:ascii="Arial" w:hAnsi="Arial" w:cs="Arial"/>
          <w:sz w:val="24"/>
          <w:szCs w:val="24"/>
        </w:rPr>
        <w:t xml:space="preserve">    Student ID# 1507, Assignment # 2, </w:t>
      </w:r>
    </w:p>
    <w:p w:rsidR="00193DDC" w:rsidRPr="00C01C68" w:rsidRDefault="00193DDC" w:rsidP="00193DDC">
      <w:pPr>
        <w:pStyle w:val="ListParagraph"/>
        <w:spacing w:line="360" w:lineRule="auto"/>
        <w:ind w:left="-360"/>
        <w:rPr>
          <w:rFonts w:ascii="Arial" w:hAnsi="Arial" w:cs="Arial"/>
          <w:sz w:val="24"/>
          <w:szCs w:val="24"/>
        </w:rPr>
      </w:pPr>
      <w:r w:rsidRPr="00517548">
        <w:rPr>
          <w:rFonts w:ascii="Arial" w:hAnsi="Arial" w:cs="Arial"/>
          <w:sz w:val="24"/>
          <w:szCs w:val="24"/>
        </w:rPr>
        <w:t xml:space="preserve">                                                                               </w:t>
      </w:r>
      <w:r>
        <w:rPr>
          <w:rFonts w:ascii="Arial" w:hAnsi="Arial" w:cs="Arial"/>
          <w:sz w:val="24"/>
          <w:szCs w:val="24"/>
        </w:rPr>
        <w:t xml:space="preserve">                                           </w:t>
      </w:r>
      <w:r w:rsidR="005107E5">
        <w:rPr>
          <w:rFonts w:ascii="Arial" w:hAnsi="Arial" w:cs="Arial"/>
          <w:sz w:val="24"/>
          <w:szCs w:val="24"/>
        </w:rPr>
        <w:t xml:space="preserve">   Page No: 14</w:t>
      </w:r>
    </w:p>
    <w:p w:rsidR="00193DDC" w:rsidRDefault="00193DDC" w:rsidP="009D7E08">
      <w:pPr>
        <w:pStyle w:val="ListParagraph"/>
        <w:spacing w:line="360" w:lineRule="auto"/>
        <w:ind w:left="-360"/>
        <w:rPr>
          <w:rFonts w:ascii="Arial" w:hAnsi="Arial" w:cs="Arial"/>
          <w:sz w:val="24"/>
          <w:szCs w:val="24"/>
        </w:rPr>
      </w:pPr>
      <w:r>
        <w:rPr>
          <w:rFonts w:ascii="Arial" w:hAnsi="Arial" w:cs="Arial"/>
          <w:sz w:val="24"/>
          <w:szCs w:val="24"/>
        </w:rPr>
        <w:t xml:space="preserve">  </w:t>
      </w:r>
    </w:p>
    <w:p w:rsidR="009D7E08" w:rsidRPr="009D7E08" w:rsidRDefault="009D7E08" w:rsidP="009D7E08">
      <w:pPr>
        <w:pStyle w:val="ListParagraph"/>
        <w:spacing w:line="360" w:lineRule="auto"/>
        <w:ind w:left="-360"/>
        <w:rPr>
          <w:rFonts w:ascii="Arial" w:hAnsi="Arial" w:cs="Arial"/>
          <w:sz w:val="24"/>
          <w:szCs w:val="24"/>
        </w:rPr>
      </w:pPr>
      <w:r w:rsidRPr="009D7E08">
        <w:rPr>
          <w:rFonts w:ascii="Arial" w:hAnsi="Arial" w:cs="Arial"/>
          <w:sz w:val="24"/>
          <w:szCs w:val="24"/>
        </w:rPr>
        <w:t>(2) Of recording classifying and summarizing</w:t>
      </w:r>
    </w:p>
    <w:p w:rsidR="009D7E08" w:rsidRPr="009D7E08" w:rsidRDefault="009D7E08" w:rsidP="009D7E08">
      <w:pPr>
        <w:pStyle w:val="ListParagraph"/>
        <w:spacing w:line="360" w:lineRule="auto"/>
        <w:ind w:left="-360"/>
        <w:rPr>
          <w:rFonts w:ascii="Arial" w:hAnsi="Arial" w:cs="Arial"/>
          <w:sz w:val="24"/>
          <w:szCs w:val="24"/>
        </w:rPr>
      </w:pPr>
      <w:r w:rsidRPr="009D7E08">
        <w:rPr>
          <w:rFonts w:ascii="Arial" w:hAnsi="Arial" w:cs="Arial"/>
          <w:sz w:val="24"/>
          <w:szCs w:val="24"/>
        </w:rPr>
        <w:t>(3) In terms of money</w:t>
      </w:r>
    </w:p>
    <w:p w:rsidR="009D7E08" w:rsidRPr="009D7E08" w:rsidRDefault="009D7E08" w:rsidP="009D7E08">
      <w:pPr>
        <w:pStyle w:val="ListParagraph"/>
        <w:spacing w:line="360" w:lineRule="auto"/>
        <w:ind w:left="-360"/>
        <w:rPr>
          <w:rFonts w:ascii="Arial" w:hAnsi="Arial" w:cs="Arial"/>
          <w:sz w:val="24"/>
          <w:szCs w:val="24"/>
        </w:rPr>
      </w:pPr>
      <w:r w:rsidRPr="009D7E08">
        <w:rPr>
          <w:rFonts w:ascii="Arial" w:hAnsi="Arial" w:cs="Arial"/>
          <w:sz w:val="24"/>
          <w:szCs w:val="24"/>
        </w:rPr>
        <w:t>(4) Transactions and events of financial nature and</w:t>
      </w:r>
    </w:p>
    <w:p w:rsidR="009D7E08" w:rsidRPr="009D7E08" w:rsidRDefault="009D7E08" w:rsidP="009D7E08">
      <w:pPr>
        <w:pStyle w:val="ListParagraph"/>
        <w:spacing w:line="360" w:lineRule="auto"/>
        <w:ind w:left="-360"/>
        <w:rPr>
          <w:rFonts w:ascii="Arial" w:hAnsi="Arial" w:cs="Arial"/>
          <w:sz w:val="24"/>
          <w:szCs w:val="24"/>
        </w:rPr>
      </w:pPr>
      <w:r w:rsidRPr="009D7E08">
        <w:rPr>
          <w:rFonts w:ascii="Arial" w:hAnsi="Arial" w:cs="Arial"/>
          <w:sz w:val="24"/>
          <w:szCs w:val="24"/>
        </w:rPr>
        <w:t>(5) Interpreting the results thereof</w:t>
      </w:r>
    </w:p>
    <w:p w:rsidR="009D7E08" w:rsidRPr="009D7E08" w:rsidRDefault="009D7E08" w:rsidP="009D7E08">
      <w:pPr>
        <w:pStyle w:val="ListParagraph"/>
        <w:spacing w:line="360" w:lineRule="auto"/>
        <w:ind w:left="-360"/>
        <w:rPr>
          <w:rFonts w:ascii="Arial" w:hAnsi="Arial" w:cs="Arial"/>
          <w:sz w:val="24"/>
          <w:szCs w:val="24"/>
        </w:rPr>
      </w:pPr>
      <w:r w:rsidRPr="009D7E08">
        <w:rPr>
          <w:rFonts w:ascii="Arial" w:hAnsi="Arial" w:cs="Arial"/>
          <w:sz w:val="24"/>
          <w:szCs w:val="24"/>
        </w:rPr>
        <w:t xml:space="preserve">Accounting is an art of correctly recording the day to day business transactions: It is a science of keeping the business records in a regular and most systematic manner so as to know the business results </w:t>
      </w:r>
      <w:r>
        <w:rPr>
          <w:rFonts w:ascii="Arial" w:hAnsi="Arial" w:cs="Arial"/>
          <w:sz w:val="24"/>
          <w:szCs w:val="24"/>
        </w:rPr>
        <w:t>with minimum trouble. Therefore</w:t>
      </w:r>
      <w:r w:rsidRPr="009D7E08">
        <w:rPr>
          <w:rFonts w:ascii="Arial" w:hAnsi="Arial" w:cs="Arial"/>
          <w:sz w:val="24"/>
          <w:szCs w:val="24"/>
        </w:rPr>
        <w:t xml:space="preserve"> it is said to be a statistical procedure for the collection, classification and summarization of financial information.</w:t>
      </w:r>
    </w:p>
    <w:p w:rsidR="009D7E08" w:rsidRPr="009D7E08" w:rsidRDefault="009D7E08" w:rsidP="009D7E08">
      <w:pPr>
        <w:pStyle w:val="ListParagraph"/>
        <w:spacing w:line="360" w:lineRule="auto"/>
        <w:ind w:left="-360"/>
        <w:rPr>
          <w:rFonts w:ascii="Arial" w:hAnsi="Arial" w:cs="Arial"/>
          <w:sz w:val="24"/>
          <w:szCs w:val="24"/>
        </w:rPr>
      </w:pPr>
      <w:r w:rsidRPr="009D7E08">
        <w:rPr>
          <w:rFonts w:ascii="Arial" w:hAnsi="Arial" w:cs="Arial"/>
          <w:sz w:val="24"/>
          <w:szCs w:val="24"/>
        </w:rPr>
        <w:t>Objectives of Accounting</w:t>
      </w:r>
    </w:p>
    <w:p w:rsidR="009D7E08" w:rsidRPr="009D7E08" w:rsidRDefault="009D7E08" w:rsidP="009D7E08">
      <w:pPr>
        <w:pStyle w:val="ListParagraph"/>
        <w:spacing w:line="360" w:lineRule="auto"/>
        <w:ind w:left="-360"/>
        <w:rPr>
          <w:rFonts w:ascii="Arial" w:hAnsi="Arial" w:cs="Arial"/>
          <w:sz w:val="24"/>
          <w:szCs w:val="24"/>
        </w:rPr>
      </w:pPr>
      <w:r w:rsidRPr="009D7E08">
        <w:rPr>
          <w:rFonts w:ascii="Arial" w:hAnsi="Arial" w:cs="Arial"/>
          <w:sz w:val="24"/>
          <w:szCs w:val="24"/>
        </w:rPr>
        <w:t>The objectives of accounting are two-fold:</w:t>
      </w:r>
    </w:p>
    <w:p w:rsidR="009D7E08" w:rsidRPr="009D7E08" w:rsidRDefault="009D7E08" w:rsidP="009D7E08">
      <w:pPr>
        <w:pStyle w:val="ListParagraph"/>
        <w:spacing w:line="360" w:lineRule="auto"/>
        <w:ind w:left="-360"/>
        <w:rPr>
          <w:rFonts w:ascii="Arial" w:hAnsi="Arial" w:cs="Arial"/>
          <w:sz w:val="24"/>
          <w:szCs w:val="24"/>
        </w:rPr>
      </w:pPr>
      <w:r w:rsidRPr="009D7E08">
        <w:rPr>
          <w:rFonts w:ascii="Arial" w:hAnsi="Arial" w:cs="Arial"/>
          <w:sz w:val="24"/>
          <w:szCs w:val="24"/>
        </w:rPr>
        <w:t>(1) To record permanently, all business transactions, and</w:t>
      </w:r>
    </w:p>
    <w:p w:rsidR="009D7E08" w:rsidRPr="009D7E08" w:rsidRDefault="009D7E08" w:rsidP="009D7E08">
      <w:pPr>
        <w:pStyle w:val="ListParagraph"/>
        <w:spacing w:line="360" w:lineRule="auto"/>
        <w:ind w:left="-360"/>
        <w:rPr>
          <w:rFonts w:ascii="Arial" w:hAnsi="Arial" w:cs="Arial"/>
          <w:sz w:val="24"/>
          <w:szCs w:val="24"/>
        </w:rPr>
      </w:pPr>
      <w:r w:rsidRPr="009D7E08">
        <w:rPr>
          <w:rFonts w:ascii="Arial" w:hAnsi="Arial" w:cs="Arial"/>
          <w:sz w:val="24"/>
          <w:szCs w:val="24"/>
        </w:rPr>
        <w:t>(2) To show the effect of each transaction and also the combined effect of all such transactions for a given period so as to find out the profit the business has earned or loss incurred, and also to know the correct financial position on a particular date.</w:t>
      </w:r>
    </w:p>
    <w:p w:rsidR="009D7E08" w:rsidRPr="009D7E08" w:rsidRDefault="009D7E08" w:rsidP="009D7E08">
      <w:pPr>
        <w:pStyle w:val="ListParagraph"/>
        <w:spacing w:line="360" w:lineRule="auto"/>
        <w:ind w:left="-360"/>
        <w:rPr>
          <w:rFonts w:ascii="Arial" w:hAnsi="Arial" w:cs="Arial"/>
          <w:sz w:val="24"/>
          <w:szCs w:val="24"/>
        </w:rPr>
      </w:pPr>
      <w:r w:rsidRPr="009D7E08">
        <w:rPr>
          <w:rFonts w:ascii="Arial" w:hAnsi="Arial" w:cs="Arial"/>
          <w:sz w:val="24"/>
          <w:szCs w:val="24"/>
        </w:rPr>
        <w:t>The necessity and importance of accounting can be understood by answering the following questions:</w:t>
      </w:r>
    </w:p>
    <w:p w:rsidR="009D7E08" w:rsidRPr="009D7E08" w:rsidRDefault="009D7E08" w:rsidP="009D7E08">
      <w:pPr>
        <w:pStyle w:val="ListParagraph"/>
        <w:spacing w:line="360" w:lineRule="auto"/>
        <w:ind w:left="-360"/>
        <w:rPr>
          <w:rFonts w:ascii="Arial" w:hAnsi="Arial" w:cs="Arial"/>
          <w:sz w:val="24"/>
          <w:szCs w:val="24"/>
        </w:rPr>
      </w:pPr>
      <w:r w:rsidRPr="009D7E08">
        <w:rPr>
          <w:rFonts w:ascii="Arial" w:hAnsi="Arial" w:cs="Arial"/>
          <w:sz w:val="24"/>
          <w:szCs w:val="24"/>
        </w:rPr>
        <w:t>(1) How much we have earned this year?</w:t>
      </w:r>
    </w:p>
    <w:p w:rsidR="009D7E08" w:rsidRPr="009D7E08" w:rsidRDefault="009D7E08" w:rsidP="009D7E08">
      <w:pPr>
        <w:pStyle w:val="ListParagraph"/>
        <w:spacing w:line="360" w:lineRule="auto"/>
        <w:ind w:left="-360"/>
        <w:rPr>
          <w:rFonts w:ascii="Arial" w:hAnsi="Arial" w:cs="Arial"/>
          <w:sz w:val="24"/>
          <w:szCs w:val="24"/>
        </w:rPr>
      </w:pPr>
      <w:r w:rsidRPr="009D7E08">
        <w:rPr>
          <w:rFonts w:ascii="Arial" w:hAnsi="Arial" w:cs="Arial"/>
          <w:sz w:val="24"/>
          <w:szCs w:val="24"/>
        </w:rPr>
        <w:t>(2) How much was earned during the last year?</w:t>
      </w:r>
    </w:p>
    <w:p w:rsidR="009D7E08" w:rsidRPr="009D7E08" w:rsidRDefault="009D7E08" w:rsidP="009D7E08">
      <w:pPr>
        <w:pStyle w:val="ListParagraph"/>
        <w:spacing w:line="360" w:lineRule="auto"/>
        <w:ind w:left="-360"/>
        <w:rPr>
          <w:rFonts w:ascii="Arial" w:hAnsi="Arial" w:cs="Arial"/>
          <w:sz w:val="24"/>
          <w:szCs w:val="24"/>
        </w:rPr>
      </w:pPr>
      <w:r w:rsidRPr="009D7E08">
        <w:rPr>
          <w:rFonts w:ascii="Arial" w:hAnsi="Arial" w:cs="Arial"/>
          <w:sz w:val="24"/>
          <w:szCs w:val="24"/>
        </w:rPr>
        <w:t>(3) Is our business improving?</w:t>
      </w:r>
    </w:p>
    <w:p w:rsidR="009D7E08" w:rsidRPr="009D7E08" w:rsidRDefault="009D7E08" w:rsidP="009D7E08">
      <w:pPr>
        <w:pStyle w:val="ListParagraph"/>
        <w:spacing w:line="360" w:lineRule="auto"/>
        <w:ind w:left="-360"/>
        <w:rPr>
          <w:rFonts w:ascii="Arial" w:hAnsi="Arial" w:cs="Arial"/>
          <w:sz w:val="24"/>
          <w:szCs w:val="24"/>
        </w:rPr>
      </w:pPr>
      <w:r w:rsidRPr="009D7E08">
        <w:rPr>
          <w:rFonts w:ascii="Arial" w:hAnsi="Arial" w:cs="Arial"/>
          <w:sz w:val="24"/>
          <w:szCs w:val="24"/>
        </w:rPr>
        <w:t>(4) How much cash do we have?</w:t>
      </w:r>
    </w:p>
    <w:p w:rsidR="009D7E08" w:rsidRPr="009D7E08" w:rsidRDefault="009D7E08" w:rsidP="009D7E08">
      <w:pPr>
        <w:pStyle w:val="ListParagraph"/>
        <w:spacing w:line="360" w:lineRule="auto"/>
        <w:ind w:left="-360"/>
        <w:rPr>
          <w:rFonts w:ascii="Arial" w:hAnsi="Arial" w:cs="Arial"/>
          <w:sz w:val="24"/>
          <w:szCs w:val="24"/>
        </w:rPr>
      </w:pPr>
      <w:r w:rsidRPr="009D7E08">
        <w:rPr>
          <w:rFonts w:ascii="Arial" w:hAnsi="Arial" w:cs="Arial"/>
          <w:sz w:val="24"/>
          <w:szCs w:val="24"/>
        </w:rPr>
        <w:t>(5) How much money we owe?</w:t>
      </w:r>
    </w:p>
    <w:p w:rsidR="009D7E08" w:rsidRDefault="009D7E08" w:rsidP="009D7E08">
      <w:pPr>
        <w:pStyle w:val="ListParagraph"/>
        <w:spacing w:line="360" w:lineRule="auto"/>
        <w:ind w:left="-360"/>
        <w:rPr>
          <w:rFonts w:ascii="Arial" w:hAnsi="Arial" w:cs="Arial"/>
          <w:sz w:val="24"/>
          <w:szCs w:val="24"/>
        </w:rPr>
      </w:pPr>
      <w:r w:rsidRPr="009D7E08">
        <w:rPr>
          <w:rFonts w:ascii="Arial" w:hAnsi="Arial" w:cs="Arial"/>
          <w:sz w:val="24"/>
          <w:szCs w:val="24"/>
        </w:rPr>
        <w:t>(6) How much others owe to us?</w:t>
      </w:r>
    </w:p>
    <w:p w:rsidR="005107E5" w:rsidRDefault="005107E5" w:rsidP="009D7E08">
      <w:pPr>
        <w:pStyle w:val="ListParagraph"/>
        <w:spacing w:line="360" w:lineRule="auto"/>
        <w:ind w:left="-360"/>
        <w:rPr>
          <w:rFonts w:ascii="Arial" w:hAnsi="Arial" w:cs="Arial"/>
          <w:sz w:val="24"/>
          <w:szCs w:val="24"/>
        </w:rPr>
      </w:pPr>
    </w:p>
    <w:p w:rsidR="005107E5" w:rsidRPr="005107E5" w:rsidRDefault="005107E5" w:rsidP="005107E5">
      <w:pPr>
        <w:pStyle w:val="ListParagraph"/>
        <w:spacing w:line="360" w:lineRule="auto"/>
        <w:ind w:left="-360"/>
        <w:rPr>
          <w:rFonts w:ascii="Arial" w:hAnsi="Arial" w:cs="Arial"/>
          <w:sz w:val="24"/>
          <w:szCs w:val="24"/>
        </w:rPr>
      </w:pPr>
      <w:r w:rsidRPr="005107E5">
        <w:rPr>
          <w:rFonts w:ascii="Arial" w:hAnsi="Arial" w:cs="Arial"/>
          <w:sz w:val="24"/>
          <w:szCs w:val="24"/>
        </w:rPr>
        <w:t>A common question is whether there is any difference between accounting and bookkeeping.</w:t>
      </w:r>
      <w:r w:rsidR="001674D0">
        <w:rPr>
          <w:rFonts w:ascii="Arial" w:hAnsi="Arial" w:cs="Arial"/>
          <w:sz w:val="24"/>
          <w:szCs w:val="24"/>
        </w:rPr>
        <w:t xml:space="preserve"> We will begin with bookkeeping</w:t>
      </w:r>
      <w:r w:rsidRPr="005107E5">
        <w:rPr>
          <w:rFonts w:ascii="Arial" w:hAnsi="Arial" w:cs="Arial"/>
          <w:sz w:val="24"/>
          <w:szCs w:val="24"/>
        </w:rPr>
        <w:t xml:space="preserve"> since it is essentially a subset of the larger topic of accounting. Bookkeeping is the recordation o</w:t>
      </w:r>
      <w:r>
        <w:rPr>
          <w:rFonts w:ascii="Arial" w:hAnsi="Arial" w:cs="Arial"/>
          <w:sz w:val="24"/>
          <w:szCs w:val="24"/>
        </w:rPr>
        <w:t>f basic accounting transactions</w:t>
      </w:r>
      <w:r w:rsidRPr="005107E5">
        <w:rPr>
          <w:rFonts w:ascii="Arial" w:hAnsi="Arial" w:cs="Arial"/>
          <w:sz w:val="24"/>
          <w:szCs w:val="24"/>
        </w:rPr>
        <w:t xml:space="preserve"> such as:</w:t>
      </w:r>
    </w:p>
    <w:p w:rsidR="005107E5" w:rsidRPr="005107E5" w:rsidRDefault="005107E5" w:rsidP="005107E5">
      <w:pPr>
        <w:pStyle w:val="ListParagraph"/>
        <w:numPr>
          <w:ilvl w:val="0"/>
          <w:numId w:val="15"/>
        </w:numPr>
        <w:spacing w:line="360" w:lineRule="auto"/>
        <w:rPr>
          <w:rFonts w:ascii="Arial" w:hAnsi="Arial" w:cs="Arial"/>
          <w:sz w:val="24"/>
          <w:szCs w:val="24"/>
        </w:rPr>
      </w:pPr>
      <w:r w:rsidRPr="005107E5">
        <w:rPr>
          <w:rFonts w:ascii="Arial" w:hAnsi="Arial" w:cs="Arial"/>
          <w:sz w:val="24"/>
          <w:szCs w:val="24"/>
        </w:rPr>
        <w:t>Issuing invoices to customers</w:t>
      </w:r>
    </w:p>
    <w:p w:rsidR="005107E5" w:rsidRPr="005107E5" w:rsidRDefault="005107E5" w:rsidP="005107E5">
      <w:pPr>
        <w:pStyle w:val="ListParagraph"/>
        <w:numPr>
          <w:ilvl w:val="0"/>
          <w:numId w:val="15"/>
        </w:numPr>
        <w:spacing w:line="360" w:lineRule="auto"/>
        <w:rPr>
          <w:rFonts w:ascii="Arial" w:hAnsi="Arial" w:cs="Arial"/>
          <w:sz w:val="24"/>
          <w:szCs w:val="24"/>
        </w:rPr>
      </w:pPr>
      <w:r w:rsidRPr="005107E5">
        <w:rPr>
          <w:rFonts w:ascii="Arial" w:hAnsi="Arial" w:cs="Arial"/>
          <w:sz w:val="24"/>
          <w:szCs w:val="24"/>
        </w:rPr>
        <w:t>Recording invoices from suppliers</w:t>
      </w:r>
    </w:p>
    <w:p w:rsidR="005107E5" w:rsidRPr="00517548" w:rsidRDefault="005107E5" w:rsidP="005107E5">
      <w:pPr>
        <w:pStyle w:val="ListParagraph"/>
        <w:spacing w:line="360" w:lineRule="auto"/>
        <w:ind w:left="-360"/>
        <w:rPr>
          <w:rFonts w:ascii="Arial" w:hAnsi="Arial" w:cs="Arial"/>
          <w:sz w:val="24"/>
          <w:szCs w:val="24"/>
        </w:rPr>
      </w:pPr>
      <w:r>
        <w:rPr>
          <w:rFonts w:ascii="Arial" w:hAnsi="Arial" w:cs="Arial"/>
          <w:sz w:val="24"/>
          <w:szCs w:val="24"/>
        </w:rPr>
        <w:lastRenderedPageBreak/>
        <w:t xml:space="preserve">                                                                                             </w:t>
      </w:r>
      <w:r w:rsidRPr="00517548">
        <w:rPr>
          <w:rFonts w:ascii="Arial" w:hAnsi="Arial" w:cs="Arial"/>
          <w:sz w:val="24"/>
          <w:szCs w:val="24"/>
        </w:rPr>
        <w:t xml:space="preserve">Student Name: </w:t>
      </w:r>
      <w:proofErr w:type="spellStart"/>
      <w:r w:rsidRPr="00517548">
        <w:rPr>
          <w:rFonts w:ascii="Arial" w:hAnsi="Arial" w:cs="Arial"/>
          <w:sz w:val="24"/>
          <w:szCs w:val="24"/>
        </w:rPr>
        <w:t>Shakeel</w:t>
      </w:r>
      <w:proofErr w:type="spellEnd"/>
      <w:r w:rsidRPr="00517548">
        <w:rPr>
          <w:rFonts w:ascii="Arial" w:hAnsi="Arial" w:cs="Arial"/>
          <w:sz w:val="24"/>
          <w:szCs w:val="24"/>
        </w:rPr>
        <w:t xml:space="preserve"> Ahmed</w:t>
      </w:r>
    </w:p>
    <w:p w:rsidR="005107E5" w:rsidRPr="00517548" w:rsidRDefault="005107E5" w:rsidP="005107E5">
      <w:pPr>
        <w:pStyle w:val="ListParagraph"/>
        <w:spacing w:line="360" w:lineRule="auto"/>
        <w:ind w:left="-360"/>
        <w:rPr>
          <w:rFonts w:ascii="Arial" w:hAnsi="Arial" w:cs="Arial"/>
          <w:sz w:val="24"/>
          <w:szCs w:val="24"/>
        </w:rPr>
      </w:pPr>
      <w:r w:rsidRPr="00517548">
        <w:rPr>
          <w:rFonts w:ascii="Arial" w:hAnsi="Arial" w:cs="Arial"/>
          <w:sz w:val="24"/>
          <w:szCs w:val="24"/>
        </w:rPr>
        <w:t xml:space="preserve">                                                           </w:t>
      </w:r>
      <w:r>
        <w:rPr>
          <w:rFonts w:ascii="Arial" w:hAnsi="Arial" w:cs="Arial"/>
          <w:sz w:val="24"/>
          <w:szCs w:val="24"/>
        </w:rPr>
        <w:t xml:space="preserve">                          </w:t>
      </w:r>
      <w:r w:rsidRPr="00517548">
        <w:rPr>
          <w:rFonts w:ascii="Arial" w:hAnsi="Arial" w:cs="Arial"/>
          <w:sz w:val="24"/>
          <w:szCs w:val="24"/>
        </w:rPr>
        <w:t xml:space="preserve">    Student ID# 1507, Assignment # 2, </w:t>
      </w:r>
    </w:p>
    <w:p w:rsidR="005107E5" w:rsidRPr="005107E5" w:rsidRDefault="005107E5" w:rsidP="005107E5">
      <w:pPr>
        <w:pStyle w:val="ListParagraph"/>
        <w:spacing w:line="360" w:lineRule="auto"/>
        <w:ind w:left="-360"/>
        <w:rPr>
          <w:rFonts w:ascii="Arial" w:hAnsi="Arial" w:cs="Arial"/>
          <w:sz w:val="24"/>
          <w:szCs w:val="24"/>
        </w:rPr>
      </w:pPr>
      <w:r w:rsidRPr="00517548">
        <w:rPr>
          <w:rFonts w:ascii="Arial" w:hAnsi="Arial" w:cs="Arial"/>
          <w:sz w:val="24"/>
          <w:szCs w:val="24"/>
        </w:rPr>
        <w:t xml:space="preserve">                                                                               </w:t>
      </w:r>
      <w:r>
        <w:rPr>
          <w:rFonts w:ascii="Arial" w:hAnsi="Arial" w:cs="Arial"/>
          <w:sz w:val="24"/>
          <w:szCs w:val="24"/>
        </w:rPr>
        <w:t xml:space="preserve">                                              Page No: 15</w:t>
      </w:r>
    </w:p>
    <w:p w:rsidR="005107E5" w:rsidRPr="005107E5" w:rsidRDefault="005107E5" w:rsidP="005107E5">
      <w:pPr>
        <w:pStyle w:val="ListParagraph"/>
        <w:numPr>
          <w:ilvl w:val="0"/>
          <w:numId w:val="15"/>
        </w:numPr>
        <w:spacing w:line="360" w:lineRule="auto"/>
        <w:rPr>
          <w:rFonts w:ascii="Arial" w:hAnsi="Arial" w:cs="Arial"/>
          <w:sz w:val="24"/>
          <w:szCs w:val="24"/>
        </w:rPr>
      </w:pPr>
      <w:r w:rsidRPr="005107E5">
        <w:rPr>
          <w:rFonts w:ascii="Arial" w:hAnsi="Arial" w:cs="Arial"/>
          <w:sz w:val="24"/>
          <w:szCs w:val="24"/>
        </w:rPr>
        <w:t>Recording cash receipts from customers</w:t>
      </w:r>
    </w:p>
    <w:p w:rsidR="005107E5" w:rsidRPr="005107E5" w:rsidRDefault="005107E5" w:rsidP="005107E5">
      <w:pPr>
        <w:pStyle w:val="ListParagraph"/>
        <w:numPr>
          <w:ilvl w:val="0"/>
          <w:numId w:val="15"/>
        </w:numPr>
        <w:spacing w:line="360" w:lineRule="auto"/>
        <w:rPr>
          <w:rFonts w:ascii="Arial" w:hAnsi="Arial" w:cs="Arial"/>
          <w:sz w:val="24"/>
          <w:szCs w:val="24"/>
        </w:rPr>
      </w:pPr>
      <w:r w:rsidRPr="005107E5">
        <w:rPr>
          <w:rFonts w:ascii="Arial" w:hAnsi="Arial" w:cs="Arial"/>
          <w:sz w:val="24"/>
          <w:szCs w:val="24"/>
        </w:rPr>
        <w:t>Paying suppliers</w:t>
      </w:r>
    </w:p>
    <w:p w:rsidR="005107E5" w:rsidRPr="005107E5" w:rsidRDefault="005107E5" w:rsidP="005107E5">
      <w:pPr>
        <w:pStyle w:val="ListParagraph"/>
        <w:numPr>
          <w:ilvl w:val="0"/>
          <w:numId w:val="15"/>
        </w:numPr>
        <w:spacing w:line="360" w:lineRule="auto"/>
        <w:rPr>
          <w:rFonts w:ascii="Arial" w:hAnsi="Arial" w:cs="Arial"/>
          <w:sz w:val="24"/>
          <w:szCs w:val="24"/>
        </w:rPr>
      </w:pPr>
      <w:r w:rsidRPr="005107E5">
        <w:rPr>
          <w:rFonts w:ascii="Arial" w:hAnsi="Arial" w:cs="Arial"/>
          <w:sz w:val="24"/>
          <w:szCs w:val="24"/>
        </w:rPr>
        <w:t>Recording changes in inventory</w:t>
      </w:r>
    </w:p>
    <w:p w:rsidR="005107E5" w:rsidRPr="005107E5" w:rsidRDefault="005107E5" w:rsidP="005107E5">
      <w:pPr>
        <w:pStyle w:val="ListParagraph"/>
        <w:numPr>
          <w:ilvl w:val="0"/>
          <w:numId w:val="15"/>
        </w:numPr>
        <w:spacing w:line="360" w:lineRule="auto"/>
        <w:rPr>
          <w:rFonts w:ascii="Arial" w:hAnsi="Arial" w:cs="Arial"/>
          <w:sz w:val="24"/>
          <w:szCs w:val="24"/>
        </w:rPr>
      </w:pPr>
      <w:r w:rsidRPr="005107E5">
        <w:rPr>
          <w:rFonts w:ascii="Arial" w:hAnsi="Arial" w:cs="Arial"/>
          <w:sz w:val="24"/>
          <w:szCs w:val="24"/>
        </w:rPr>
        <w:t>Processing payroll</w:t>
      </w:r>
    </w:p>
    <w:p w:rsidR="005107E5" w:rsidRPr="005107E5" w:rsidRDefault="005107E5" w:rsidP="005107E5">
      <w:pPr>
        <w:pStyle w:val="ListParagraph"/>
        <w:numPr>
          <w:ilvl w:val="0"/>
          <w:numId w:val="15"/>
        </w:numPr>
        <w:spacing w:line="360" w:lineRule="auto"/>
        <w:rPr>
          <w:rFonts w:ascii="Arial" w:hAnsi="Arial" w:cs="Arial"/>
          <w:sz w:val="24"/>
          <w:szCs w:val="24"/>
        </w:rPr>
      </w:pPr>
      <w:r w:rsidRPr="005107E5">
        <w:rPr>
          <w:rFonts w:ascii="Arial" w:hAnsi="Arial" w:cs="Arial"/>
          <w:sz w:val="24"/>
          <w:szCs w:val="24"/>
        </w:rPr>
        <w:t>Processing petty cash transactions</w:t>
      </w:r>
    </w:p>
    <w:p w:rsidR="005107E5" w:rsidRPr="005107E5" w:rsidRDefault="005107E5" w:rsidP="005107E5">
      <w:pPr>
        <w:pStyle w:val="ListParagraph"/>
        <w:spacing w:line="360" w:lineRule="auto"/>
        <w:ind w:left="-360"/>
        <w:rPr>
          <w:rFonts w:ascii="Arial" w:hAnsi="Arial" w:cs="Arial"/>
          <w:sz w:val="24"/>
          <w:szCs w:val="24"/>
        </w:rPr>
      </w:pPr>
      <w:r w:rsidRPr="005107E5">
        <w:rPr>
          <w:rFonts w:ascii="Arial" w:hAnsi="Arial" w:cs="Arial"/>
          <w:sz w:val="24"/>
          <w:szCs w:val="24"/>
        </w:rPr>
        <w:t>These transa</w:t>
      </w:r>
      <w:r>
        <w:rPr>
          <w:rFonts w:ascii="Arial" w:hAnsi="Arial" w:cs="Arial"/>
          <w:sz w:val="24"/>
          <w:szCs w:val="24"/>
        </w:rPr>
        <w:t>ctions are mechanical in nature</w:t>
      </w:r>
      <w:r w:rsidRPr="005107E5">
        <w:rPr>
          <w:rFonts w:ascii="Arial" w:hAnsi="Arial" w:cs="Arial"/>
          <w:sz w:val="24"/>
          <w:szCs w:val="24"/>
        </w:rPr>
        <w:t xml:space="preserve"> that is, the bookkeeper follows a prescribed set of procedures on a repetitive basis to record a common activity. These common bookkeeping tasks are entirely adequate for the accounting needs of a small business.</w:t>
      </w:r>
    </w:p>
    <w:p w:rsidR="005107E5" w:rsidRPr="005107E5" w:rsidRDefault="005107E5" w:rsidP="005107E5">
      <w:pPr>
        <w:pStyle w:val="ListParagraph"/>
        <w:spacing w:line="360" w:lineRule="auto"/>
        <w:ind w:left="-360"/>
        <w:rPr>
          <w:rFonts w:ascii="Arial" w:hAnsi="Arial" w:cs="Arial"/>
          <w:sz w:val="24"/>
          <w:szCs w:val="24"/>
        </w:rPr>
      </w:pPr>
      <w:r w:rsidRPr="005107E5">
        <w:rPr>
          <w:rFonts w:ascii="Arial" w:hAnsi="Arial" w:cs="Arial"/>
          <w:sz w:val="24"/>
          <w:szCs w:val="24"/>
        </w:rPr>
        <w:t>A bookkeeper could compile financial statements from the trans</w:t>
      </w:r>
      <w:r>
        <w:rPr>
          <w:rFonts w:ascii="Arial" w:hAnsi="Arial" w:cs="Arial"/>
          <w:sz w:val="24"/>
          <w:szCs w:val="24"/>
        </w:rPr>
        <w:t>actions just described. However</w:t>
      </w:r>
      <w:r w:rsidRPr="005107E5">
        <w:rPr>
          <w:rFonts w:ascii="Arial" w:hAnsi="Arial" w:cs="Arial"/>
          <w:sz w:val="24"/>
          <w:szCs w:val="24"/>
        </w:rPr>
        <w:t xml:space="preserve"> those financial statements wo</w:t>
      </w:r>
      <w:r>
        <w:rPr>
          <w:rFonts w:ascii="Arial" w:hAnsi="Arial" w:cs="Arial"/>
          <w:sz w:val="24"/>
          <w:szCs w:val="24"/>
        </w:rPr>
        <w:t>uld be incorrect to some extent</w:t>
      </w:r>
      <w:r w:rsidRPr="005107E5">
        <w:rPr>
          <w:rFonts w:ascii="Arial" w:hAnsi="Arial" w:cs="Arial"/>
          <w:sz w:val="24"/>
          <w:szCs w:val="24"/>
        </w:rPr>
        <w:t xml:space="preserve"> because they would not include the following additional actions that are usually handled by an accountant:</w:t>
      </w:r>
    </w:p>
    <w:p w:rsidR="005107E5" w:rsidRPr="005107E5" w:rsidRDefault="005107E5" w:rsidP="005107E5">
      <w:pPr>
        <w:pStyle w:val="ListParagraph"/>
        <w:numPr>
          <w:ilvl w:val="0"/>
          <w:numId w:val="16"/>
        </w:numPr>
        <w:spacing w:line="360" w:lineRule="auto"/>
        <w:rPr>
          <w:rFonts w:ascii="Arial" w:hAnsi="Arial" w:cs="Arial"/>
          <w:sz w:val="24"/>
          <w:szCs w:val="24"/>
        </w:rPr>
      </w:pPr>
      <w:r w:rsidRPr="005107E5">
        <w:rPr>
          <w:rFonts w:ascii="Arial" w:hAnsi="Arial" w:cs="Arial"/>
          <w:sz w:val="24"/>
          <w:szCs w:val="24"/>
        </w:rPr>
        <w:t>Accruing or deferring expenses</w:t>
      </w:r>
    </w:p>
    <w:p w:rsidR="005107E5" w:rsidRPr="005107E5" w:rsidRDefault="005107E5" w:rsidP="005107E5">
      <w:pPr>
        <w:pStyle w:val="ListParagraph"/>
        <w:numPr>
          <w:ilvl w:val="0"/>
          <w:numId w:val="16"/>
        </w:numPr>
        <w:spacing w:line="360" w:lineRule="auto"/>
        <w:rPr>
          <w:rFonts w:ascii="Arial" w:hAnsi="Arial" w:cs="Arial"/>
          <w:sz w:val="24"/>
          <w:szCs w:val="24"/>
        </w:rPr>
      </w:pPr>
      <w:r w:rsidRPr="005107E5">
        <w:rPr>
          <w:rFonts w:ascii="Arial" w:hAnsi="Arial" w:cs="Arial"/>
          <w:sz w:val="24"/>
          <w:szCs w:val="24"/>
        </w:rPr>
        <w:t>Accruing or deferring revenue</w:t>
      </w:r>
    </w:p>
    <w:p w:rsidR="005107E5" w:rsidRPr="005107E5" w:rsidRDefault="005107E5" w:rsidP="005107E5">
      <w:pPr>
        <w:pStyle w:val="ListParagraph"/>
        <w:spacing w:line="360" w:lineRule="auto"/>
        <w:ind w:left="-360"/>
        <w:rPr>
          <w:rFonts w:ascii="Arial" w:hAnsi="Arial" w:cs="Arial"/>
          <w:sz w:val="24"/>
          <w:szCs w:val="24"/>
        </w:rPr>
      </w:pPr>
      <w:r w:rsidRPr="005107E5">
        <w:rPr>
          <w:rFonts w:ascii="Arial" w:hAnsi="Arial" w:cs="Arial"/>
          <w:sz w:val="24"/>
          <w:szCs w:val="24"/>
        </w:rPr>
        <w:t>The broader field of accounting includes the use</w:t>
      </w:r>
      <w:r>
        <w:rPr>
          <w:rFonts w:ascii="Arial" w:hAnsi="Arial" w:cs="Arial"/>
          <w:sz w:val="24"/>
          <w:szCs w:val="24"/>
        </w:rPr>
        <w:t xml:space="preserve"> of these accruals. In addition</w:t>
      </w:r>
      <w:r w:rsidRPr="005107E5">
        <w:rPr>
          <w:rFonts w:ascii="Arial" w:hAnsi="Arial" w:cs="Arial"/>
          <w:sz w:val="24"/>
          <w:szCs w:val="24"/>
        </w:rPr>
        <w:t xml:space="preserve"> accounting encompasses the following activities:</w:t>
      </w:r>
    </w:p>
    <w:p w:rsidR="005107E5" w:rsidRPr="005107E5" w:rsidRDefault="005107E5" w:rsidP="005107E5">
      <w:pPr>
        <w:pStyle w:val="ListParagraph"/>
        <w:numPr>
          <w:ilvl w:val="0"/>
          <w:numId w:val="17"/>
        </w:numPr>
        <w:spacing w:line="360" w:lineRule="auto"/>
        <w:rPr>
          <w:rFonts w:ascii="Arial" w:hAnsi="Arial" w:cs="Arial"/>
          <w:sz w:val="24"/>
          <w:szCs w:val="24"/>
        </w:rPr>
      </w:pPr>
      <w:r w:rsidRPr="005107E5">
        <w:rPr>
          <w:rFonts w:ascii="Arial" w:hAnsi="Arial" w:cs="Arial"/>
          <w:sz w:val="24"/>
          <w:szCs w:val="24"/>
        </w:rPr>
        <w:t>Creating the chart of accounts</w:t>
      </w:r>
    </w:p>
    <w:p w:rsidR="005107E5" w:rsidRPr="005107E5" w:rsidRDefault="005107E5" w:rsidP="005107E5">
      <w:pPr>
        <w:pStyle w:val="ListParagraph"/>
        <w:numPr>
          <w:ilvl w:val="0"/>
          <w:numId w:val="17"/>
        </w:numPr>
        <w:spacing w:line="360" w:lineRule="auto"/>
        <w:rPr>
          <w:rFonts w:ascii="Arial" w:hAnsi="Arial" w:cs="Arial"/>
          <w:sz w:val="24"/>
          <w:szCs w:val="24"/>
        </w:rPr>
      </w:pPr>
      <w:r w:rsidRPr="005107E5">
        <w:rPr>
          <w:rFonts w:ascii="Arial" w:hAnsi="Arial" w:cs="Arial"/>
          <w:sz w:val="24"/>
          <w:szCs w:val="24"/>
        </w:rPr>
        <w:t>Setting up the general ledger</w:t>
      </w:r>
    </w:p>
    <w:p w:rsidR="005107E5" w:rsidRPr="005107E5" w:rsidRDefault="005107E5" w:rsidP="005107E5">
      <w:pPr>
        <w:pStyle w:val="ListParagraph"/>
        <w:numPr>
          <w:ilvl w:val="0"/>
          <w:numId w:val="17"/>
        </w:numPr>
        <w:spacing w:line="360" w:lineRule="auto"/>
        <w:rPr>
          <w:rFonts w:ascii="Arial" w:hAnsi="Arial" w:cs="Arial"/>
          <w:sz w:val="24"/>
          <w:szCs w:val="24"/>
        </w:rPr>
      </w:pPr>
      <w:r w:rsidRPr="005107E5">
        <w:rPr>
          <w:rFonts w:ascii="Arial" w:hAnsi="Arial" w:cs="Arial"/>
          <w:sz w:val="24"/>
          <w:szCs w:val="24"/>
        </w:rPr>
        <w:t>Designing the financial statements</w:t>
      </w:r>
    </w:p>
    <w:p w:rsidR="005107E5" w:rsidRPr="005107E5" w:rsidRDefault="005107E5" w:rsidP="005107E5">
      <w:pPr>
        <w:pStyle w:val="ListParagraph"/>
        <w:numPr>
          <w:ilvl w:val="0"/>
          <w:numId w:val="17"/>
        </w:numPr>
        <w:spacing w:line="360" w:lineRule="auto"/>
        <w:rPr>
          <w:rFonts w:ascii="Arial" w:hAnsi="Arial" w:cs="Arial"/>
          <w:sz w:val="24"/>
          <w:szCs w:val="24"/>
        </w:rPr>
      </w:pPr>
      <w:r w:rsidRPr="005107E5">
        <w:rPr>
          <w:rFonts w:ascii="Arial" w:hAnsi="Arial" w:cs="Arial"/>
          <w:sz w:val="24"/>
          <w:szCs w:val="24"/>
        </w:rPr>
        <w:t>Issuing customized management reports to address specific issues</w:t>
      </w:r>
    </w:p>
    <w:p w:rsidR="005107E5" w:rsidRPr="005107E5" w:rsidRDefault="005107E5" w:rsidP="005107E5">
      <w:pPr>
        <w:pStyle w:val="ListParagraph"/>
        <w:numPr>
          <w:ilvl w:val="0"/>
          <w:numId w:val="17"/>
        </w:numPr>
        <w:spacing w:line="360" w:lineRule="auto"/>
        <w:rPr>
          <w:rFonts w:ascii="Arial" w:hAnsi="Arial" w:cs="Arial"/>
          <w:sz w:val="24"/>
          <w:szCs w:val="24"/>
        </w:rPr>
      </w:pPr>
      <w:r w:rsidRPr="005107E5">
        <w:rPr>
          <w:rFonts w:ascii="Arial" w:hAnsi="Arial" w:cs="Arial"/>
          <w:sz w:val="24"/>
          <w:szCs w:val="24"/>
        </w:rPr>
        <w:t>Altering the classification or recordation of transactions to meet certain accounting standards</w:t>
      </w:r>
    </w:p>
    <w:p w:rsidR="005107E5" w:rsidRPr="005107E5" w:rsidRDefault="005107E5" w:rsidP="005107E5">
      <w:pPr>
        <w:pStyle w:val="ListParagraph"/>
        <w:numPr>
          <w:ilvl w:val="0"/>
          <w:numId w:val="17"/>
        </w:numPr>
        <w:spacing w:line="360" w:lineRule="auto"/>
        <w:rPr>
          <w:rFonts w:ascii="Arial" w:hAnsi="Arial" w:cs="Arial"/>
          <w:sz w:val="24"/>
          <w:szCs w:val="24"/>
        </w:rPr>
      </w:pPr>
      <w:r w:rsidRPr="005107E5">
        <w:rPr>
          <w:rFonts w:ascii="Arial" w:hAnsi="Arial" w:cs="Arial"/>
          <w:sz w:val="24"/>
          <w:szCs w:val="24"/>
        </w:rPr>
        <w:t>Creating a budget and comparing it to actual results</w:t>
      </w:r>
    </w:p>
    <w:p w:rsidR="005107E5" w:rsidRPr="005107E5" w:rsidRDefault="005107E5" w:rsidP="005107E5">
      <w:pPr>
        <w:pStyle w:val="ListParagraph"/>
        <w:numPr>
          <w:ilvl w:val="0"/>
          <w:numId w:val="17"/>
        </w:numPr>
        <w:spacing w:line="360" w:lineRule="auto"/>
        <w:rPr>
          <w:rFonts w:ascii="Arial" w:hAnsi="Arial" w:cs="Arial"/>
          <w:sz w:val="24"/>
          <w:szCs w:val="24"/>
        </w:rPr>
      </w:pPr>
      <w:r w:rsidRPr="005107E5">
        <w:rPr>
          <w:rFonts w:ascii="Arial" w:hAnsi="Arial" w:cs="Arial"/>
          <w:sz w:val="24"/>
          <w:szCs w:val="24"/>
        </w:rPr>
        <w:t>Compiling tax returns from the financial information</w:t>
      </w:r>
    </w:p>
    <w:p w:rsidR="005107E5" w:rsidRPr="005107E5" w:rsidRDefault="005107E5" w:rsidP="005107E5">
      <w:pPr>
        <w:pStyle w:val="ListParagraph"/>
        <w:numPr>
          <w:ilvl w:val="0"/>
          <w:numId w:val="17"/>
        </w:numPr>
        <w:spacing w:line="360" w:lineRule="auto"/>
        <w:rPr>
          <w:rFonts w:ascii="Arial" w:hAnsi="Arial" w:cs="Arial"/>
          <w:sz w:val="24"/>
          <w:szCs w:val="24"/>
        </w:rPr>
      </w:pPr>
      <w:r w:rsidRPr="005107E5">
        <w:rPr>
          <w:rFonts w:ascii="Arial" w:hAnsi="Arial" w:cs="Arial"/>
          <w:sz w:val="24"/>
          <w:szCs w:val="24"/>
        </w:rPr>
        <w:t>Creating a set of controls within which the financial system operates</w:t>
      </w:r>
    </w:p>
    <w:p w:rsidR="005107E5" w:rsidRPr="005107E5" w:rsidRDefault="005107E5" w:rsidP="005107E5">
      <w:pPr>
        <w:pStyle w:val="ListParagraph"/>
        <w:numPr>
          <w:ilvl w:val="0"/>
          <w:numId w:val="17"/>
        </w:numPr>
        <w:spacing w:line="360" w:lineRule="auto"/>
        <w:rPr>
          <w:rFonts w:ascii="Arial" w:hAnsi="Arial" w:cs="Arial"/>
          <w:sz w:val="24"/>
          <w:szCs w:val="24"/>
        </w:rPr>
      </w:pPr>
      <w:r w:rsidRPr="005107E5">
        <w:rPr>
          <w:rFonts w:ascii="Arial" w:hAnsi="Arial" w:cs="Arial"/>
          <w:sz w:val="24"/>
          <w:szCs w:val="24"/>
        </w:rPr>
        <w:t>Designing a record keeping, archiving, and document destruction system</w:t>
      </w:r>
    </w:p>
    <w:p w:rsidR="005107E5" w:rsidRPr="005107E5" w:rsidRDefault="005107E5" w:rsidP="005107E5">
      <w:pPr>
        <w:pStyle w:val="ListParagraph"/>
        <w:spacing w:line="360" w:lineRule="auto"/>
        <w:ind w:left="-360"/>
        <w:rPr>
          <w:rFonts w:ascii="Arial" w:hAnsi="Arial" w:cs="Arial"/>
          <w:sz w:val="24"/>
          <w:szCs w:val="24"/>
        </w:rPr>
      </w:pPr>
      <w:r>
        <w:rPr>
          <w:rFonts w:ascii="Arial" w:hAnsi="Arial" w:cs="Arial"/>
          <w:sz w:val="24"/>
          <w:szCs w:val="24"/>
        </w:rPr>
        <w:t xml:space="preserve">Usually </w:t>
      </w:r>
      <w:r w:rsidRPr="005107E5">
        <w:rPr>
          <w:rFonts w:ascii="Arial" w:hAnsi="Arial" w:cs="Arial"/>
          <w:sz w:val="24"/>
          <w:szCs w:val="24"/>
        </w:rPr>
        <w:t>there is at least one trained accountant responsible for the accounting operations of a</w:t>
      </w:r>
      <w:r>
        <w:rPr>
          <w:rFonts w:ascii="Arial" w:hAnsi="Arial" w:cs="Arial"/>
          <w:sz w:val="24"/>
          <w:szCs w:val="24"/>
        </w:rPr>
        <w:t xml:space="preserve"> medium to large-sized business</w:t>
      </w:r>
      <w:r w:rsidRPr="005107E5">
        <w:rPr>
          <w:rFonts w:ascii="Arial" w:hAnsi="Arial" w:cs="Arial"/>
          <w:sz w:val="24"/>
          <w:szCs w:val="24"/>
        </w:rPr>
        <w:t xml:space="preserve"> and who sets up the procedures that are then followed by a larger number of bookkeepers.</w:t>
      </w:r>
    </w:p>
    <w:p w:rsidR="00C22F5B" w:rsidRDefault="00C22F5B" w:rsidP="005107E5">
      <w:pPr>
        <w:pStyle w:val="ListParagraph"/>
        <w:spacing w:line="360" w:lineRule="auto"/>
        <w:ind w:left="-360"/>
        <w:rPr>
          <w:rFonts w:ascii="Arial" w:hAnsi="Arial" w:cs="Arial"/>
          <w:sz w:val="24"/>
          <w:szCs w:val="24"/>
        </w:rPr>
      </w:pPr>
    </w:p>
    <w:p w:rsidR="00C22F5B" w:rsidRDefault="00C22F5B" w:rsidP="005107E5">
      <w:pPr>
        <w:pStyle w:val="ListParagraph"/>
        <w:spacing w:line="360" w:lineRule="auto"/>
        <w:ind w:left="-360"/>
        <w:rPr>
          <w:rFonts w:ascii="Arial" w:hAnsi="Arial" w:cs="Arial"/>
          <w:sz w:val="24"/>
          <w:szCs w:val="24"/>
        </w:rPr>
      </w:pPr>
    </w:p>
    <w:p w:rsidR="00C22F5B" w:rsidRPr="00517548" w:rsidRDefault="00C22F5B" w:rsidP="00C22F5B">
      <w:pPr>
        <w:pStyle w:val="ListParagraph"/>
        <w:spacing w:line="360" w:lineRule="auto"/>
        <w:ind w:left="-360"/>
        <w:rPr>
          <w:rFonts w:ascii="Arial" w:hAnsi="Arial" w:cs="Arial"/>
          <w:sz w:val="24"/>
          <w:szCs w:val="24"/>
        </w:rPr>
      </w:pPr>
      <w:r>
        <w:rPr>
          <w:rFonts w:ascii="Arial" w:hAnsi="Arial" w:cs="Arial"/>
          <w:sz w:val="24"/>
          <w:szCs w:val="24"/>
        </w:rPr>
        <w:lastRenderedPageBreak/>
        <w:t xml:space="preserve">                                                                                             </w:t>
      </w:r>
      <w:r w:rsidRPr="00517548">
        <w:rPr>
          <w:rFonts w:ascii="Arial" w:hAnsi="Arial" w:cs="Arial"/>
          <w:sz w:val="24"/>
          <w:szCs w:val="24"/>
        </w:rPr>
        <w:t xml:space="preserve">Student Name: </w:t>
      </w:r>
      <w:proofErr w:type="spellStart"/>
      <w:r w:rsidRPr="00517548">
        <w:rPr>
          <w:rFonts w:ascii="Arial" w:hAnsi="Arial" w:cs="Arial"/>
          <w:sz w:val="24"/>
          <w:szCs w:val="24"/>
        </w:rPr>
        <w:t>Shakeel</w:t>
      </w:r>
      <w:proofErr w:type="spellEnd"/>
      <w:r w:rsidRPr="00517548">
        <w:rPr>
          <w:rFonts w:ascii="Arial" w:hAnsi="Arial" w:cs="Arial"/>
          <w:sz w:val="24"/>
          <w:szCs w:val="24"/>
        </w:rPr>
        <w:t xml:space="preserve"> Ahmed</w:t>
      </w:r>
    </w:p>
    <w:p w:rsidR="00C22F5B" w:rsidRPr="00517548" w:rsidRDefault="00C22F5B" w:rsidP="00C22F5B">
      <w:pPr>
        <w:pStyle w:val="ListParagraph"/>
        <w:spacing w:line="360" w:lineRule="auto"/>
        <w:ind w:left="-360"/>
        <w:rPr>
          <w:rFonts w:ascii="Arial" w:hAnsi="Arial" w:cs="Arial"/>
          <w:sz w:val="24"/>
          <w:szCs w:val="24"/>
        </w:rPr>
      </w:pPr>
      <w:r w:rsidRPr="00517548">
        <w:rPr>
          <w:rFonts w:ascii="Arial" w:hAnsi="Arial" w:cs="Arial"/>
          <w:sz w:val="24"/>
          <w:szCs w:val="24"/>
        </w:rPr>
        <w:t xml:space="preserve">                                                           </w:t>
      </w:r>
      <w:r>
        <w:rPr>
          <w:rFonts w:ascii="Arial" w:hAnsi="Arial" w:cs="Arial"/>
          <w:sz w:val="24"/>
          <w:szCs w:val="24"/>
        </w:rPr>
        <w:t xml:space="preserve">                          </w:t>
      </w:r>
      <w:r w:rsidRPr="00517548">
        <w:rPr>
          <w:rFonts w:ascii="Arial" w:hAnsi="Arial" w:cs="Arial"/>
          <w:sz w:val="24"/>
          <w:szCs w:val="24"/>
        </w:rPr>
        <w:t xml:space="preserve">    Student ID# 1507, Assignment # 2, </w:t>
      </w:r>
    </w:p>
    <w:p w:rsidR="00C22F5B" w:rsidRPr="00C01C68" w:rsidRDefault="00C22F5B" w:rsidP="00C22F5B">
      <w:pPr>
        <w:pStyle w:val="ListParagraph"/>
        <w:spacing w:line="360" w:lineRule="auto"/>
        <w:ind w:left="-360"/>
        <w:rPr>
          <w:rFonts w:ascii="Arial" w:hAnsi="Arial" w:cs="Arial"/>
          <w:sz w:val="24"/>
          <w:szCs w:val="24"/>
        </w:rPr>
      </w:pPr>
      <w:r w:rsidRPr="00517548">
        <w:rPr>
          <w:rFonts w:ascii="Arial" w:hAnsi="Arial" w:cs="Arial"/>
          <w:sz w:val="24"/>
          <w:szCs w:val="24"/>
        </w:rPr>
        <w:t xml:space="preserve">                                                                               </w:t>
      </w:r>
      <w:r>
        <w:rPr>
          <w:rFonts w:ascii="Arial" w:hAnsi="Arial" w:cs="Arial"/>
          <w:sz w:val="24"/>
          <w:szCs w:val="24"/>
        </w:rPr>
        <w:t xml:space="preserve">                                              Page No: 16</w:t>
      </w:r>
    </w:p>
    <w:p w:rsidR="00C22F5B" w:rsidRDefault="00C22F5B" w:rsidP="005107E5">
      <w:pPr>
        <w:pStyle w:val="ListParagraph"/>
        <w:spacing w:line="360" w:lineRule="auto"/>
        <w:ind w:left="-360"/>
        <w:rPr>
          <w:rFonts w:ascii="Arial" w:hAnsi="Arial" w:cs="Arial"/>
          <w:sz w:val="24"/>
          <w:szCs w:val="24"/>
        </w:rPr>
      </w:pPr>
    </w:p>
    <w:p w:rsidR="005107E5" w:rsidRPr="005107E5" w:rsidRDefault="005107E5" w:rsidP="005107E5">
      <w:pPr>
        <w:pStyle w:val="ListParagraph"/>
        <w:spacing w:line="360" w:lineRule="auto"/>
        <w:ind w:left="-360"/>
        <w:rPr>
          <w:rFonts w:ascii="Arial" w:hAnsi="Arial" w:cs="Arial"/>
          <w:sz w:val="24"/>
          <w:szCs w:val="24"/>
        </w:rPr>
      </w:pPr>
      <w:r w:rsidRPr="005107E5">
        <w:rPr>
          <w:rFonts w:ascii="Arial" w:hAnsi="Arial" w:cs="Arial"/>
          <w:sz w:val="24"/>
          <w:szCs w:val="24"/>
        </w:rPr>
        <w:t>In short, the difference between accounting and bookkeeping is that bookkeeping focuses on re</w:t>
      </w:r>
      <w:r>
        <w:rPr>
          <w:rFonts w:ascii="Arial" w:hAnsi="Arial" w:cs="Arial"/>
          <w:sz w:val="24"/>
          <w:szCs w:val="24"/>
        </w:rPr>
        <w:t xml:space="preserve">petitive business transactions </w:t>
      </w:r>
      <w:r w:rsidRPr="005107E5">
        <w:rPr>
          <w:rFonts w:ascii="Arial" w:hAnsi="Arial" w:cs="Arial"/>
          <w:sz w:val="24"/>
          <w:szCs w:val="24"/>
        </w:rPr>
        <w:t>and so is a subset of the much larger set of tasks that can be encompassed by accounting.</w:t>
      </w:r>
    </w:p>
    <w:p w:rsidR="00DE793A" w:rsidRDefault="005107E5" w:rsidP="00DE793A">
      <w:pPr>
        <w:pStyle w:val="ListParagraph"/>
        <w:spacing w:line="360" w:lineRule="auto"/>
        <w:ind w:left="-360"/>
        <w:rPr>
          <w:rFonts w:ascii="Arial" w:hAnsi="Arial" w:cs="Arial"/>
          <w:sz w:val="24"/>
          <w:szCs w:val="24"/>
        </w:rPr>
      </w:pPr>
      <w:r w:rsidRPr="005107E5">
        <w:rPr>
          <w:rFonts w:ascii="Arial" w:hAnsi="Arial" w:cs="Arial"/>
          <w:sz w:val="24"/>
          <w:szCs w:val="24"/>
        </w:rPr>
        <w:t>There are also significant differences between the bookkeeper and accountant positions. The</w:t>
      </w:r>
      <w:r>
        <w:rPr>
          <w:rFonts w:ascii="Arial" w:hAnsi="Arial" w:cs="Arial"/>
          <w:sz w:val="24"/>
          <w:szCs w:val="24"/>
        </w:rPr>
        <w:t xml:space="preserve"> bookkeeper role is broad-based</w:t>
      </w:r>
      <w:r w:rsidRPr="005107E5">
        <w:rPr>
          <w:rFonts w:ascii="Arial" w:hAnsi="Arial" w:cs="Arial"/>
          <w:sz w:val="24"/>
          <w:szCs w:val="24"/>
        </w:rPr>
        <w:t xml:space="preserve"> with one person typically handling all of the accounting transactions for a small business. The bookkeep</w:t>
      </w:r>
      <w:r>
        <w:rPr>
          <w:rFonts w:ascii="Arial" w:hAnsi="Arial" w:cs="Arial"/>
          <w:sz w:val="24"/>
          <w:szCs w:val="24"/>
        </w:rPr>
        <w:t>er tends to be very experienced</w:t>
      </w:r>
      <w:r w:rsidRPr="005107E5">
        <w:rPr>
          <w:rFonts w:ascii="Arial" w:hAnsi="Arial" w:cs="Arial"/>
          <w:sz w:val="24"/>
          <w:szCs w:val="24"/>
        </w:rPr>
        <w:t xml:space="preserve"> but is more likely to be lacking in formal accounting training. A bookkeeper with a great deal of responsibility may be referred to as a ful</w:t>
      </w:r>
      <w:r>
        <w:rPr>
          <w:rFonts w:ascii="Arial" w:hAnsi="Arial" w:cs="Arial"/>
          <w:sz w:val="24"/>
          <w:szCs w:val="24"/>
        </w:rPr>
        <w:t>l-charge bookkeeper. Conversely</w:t>
      </w:r>
      <w:r w:rsidRPr="005107E5">
        <w:rPr>
          <w:rFonts w:ascii="Arial" w:hAnsi="Arial" w:cs="Arial"/>
          <w:sz w:val="24"/>
          <w:szCs w:val="24"/>
        </w:rPr>
        <w:t xml:space="preserve"> the accountant is more likely to work exclusively on a specific area, such as fix</w:t>
      </w:r>
      <w:r>
        <w:rPr>
          <w:rFonts w:ascii="Arial" w:hAnsi="Arial" w:cs="Arial"/>
          <w:sz w:val="24"/>
          <w:szCs w:val="24"/>
        </w:rPr>
        <w:t>ed assets or the general ledger</w:t>
      </w:r>
      <w:r w:rsidRPr="005107E5">
        <w:rPr>
          <w:rFonts w:ascii="Arial" w:hAnsi="Arial" w:cs="Arial"/>
          <w:sz w:val="24"/>
          <w:szCs w:val="24"/>
        </w:rPr>
        <w:t xml:space="preserve"> and is more likely to have formal training in the accounting function. There is also</w:t>
      </w:r>
      <w:r>
        <w:rPr>
          <w:rFonts w:ascii="Arial" w:hAnsi="Arial" w:cs="Arial"/>
          <w:sz w:val="24"/>
          <w:szCs w:val="24"/>
        </w:rPr>
        <w:t xml:space="preserve"> a career path for accountants </w:t>
      </w:r>
      <w:r w:rsidRPr="005107E5">
        <w:rPr>
          <w:rFonts w:ascii="Arial" w:hAnsi="Arial" w:cs="Arial"/>
          <w:sz w:val="24"/>
          <w:szCs w:val="24"/>
        </w:rPr>
        <w:t>which leads to the assistant controller and controller positions.</w:t>
      </w:r>
    </w:p>
    <w:p w:rsidR="00DE793A" w:rsidRDefault="00DE793A" w:rsidP="00DE793A">
      <w:pPr>
        <w:pStyle w:val="ListParagraph"/>
        <w:spacing w:line="360" w:lineRule="auto"/>
        <w:ind w:left="-360"/>
        <w:rPr>
          <w:rFonts w:ascii="Arial" w:hAnsi="Arial" w:cs="Arial"/>
          <w:sz w:val="24"/>
          <w:szCs w:val="24"/>
        </w:rPr>
      </w:pPr>
    </w:p>
    <w:p w:rsidR="00DE793A" w:rsidRDefault="00DE793A" w:rsidP="00DE793A">
      <w:pPr>
        <w:pStyle w:val="ListParagraph"/>
        <w:spacing w:line="360" w:lineRule="auto"/>
        <w:ind w:left="-360"/>
        <w:rPr>
          <w:rFonts w:ascii="Arial" w:hAnsi="Arial" w:cs="Arial"/>
          <w:sz w:val="24"/>
          <w:szCs w:val="24"/>
          <w:u w:val="single"/>
        </w:rPr>
      </w:pPr>
      <w:r w:rsidRPr="00313BFB">
        <w:rPr>
          <w:rFonts w:ascii="Arial" w:hAnsi="Arial" w:cs="Arial"/>
          <w:sz w:val="24"/>
          <w:szCs w:val="24"/>
          <w:u w:val="single"/>
        </w:rPr>
        <w:t>Multiple Choice Questions</w:t>
      </w:r>
    </w:p>
    <w:p w:rsidR="00313BFB" w:rsidRPr="00313BFB" w:rsidRDefault="00313BFB" w:rsidP="00DE793A">
      <w:pPr>
        <w:pStyle w:val="ListParagraph"/>
        <w:spacing w:line="360" w:lineRule="auto"/>
        <w:ind w:left="-360"/>
        <w:rPr>
          <w:rFonts w:ascii="Arial" w:hAnsi="Arial" w:cs="Arial"/>
          <w:sz w:val="24"/>
          <w:szCs w:val="24"/>
        </w:rPr>
      </w:pPr>
      <w:r w:rsidRPr="00313BFB">
        <w:rPr>
          <w:rFonts w:ascii="Arial" w:hAnsi="Arial" w:cs="Arial"/>
          <w:sz w:val="24"/>
          <w:szCs w:val="24"/>
        </w:rPr>
        <w:t>**</w:t>
      </w:r>
      <w:proofErr w:type="gramStart"/>
      <w:r w:rsidRPr="00313BFB">
        <w:rPr>
          <w:rFonts w:ascii="Arial" w:hAnsi="Arial" w:cs="Arial"/>
          <w:sz w:val="24"/>
          <w:szCs w:val="24"/>
        </w:rPr>
        <w:t>Note</w:t>
      </w:r>
      <w:r>
        <w:rPr>
          <w:rFonts w:ascii="Arial" w:hAnsi="Arial" w:cs="Arial"/>
          <w:sz w:val="24"/>
          <w:szCs w:val="24"/>
        </w:rPr>
        <w:t xml:space="preserve"> :-</w:t>
      </w:r>
      <w:proofErr w:type="gramEnd"/>
      <w:r>
        <w:rPr>
          <w:rFonts w:ascii="Arial" w:hAnsi="Arial" w:cs="Arial"/>
          <w:sz w:val="24"/>
          <w:szCs w:val="24"/>
        </w:rPr>
        <w:t xml:space="preserve"> No 3. Is repeated twice in the question paper for multiple choice questions.</w:t>
      </w:r>
    </w:p>
    <w:p w:rsidR="00EA4CF5" w:rsidRPr="00313BFB" w:rsidRDefault="00DE793A" w:rsidP="00EA4CF5">
      <w:pPr>
        <w:pStyle w:val="ListParagraph"/>
        <w:spacing w:line="360" w:lineRule="auto"/>
        <w:ind w:left="-360"/>
        <w:rPr>
          <w:rFonts w:ascii="Arial" w:hAnsi="Arial" w:cs="Arial"/>
          <w:sz w:val="24"/>
          <w:szCs w:val="24"/>
        </w:rPr>
      </w:pPr>
      <w:r w:rsidRPr="00313BFB">
        <w:rPr>
          <w:rFonts w:ascii="Arial" w:hAnsi="Arial" w:cs="Arial"/>
          <w:sz w:val="24"/>
          <w:szCs w:val="24"/>
        </w:rPr>
        <w:t>Tick the correct answer.</w:t>
      </w:r>
    </w:p>
    <w:p w:rsidR="00DE793A" w:rsidRPr="00EA4CF5" w:rsidRDefault="00EA4CF5" w:rsidP="00EA4CF5">
      <w:pPr>
        <w:pStyle w:val="ListParagraph"/>
        <w:spacing w:line="360" w:lineRule="auto"/>
        <w:ind w:left="-360"/>
        <w:rPr>
          <w:rFonts w:ascii="Arial" w:hAnsi="Arial" w:cs="Arial"/>
          <w:sz w:val="24"/>
          <w:szCs w:val="24"/>
        </w:rPr>
      </w:pPr>
      <w:r w:rsidRPr="00EA4CF5">
        <w:rPr>
          <w:rFonts w:ascii="Arial" w:hAnsi="Arial" w:cs="Arial"/>
          <w:sz w:val="24"/>
          <w:szCs w:val="24"/>
        </w:rPr>
        <w:t>1</w:t>
      </w:r>
      <w:r w:rsidR="00DE793A" w:rsidRPr="00EA4CF5">
        <w:rPr>
          <w:rFonts w:ascii="Arial" w:hAnsi="Arial" w:cs="Arial"/>
          <w:sz w:val="24"/>
          <w:szCs w:val="24"/>
        </w:rPr>
        <w:t>. Stock is?</w:t>
      </w:r>
    </w:p>
    <w:p w:rsidR="00DE793A" w:rsidRDefault="00EA4CF5" w:rsidP="00DE793A">
      <w:pPr>
        <w:pStyle w:val="ListParagraph"/>
        <w:spacing w:line="360" w:lineRule="auto"/>
        <w:ind w:left="-360"/>
        <w:rPr>
          <w:rFonts w:ascii="Arial" w:hAnsi="Arial" w:cs="Arial"/>
          <w:sz w:val="24"/>
          <w:szCs w:val="24"/>
        </w:rPr>
      </w:pPr>
      <w:proofErr w:type="spellStart"/>
      <w:r>
        <w:rPr>
          <w:rFonts w:ascii="Arial" w:hAnsi="Arial" w:cs="Arial"/>
          <w:sz w:val="24"/>
          <w:szCs w:val="24"/>
        </w:rPr>
        <w:t>Ans</w:t>
      </w:r>
      <w:proofErr w:type="spellEnd"/>
      <w:r>
        <w:rPr>
          <w:rFonts w:ascii="Arial" w:hAnsi="Arial" w:cs="Arial"/>
          <w:sz w:val="24"/>
          <w:szCs w:val="24"/>
        </w:rPr>
        <w:t>:-The quantity of goods at the end of the year</w:t>
      </w:r>
    </w:p>
    <w:p w:rsidR="00EA4CF5" w:rsidRDefault="00EA4CF5" w:rsidP="00EA4CF5">
      <w:pPr>
        <w:pStyle w:val="ListParagraph"/>
        <w:spacing w:line="360" w:lineRule="auto"/>
        <w:ind w:left="-360"/>
        <w:rPr>
          <w:rFonts w:ascii="Arial" w:hAnsi="Arial" w:cs="Arial"/>
          <w:sz w:val="24"/>
          <w:szCs w:val="24"/>
        </w:rPr>
      </w:pPr>
      <w:proofErr w:type="gramStart"/>
      <w:r>
        <w:rPr>
          <w:rFonts w:ascii="Arial" w:hAnsi="Arial" w:cs="Arial"/>
          <w:sz w:val="24"/>
          <w:szCs w:val="24"/>
        </w:rPr>
        <w:t>2 .</w:t>
      </w:r>
      <w:proofErr w:type="gramEnd"/>
      <w:r>
        <w:rPr>
          <w:rFonts w:ascii="Arial" w:hAnsi="Arial" w:cs="Arial"/>
          <w:sz w:val="24"/>
          <w:szCs w:val="24"/>
        </w:rPr>
        <w:t xml:space="preserve"> Which of the following is not and asset?</w:t>
      </w:r>
    </w:p>
    <w:p w:rsidR="00EA4CF5" w:rsidRDefault="00EA4CF5" w:rsidP="00EA4CF5">
      <w:pPr>
        <w:pStyle w:val="ListParagraph"/>
        <w:spacing w:line="360" w:lineRule="auto"/>
        <w:ind w:left="-360"/>
        <w:rPr>
          <w:rFonts w:ascii="Arial" w:hAnsi="Arial" w:cs="Arial"/>
          <w:sz w:val="24"/>
          <w:szCs w:val="24"/>
        </w:rPr>
      </w:pPr>
      <w:proofErr w:type="spellStart"/>
      <w:r>
        <w:rPr>
          <w:rFonts w:ascii="Arial" w:hAnsi="Arial" w:cs="Arial"/>
          <w:sz w:val="24"/>
          <w:szCs w:val="24"/>
        </w:rPr>
        <w:t>Ans</w:t>
      </w:r>
      <w:proofErr w:type="spellEnd"/>
      <w:proofErr w:type="gramStart"/>
      <w:r>
        <w:rPr>
          <w:rFonts w:ascii="Arial" w:hAnsi="Arial" w:cs="Arial"/>
          <w:sz w:val="24"/>
          <w:szCs w:val="24"/>
        </w:rPr>
        <w:t>:-</w:t>
      </w:r>
      <w:proofErr w:type="gramEnd"/>
      <w:r>
        <w:rPr>
          <w:rFonts w:ascii="Arial" w:hAnsi="Arial" w:cs="Arial"/>
          <w:sz w:val="24"/>
          <w:szCs w:val="24"/>
        </w:rPr>
        <w:t xml:space="preserve"> Creditors</w:t>
      </w:r>
    </w:p>
    <w:p w:rsidR="00EA4CF5" w:rsidRDefault="00EA4CF5" w:rsidP="00EA4CF5">
      <w:pPr>
        <w:pStyle w:val="ListParagraph"/>
        <w:spacing w:line="360" w:lineRule="auto"/>
        <w:ind w:left="-360"/>
        <w:rPr>
          <w:rFonts w:ascii="Arial" w:hAnsi="Arial" w:cs="Arial"/>
          <w:sz w:val="24"/>
          <w:szCs w:val="24"/>
        </w:rPr>
      </w:pPr>
      <w:proofErr w:type="gramStart"/>
      <w:r>
        <w:rPr>
          <w:rFonts w:ascii="Arial" w:hAnsi="Arial" w:cs="Arial"/>
          <w:sz w:val="24"/>
          <w:szCs w:val="24"/>
        </w:rPr>
        <w:t>3 .</w:t>
      </w:r>
      <w:proofErr w:type="gramEnd"/>
      <w:r>
        <w:rPr>
          <w:rFonts w:ascii="Arial" w:hAnsi="Arial" w:cs="Arial"/>
          <w:sz w:val="24"/>
          <w:szCs w:val="24"/>
        </w:rPr>
        <w:t xml:space="preserve"> Capital is?</w:t>
      </w:r>
    </w:p>
    <w:p w:rsidR="00EA4CF5" w:rsidRDefault="00EA4CF5" w:rsidP="00EA4CF5">
      <w:pPr>
        <w:pStyle w:val="ListParagraph"/>
        <w:spacing w:line="360" w:lineRule="auto"/>
        <w:ind w:left="-360"/>
        <w:rPr>
          <w:rFonts w:ascii="Arial" w:hAnsi="Arial" w:cs="Arial"/>
          <w:sz w:val="24"/>
          <w:szCs w:val="24"/>
        </w:rPr>
      </w:pPr>
      <w:proofErr w:type="spellStart"/>
      <w:r>
        <w:rPr>
          <w:rFonts w:ascii="Arial" w:hAnsi="Arial" w:cs="Arial"/>
          <w:sz w:val="24"/>
          <w:szCs w:val="24"/>
        </w:rPr>
        <w:t>Ans</w:t>
      </w:r>
      <w:proofErr w:type="spellEnd"/>
      <w:proofErr w:type="gramStart"/>
      <w:r>
        <w:rPr>
          <w:rFonts w:ascii="Arial" w:hAnsi="Arial" w:cs="Arial"/>
          <w:sz w:val="24"/>
          <w:szCs w:val="24"/>
        </w:rPr>
        <w:t>:-</w:t>
      </w:r>
      <w:proofErr w:type="gramEnd"/>
      <w:r>
        <w:rPr>
          <w:rFonts w:ascii="Arial" w:hAnsi="Arial" w:cs="Arial"/>
          <w:sz w:val="24"/>
          <w:szCs w:val="24"/>
        </w:rPr>
        <w:t xml:space="preserve"> The total amount the owner has invested in the business</w:t>
      </w:r>
    </w:p>
    <w:p w:rsidR="00EA4CF5" w:rsidRDefault="00EA4CF5" w:rsidP="00EA4CF5">
      <w:pPr>
        <w:pStyle w:val="ListParagraph"/>
        <w:spacing w:line="360" w:lineRule="auto"/>
        <w:ind w:left="-360"/>
        <w:rPr>
          <w:rFonts w:ascii="Arial" w:hAnsi="Arial" w:cs="Arial"/>
          <w:sz w:val="24"/>
          <w:szCs w:val="24"/>
        </w:rPr>
      </w:pPr>
      <w:proofErr w:type="gramStart"/>
      <w:r>
        <w:rPr>
          <w:rFonts w:ascii="Arial" w:hAnsi="Arial" w:cs="Arial"/>
          <w:sz w:val="24"/>
          <w:szCs w:val="24"/>
        </w:rPr>
        <w:t>3 .</w:t>
      </w:r>
      <w:proofErr w:type="gramEnd"/>
      <w:r>
        <w:rPr>
          <w:rFonts w:ascii="Arial" w:hAnsi="Arial" w:cs="Arial"/>
          <w:sz w:val="24"/>
          <w:szCs w:val="24"/>
        </w:rPr>
        <w:t xml:space="preserve"> Interest paid to a bank is an example of?</w:t>
      </w:r>
    </w:p>
    <w:p w:rsidR="00EA4CF5" w:rsidRDefault="00EA4CF5" w:rsidP="00EA4CF5">
      <w:pPr>
        <w:pStyle w:val="ListParagraph"/>
        <w:spacing w:line="360" w:lineRule="auto"/>
        <w:ind w:left="-360"/>
        <w:rPr>
          <w:rFonts w:ascii="Arial" w:hAnsi="Arial" w:cs="Arial"/>
          <w:sz w:val="24"/>
          <w:szCs w:val="24"/>
        </w:rPr>
      </w:pPr>
      <w:proofErr w:type="spellStart"/>
      <w:r>
        <w:rPr>
          <w:rFonts w:ascii="Arial" w:hAnsi="Arial" w:cs="Arial"/>
          <w:sz w:val="24"/>
          <w:szCs w:val="24"/>
        </w:rPr>
        <w:t>Ans</w:t>
      </w:r>
      <w:proofErr w:type="spellEnd"/>
      <w:proofErr w:type="gramStart"/>
      <w:r>
        <w:rPr>
          <w:rFonts w:ascii="Arial" w:hAnsi="Arial" w:cs="Arial"/>
          <w:sz w:val="24"/>
          <w:szCs w:val="24"/>
        </w:rPr>
        <w:t>:-</w:t>
      </w:r>
      <w:proofErr w:type="gramEnd"/>
      <w:r>
        <w:rPr>
          <w:rFonts w:ascii="Arial" w:hAnsi="Arial" w:cs="Arial"/>
          <w:sz w:val="24"/>
          <w:szCs w:val="24"/>
        </w:rPr>
        <w:t xml:space="preserve"> Expenses</w:t>
      </w:r>
    </w:p>
    <w:p w:rsidR="00EA4CF5" w:rsidRDefault="00EA4CF5" w:rsidP="00EA4CF5">
      <w:pPr>
        <w:pStyle w:val="ListParagraph"/>
        <w:spacing w:line="360" w:lineRule="auto"/>
        <w:ind w:left="-360"/>
        <w:rPr>
          <w:rFonts w:ascii="Arial" w:hAnsi="Arial" w:cs="Arial"/>
          <w:sz w:val="24"/>
          <w:szCs w:val="24"/>
        </w:rPr>
      </w:pPr>
      <w:proofErr w:type="gramStart"/>
      <w:r>
        <w:rPr>
          <w:rFonts w:ascii="Arial" w:hAnsi="Arial" w:cs="Arial"/>
          <w:sz w:val="24"/>
          <w:szCs w:val="24"/>
        </w:rPr>
        <w:t>4 .</w:t>
      </w:r>
      <w:proofErr w:type="gramEnd"/>
      <w:r>
        <w:rPr>
          <w:rFonts w:ascii="Arial" w:hAnsi="Arial" w:cs="Arial"/>
          <w:sz w:val="24"/>
          <w:szCs w:val="24"/>
        </w:rPr>
        <w:t xml:space="preserve"> Debtors are?</w:t>
      </w:r>
    </w:p>
    <w:p w:rsidR="00EA4CF5" w:rsidRDefault="00EA4CF5" w:rsidP="00EA4CF5">
      <w:pPr>
        <w:pStyle w:val="ListParagraph"/>
        <w:spacing w:line="360" w:lineRule="auto"/>
        <w:ind w:left="-360"/>
        <w:rPr>
          <w:rFonts w:ascii="Arial" w:hAnsi="Arial" w:cs="Arial"/>
          <w:sz w:val="24"/>
          <w:szCs w:val="24"/>
        </w:rPr>
      </w:pPr>
      <w:proofErr w:type="spellStart"/>
      <w:r>
        <w:rPr>
          <w:rFonts w:ascii="Arial" w:hAnsi="Arial" w:cs="Arial"/>
          <w:sz w:val="24"/>
          <w:szCs w:val="24"/>
        </w:rPr>
        <w:t>Ans</w:t>
      </w:r>
      <w:proofErr w:type="spellEnd"/>
      <w:proofErr w:type="gramStart"/>
      <w:r>
        <w:rPr>
          <w:rFonts w:ascii="Arial" w:hAnsi="Arial" w:cs="Arial"/>
          <w:sz w:val="24"/>
          <w:szCs w:val="24"/>
        </w:rPr>
        <w:t>:-</w:t>
      </w:r>
      <w:proofErr w:type="gramEnd"/>
      <w:r>
        <w:rPr>
          <w:rFonts w:ascii="Arial" w:hAnsi="Arial" w:cs="Arial"/>
          <w:sz w:val="24"/>
          <w:szCs w:val="24"/>
        </w:rPr>
        <w:t xml:space="preserve"> Customers</w:t>
      </w:r>
    </w:p>
    <w:p w:rsidR="00EA4CF5" w:rsidRDefault="00EA4CF5" w:rsidP="00EA4CF5">
      <w:pPr>
        <w:pStyle w:val="ListParagraph"/>
        <w:spacing w:line="360" w:lineRule="auto"/>
        <w:ind w:left="-360"/>
        <w:rPr>
          <w:rFonts w:ascii="Arial" w:hAnsi="Arial" w:cs="Arial"/>
          <w:sz w:val="24"/>
          <w:szCs w:val="24"/>
        </w:rPr>
      </w:pPr>
      <w:proofErr w:type="gramStart"/>
      <w:r>
        <w:rPr>
          <w:rFonts w:ascii="Arial" w:hAnsi="Arial" w:cs="Arial"/>
          <w:sz w:val="24"/>
          <w:szCs w:val="24"/>
        </w:rPr>
        <w:t>5 .</w:t>
      </w:r>
      <w:proofErr w:type="gramEnd"/>
      <w:r>
        <w:rPr>
          <w:rFonts w:ascii="Arial" w:hAnsi="Arial" w:cs="Arial"/>
          <w:sz w:val="24"/>
          <w:szCs w:val="24"/>
        </w:rPr>
        <w:t xml:space="preserve"> </w:t>
      </w:r>
      <w:proofErr w:type="spellStart"/>
      <w:r>
        <w:rPr>
          <w:rFonts w:ascii="Arial" w:hAnsi="Arial" w:cs="Arial"/>
          <w:sz w:val="24"/>
          <w:szCs w:val="24"/>
        </w:rPr>
        <w:t>Purcahses</w:t>
      </w:r>
      <w:proofErr w:type="spellEnd"/>
      <w:r>
        <w:rPr>
          <w:rFonts w:ascii="Arial" w:hAnsi="Arial" w:cs="Arial"/>
          <w:sz w:val="24"/>
          <w:szCs w:val="24"/>
        </w:rPr>
        <w:t xml:space="preserve"> are?</w:t>
      </w:r>
    </w:p>
    <w:p w:rsidR="00EA4CF5" w:rsidRDefault="00EA4CF5" w:rsidP="00EA4CF5">
      <w:pPr>
        <w:pStyle w:val="ListParagraph"/>
        <w:spacing w:line="360" w:lineRule="auto"/>
        <w:ind w:left="-360"/>
        <w:rPr>
          <w:rFonts w:ascii="Arial" w:hAnsi="Arial" w:cs="Arial"/>
          <w:sz w:val="24"/>
          <w:szCs w:val="24"/>
        </w:rPr>
      </w:pPr>
      <w:proofErr w:type="spellStart"/>
      <w:r>
        <w:rPr>
          <w:rFonts w:ascii="Arial" w:hAnsi="Arial" w:cs="Arial"/>
          <w:sz w:val="24"/>
          <w:szCs w:val="24"/>
        </w:rPr>
        <w:t>Ans</w:t>
      </w:r>
      <w:proofErr w:type="spellEnd"/>
      <w:proofErr w:type="gramStart"/>
      <w:r>
        <w:rPr>
          <w:rFonts w:ascii="Arial" w:hAnsi="Arial" w:cs="Arial"/>
          <w:sz w:val="24"/>
          <w:szCs w:val="24"/>
        </w:rPr>
        <w:t>:-</w:t>
      </w:r>
      <w:proofErr w:type="gramEnd"/>
      <w:r>
        <w:rPr>
          <w:rFonts w:ascii="Arial" w:hAnsi="Arial" w:cs="Arial"/>
          <w:sz w:val="24"/>
          <w:szCs w:val="24"/>
        </w:rPr>
        <w:t xml:space="preserve"> Goods bought to sell at a profit</w:t>
      </w:r>
    </w:p>
    <w:p w:rsidR="00EA4CF5" w:rsidRDefault="00EA4CF5" w:rsidP="00EA4CF5">
      <w:pPr>
        <w:pStyle w:val="ListParagraph"/>
        <w:spacing w:line="360" w:lineRule="auto"/>
        <w:ind w:left="-360"/>
        <w:rPr>
          <w:rFonts w:ascii="Arial" w:hAnsi="Arial" w:cs="Arial"/>
          <w:sz w:val="24"/>
          <w:szCs w:val="24"/>
        </w:rPr>
      </w:pPr>
    </w:p>
    <w:p w:rsidR="00EA4CF5" w:rsidRPr="00313BFB" w:rsidRDefault="00EA4CF5" w:rsidP="00313BFB">
      <w:pPr>
        <w:pStyle w:val="ListParagraph"/>
        <w:spacing w:line="360" w:lineRule="auto"/>
        <w:ind w:left="-360"/>
        <w:rPr>
          <w:rFonts w:ascii="Arial" w:hAnsi="Arial" w:cs="Arial"/>
          <w:sz w:val="24"/>
          <w:szCs w:val="24"/>
          <w:u w:val="single"/>
        </w:rPr>
      </w:pPr>
      <w:r w:rsidRPr="00EA4CF5">
        <w:rPr>
          <w:rFonts w:ascii="Arial" w:hAnsi="Arial" w:cs="Arial"/>
          <w:sz w:val="24"/>
          <w:szCs w:val="24"/>
          <w:u w:val="single"/>
        </w:rPr>
        <w:t>Activity:-</w:t>
      </w:r>
    </w:p>
    <w:p w:rsidR="00EA4CF5" w:rsidRPr="00517548" w:rsidRDefault="00EA4CF5" w:rsidP="00EA4CF5">
      <w:pPr>
        <w:pStyle w:val="ListParagraph"/>
        <w:spacing w:line="360" w:lineRule="auto"/>
        <w:ind w:left="-360"/>
        <w:rPr>
          <w:rFonts w:ascii="Arial" w:hAnsi="Arial" w:cs="Arial"/>
          <w:sz w:val="24"/>
          <w:szCs w:val="24"/>
        </w:rPr>
      </w:pPr>
      <w:r>
        <w:rPr>
          <w:rFonts w:ascii="Arial" w:hAnsi="Arial" w:cs="Arial"/>
          <w:sz w:val="24"/>
          <w:szCs w:val="24"/>
        </w:rPr>
        <w:lastRenderedPageBreak/>
        <w:t xml:space="preserve">                                                                                             </w:t>
      </w:r>
      <w:r w:rsidRPr="00517548">
        <w:rPr>
          <w:rFonts w:ascii="Arial" w:hAnsi="Arial" w:cs="Arial"/>
          <w:sz w:val="24"/>
          <w:szCs w:val="24"/>
        </w:rPr>
        <w:t xml:space="preserve">Student Name: </w:t>
      </w:r>
      <w:proofErr w:type="spellStart"/>
      <w:r w:rsidRPr="00517548">
        <w:rPr>
          <w:rFonts w:ascii="Arial" w:hAnsi="Arial" w:cs="Arial"/>
          <w:sz w:val="24"/>
          <w:szCs w:val="24"/>
        </w:rPr>
        <w:t>Shakeel</w:t>
      </w:r>
      <w:proofErr w:type="spellEnd"/>
      <w:r w:rsidRPr="00517548">
        <w:rPr>
          <w:rFonts w:ascii="Arial" w:hAnsi="Arial" w:cs="Arial"/>
          <w:sz w:val="24"/>
          <w:szCs w:val="24"/>
        </w:rPr>
        <w:t xml:space="preserve"> Ahmed</w:t>
      </w:r>
    </w:p>
    <w:p w:rsidR="00EA4CF5" w:rsidRPr="00517548" w:rsidRDefault="00EA4CF5" w:rsidP="00EA4CF5">
      <w:pPr>
        <w:pStyle w:val="ListParagraph"/>
        <w:spacing w:line="360" w:lineRule="auto"/>
        <w:ind w:left="-360"/>
        <w:rPr>
          <w:rFonts w:ascii="Arial" w:hAnsi="Arial" w:cs="Arial"/>
          <w:sz w:val="24"/>
          <w:szCs w:val="24"/>
        </w:rPr>
      </w:pPr>
      <w:r w:rsidRPr="00517548">
        <w:rPr>
          <w:rFonts w:ascii="Arial" w:hAnsi="Arial" w:cs="Arial"/>
          <w:sz w:val="24"/>
          <w:szCs w:val="24"/>
        </w:rPr>
        <w:t xml:space="preserve">                                                           </w:t>
      </w:r>
      <w:r>
        <w:rPr>
          <w:rFonts w:ascii="Arial" w:hAnsi="Arial" w:cs="Arial"/>
          <w:sz w:val="24"/>
          <w:szCs w:val="24"/>
        </w:rPr>
        <w:t xml:space="preserve">                          </w:t>
      </w:r>
      <w:r w:rsidRPr="00517548">
        <w:rPr>
          <w:rFonts w:ascii="Arial" w:hAnsi="Arial" w:cs="Arial"/>
          <w:sz w:val="24"/>
          <w:szCs w:val="24"/>
        </w:rPr>
        <w:t xml:space="preserve">    Student ID# 1507, Assignment # 2, </w:t>
      </w:r>
    </w:p>
    <w:p w:rsidR="00EA4CF5" w:rsidRDefault="00EA4CF5" w:rsidP="00EA4CF5">
      <w:pPr>
        <w:pStyle w:val="ListParagraph"/>
        <w:spacing w:line="360" w:lineRule="auto"/>
        <w:ind w:left="-360"/>
        <w:rPr>
          <w:rFonts w:ascii="Arial" w:hAnsi="Arial" w:cs="Arial"/>
          <w:sz w:val="24"/>
          <w:szCs w:val="24"/>
        </w:rPr>
      </w:pPr>
      <w:r w:rsidRPr="00517548">
        <w:rPr>
          <w:rFonts w:ascii="Arial" w:hAnsi="Arial" w:cs="Arial"/>
          <w:sz w:val="24"/>
          <w:szCs w:val="24"/>
        </w:rPr>
        <w:t xml:space="preserve">                                                                               </w:t>
      </w:r>
      <w:r>
        <w:rPr>
          <w:rFonts w:ascii="Arial" w:hAnsi="Arial" w:cs="Arial"/>
          <w:sz w:val="24"/>
          <w:szCs w:val="24"/>
        </w:rPr>
        <w:t xml:space="preserve">                                              Page No: 17</w:t>
      </w:r>
    </w:p>
    <w:p w:rsidR="00313BFB" w:rsidRDefault="00D304A8" w:rsidP="00EA4CF5">
      <w:pPr>
        <w:pStyle w:val="ListParagraph"/>
        <w:spacing w:line="360" w:lineRule="auto"/>
        <w:ind w:left="-360"/>
        <w:rPr>
          <w:rFonts w:ascii="Arial" w:hAnsi="Arial" w:cs="Arial"/>
          <w:sz w:val="24"/>
          <w:szCs w:val="24"/>
        </w:rPr>
      </w:pPr>
      <w:r>
        <w:rPr>
          <w:rFonts w:ascii="Arial" w:hAnsi="Arial" w:cs="Arial"/>
          <w:sz w:val="24"/>
          <w:szCs w:val="24"/>
        </w:rPr>
        <w:t>Internal Auditor:</w:t>
      </w:r>
    </w:p>
    <w:p w:rsidR="00D304A8" w:rsidRPr="00D304A8" w:rsidRDefault="002540EC" w:rsidP="00D304A8">
      <w:pPr>
        <w:pStyle w:val="ListParagraph"/>
        <w:spacing w:line="360" w:lineRule="auto"/>
        <w:ind w:left="-360"/>
        <w:rPr>
          <w:rFonts w:ascii="Arial" w:hAnsi="Arial" w:cs="Arial"/>
          <w:sz w:val="24"/>
          <w:szCs w:val="24"/>
        </w:rPr>
      </w:pPr>
      <w:r>
        <w:rPr>
          <w:rFonts w:ascii="Arial" w:hAnsi="Arial" w:cs="Arial"/>
          <w:sz w:val="24"/>
          <w:szCs w:val="24"/>
        </w:rPr>
        <w:t>John</w:t>
      </w:r>
      <w:r w:rsidR="00D304A8" w:rsidRPr="00D304A8">
        <w:rPr>
          <w:rFonts w:ascii="Arial" w:hAnsi="Arial" w:cs="Arial"/>
          <w:sz w:val="24"/>
          <w:szCs w:val="24"/>
        </w:rPr>
        <w:t xml:space="preserve"> is a</w:t>
      </w:r>
      <w:r>
        <w:rPr>
          <w:rFonts w:ascii="Arial" w:hAnsi="Arial" w:cs="Arial"/>
          <w:sz w:val="24"/>
          <w:szCs w:val="24"/>
        </w:rPr>
        <w:t>n internal auditor with Al Jazeera Shipping Co W.L.L. He has 18</w:t>
      </w:r>
      <w:r w:rsidR="00D304A8" w:rsidRPr="00D304A8">
        <w:rPr>
          <w:rFonts w:ascii="Arial" w:hAnsi="Arial" w:cs="Arial"/>
          <w:sz w:val="24"/>
          <w:szCs w:val="24"/>
        </w:rPr>
        <w:t xml:space="preserve"> years of internal audit experience with extensive experience leading and managing internal audit outsource, co-source and internal departments to provide assurance on controls and governance and suggests business process improvement, cost containment, and re-engineering ideas.</w:t>
      </w:r>
    </w:p>
    <w:p w:rsidR="00D304A8" w:rsidRPr="00D304A8" w:rsidRDefault="00D304A8" w:rsidP="00D304A8">
      <w:pPr>
        <w:pStyle w:val="ListParagraph"/>
        <w:spacing w:line="360" w:lineRule="auto"/>
        <w:ind w:left="-360"/>
        <w:rPr>
          <w:rFonts w:ascii="Arial" w:hAnsi="Arial" w:cs="Arial"/>
          <w:sz w:val="24"/>
          <w:szCs w:val="24"/>
        </w:rPr>
      </w:pPr>
      <w:r w:rsidRPr="00D304A8">
        <w:rPr>
          <w:rFonts w:ascii="Arial" w:hAnsi="Arial" w:cs="Arial"/>
          <w:sz w:val="24"/>
          <w:szCs w:val="24"/>
        </w:rPr>
        <w:t xml:space="preserve"> </w:t>
      </w:r>
    </w:p>
    <w:p w:rsidR="00D304A8" w:rsidRPr="00D304A8" w:rsidRDefault="00D304A8" w:rsidP="00D304A8">
      <w:pPr>
        <w:pStyle w:val="ListParagraph"/>
        <w:spacing w:line="360" w:lineRule="auto"/>
        <w:ind w:left="-360"/>
        <w:rPr>
          <w:rFonts w:ascii="Arial" w:hAnsi="Arial" w:cs="Arial"/>
          <w:sz w:val="24"/>
          <w:szCs w:val="24"/>
        </w:rPr>
      </w:pPr>
      <w:r w:rsidRPr="00D304A8">
        <w:rPr>
          <w:rFonts w:ascii="Arial" w:hAnsi="Arial" w:cs="Arial"/>
          <w:sz w:val="24"/>
          <w:szCs w:val="24"/>
        </w:rPr>
        <w:t>Professional Experience</w:t>
      </w:r>
    </w:p>
    <w:p w:rsidR="00D304A8" w:rsidRPr="00D304A8" w:rsidRDefault="00D304A8" w:rsidP="00F92FF7">
      <w:pPr>
        <w:pStyle w:val="ListParagraph"/>
        <w:spacing w:line="360" w:lineRule="auto"/>
        <w:ind w:left="-360"/>
        <w:rPr>
          <w:rFonts w:ascii="Arial" w:hAnsi="Arial" w:cs="Arial"/>
          <w:sz w:val="24"/>
          <w:szCs w:val="24"/>
        </w:rPr>
      </w:pPr>
      <w:r w:rsidRPr="00D304A8">
        <w:rPr>
          <w:rFonts w:ascii="Arial" w:hAnsi="Arial" w:cs="Arial"/>
          <w:sz w:val="24"/>
          <w:szCs w:val="24"/>
        </w:rPr>
        <w:t>Prio</w:t>
      </w:r>
      <w:r w:rsidR="00F92FF7">
        <w:rPr>
          <w:rFonts w:ascii="Arial" w:hAnsi="Arial" w:cs="Arial"/>
          <w:sz w:val="24"/>
          <w:szCs w:val="24"/>
        </w:rPr>
        <w:t>r to joining the Company in 1997</w:t>
      </w:r>
      <w:r w:rsidRPr="00D304A8">
        <w:rPr>
          <w:rFonts w:ascii="Arial" w:hAnsi="Arial" w:cs="Arial"/>
          <w:sz w:val="24"/>
          <w:szCs w:val="24"/>
        </w:rPr>
        <w:t>, he was a Manager with the Internal Audit Services</w:t>
      </w:r>
      <w:r w:rsidR="001B6A49">
        <w:rPr>
          <w:rFonts w:ascii="Arial" w:hAnsi="Arial" w:cs="Arial"/>
          <w:sz w:val="24"/>
          <w:szCs w:val="24"/>
        </w:rPr>
        <w:t xml:space="preserve"> Group for a regional food supply</w:t>
      </w:r>
      <w:r w:rsidRPr="00D304A8">
        <w:rPr>
          <w:rFonts w:ascii="Arial" w:hAnsi="Arial" w:cs="Arial"/>
          <w:sz w:val="24"/>
          <w:szCs w:val="24"/>
        </w:rPr>
        <w:t xml:space="preserve"> firm.</w:t>
      </w:r>
      <w:r w:rsidR="001B6A49">
        <w:rPr>
          <w:rFonts w:ascii="Arial" w:hAnsi="Arial" w:cs="Arial"/>
          <w:sz w:val="24"/>
          <w:szCs w:val="24"/>
        </w:rPr>
        <w:t xml:space="preserve"> At meetings and conferences</w:t>
      </w:r>
      <w:r w:rsidRPr="00D304A8">
        <w:rPr>
          <w:rFonts w:ascii="Arial" w:hAnsi="Arial" w:cs="Arial"/>
          <w:sz w:val="24"/>
          <w:szCs w:val="24"/>
        </w:rPr>
        <w:t>, his responsibilities included both financial and information systems audit.</w:t>
      </w:r>
    </w:p>
    <w:p w:rsidR="00D304A8" w:rsidRPr="00D304A8" w:rsidRDefault="00D304A8" w:rsidP="00D304A8">
      <w:pPr>
        <w:pStyle w:val="ListParagraph"/>
        <w:spacing w:line="360" w:lineRule="auto"/>
        <w:ind w:left="-360"/>
        <w:rPr>
          <w:rFonts w:ascii="Arial" w:hAnsi="Arial" w:cs="Arial"/>
          <w:sz w:val="24"/>
          <w:szCs w:val="24"/>
        </w:rPr>
      </w:pPr>
      <w:r w:rsidRPr="00D304A8">
        <w:rPr>
          <w:rFonts w:ascii="Arial" w:hAnsi="Arial" w:cs="Arial"/>
          <w:sz w:val="24"/>
          <w:szCs w:val="24"/>
        </w:rPr>
        <w:t xml:space="preserve"> </w:t>
      </w:r>
    </w:p>
    <w:p w:rsidR="00D304A8" w:rsidRPr="00D304A8" w:rsidRDefault="00D304A8" w:rsidP="00D304A8">
      <w:pPr>
        <w:pStyle w:val="ListParagraph"/>
        <w:spacing w:line="360" w:lineRule="auto"/>
        <w:ind w:left="-360"/>
        <w:rPr>
          <w:rFonts w:ascii="Arial" w:hAnsi="Arial" w:cs="Arial"/>
          <w:sz w:val="24"/>
          <w:szCs w:val="24"/>
        </w:rPr>
      </w:pPr>
      <w:r w:rsidRPr="00D304A8">
        <w:rPr>
          <w:rFonts w:ascii="Arial" w:hAnsi="Arial" w:cs="Arial"/>
          <w:sz w:val="24"/>
          <w:szCs w:val="24"/>
        </w:rPr>
        <w:t>Representative Engagements Include</w:t>
      </w:r>
    </w:p>
    <w:p w:rsidR="00D304A8" w:rsidRPr="00D304A8" w:rsidRDefault="00D304A8" w:rsidP="00D304A8">
      <w:pPr>
        <w:pStyle w:val="ListParagraph"/>
        <w:spacing w:line="360" w:lineRule="auto"/>
        <w:ind w:left="-360"/>
        <w:rPr>
          <w:rFonts w:ascii="Arial" w:hAnsi="Arial" w:cs="Arial"/>
          <w:sz w:val="24"/>
          <w:szCs w:val="24"/>
        </w:rPr>
      </w:pPr>
      <w:r w:rsidRPr="00D304A8">
        <w:rPr>
          <w:rFonts w:ascii="Arial" w:hAnsi="Arial" w:cs="Arial"/>
          <w:sz w:val="24"/>
          <w:szCs w:val="24"/>
        </w:rPr>
        <w:t xml:space="preserve">Re-engineered an Internal </w:t>
      </w:r>
      <w:r w:rsidR="00F92FF7">
        <w:rPr>
          <w:rFonts w:ascii="Arial" w:hAnsi="Arial" w:cs="Arial"/>
          <w:sz w:val="24"/>
          <w:szCs w:val="24"/>
        </w:rPr>
        <w:t>Audit function in creating</w:t>
      </w:r>
      <w:r w:rsidRPr="00D304A8">
        <w:rPr>
          <w:rFonts w:ascii="Arial" w:hAnsi="Arial" w:cs="Arial"/>
          <w:sz w:val="24"/>
          <w:szCs w:val="24"/>
        </w:rPr>
        <w:t xml:space="preserve"> Notes based electronic work-papers, automating audit programs, and establishing continuous audit applications to enable Internal Audit to do “more with less”</w:t>
      </w:r>
    </w:p>
    <w:p w:rsidR="00D304A8" w:rsidRPr="00D304A8" w:rsidRDefault="00D304A8" w:rsidP="00D304A8">
      <w:pPr>
        <w:pStyle w:val="ListParagraph"/>
        <w:spacing w:line="360" w:lineRule="auto"/>
        <w:ind w:left="-360"/>
        <w:rPr>
          <w:rFonts w:ascii="Arial" w:hAnsi="Arial" w:cs="Arial"/>
          <w:sz w:val="24"/>
          <w:szCs w:val="24"/>
        </w:rPr>
      </w:pPr>
      <w:r w:rsidRPr="00D304A8">
        <w:rPr>
          <w:rFonts w:ascii="Arial" w:hAnsi="Arial" w:cs="Arial"/>
          <w:sz w:val="24"/>
          <w:szCs w:val="24"/>
        </w:rPr>
        <w:t>Clients include healthcare, life science and financial services companies performing internal a</w:t>
      </w:r>
      <w:r w:rsidR="001B6A49">
        <w:rPr>
          <w:rFonts w:ascii="Arial" w:hAnsi="Arial" w:cs="Arial"/>
          <w:sz w:val="24"/>
          <w:szCs w:val="24"/>
        </w:rPr>
        <w:t>udits, IT audits.</w:t>
      </w:r>
    </w:p>
    <w:p w:rsidR="00D304A8" w:rsidRPr="00D304A8" w:rsidRDefault="00D304A8" w:rsidP="00D304A8">
      <w:pPr>
        <w:pStyle w:val="ListParagraph"/>
        <w:spacing w:line="360" w:lineRule="auto"/>
        <w:ind w:left="-360"/>
        <w:rPr>
          <w:rFonts w:ascii="Arial" w:hAnsi="Arial" w:cs="Arial"/>
          <w:sz w:val="24"/>
          <w:szCs w:val="24"/>
        </w:rPr>
      </w:pPr>
      <w:r w:rsidRPr="00D304A8">
        <w:rPr>
          <w:rFonts w:ascii="Arial" w:hAnsi="Arial" w:cs="Arial"/>
          <w:sz w:val="24"/>
          <w:szCs w:val="24"/>
        </w:rPr>
        <w:t>Responsible for performing internal QA process for three IA departments</w:t>
      </w:r>
    </w:p>
    <w:p w:rsidR="00D304A8" w:rsidRPr="00D304A8" w:rsidRDefault="00D304A8" w:rsidP="00D304A8">
      <w:pPr>
        <w:pStyle w:val="ListParagraph"/>
        <w:spacing w:line="360" w:lineRule="auto"/>
        <w:ind w:left="-360"/>
        <w:rPr>
          <w:rFonts w:ascii="Arial" w:hAnsi="Arial" w:cs="Arial"/>
          <w:sz w:val="24"/>
          <w:szCs w:val="24"/>
        </w:rPr>
      </w:pPr>
      <w:r w:rsidRPr="00D304A8">
        <w:rPr>
          <w:rFonts w:ascii="Arial" w:hAnsi="Arial" w:cs="Arial"/>
          <w:sz w:val="24"/>
          <w:szCs w:val="24"/>
        </w:rPr>
        <w:t>Performed Risk Assessments at clients to determine Internal Audit Universe</w:t>
      </w:r>
    </w:p>
    <w:p w:rsidR="00D304A8" w:rsidRPr="00D304A8" w:rsidRDefault="00D304A8" w:rsidP="00D304A8">
      <w:pPr>
        <w:pStyle w:val="ListParagraph"/>
        <w:spacing w:line="360" w:lineRule="auto"/>
        <w:ind w:left="-360"/>
        <w:rPr>
          <w:rFonts w:ascii="Arial" w:hAnsi="Arial" w:cs="Arial"/>
          <w:sz w:val="24"/>
          <w:szCs w:val="24"/>
        </w:rPr>
      </w:pPr>
      <w:r w:rsidRPr="00D304A8">
        <w:rPr>
          <w:rFonts w:ascii="Arial" w:hAnsi="Arial" w:cs="Arial"/>
          <w:sz w:val="24"/>
          <w:szCs w:val="24"/>
        </w:rPr>
        <w:t>Extensive experience presenting Internal Audit reports to Audit Committees</w:t>
      </w:r>
    </w:p>
    <w:p w:rsidR="00D304A8" w:rsidRPr="00D304A8" w:rsidRDefault="00D304A8" w:rsidP="00D304A8">
      <w:pPr>
        <w:pStyle w:val="ListParagraph"/>
        <w:spacing w:line="360" w:lineRule="auto"/>
        <w:ind w:left="-360"/>
        <w:rPr>
          <w:rFonts w:ascii="Arial" w:hAnsi="Arial" w:cs="Arial"/>
          <w:sz w:val="24"/>
          <w:szCs w:val="24"/>
        </w:rPr>
      </w:pPr>
      <w:r w:rsidRPr="00D304A8">
        <w:rPr>
          <w:rFonts w:ascii="Arial" w:hAnsi="Arial" w:cs="Arial"/>
          <w:sz w:val="24"/>
          <w:szCs w:val="24"/>
        </w:rPr>
        <w:t>Managed an internal audit automation project including specification development, programming, implementation and help desk support</w:t>
      </w:r>
    </w:p>
    <w:p w:rsidR="00D304A8" w:rsidRPr="00D304A8" w:rsidRDefault="00D304A8" w:rsidP="00D304A8">
      <w:pPr>
        <w:pStyle w:val="ListParagraph"/>
        <w:spacing w:line="360" w:lineRule="auto"/>
        <w:ind w:left="-360"/>
        <w:rPr>
          <w:rFonts w:ascii="Arial" w:hAnsi="Arial" w:cs="Arial"/>
          <w:sz w:val="24"/>
          <w:szCs w:val="24"/>
        </w:rPr>
      </w:pPr>
      <w:r w:rsidRPr="00D304A8">
        <w:rPr>
          <w:rFonts w:ascii="Arial" w:hAnsi="Arial" w:cs="Arial"/>
          <w:sz w:val="24"/>
          <w:szCs w:val="24"/>
        </w:rPr>
        <w:t>Leader in the internal auditi</w:t>
      </w:r>
      <w:r w:rsidR="00F92FF7">
        <w:rPr>
          <w:rFonts w:ascii="Arial" w:hAnsi="Arial" w:cs="Arial"/>
          <w:sz w:val="24"/>
          <w:szCs w:val="24"/>
        </w:rPr>
        <w:t>ng profession.</w:t>
      </w:r>
    </w:p>
    <w:p w:rsidR="00D304A8" w:rsidRPr="00D304A8" w:rsidRDefault="00D304A8" w:rsidP="00D304A8">
      <w:pPr>
        <w:pStyle w:val="ListParagraph"/>
        <w:spacing w:line="360" w:lineRule="auto"/>
        <w:ind w:left="-360"/>
        <w:rPr>
          <w:rFonts w:ascii="Arial" w:hAnsi="Arial" w:cs="Arial"/>
          <w:sz w:val="24"/>
          <w:szCs w:val="24"/>
        </w:rPr>
      </w:pPr>
      <w:r w:rsidRPr="00D304A8">
        <w:rPr>
          <w:rFonts w:ascii="Arial" w:hAnsi="Arial" w:cs="Arial"/>
          <w:sz w:val="24"/>
          <w:szCs w:val="24"/>
        </w:rPr>
        <w:t>Education</w:t>
      </w:r>
    </w:p>
    <w:p w:rsidR="00D304A8" w:rsidRDefault="00D304A8" w:rsidP="00D304A8">
      <w:pPr>
        <w:pStyle w:val="ListParagraph"/>
        <w:spacing w:line="360" w:lineRule="auto"/>
        <w:ind w:left="-360"/>
        <w:rPr>
          <w:rFonts w:ascii="Arial" w:hAnsi="Arial" w:cs="Arial"/>
          <w:sz w:val="24"/>
          <w:szCs w:val="24"/>
        </w:rPr>
      </w:pPr>
      <w:r w:rsidRPr="00D304A8">
        <w:rPr>
          <w:rFonts w:ascii="Arial" w:hAnsi="Arial" w:cs="Arial"/>
          <w:sz w:val="24"/>
          <w:szCs w:val="24"/>
        </w:rPr>
        <w:t>Bachelor of Science degree in Accounting</w:t>
      </w:r>
      <w:r w:rsidR="00F92FF7">
        <w:rPr>
          <w:rFonts w:ascii="Arial" w:hAnsi="Arial" w:cs="Arial"/>
          <w:sz w:val="24"/>
          <w:szCs w:val="24"/>
        </w:rPr>
        <w:t xml:space="preserve"> from India.</w:t>
      </w:r>
    </w:p>
    <w:p w:rsidR="0025357C" w:rsidRDefault="0025357C" w:rsidP="00D304A8">
      <w:pPr>
        <w:pStyle w:val="ListParagraph"/>
        <w:spacing w:line="360" w:lineRule="auto"/>
        <w:ind w:left="-360"/>
        <w:rPr>
          <w:rFonts w:ascii="Arial" w:hAnsi="Arial" w:cs="Arial"/>
          <w:sz w:val="24"/>
          <w:szCs w:val="24"/>
        </w:rPr>
      </w:pPr>
    </w:p>
    <w:p w:rsidR="0025357C" w:rsidRDefault="0025357C" w:rsidP="00D304A8">
      <w:pPr>
        <w:pStyle w:val="ListParagraph"/>
        <w:spacing w:line="360" w:lineRule="auto"/>
        <w:ind w:left="-360"/>
        <w:rPr>
          <w:rFonts w:ascii="Arial" w:hAnsi="Arial" w:cs="Arial"/>
          <w:sz w:val="24"/>
          <w:szCs w:val="24"/>
        </w:rPr>
      </w:pPr>
      <w:r>
        <w:rPr>
          <w:rFonts w:ascii="Arial" w:hAnsi="Arial" w:cs="Arial"/>
          <w:sz w:val="24"/>
          <w:szCs w:val="24"/>
        </w:rPr>
        <w:t>Accountant:</w:t>
      </w:r>
    </w:p>
    <w:p w:rsidR="00575813" w:rsidRDefault="00575813" w:rsidP="0025357C">
      <w:pPr>
        <w:pStyle w:val="ListParagraph"/>
        <w:spacing w:line="360" w:lineRule="auto"/>
        <w:ind w:left="-360"/>
        <w:rPr>
          <w:rFonts w:ascii="Arial" w:hAnsi="Arial" w:cs="Arial"/>
          <w:sz w:val="24"/>
          <w:szCs w:val="24"/>
        </w:rPr>
      </w:pPr>
      <w:proofErr w:type="spellStart"/>
      <w:r>
        <w:rPr>
          <w:rFonts w:ascii="Arial" w:hAnsi="Arial" w:cs="Arial"/>
          <w:sz w:val="24"/>
          <w:szCs w:val="24"/>
        </w:rPr>
        <w:t>Saju</w:t>
      </w:r>
      <w:proofErr w:type="spellEnd"/>
      <w:r>
        <w:rPr>
          <w:rFonts w:ascii="Arial" w:hAnsi="Arial" w:cs="Arial"/>
          <w:sz w:val="24"/>
          <w:szCs w:val="24"/>
        </w:rPr>
        <w:t xml:space="preserve"> Mathews</w:t>
      </w:r>
      <w:r w:rsidR="0025357C">
        <w:rPr>
          <w:rFonts w:ascii="Arial" w:hAnsi="Arial" w:cs="Arial"/>
          <w:sz w:val="24"/>
          <w:szCs w:val="24"/>
        </w:rPr>
        <w:t xml:space="preserve"> joined Al Jazeera Shipping Co W.L.</w:t>
      </w:r>
      <w:r>
        <w:rPr>
          <w:rFonts w:ascii="Arial" w:hAnsi="Arial" w:cs="Arial"/>
          <w:sz w:val="24"/>
          <w:szCs w:val="24"/>
        </w:rPr>
        <w:t>L as a senior accountant in 2006</w:t>
      </w:r>
      <w:r w:rsidR="0025357C" w:rsidRPr="0025357C">
        <w:rPr>
          <w:rFonts w:ascii="Arial" w:hAnsi="Arial" w:cs="Arial"/>
          <w:sz w:val="24"/>
          <w:szCs w:val="24"/>
        </w:rPr>
        <w:t>. He prepares all the accounti</w:t>
      </w:r>
      <w:r w:rsidR="0025357C">
        <w:rPr>
          <w:rFonts w:ascii="Arial" w:hAnsi="Arial" w:cs="Arial"/>
          <w:sz w:val="24"/>
          <w:szCs w:val="24"/>
        </w:rPr>
        <w:t>ng work for Al Jazeera Shipping Co</w:t>
      </w:r>
      <w:r w:rsidR="0025357C" w:rsidRPr="0025357C">
        <w:rPr>
          <w:rFonts w:ascii="Arial" w:hAnsi="Arial" w:cs="Arial"/>
          <w:sz w:val="24"/>
          <w:szCs w:val="24"/>
        </w:rPr>
        <w:t xml:space="preserve"> oversees grants management </w:t>
      </w:r>
    </w:p>
    <w:p w:rsidR="00575813" w:rsidRDefault="00575813" w:rsidP="0025357C">
      <w:pPr>
        <w:pStyle w:val="ListParagraph"/>
        <w:spacing w:line="360" w:lineRule="auto"/>
        <w:ind w:left="-360"/>
        <w:rPr>
          <w:rFonts w:ascii="Arial" w:hAnsi="Arial" w:cs="Arial"/>
          <w:sz w:val="24"/>
          <w:szCs w:val="24"/>
        </w:rPr>
      </w:pPr>
    </w:p>
    <w:p w:rsidR="00575813" w:rsidRPr="00517548" w:rsidRDefault="00575813" w:rsidP="00575813">
      <w:pPr>
        <w:pStyle w:val="ListParagraph"/>
        <w:spacing w:line="360" w:lineRule="auto"/>
        <w:ind w:left="-360"/>
        <w:rPr>
          <w:rFonts w:ascii="Arial" w:hAnsi="Arial" w:cs="Arial"/>
          <w:sz w:val="24"/>
          <w:szCs w:val="24"/>
        </w:rPr>
      </w:pPr>
      <w:r>
        <w:rPr>
          <w:rFonts w:ascii="Arial" w:hAnsi="Arial" w:cs="Arial"/>
          <w:sz w:val="24"/>
          <w:szCs w:val="24"/>
        </w:rPr>
        <w:lastRenderedPageBreak/>
        <w:t xml:space="preserve">                                                                                              </w:t>
      </w:r>
      <w:r w:rsidRPr="00517548">
        <w:rPr>
          <w:rFonts w:ascii="Arial" w:hAnsi="Arial" w:cs="Arial"/>
          <w:sz w:val="24"/>
          <w:szCs w:val="24"/>
        </w:rPr>
        <w:t xml:space="preserve">Student Name: </w:t>
      </w:r>
      <w:proofErr w:type="spellStart"/>
      <w:r w:rsidRPr="00517548">
        <w:rPr>
          <w:rFonts w:ascii="Arial" w:hAnsi="Arial" w:cs="Arial"/>
          <w:sz w:val="24"/>
          <w:szCs w:val="24"/>
        </w:rPr>
        <w:t>Shakeel</w:t>
      </w:r>
      <w:proofErr w:type="spellEnd"/>
      <w:r w:rsidRPr="00517548">
        <w:rPr>
          <w:rFonts w:ascii="Arial" w:hAnsi="Arial" w:cs="Arial"/>
          <w:sz w:val="24"/>
          <w:szCs w:val="24"/>
        </w:rPr>
        <w:t xml:space="preserve"> Ahmed</w:t>
      </w:r>
    </w:p>
    <w:p w:rsidR="00575813" w:rsidRPr="00517548" w:rsidRDefault="00575813" w:rsidP="00575813">
      <w:pPr>
        <w:pStyle w:val="ListParagraph"/>
        <w:spacing w:line="360" w:lineRule="auto"/>
        <w:ind w:left="-360"/>
        <w:rPr>
          <w:rFonts w:ascii="Arial" w:hAnsi="Arial" w:cs="Arial"/>
          <w:sz w:val="24"/>
          <w:szCs w:val="24"/>
        </w:rPr>
      </w:pPr>
      <w:r w:rsidRPr="00517548">
        <w:rPr>
          <w:rFonts w:ascii="Arial" w:hAnsi="Arial" w:cs="Arial"/>
          <w:sz w:val="24"/>
          <w:szCs w:val="24"/>
        </w:rPr>
        <w:t xml:space="preserve">                                                           </w:t>
      </w:r>
      <w:r>
        <w:rPr>
          <w:rFonts w:ascii="Arial" w:hAnsi="Arial" w:cs="Arial"/>
          <w:sz w:val="24"/>
          <w:szCs w:val="24"/>
        </w:rPr>
        <w:t xml:space="preserve">                          </w:t>
      </w:r>
      <w:r w:rsidRPr="00517548">
        <w:rPr>
          <w:rFonts w:ascii="Arial" w:hAnsi="Arial" w:cs="Arial"/>
          <w:sz w:val="24"/>
          <w:szCs w:val="24"/>
        </w:rPr>
        <w:t xml:space="preserve">    Student ID# 1507, Assignment # 2, </w:t>
      </w:r>
    </w:p>
    <w:p w:rsidR="00575813" w:rsidRPr="00575813" w:rsidRDefault="00575813" w:rsidP="00575813">
      <w:pPr>
        <w:pStyle w:val="ListParagraph"/>
        <w:spacing w:line="360" w:lineRule="auto"/>
        <w:ind w:left="-360"/>
        <w:rPr>
          <w:rFonts w:ascii="Arial" w:hAnsi="Arial" w:cs="Arial"/>
          <w:sz w:val="24"/>
          <w:szCs w:val="24"/>
        </w:rPr>
      </w:pPr>
      <w:r w:rsidRPr="00517548">
        <w:rPr>
          <w:rFonts w:ascii="Arial" w:hAnsi="Arial" w:cs="Arial"/>
          <w:sz w:val="24"/>
          <w:szCs w:val="24"/>
        </w:rPr>
        <w:t xml:space="preserve">                                                                               </w:t>
      </w:r>
      <w:r>
        <w:rPr>
          <w:rFonts w:ascii="Arial" w:hAnsi="Arial" w:cs="Arial"/>
          <w:sz w:val="24"/>
          <w:szCs w:val="24"/>
        </w:rPr>
        <w:t xml:space="preserve">                                              Page No: 18</w:t>
      </w:r>
    </w:p>
    <w:p w:rsidR="0025357C" w:rsidRPr="00575813" w:rsidRDefault="00575813" w:rsidP="00575813">
      <w:pPr>
        <w:pStyle w:val="ListParagraph"/>
        <w:spacing w:line="360" w:lineRule="auto"/>
        <w:ind w:left="-360"/>
        <w:rPr>
          <w:rFonts w:ascii="Arial" w:hAnsi="Arial" w:cs="Arial"/>
          <w:sz w:val="24"/>
          <w:szCs w:val="24"/>
        </w:rPr>
      </w:pPr>
      <w:proofErr w:type="gramStart"/>
      <w:r>
        <w:rPr>
          <w:rFonts w:ascii="Arial" w:hAnsi="Arial" w:cs="Arial"/>
          <w:sz w:val="24"/>
          <w:szCs w:val="24"/>
        </w:rPr>
        <w:t>analysis</w:t>
      </w:r>
      <w:proofErr w:type="gramEnd"/>
      <w:r w:rsidR="0025357C" w:rsidRPr="0025357C">
        <w:rPr>
          <w:rFonts w:ascii="Arial" w:hAnsi="Arial" w:cs="Arial"/>
          <w:sz w:val="24"/>
          <w:szCs w:val="24"/>
        </w:rPr>
        <w:t xml:space="preserve"> and plays a lead role in the preparation of audited financi</w:t>
      </w:r>
      <w:r>
        <w:rPr>
          <w:rFonts w:ascii="Arial" w:hAnsi="Arial" w:cs="Arial"/>
          <w:sz w:val="24"/>
          <w:szCs w:val="24"/>
        </w:rPr>
        <w:t xml:space="preserve">al statements, tax returns, and </w:t>
      </w:r>
      <w:r w:rsidR="0025357C" w:rsidRPr="00575813">
        <w:rPr>
          <w:rFonts w:ascii="Arial" w:hAnsi="Arial" w:cs="Arial"/>
          <w:sz w:val="24"/>
          <w:szCs w:val="24"/>
        </w:rPr>
        <w:t>investment and grant-related reports and schedules to support financial reports to the board.</w:t>
      </w:r>
    </w:p>
    <w:p w:rsidR="0025357C" w:rsidRPr="00D304A8" w:rsidRDefault="0025357C" w:rsidP="0025357C">
      <w:pPr>
        <w:pStyle w:val="ListParagraph"/>
        <w:spacing w:line="360" w:lineRule="auto"/>
        <w:ind w:left="-360"/>
        <w:rPr>
          <w:rFonts w:ascii="Arial" w:hAnsi="Arial" w:cs="Arial"/>
          <w:sz w:val="24"/>
          <w:szCs w:val="24"/>
        </w:rPr>
      </w:pPr>
      <w:r w:rsidRPr="0025357C">
        <w:rPr>
          <w:rFonts w:ascii="Arial" w:hAnsi="Arial" w:cs="Arial"/>
          <w:sz w:val="24"/>
          <w:szCs w:val="24"/>
        </w:rPr>
        <w:t>When</w:t>
      </w:r>
      <w:r w:rsidR="00575813">
        <w:rPr>
          <w:rFonts w:ascii="Arial" w:hAnsi="Arial" w:cs="Arial"/>
          <w:sz w:val="24"/>
          <w:szCs w:val="24"/>
        </w:rPr>
        <w:t xml:space="preserve"> he became a member of the Al Jazeera staff, </w:t>
      </w:r>
      <w:proofErr w:type="spellStart"/>
      <w:r w:rsidR="00575813">
        <w:rPr>
          <w:rFonts w:ascii="Arial" w:hAnsi="Arial" w:cs="Arial"/>
          <w:sz w:val="24"/>
          <w:szCs w:val="24"/>
        </w:rPr>
        <w:t>Saju</w:t>
      </w:r>
      <w:proofErr w:type="spellEnd"/>
      <w:r w:rsidR="00575813">
        <w:rPr>
          <w:rFonts w:ascii="Arial" w:hAnsi="Arial" w:cs="Arial"/>
          <w:sz w:val="24"/>
          <w:szCs w:val="24"/>
        </w:rPr>
        <w:t xml:space="preserve"> Mathews</w:t>
      </w:r>
      <w:r w:rsidRPr="0025357C">
        <w:rPr>
          <w:rFonts w:ascii="Arial" w:hAnsi="Arial" w:cs="Arial"/>
          <w:sz w:val="24"/>
          <w:szCs w:val="24"/>
        </w:rPr>
        <w:t xml:space="preserve"> brought 11 years of experience in the field, including seven spent as a public accountant, with responsibilities spanning audit, tax, financial reporting and business management. He served for three years as </w:t>
      </w:r>
      <w:r w:rsidR="00575813">
        <w:rPr>
          <w:rFonts w:ascii="Arial" w:hAnsi="Arial" w:cs="Arial"/>
          <w:sz w:val="24"/>
          <w:szCs w:val="24"/>
        </w:rPr>
        <w:t>a fund controller for Brown &amp; Root</w:t>
      </w:r>
      <w:r w:rsidRPr="0025357C">
        <w:rPr>
          <w:rFonts w:ascii="Arial" w:hAnsi="Arial" w:cs="Arial"/>
          <w:sz w:val="24"/>
          <w:szCs w:val="24"/>
        </w:rPr>
        <w:t>, where he prepared the monthly closing and various reports for a portfolio of offshore entities</w:t>
      </w:r>
      <w:r w:rsidR="00575813">
        <w:rPr>
          <w:rFonts w:ascii="Arial" w:hAnsi="Arial" w:cs="Arial"/>
          <w:sz w:val="24"/>
          <w:szCs w:val="24"/>
        </w:rPr>
        <w:t xml:space="preserve"> with assets of more than $30 m</w:t>
      </w:r>
      <w:r w:rsidRPr="0025357C">
        <w:rPr>
          <w:rFonts w:ascii="Arial" w:hAnsi="Arial" w:cs="Arial"/>
          <w:sz w:val="24"/>
          <w:szCs w:val="24"/>
        </w:rPr>
        <w:t xml:space="preserve">illion; </w:t>
      </w:r>
      <w:bookmarkStart w:id="0" w:name="_GoBack"/>
      <w:bookmarkEnd w:id="0"/>
      <w:r w:rsidRPr="0025357C">
        <w:rPr>
          <w:rFonts w:ascii="Arial" w:hAnsi="Arial" w:cs="Arial"/>
          <w:sz w:val="24"/>
          <w:szCs w:val="24"/>
        </w:rPr>
        <w:t>determined fair market value measurements for the funds and conducted various analyses to ensure the portfolio was in compliance with regulations; and prepared quarterly and annual financial statements.</w:t>
      </w:r>
    </w:p>
    <w:p w:rsidR="00D304A8" w:rsidRDefault="00D304A8" w:rsidP="00EA4CF5">
      <w:pPr>
        <w:pStyle w:val="ListParagraph"/>
        <w:spacing w:line="360" w:lineRule="auto"/>
        <w:ind w:left="-360"/>
        <w:rPr>
          <w:rFonts w:ascii="Arial" w:hAnsi="Arial" w:cs="Arial"/>
          <w:sz w:val="24"/>
          <w:szCs w:val="24"/>
        </w:rPr>
      </w:pPr>
    </w:p>
    <w:p w:rsidR="00EA4CF5" w:rsidRPr="00C01C68" w:rsidRDefault="00EA4CF5" w:rsidP="00EA4CF5">
      <w:pPr>
        <w:pStyle w:val="ListParagraph"/>
        <w:spacing w:line="360" w:lineRule="auto"/>
        <w:ind w:left="-360"/>
        <w:rPr>
          <w:rFonts w:ascii="Arial" w:hAnsi="Arial" w:cs="Arial"/>
          <w:sz w:val="24"/>
          <w:szCs w:val="24"/>
        </w:rPr>
      </w:pPr>
    </w:p>
    <w:p w:rsidR="00EA4CF5" w:rsidRPr="00DE793A" w:rsidRDefault="00EA4CF5" w:rsidP="00EA4CF5">
      <w:pPr>
        <w:pStyle w:val="ListParagraph"/>
        <w:spacing w:line="360" w:lineRule="auto"/>
        <w:ind w:left="-360"/>
        <w:rPr>
          <w:rFonts w:ascii="Arial" w:hAnsi="Arial" w:cs="Arial"/>
          <w:sz w:val="24"/>
          <w:szCs w:val="24"/>
        </w:rPr>
      </w:pPr>
      <w:r>
        <w:rPr>
          <w:rFonts w:ascii="Arial" w:hAnsi="Arial" w:cs="Arial"/>
          <w:sz w:val="24"/>
          <w:szCs w:val="24"/>
        </w:rPr>
        <w:t xml:space="preserve">  </w:t>
      </w:r>
    </w:p>
    <w:p w:rsidR="005107E5" w:rsidRPr="005107E5" w:rsidRDefault="005107E5" w:rsidP="005107E5">
      <w:pPr>
        <w:pStyle w:val="ListParagraph"/>
        <w:spacing w:line="360" w:lineRule="auto"/>
        <w:ind w:left="-360"/>
        <w:rPr>
          <w:rFonts w:ascii="Arial" w:hAnsi="Arial" w:cs="Arial"/>
          <w:sz w:val="24"/>
          <w:szCs w:val="24"/>
        </w:rPr>
      </w:pPr>
    </w:p>
    <w:p w:rsidR="005107E5" w:rsidRPr="009D7E08" w:rsidRDefault="005107E5" w:rsidP="009D7E08">
      <w:pPr>
        <w:pStyle w:val="ListParagraph"/>
        <w:spacing w:line="360" w:lineRule="auto"/>
        <w:ind w:left="-360"/>
        <w:rPr>
          <w:rFonts w:ascii="Arial" w:hAnsi="Arial" w:cs="Arial"/>
          <w:sz w:val="24"/>
          <w:szCs w:val="24"/>
        </w:rPr>
      </w:pPr>
    </w:p>
    <w:p w:rsidR="00125E9E" w:rsidRDefault="009D7E08" w:rsidP="009D7E08">
      <w:pPr>
        <w:pStyle w:val="ListParagraph"/>
        <w:spacing w:line="360" w:lineRule="auto"/>
        <w:ind w:left="-360"/>
        <w:rPr>
          <w:rFonts w:ascii="Arial" w:hAnsi="Arial" w:cs="Arial"/>
          <w:sz w:val="24"/>
          <w:szCs w:val="24"/>
        </w:rPr>
      </w:pPr>
      <w:r>
        <w:rPr>
          <w:rFonts w:ascii="Arial" w:hAnsi="Arial" w:cs="Arial"/>
          <w:sz w:val="24"/>
          <w:szCs w:val="24"/>
        </w:rPr>
        <w:br/>
      </w:r>
    </w:p>
    <w:p w:rsidR="00026C87" w:rsidRDefault="00026C87" w:rsidP="00302384">
      <w:pPr>
        <w:pStyle w:val="ListParagraph"/>
        <w:spacing w:line="360" w:lineRule="auto"/>
        <w:ind w:left="-360"/>
        <w:rPr>
          <w:rFonts w:ascii="Arial" w:hAnsi="Arial" w:cs="Arial"/>
          <w:sz w:val="24"/>
          <w:szCs w:val="24"/>
        </w:rPr>
      </w:pPr>
    </w:p>
    <w:p w:rsidR="00B7774F" w:rsidRDefault="00B7774F" w:rsidP="00B7774F">
      <w:pPr>
        <w:pStyle w:val="ListParagraph"/>
        <w:spacing w:line="360" w:lineRule="auto"/>
        <w:ind w:left="-360"/>
        <w:rPr>
          <w:rFonts w:ascii="Arial" w:hAnsi="Arial" w:cs="Arial"/>
          <w:sz w:val="24"/>
          <w:szCs w:val="24"/>
        </w:rPr>
      </w:pPr>
      <w:r>
        <w:rPr>
          <w:rFonts w:ascii="Arial" w:hAnsi="Arial" w:cs="Arial"/>
          <w:sz w:val="24"/>
          <w:szCs w:val="24"/>
        </w:rPr>
        <w:t xml:space="preserve">                                                                                           </w:t>
      </w:r>
    </w:p>
    <w:p w:rsidR="00B7774F" w:rsidRDefault="00B7774F" w:rsidP="00C01C68">
      <w:pPr>
        <w:pStyle w:val="ListParagraph"/>
        <w:spacing w:line="360" w:lineRule="auto"/>
        <w:ind w:left="-360"/>
        <w:rPr>
          <w:rFonts w:ascii="Arial" w:hAnsi="Arial" w:cs="Arial"/>
          <w:sz w:val="24"/>
          <w:szCs w:val="24"/>
        </w:rPr>
      </w:pPr>
      <w:r>
        <w:rPr>
          <w:rFonts w:ascii="Arial" w:hAnsi="Arial" w:cs="Arial"/>
          <w:sz w:val="24"/>
          <w:szCs w:val="24"/>
        </w:rPr>
        <w:t xml:space="preserve">                                                                                             </w:t>
      </w:r>
    </w:p>
    <w:p w:rsidR="00AB0CA6" w:rsidRDefault="00AB0CA6" w:rsidP="00B7774F">
      <w:pPr>
        <w:pStyle w:val="ListParagraph"/>
        <w:spacing w:line="360" w:lineRule="auto"/>
        <w:ind w:left="-360"/>
        <w:rPr>
          <w:rFonts w:ascii="Arial" w:hAnsi="Arial" w:cs="Arial"/>
          <w:sz w:val="24"/>
          <w:szCs w:val="24"/>
        </w:rPr>
      </w:pPr>
    </w:p>
    <w:p w:rsidR="00B7774F" w:rsidRDefault="00B7774F" w:rsidP="00B7774F">
      <w:pPr>
        <w:pStyle w:val="ListParagraph"/>
        <w:spacing w:line="360" w:lineRule="auto"/>
        <w:ind w:left="-360"/>
        <w:rPr>
          <w:rFonts w:ascii="Arial" w:hAnsi="Arial" w:cs="Arial"/>
          <w:sz w:val="24"/>
          <w:szCs w:val="24"/>
        </w:rPr>
      </w:pPr>
    </w:p>
    <w:p w:rsidR="000356A0" w:rsidRPr="00505143" w:rsidRDefault="000356A0" w:rsidP="000356A0">
      <w:pPr>
        <w:spacing w:line="360" w:lineRule="auto"/>
        <w:rPr>
          <w:rFonts w:ascii="Arial" w:hAnsi="Arial" w:cs="Arial"/>
          <w:sz w:val="24"/>
          <w:szCs w:val="24"/>
        </w:rPr>
      </w:pPr>
    </w:p>
    <w:p w:rsidR="00505143" w:rsidRPr="00BC397E" w:rsidRDefault="00505143" w:rsidP="00F858E6">
      <w:pPr>
        <w:spacing w:line="360" w:lineRule="auto"/>
        <w:rPr>
          <w:rFonts w:ascii="Arial" w:hAnsi="Arial" w:cs="Arial"/>
          <w:sz w:val="24"/>
          <w:szCs w:val="24"/>
        </w:rPr>
      </w:pPr>
    </w:p>
    <w:p w:rsidR="00517548" w:rsidRPr="009B64D5" w:rsidRDefault="00517548" w:rsidP="00DD4DF4">
      <w:pPr>
        <w:spacing w:line="360" w:lineRule="auto"/>
        <w:ind w:left="-720" w:right="-360"/>
        <w:rPr>
          <w:rFonts w:ascii="Arial" w:eastAsia="Times New Roman" w:hAnsi="Arial" w:cs="Arial"/>
          <w:sz w:val="24"/>
          <w:szCs w:val="24"/>
        </w:rPr>
      </w:pPr>
    </w:p>
    <w:sectPr w:rsidR="00517548" w:rsidRPr="009B64D5" w:rsidSect="005370B6">
      <w:pgSz w:w="12240" w:h="15840"/>
      <w:pgMar w:top="72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CD773B"/>
    <w:multiLevelType w:val="hybridMultilevel"/>
    <w:tmpl w:val="9FA88AAC"/>
    <w:lvl w:ilvl="0" w:tplc="E2A47016">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 w15:restartNumberingAfterBreak="0">
    <w:nsid w:val="03822E63"/>
    <w:multiLevelType w:val="hybridMultilevel"/>
    <w:tmpl w:val="580C26D4"/>
    <w:lvl w:ilvl="0" w:tplc="5BE27FB2">
      <w:start w:val="1"/>
      <w:numFmt w:val="lowerRoman"/>
      <w:lvlText w:val="%1)"/>
      <w:lvlJc w:val="left"/>
      <w:pPr>
        <w:ind w:left="0" w:hanging="72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 w15:restartNumberingAfterBreak="0">
    <w:nsid w:val="0A923755"/>
    <w:multiLevelType w:val="multilevel"/>
    <w:tmpl w:val="CC1E56E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360C80"/>
    <w:multiLevelType w:val="multilevel"/>
    <w:tmpl w:val="82E2A60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FD3415"/>
    <w:multiLevelType w:val="hybridMultilevel"/>
    <w:tmpl w:val="E2080A8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86A42E8"/>
    <w:multiLevelType w:val="multilevel"/>
    <w:tmpl w:val="EBF0F460"/>
    <w:lvl w:ilvl="0">
      <w:start w:val="1"/>
      <w:numFmt w:val="bullet"/>
      <w:lvlText w:val=""/>
      <w:lvlJc w:val="left"/>
      <w:pPr>
        <w:tabs>
          <w:tab w:val="num" w:pos="720"/>
        </w:tabs>
        <w:ind w:left="720" w:hanging="360"/>
      </w:pPr>
      <w:rPr>
        <w:rFonts w:ascii="Wingdings" w:hAnsi="Wingdings"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24728B"/>
    <w:multiLevelType w:val="hybridMultilevel"/>
    <w:tmpl w:val="42E0FAB4"/>
    <w:lvl w:ilvl="0" w:tplc="2FFAF6A8">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7" w15:restartNumberingAfterBreak="0">
    <w:nsid w:val="2AA82F08"/>
    <w:multiLevelType w:val="hybridMultilevel"/>
    <w:tmpl w:val="B782797C"/>
    <w:lvl w:ilvl="0" w:tplc="8D824C2C">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8" w15:restartNumberingAfterBreak="0">
    <w:nsid w:val="2E8B4E54"/>
    <w:multiLevelType w:val="hybridMultilevel"/>
    <w:tmpl w:val="A0AA2FF0"/>
    <w:lvl w:ilvl="0" w:tplc="C49ACF48">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9" w15:restartNumberingAfterBreak="0">
    <w:nsid w:val="33BF614A"/>
    <w:multiLevelType w:val="hybridMultilevel"/>
    <w:tmpl w:val="2F80999C"/>
    <w:lvl w:ilvl="0" w:tplc="D9D2DF54">
      <w:start w:val="1"/>
      <w:numFmt w:val="lowerRoman"/>
      <w:lvlText w:val="%1)"/>
      <w:lvlJc w:val="left"/>
      <w:pPr>
        <w:ind w:left="0" w:hanging="72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0" w15:restartNumberingAfterBreak="0">
    <w:nsid w:val="340A1E85"/>
    <w:multiLevelType w:val="hybridMultilevel"/>
    <w:tmpl w:val="4D9A72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7310E49"/>
    <w:multiLevelType w:val="hybridMultilevel"/>
    <w:tmpl w:val="E6E446A8"/>
    <w:lvl w:ilvl="0" w:tplc="2AEAD318">
      <w:start w:val="1"/>
      <w:numFmt w:val="decimal"/>
      <w:lvlText w:val="%1)"/>
      <w:lvlJc w:val="left"/>
      <w:pPr>
        <w:ind w:left="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2" w15:restartNumberingAfterBreak="0">
    <w:nsid w:val="424E6E0A"/>
    <w:multiLevelType w:val="hybridMultilevel"/>
    <w:tmpl w:val="7E8A1C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26D6121"/>
    <w:multiLevelType w:val="hybridMultilevel"/>
    <w:tmpl w:val="9E361D62"/>
    <w:lvl w:ilvl="0" w:tplc="F03E38F6">
      <w:start w:val="1"/>
      <w:numFmt w:val="upperRoman"/>
      <w:lvlText w:val="%1)"/>
      <w:lvlJc w:val="left"/>
      <w:pPr>
        <w:ind w:left="0" w:hanging="72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4" w15:restartNumberingAfterBreak="0">
    <w:nsid w:val="5645610F"/>
    <w:multiLevelType w:val="hybridMultilevel"/>
    <w:tmpl w:val="1C3E01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25A6CEF"/>
    <w:multiLevelType w:val="hybridMultilevel"/>
    <w:tmpl w:val="CFDCC84A"/>
    <w:lvl w:ilvl="0" w:tplc="05563342">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6" w15:restartNumberingAfterBreak="0">
    <w:nsid w:val="65B21EB7"/>
    <w:multiLevelType w:val="hybridMultilevel"/>
    <w:tmpl w:val="27B246E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9"/>
  </w:num>
  <w:num w:numId="2">
    <w:abstractNumId w:val="1"/>
  </w:num>
  <w:num w:numId="3">
    <w:abstractNumId w:val="15"/>
  </w:num>
  <w:num w:numId="4">
    <w:abstractNumId w:val="13"/>
  </w:num>
  <w:num w:numId="5">
    <w:abstractNumId w:val="7"/>
  </w:num>
  <w:num w:numId="6">
    <w:abstractNumId w:val="0"/>
  </w:num>
  <w:num w:numId="7">
    <w:abstractNumId w:val="8"/>
  </w:num>
  <w:num w:numId="8">
    <w:abstractNumId w:val="6"/>
  </w:num>
  <w:num w:numId="9">
    <w:abstractNumId w:val="11"/>
  </w:num>
  <w:num w:numId="10">
    <w:abstractNumId w:val="4"/>
  </w:num>
  <w:num w:numId="11">
    <w:abstractNumId w:val="16"/>
  </w:num>
  <w:num w:numId="12">
    <w:abstractNumId w:val="14"/>
  </w:num>
  <w:num w:numId="13">
    <w:abstractNumId w:val="10"/>
  </w:num>
  <w:num w:numId="14">
    <w:abstractNumId w:val="12"/>
  </w:num>
  <w:num w:numId="15">
    <w:abstractNumId w:val="2"/>
  </w:num>
  <w:num w:numId="16">
    <w:abstractNumId w:val="5"/>
  </w:num>
  <w:num w:numId="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70B6"/>
    <w:rsid w:val="0001789F"/>
    <w:rsid w:val="00026C87"/>
    <w:rsid w:val="000356A0"/>
    <w:rsid w:val="000436D0"/>
    <w:rsid w:val="00043CBD"/>
    <w:rsid w:val="00076862"/>
    <w:rsid w:val="00125E9E"/>
    <w:rsid w:val="001674D0"/>
    <w:rsid w:val="00185A88"/>
    <w:rsid w:val="00193DDC"/>
    <w:rsid w:val="001B6A49"/>
    <w:rsid w:val="001F134B"/>
    <w:rsid w:val="00227A58"/>
    <w:rsid w:val="00237736"/>
    <w:rsid w:val="002443B7"/>
    <w:rsid w:val="0025357C"/>
    <w:rsid w:val="002540EC"/>
    <w:rsid w:val="0026687F"/>
    <w:rsid w:val="0027792A"/>
    <w:rsid w:val="002917C5"/>
    <w:rsid w:val="002A78AE"/>
    <w:rsid w:val="00302384"/>
    <w:rsid w:val="00313BFB"/>
    <w:rsid w:val="003319B6"/>
    <w:rsid w:val="0034463F"/>
    <w:rsid w:val="00477E29"/>
    <w:rsid w:val="00490A82"/>
    <w:rsid w:val="00494917"/>
    <w:rsid w:val="004C1F56"/>
    <w:rsid w:val="004F7E3A"/>
    <w:rsid w:val="00505143"/>
    <w:rsid w:val="005107E5"/>
    <w:rsid w:val="00517548"/>
    <w:rsid w:val="00535F5A"/>
    <w:rsid w:val="005370B6"/>
    <w:rsid w:val="00566675"/>
    <w:rsid w:val="00575813"/>
    <w:rsid w:val="005808FB"/>
    <w:rsid w:val="005D635A"/>
    <w:rsid w:val="005F44FB"/>
    <w:rsid w:val="00610788"/>
    <w:rsid w:val="006D44A9"/>
    <w:rsid w:val="006E48D6"/>
    <w:rsid w:val="007073D0"/>
    <w:rsid w:val="007A077C"/>
    <w:rsid w:val="007B2B76"/>
    <w:rsid w:val="007B3F73"/>
    <w:rsid w:val="008302B1"/>
    <w:rsid w:val="008575F5"/>
    <w:rsid w:val="00876992"/>
    <w:rsid w:val="00885982"/>
    <w:rsid w:val="00896E58"/>
    <w:rsid w:val="008F4A60"/>
    <w:rsid w:val="009070F6"/>
    <w:rsid w:val="00907327"/>
    <w:rsid w:val="00933B0A"/>
    <w:rsid w:val="009417D6"/>
    <w:rsid w:val="009735DB"/>
    <w:rsid w:val="009B64D5"/>
    <w:rsid w:val="009D7E08"/>
    <w:rsid w:val="009F0B5C"/>
    <w:rsid w:val="00A156DE"/>
    <w:rsid w:val="00A1773F"/>
    <w:rsid w:val="00A204C9"/>
    <w:rsid w:val="00A31508"/>
    <w:rsid w:val="00A440BA"/>
    <w:rsid w:val="00A62E12"/>
    <w:rsid w:val="00AB0CA6"/>
    <w:rsid w:val="00AB5BC7"/>
    <w:rsid w:val="00AC0BE6"/>
    <w:rsid w:val="00B05D46"/>
    <w:rsid w:val="00B51755"/>
    <w:rsid w:val="00B7475B"/>
    <w:rsid w:val="00B76B1F"/>
    <w:rsid w:val="00B7774F"/>
    <w:rsid w:val="00BC397E"/>
    <w:rsid w:val="00BD4698"/>
    <w:rsid w:val="00BE79F0"/>
    <w:rsid w:val="00C01C68"/>
    <w:rsid w:val="00C0572D"/>
    <w:rsid w:val="00C22F5B"/>
    <w:rsid w:val="00C36317"/>
    <w:rsid w:val="00C450A7"/>
    <w:rsid w:val="00C7598F"/>
    <w:rsid w:val="00CC4A6A"/>
    <w:rsid w:val="00CC78B0"/>
    <w:rsid w:val="00CF4B7F"/>
    <w:rsid w:val="00D030C9"/>
    <w:rsid w:val="00D03167"/>
    <w:rsid w:val="00D03716"/>
    <w:rsid w:val="00D05D7C"/>
    <w:rsid w:val="00D304A8"/>
    <w:rsid w:val="00D64655"/>
    <w:rsid w:val="00DD260C"/>
    <w:rsid w:val="00DD4DF4"/>
    <w:rsid w:val="00DE793A"/>
    <w:rsid w:val="00E00138"/>
    <w:rsid w:val="00E30609"/>
    <w:rsid w:val="00E3488C"/>
    <w:rsid w:val="00E42802"/>
    <w:rsid w:val="00E42A0B"/>
    <w:rsid w:val="00E807A1"/>
    <w:rsid w:val="00EA4CF5"/>
    <w:rsid w:val="00ED1534"/>
    <w:rsid w:val="00ED762B"/>
    <w:rsid w:val="00EF1039"/>
    <w:rsid w:val="00F858E6"/>
    <w:rsid w:val="00F92FF7"/>
    <w:rsid w:val="00FC421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7008312-2C05-4292-94F7-A0CDE9B2A4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05D7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76B1F"/>
    <w:pPr>
      <w:ind w:left="720"/>
      <w:contextualSpacing/>
    </w:pPr>
  </w:style>
  <w:style w:type="paragraph" w:styleId="NormalWeb">
    <w:name w:val="Normal (Web)"/>
    <w:basedOn w:val="Normal"/>
    <w:uiPriority w:val="99"/>
    <w:semiHidden/>
    <w:unhideWhenUsed/>
    <w:rsid w:val="005F44F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F44FB"/>
    <w:rPr>
      <w:b/>
      <w:bCs/>
    </w:rPr>
  </w:style>
  <w:style w:type="paragraph" w:styleId="BalloonText">
    <w:name w:val="Balloon Text"/>
    <w:basedOn w:val="Normal"/>
    <w:link w:val="BalloonTextChar"/>
    <w:uiPriority w:val="99"/>
    <w:semiHidden/>
    <w:unhideWhenUsed/>
    <w:rsid w:val="002A78A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A78AE"/>
    <w:rPr>
      <w:rFonts w:ascii="Segoe UI" w:hAnsi="Segoe UI" w:cs="Segoe UI"/>
      <w:sz w:val="18"/>
      <w:szCs w:val="18"/>
    </w:rPr>
  </w:style>
  <w:style w:type="character" w:customStyle="1" w:styleId="apple-converted-space">
    <w:name w:val="apple-converted-space"/>
    <w:basedOn w:val="DefaultParagraphFont"/>
    <w:rsid w:val="00D030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5925361">
      <w:bodyDiv w:val="1"/>
      <w:marLeft w:val="0"/>
      <w:marRight w:val="0"/>
      <w:marTop w:val="0"/>
      <w:marBottom w:val="0"/>
      <w:divBdr>
        <w:top w:val="none" w:sz="0" w:space="0" w:color="auto"/>
        <w:left w:val="none" w:sz="0" w:space="0" w:color="auto"/>
        <w:bottom w:val="none" w:sz="0" w:space="0" w:color="auto"/>
        <w:right w:val="none" w:sz="0" w:space="0" w:color="auto"/>
      </w:divBdr>
      <w:divsChild>
        <w:div w:id="886138012">
          <w:marLeft w:val="0"/>
          <w:marRight w:val="0"/>
          <w:marTop w:val="0"/>
          <w:marBottom w:val="0"/>
          <w:divBdr>
            <w:top w:val="none" w:sz="0" w:space="0" w:color="auto"/>
            <w:left w:val="none" w:sz="0" w:space="0" w:color="auto"/>
            <w:bottom w:val="none" w:sz="0" w:space="0" w:color="auto"/>
            <w:right w:val="none" w:sz="0" w:space="0" w:color="auto"/>
          </w:divBdr>
        </w:div>
        <w:div w:id="1482306757">
          <w:marLeft w:val="0"/>
          <w:marRight w:val="0"/>
          <w:marTop w:val="0"/>
          <w:marBottom w:val="0"/>
          <w:divBdr>
            <w:top w:val="none" w:sz="0" w:space="0" w:color="auto"/>
            <w:left w:val="none" w:sz="0" w:space="0" w:color="auto"/>
            <w:bottom w:val="none" w:sz="0" w:space="0" w:color="auto"/>
            <w:right w:val="none" w:sz="0" w:space="0" w:color="auto"/>
          </w:divBdr>
          <w:divsChild>
            <w:div w:id="667489787">
              <w:marLeft w:val="0"/>
              <w:marRight w:val="0"/>
              <w:marTop w:val="0"/>
              <w:marBottom w:val="240"/>
              <w:divBdr>
                <w:top w:val="none" w:sz="0" w:space="0" w:color="auto"/>
                <w:left w:val="none" w:sz="0" w:space="0" w:color="auto"/>
                <w:bottom w:val="none" w:sz="0" w:space="0" w:color="auto"/>
                <w:right w:val="none" w:sz="0" w:space="0" w:color="auto"/>
              </w:divBdr>
              <w:divsChild>
                <w:div w:id="2095740607">
                  <w:marLeft w:val="0"/>
                  <w:marRight w:val="0"/>
                  <w:marTop w:val="0"/>
                  <w:marBottom w:val="0"/>
                  <w:divBdr>
                    <w:top w:val="none" w:sz="0" w:space="0" w:color="auto"/>
                    <w:left w:val="none" w:sz="0" w:space="0" w:color="auto"/>
                    <w:bottom w:val="none" w:sz="0" w:space="0" w:color="auto"/>
                    <w:right w:val="none" w:sz="0" w:space="0" w:color="auto"/>
                  </w:divBdr>
                  <w:divsChild>
                    <w:div w:id="1757627031">
                      <w:marLeft w:val="0"/>
                      <w:marRight w:val="0"/>
                      <w:marTop w:val="0"/>
                      <w:marBottom w:val="150"/>
                      <w:divBdr>
                        <w:top w:val="none" w:sz="0" w:space="0" w:color="auto"/>
                        <w:left w:val="none" w:sz="0" w:space="0" w:color="auto"/>
                        <w:bottom w:val="none" w:sz="0" w:space="0" w:color="auto"/>
                        <w:right w:val="none" w:sz="0" w:space="0" w:color="auto"/>
                      </w:divBdr>
                    </w:div>
                    <w:div w:id="429012338">
                      <w:marLeft w:val="0"/>
                      <w:marRight w:val="0"/>
                      <w:marTop w:val="0"/>
                      <w:marBottom w:val="150"/>
                      <w:divBdr>
                        <w:top w:val="none" w:sz="0" w:space="0" w:color="auto"/>
                        <w:left w:val="none" w:sz="0" w:space="0" w:color="auto"/>
                        <w:bottom w:val="none" w:sz="0" w:space="0" w:color="auto"/>
                        <w:right w:val="none" w:sz="0" w:space="0" w:color="auto"/>
                      </w:divBdr>
                      <w:divsChild>
                        <w:div w:id="738210750">
                          <w:marLeft w:val="0"/>
                          <w:marRight w:val="0"/>
                          <w:marTop w:val="0"/>
                          <w:marBottom w:val="60"/>
                          <w:divBdr>
                            <w:top w:val="none" w:sz="0" w:space="0" w:color="auto"/>
                            <w:left w:val="none" w:sz="0" w:space="0" w:color="auto"/>
                            <w:bottom w:val="none" w:sz="0" w:space="0" w:color="auto"/>
                            <w:right w:val="none" w:sz="0" w:space="0" w:color="auto"/>
                          </w:divBdr>
                        </w:div>
                        <w:div w:id="258682123">
                          <w:marLeft w:val="0"/>
                          <w:marRight w:val="0"/>
                          <w:marTop w:val="0"/>
                          <w:marBottom w:val="30"/>
                          <w:divBdr>
                            <w:top w:val="none" w:sz="0" w:space="0" w:color="auto"/>
                            <w:left w:val="none" w:sz="0" w:space="0" w:color="auto"/>
                            <w:bottom w:val="none" w:sz="0" w:space="0" w:color="auto"/>
                            <w:right w:val="none" w:sz="0" w:space="0" w:color="auto"/>
                          </w:divBdr>
                        </w:div>
                      </w:divsChild>
                    </w:div>
                  </w:divsChild>
                </w:div>
              </w:divsChild>
            </w:div>
          </w:divsChild>
        </w:div>
        <w:div w:id="172112133">
          <w:marLeft w:val="0"/>
          <w:marRight w:val="0"/>
          <w:marTop w:val="0"/>
          <w:marBottom w:val="0"/>
          <w:divBdr>
            <w:top w:val="none" w:sz="0" w:space="0" w:color="auto"/>
            <w:left w:val="none" w:sz="0" w:space="0" w:color="auto"/>
            <w:bottom w:val="none" w:sz="0" w:space="0" w:color="auto"/>
            <w:right w:val="none" w:sz="0" w:space="0" w:color="auto"/>
          </w:divBdr>
        </w:div>
        <w:div w:id="312025857">
          <w:marLeft w:val="0"/>
          <w:marRight w:val="0"/>
          <w:marTop w:val="0"/>
          <w:marBottom w:val="0"/>
          <w:divBdr>
            <w:top w:val="none" w:sz="0" w:space="0" w:color="auto"/>
            <w:left w:val="none" w:sz="0" w:space="0" w:color="auto"/>
            <w:bottom w:val="none" w:sz="0" w:space="0" w:color="auto"/>
            <w:right w:val="none" w:sz="0" w:space="0" w:color="auto"/>
          </w:divBdr>
        </w:div>
        <w:div w:id="2039817217">
          <w:marLeft w:val="0"/>
          <w:marRight w:val="0"/>
          <w:marTop w:val="0"/>
          <w:marBottom w:val="0"/>
          <w:divBdr>
            <w:top w:val="none" w:sz="0" w:space="0" w:color="auto"/>
            <w:left w:val="none" w:sz="0" w:space="0" w:color="auto"/>
            <w:bottom w:val="none" w:sz="0" w:space="0" w:color="auto"/>
            <w:right w:val="none" w:sz="0" w:space="0" w:color="auto"/>
          </w:divBdr>
        </w:div>
        <w:div w:id="1461145286">
          <w:marLeft w:val="0"/>
          <w:marRight w:val="0"/>
          <w:marTop w:val="0"/>
          <w:marBottom w:val="0"/>
          <w:divBdr>
            <w:top w:val="none" w:sz="0" w:space="0" w:color="auto"/>
            <w:left w:val="none" w:sz="0" w:space="0" w:color="auto"/>
            <w:bottom w:val="none" w:sz="0" w:space="0" w:color="auto"/>
            <w:right w:val="none" w:sz="0" w:space="0" w:color="auto"/>
          </w:divBdr>
        </w:div>
      </w:divsChild>
    </w:div>
    <w:div w:id="885529772">
      <w:bodyDiv w:val="1"/>
      <w:marLeft w:val="0"/>
      <w:marRight w:val="0"/>
      <w:marTop w:val="0"/>
      <w:marBottom w:val="0"/>
      <w:divBdr>
        <w:top w:val="none" w:sz="0" w:space="0" w:color="auto"/>
        <w:left w:val="none" w:sz="0" w:space="0" w:color="auto"/>
        <w:bottom w:val="none" w:sz="0" w:space="0" w:color="auto"/>
        <w:right w:val="none" w:sz="0" w:space="0" w:color="auto"/>
      </w:divBdr>
    </w:div>
    <w:div w:id="1204055271">
      <w:bodyDiv w:val="1"/>
      <w:marLeft w:val="0"/>
      <w:marRight w:val="0"/>
      <w:marTop w:val="0"/>
      <w:marBottom w:val="0"/>
      <w:divBdr>
        <w:top w:val="none" w:sz="0" w:space="0" w:color="auto"/>
        <w:left w:val="none" w:sz="0" w:space="0" w:color="auto"/>
        <w:bottom w:val="none" w:sz="0" w:space="0" w:color="auto"/>
        <w:right w:val="none" w:sz="0" w:space="0" w:color="auto"/>
      </w:divBdr>
    </w:div>
    <w:div w:id="1334643882">
      <w:bodyDiv w:val="1"/>
      <w:marLeft w:val="0"/>
      <w:marRight w:val="0"/>
      <w:marTop w:val="0"/>
      <w:marBottom w:val="0"/>
      <w:divBdr>
        <w:top w:val="none" w:sz="0" w:space="0" w:color="auto"/>
        <w:left w:val="none" w:sz="0" w:space="0" w:color="auto"/>
        <w:bottom w:val="none" w:sz="0" w:space="0" w:color="auto"/>
        <w:right w:val="none" w:sz="0" w:space="0" w:color="auto"/>
      </w:divBdr>
    </w:div>
    <w:div w:id="1556501959">
      <w:bodyDiv w:val="1"/>
      <w:marLeft w:val="0"/>
      <w:marRight w:val="0"/>
      <w:marTop w:val="0"/>
      <w:marBottom w:val="0"/>
      <w:divBdr>
        <w:top w:val="none" w:sz="0" w:space="0" w:color="auto"/>
        <w:left w:val="none" w:sz="0" w:space="0" w:color="auto"/>
        <w:bottom w:val="none" w:sz="0" w:space="0" w:color="auto"/>
        <w:right w:val="none" w:sz="0" w:space="0" w:color="auto"/>
      </w:divBdr>
      <w:divsChild>
        <w:div w:id="741411795">
          <w:marLeft w:val="0"/>
          <w:marRight w:val="0"/>
          <w:marTop w:val="0"/>
          <w:marBottom w:val="0"/>
          <w:divBdr>
            <w:top w:val="none" w:sz="0" w:space="0" w:color="auto"/>
            <w:left w:val="none" w:sz="0" w:space="0" w:color="auto"/>
            <w:bottom w:val="none" w:sz="0" w:space="0" w:color="auto"/>
            <w:right w:val="none" w:sz="0" w:space="0" w:color="auto"/>
          </w:divBdr>
        </w:div>
        <w:div w:id="1759131097">
          <w:marLeft w:val="0"/>
          <w:marRight w:val="0"/>
          <w:marTop w:val="0"/>
          <w:marBottom w:val="0"/>
          <w:divBdr>
            <w:top w:val="single" w:sz="6" w:space="15" w:color="DEE7EC"/>
            <w:left w:val="single" w:sz="6" w:space="15" w:color="DEE7EC"/>
            <w:bottom w:val="single" w:sz="6" w:space="15" w:color="DEE7EC"/>
            <w:right w:val="single" w:sz="6" w:space="15" w:color="DEE7EC"/>
          </w:divBdr>
          <w:divsChild>
            <w:div w:id="26873483">
              <w:marLeft w:val="0"/>
              <w:marRight w:val="0"/>
              <w:marTop w:val="0"/>
              <w:marBottom w:val="0"/>
              <w:divBdr>
                <w:top w:val="none" w:sz="0" w:space="0" w:color="auto"/>
                <w:left w:val="none" w:sz="0" w:space="0" w:color="auto"/>
                <w:bottom w:val="none" w:sz="0" w:space="0" w:color="auto"/>
                <w:right w:val="none" w:sz="0" w:space="0" w:color="auto"/>
              </w:divBdr>
            </w:div>
            <w:div w:id="204760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9648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gi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601</TotalTime>
  <Pages>18</Pages>
  <Words>5102</Words>
  <Characters>29084</Characters>
  <Application>Microsoft Office Word</Application>
  <DocSecurity>0</DocSecurity>
  <Lines>242</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82</cp:revision>
  <dcterms:created xsi:type="dcterms:W3CDTF">2015-09-02T10:18:00Z</dcterms:created>
  <dcterms:modified xsi:type="dcterms:W3CDTF">2015-09-16T14:05:00Z</dcterms:modified>
</cp:coreProperties>
</file>