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BF3" w:rsidRPr="00066581" w:rsidRDefault="00017BF3" w:rsidP="00066581">
      <w:pPr>
        <w:jc w:val="center"/>
        <w:rPr>
          <w:b/>
          <w:sz w:val="28"/>
          <w:szCs w:val="28"/>
          <w:u w:val="single"/>
        </w:rPr>
      </w:pPr>
      <w:r w:rsidRPr="00066581">
        <w:rPr>
          <w:b/>
          <w:sz w:val="28"/>
          <w:szCs w:val="28"/>
          <w:u w:val="single"/>
        </w:rPr>
        <w:t>Construction Management</w:t>
      </w:r>
    </w:p>
    <w:p w:rsidR="00017BF3" w:rsidRDefault="00017BF3"/>
    <w:p w:rsidR="00017BF3" w:rsidRPr="00066581" w:rsidRDefault="00017BF3">
      <w:pPr>
        <w:rPr>
          <w:b/>
          <w:u w:val="single"/>
        </w:rPr>
      </w:pPr>
      <w:r w:rsidRPr="00066581">
        <w:rPr>
          <w:b/>
          <w:u w:val="single"/>
        </w:rPr>
        <w:t xml:space="preserve">Unit 1 – Introduction </w:t>
      </w:r>
      <w:proofErr w:type="gramStart"/>
      <w:r w:rsidRPr="00066581">
        <w:rPr>
          <w:b/>
          <w:u w:val="single"/>
        </w:rPr>
        <w:t>Into</w:t>
      </w:r>
      <w:proofErr w:type="gramEnd"/>
      <w:r w:rsidRPr="00066581">
        <w:rPr>
          <w:b/>
          <w:u w:val="single"/>
        </w:rPr>
        <w:t xml:space="preserve"> Construction Management</w:t>
      </w:r>
    </w:p>
    <w:p w:rsidR="00017BF3" w:rsidRDefault="00017BF3"/>
    <w:p w:rsidR="00017BF3" w:rsidRDefault="00017BF3" w:rsidP="00017BF3">
      <w:pPr>
        <w:pStyle w:val="ListParagraph"/>
        <w:numPr>
          <w:ilvl w:val="0"/>
          <w:numId w:val="1"/>
        </w:numPr>
      </w:pPr>
    </w:p>
    <w:p w:rsidR="00017BF3" w:rsidRPr="00017BF3" w:rsidRDefault="00017BF3" w:rsidP="00017BF3">
      <w:pPr>
        <w:pStyle w:val="ListParagraph"/>
        <w:numPr>
          <w:ilvl w:val="0"/>
          <w:numId w:val="2"/>
        </w:numPr>
        <w:rPr>
          <w:b/>
        </w:rPr>
      </w:pPr>
      <w:r w:rsidRPr="00017BF3">
        <w:rPr>
          <w:b/>
        </w:rPr>
        <w:t>What makes the construction industry different from all other industries?</w:t>
      </w:r>
    </w:p>
    <w:p w:rsidR="00017BF3" w:rsidRDefault="00017BF3" w:rsidP="00017BF3">
      <w:pPr>
        <w:pStyle w:val="ListParagraph"/>
        <w:ind w:left="1440"/>
      </w:pPr>
    </w:p>
    <w:p w:rsidR="00017BF3" w:rsidRPr="00017BF3" w:rsidRDefault="00017BF3" w:rsidP="00017BF3">
      <w:pPr>
        <w:pStyle w:val="ListParagraph"/>
        <w:ind w:left="1440"/>
        <w:rPr>
          <w:color w:val="8B8D8E"/>
        </w:rPr>
      </w:pPr>
      <w:r w:rsidRPr="00017BF3">
        <w:rPr>
          <w:color w:val="8B8D8E"/>
        </w:rPr>
        <w:t>One way the construction industry differs from other industries is that no two jobs are the same, each job is unique.</w:t>
      </w:r>
    </w:p>
    <w:p w:rsidR="00017BF3" w:rsidRDefault="00017BF3" w:rsidP="00017BF3">
      <w:pPr>
        <w:pStyle w:val="ListParagraph"/>
        <w:ind w:left="1440"/>
      </w:pPr>
    </w:p>
    <w:p w:rsidR="00017BF3" w:rsidRDefault="00017BF3" w:rsidP="00017BF3">
      <w:pPr>
        <w:pStyle w:val="ListParagraph"/>
        <w:numPr>
          <w:ilvl w:val="0"/>
          <w:numId w:val="2"/>
        </w:numPr>
        <w:tabs>
          <w:tab w:val="left" w:pos="1710"/>
        </w:tabs>
        <w:rPr>
          <w:b/>
        </w:rPr>
      </w:pPr>
      <w:r w:rsidRPr="00017BF3">
        <w:rPr>
          <w:b/>
        </w:rPr>
        <w:t>The accident rate in the construction industry is four times higher than that in any other industry. Why?</w:t>
      </w:r>
    </w:p>
    <w:p w:rsidR="00017BF3" w:rsidRDefault="00017BF3" w:rsidP="00017BF3">
      <w:pPr>
        <w:pStyle w:val="ListParagraph"/>
        <w:tabs>
          <w:tab w:val="left" w:pos="1710"/>
        </w:tabs>
        <w:ind w:left="1440"/>
        <w:rPr>
          <w:b/>
        </w:rPr>
      </w:pPr>
    </w:p>
    <w:p w:rsidR="00017BF3" w:rsidRDefault="00066581" w:rsidP="00017BF3">
      <w:pPr>
        <w:pStyle w:val="ListParagraph"/>
        <w:tabs>
          <w:tab w:val="left" w:pos="1710"/>
        </w:tabs>
        <w:ind w:left="1440"/>
        <w:rPr>
          <w:color w:val="8B8D8E"/>
        </w:rPr>
      </w:pPr>
      <w:r>
        <w:rPr>
          <w:color w:val="8B8D8E"/>
        </w:rPr>
        <w:t>Accidents are four times higher than any other industry due to t</w:t>
      </w:r>
      <w:r w:rsidR="00017BF3" w:rsidRPr="00017BF3">
        <w:rPr>
          <w:color w:val="8B8D8E"/>
        </w:rPr>
        <w:t>he complexities of construction activities and the nature of the working environment which constantly changes.</w:t>
      </w:r>
    </w:p>
    <w:p w:rsidR="00017BF3" w:rsidRPr="00017BF3" w:rsidRDefault="00017BF3" w:rsidP="00017BF3">
      <w:pPr>
        <w:pStyle w:val="ListParagraph"/>
        <w:tabs>
          <w:tab w:val="left" w:pos="1710"/>
        </w:tabs>
        <w:ind w:left="1440"/>
        <w:rPr>
          <w:color w:val="8B8D8E"/>
        </w:rPr>
      </w:pPr>
    </w:p>
    <w:p w:rsidR="00017BF3" w:rsidRDefault="00017BF3" w:rsidP="00017BF3">
      <w:pPr>
        <w:pStyle w:val="ListParagraph"/>
        <w:numPr>
          <w:ilvl w:val="0"/>
          <w:numId w:val="2"/>
        </w:numPr>
        <w:tabs>
          <w:tab w:val="left" w:pos="1710"/>
        </w:tabs>
        <w:rPr>
          <w:b/>
        </w:rPr>
      </w:pPr>
      <w:r>
        <w:rPr>
          <w:b/>
        </w:rPr>
        <w:t>Outline the main duties that Mid-level management perform in the construction industry.</w:t>
      </w:r>
    </w:p>
    <w:p w:rsidR="00225028" w:rsidRPr="00066581" w:rsidRDefault="00066581" w:rsidP="00066581">
      <w:pPr>
        <w:tabs>
          <w:tab w:val="left" w:pos="1710"/>
        </w:tabs>
        <w:ind w:left="1440"/>
      </w:pPr>
      <w:r w:rsidRPr="00066581">
        <w:rPr>
          <w:color w:val="808080" w:themeColor="background1" w:themeShade="80"/>
        </w:rPr>
        <w:t>The main duties of the mid-level management are the procurement of materials, labour and equipment management. They are also responsible for highly specialised duties such as lift installation and heating, ventilation and air conditioning.</w:t>
      </w:r>
      <w:r>
        <w:t xml:space="preserve"> </w:t>
      </w:r>
    </w:p>
    <w:p w:rsidR="00FB7680" w:rsidRDefault="00225028" w:rsidP="00017BF3">
      <w:pPr>
        <w:pStyle w:val="ListParagraph"/>
        <w:numPr>
          <w:ilvl w:val="0"/>
          <w:numId w:val="2"/>
        </w:numPr>
        <w:tabs>
          <w:tab w:val="left" w:pos="1710"/>
        </w:tabs>
        <w:rPr>
          <w:b/>
        </w:rPr>
      </w:pPr>
      <w:r>
        <w:rPr>
          <w:b/>
        </w:rPr>
        <w:t>What does the first line manager do?</w:t>
      </w:r>
    </w:p>
    <w:p w:rsidR="00225028" w:rsidRDefault="00066581" w:rsidP="00066581">
      <w:pPr>
        <w:tabs>
          <w:tab w:val="left" w:pos="1710"/>
        </w:tabs>
        <w:ind w:left="1440"/>
      </w:pPr>
      <w:r>
        <w:t>The first line manager takes instructions from mid-level management and reports back to them during the course of the project.</w:t>
      </w:r>
    </w:p>
    <w:p w:rsidR="00066581" w:rsidRDefault="00066581" w:rsidP="00486816">
      <w:pPr>
        <w:pStyle w:val="ListParagraph"/>
        <w:numPr>
          <w:ilvl w:val="0"/>
          <w:numId w:val="2"/>
        </w:numPr>
        <w:tabs>
          <w:tab w:val="left" w:pos="1710"/>
        </w:tabs>
        <w:rPr>
          <w:b/>
        </w:rPr>
      </w:pPr>
      <w:r w:rsidRPr="00486816">
        <w:rPr>
          <w:b/>
        </w:rPr>
        <w:t>Give a broader classification</w:t>
      </w:r>
      <w:r w:rsidR="00486816" w:rsidRPr="00486816">
        <w:rPr>
          <w:b/>
        </w:rPr>
        <w:t xml:space="preserve"> of basic activities of a construction phase.</w:t>
      </w:r>
    </w:p>
    <w:p w:rsidR="00486816" w:rsidRPr="00486816" w:rsidRDefault="00486816" w:rsidP="00486816">
      <w:pPr>
        <w:pStyle w:val="ListParagraph"/>
        <w:tabs>
          <w:tab w:val="left" w:pos="1710"/>
        </w:tabs>
        <w:ind w:left="1440"/>
        <w:rPr>
          <w:b/>
        </w:rPr>
      </w:pPr>
    </w:p>
    <w:p w:rsidR="00486816" w:rsidRPr="00486816" w:rsidRDefault="00486816" w:rsidP="00486816">
      <w:pPr>
        <w:pStyle w:val="ListParagraph"/>
        <w:numPr>
          <w:ilvl w:val="0"/>
          <w:numId w:val="3"/>
        </w:numPr>
        <w:tabs>
          <w:tab w:val="left" w:pos="1710"/>
        </w:tabs>
        <w:rPr>
          <w:color w:val="808080" w:themeColor="background1" w:themeShade="80"/>
        </w:rPr>
      </w:pPr>
      <w:r w:rsidRPr="00486816">
        <w:rPr>
          <w:color w:val="808080" w:themeColor="background1" w:themeShade="80"/>
        </w:rPr>
        <w:t>Conception of the building based on requirements of the owner or user.</w:t>
      </w:r>
    </w:p>
    <w:p w:rsidR="00486816" w:rsidRPr="00486816" w:rsidRDefault="00486816" w:rsidP="00486816">
      <w:pPr>
        <w:pStyle w:val="ListParagraph"/>
        <w:numPr>
          <w:ilvl w:val="0"/>
          <w:numId w:val="3"/>
        </w:numPr>
        <w:tabs>
          <w:tab w:val="left" w:pos="1710"/>
        </w:tabs>
        <w:rPr>
          <w:color w:val="808080" w:themeColor="background1" w:themeShade="80"/>
        </w:rPr>
      </w:pPr>
      <w:r w:rsidRPr="00486816">
        <w:rPr>
          <w:color w:val="808080" w:themeColor="background1" w:themeShade="80"/>
        </w:rPr>
        <w:t>Determining the feasibility of the project and comparing alternatives.</w:t>
      </w:r>
    </w:p>
    <w:p w:rsidR="00486816" w:rsidRPr="00486816" w:rsidRDefault="00486816" w:rsidP="00486816">
      <w:pPr>
        <w:pStyle w:val="ListParagraph"/>
        <w:numPr>
          <w:ilvl w:val="0"/>
          <w:numId w:val="3"/>
        </w:numPr>
        <w:tabs>
          <w:tab w:val="left" w:pos="1710"/>
        </w:tabs>
        <w:rPr>
          <w:color w:val="808080" w:themeColor="background1" w:themeShade="80"/>
        </w:rPr>
      </w:pPr>
      <w:r w:rsidRPr="00486816">
        <w:rPr>
          <w:color w:val="808080" w:themeColor="background1" w:themeShade="80"/>
        </w:rPr>
        <w:t>Preparing detailed design, drawings and resource cost estimates.</w:t>
      </w:r>
    </w:p>
    <w:p w:rsidR="00486816" w:rsidRDefault="00486816" w:rsidP="00486816">
      <w:pPr>
        <w:pStyle w:val="ListParagraph"/>
        <w:numPr>
          <w:ilvl w:val="0"/>
          <w:numId w:val="3"/>
        </w:numPr>
        <w:tabs>
          <w:tab w:val="left" w:pos="1710"/>
        </w:tabs>
        <w:rPr>
          <w:color w:val="808080" w:themeColor="background1" w:themeShade="80"/>
        </w:rPr>
      </w:pPr>
      <w:r w:rsidRPr="00486816">
        <w:rPr>
          <w:color w:val="808080" w:themeColor="background1" w:themeShade="80"/>
        </w:rPr>
        <w:t>Translating construction ideas from paper into reality using resources.</w:t>
      </w:r>
    </w:p>
    <w:p w:rsidR="00486816" w:rsidRDefault="00486816" w:rsidP="00486816">
      <w:pPr>
        <w:tabs>
          <w:tab w:val="left" w:pos="1710"/>
        </w:tabs>
        <w:rPr>
          <w:color w:val="808080" w:themeColor="background1" w:themeShade="80"/>
        </w:rPr>
      </w:pPr>
    </w:p>
    <w:p w:rsidR="00486816" w:rsidRDefault="00486816" w:rsidP="00486816">
      <w:pPr>
        <w:pStyle w:val="ListParagraph"/>
        <w:numPr>
          <w:ilvl w:val="0"/>
          <w:numId w:val="1"/>
        </w:numPr>
        <w:tabs>
          <w:tab w:val="left" w:pos="1710"/>
        </w:tabs>
      </w:pPr>
    </w:p>
    <w:p w:rsidR="00486816" w:rsidRDefault="00486816" w:rsidP="00486816">
      <w:pPr>
        <w:pStyle w:val="ListParagraph"/>
        <w:tabs>
          <w:tab w:val="left" w:pos="1710"/>
        </w:tabs>
        <w:rPr>
          <w:b/>
        </w:rPr>
      </w:pPr>
      <w:r w:rsidRPr="00486816">
        <w:rPr>
          <w:b/>
        </w:rPr>
        <w:t>“Each construction project is a unique project”. Discuss. Also describe the “one-off” characteristics of construction industry.</w:t>
      </w:r>
    </w:p>
    <w:p w:rsidR="00486816" w:rsidRDefault="00486816" w:rsidP="00486816">
      <w:pPr>
        <w:pStyle w:val="ListParagraph"/>
        <w:tabs>
          <w:tab w:val="left" w:pos="1710"/>
        </w:tabs>
        <w:rPr>
          <w:b/>
        </w:rPr>
      </w:pPr>
    </w:p>
    <w:p w:rsidR="009363A6" w:rsidRPr="009363A6" w:rsidRDefault="00486816" w:rsidP="009363A6">
      <w:pPr>
        <w:pStyle w:val="ListParagraph"/>
        <w:tabs>
          <w:tab w:val="left" w:pos="1710"/>
        </w:tabs>
        <w:rPr>
          <w:color w:val="808080" w:themeColor="background1" w:themeShade="80"/>
        </w:rPr>
      </w:pPr>
      <w:r w:rsidRPr="009363A6">
        <w:rPr>
          <w:color w:val="808080" w:themeColor="background1" w:themeShade="80"/>
        </w:rPr>
        <w:t>Each construction project is unique because no two project</w:t>
      </w:r>
      <w:r w:rsidR="009363A6" w:rsidRPr="009363A6">
        <w:rPr>
          <w:color w:val="808080" w:themeColor="background1" w:themeShade="80"/>
        </w:rPr>
        <w:t>s</w:t>
      </w:r>
      <w:r w:rsidRPr="009363A6">
        <w:rPr>
          <w:color w:val="808080" w:themeColor="background1" w:themeShade="80"/>
        </w:rPr>
        <w:t xml:space="preserve"> are the same. </w:t>
      </w:r>
      <w:r w:rsidR="009363A6" w:rsidRPr="009363A6">
        <w:rPr>
          <w:color w:val="808080" w:themeColor="background1" w:themeShade="80"/>
        </w:rPr>
        <w:t xml:space="preserve">This is defined by a number of factors, for example: </w:t>
      </w:r>
      <w:r w:rsidR="009363A6" w:rsidRPr="009363A6">
        <w:rPr>
          <w:color w:val="808080" w:themeColor="background1" w:themeShade="80"/>
        </w:rPr>
        <w:tab/>
        <w:t>Weather conditions, ground conditions etc.</w:t>
      </w:r>
    </w:p>
    <w:p w:rsidR="009363A6" w:rsidRDefault="009363A6" w:rsidP="009363A6">
      <w:pPr>
        <w:pStyle w:val="ListParagraph"/>
        <w:numPr>
          <w:ilvl w:val="0"/>
          <w:numId w:val="1"/>
        </w:numPr>
        <w:tabs>
          <w:tab w:val="left" w:pos="1710"/>
        </w:tabs>
      </w:pPr>
    </w:p>
    <w:p w:rsidR="009363A6" w:rsidRDefault="009363A6" w:rsidP="009363A6">
      <w:pPr>
        <w:pStyle w:val="ListParagraph"/>
        <w:tabs>
          <w:tab w:val="left" w:pos="1710"/>
        </w:tabs>
        <w:rPr>
          <w:b/>
        </w:rPr>
      </w:pPr>
      <w:r w:rsidRPr="009363A6">
        <w:rPr>
          <w:b/>
        </w:rPr>
        <w:t>Discuss the specific characteristics of the construction industry which make it different                                                                                                                                                                                                 from the others.</w:t>
      </w:r>
    </w:p>
    <w:p w:rsidR="009363A6" w:rsidRDefault="009363A6" w:rsidP="009363A6">
      <w:pPr>
        <w:pStyle w:val="ListParagraph"/>
        <w:tabs>
          <w:tab w:val="left" w:pos="1710"/>
        </w:tabs>
        <w:rPr>
          <w:b/>
        </w:rPr>
      </w:pPr>
      <w:bookmarkStart w:id="0" w:name="_GoBack"/>
      <w:bookmarkEnd w:id="0"/>
    </w:p>
    <w:p w:rsidR="009363A6" w:rsidRPr="009363A6" w:rsidRDefault="009363A6" w:rsidP="009363A6">
      <w:pPr>
        <w:pStyle w:val="ListParagraph"/>
        <w:tabs>
          <w:tab w:val="left" w:pos="1710"/>
        </w:tabs>
        <w:rPr>
          <w:b/>
        </w:rPr>
      </w:pPr>
    </w:p>
    <w:sectPr w:rsidR="009363A6" w:rsidRPr="009363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A2A6D"/>
    <w:multiLevelType w:val="hybridMultilevel"/>
    <w:tmpl w:val="A1F0DB58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FAC325B"/>
    <w:multiLevelType w:val="hybridMultilevel"/>
    <w:tmpl w:val="6A7441F8"/>
    <w:lvl w:ilvl="0" w:tplc="FEE2C23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C623F4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BF3"/>
    <w:rsid w:val="00017BF3"/>
    <w:rsid w:val="00066581"/>
    <w:rsid w:val="00225028"/>
    <w:rsid w:val="00486816"/>
    <w:rsid w:val="009363A6"/>
    <w:rsid w:val="009C7544"/>
    <w:rsid w:val="00FB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7B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7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CA4C4-C8CA-4913-B197-96D6E3923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305</Words>
  <Characters>1702</Characters>
  <Application>Microsoft Office Word</Application>
  <DocSecurity>0</DocSecurity>
  <Lines>68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Mitie Group plc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Junior Cole</dc:creator>
  <cp:lastModifiedBy>Junior Cole</cp:lastModifiedBy>
  <cp:revision>2</cp:revision>
  <dcterms:created xsi:type="dcterms:W3CDTF">2016-10-05T13:23:00Z</dcterms:created>
  <dcterms:modified xsi:type="dcterms:W3CDTF">2016-10-05T14:40:00Z</dcterms:modified>
</cp:coreProperties>
</file>