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37F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Attila FOKI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2870">
            <w:pPr>
              <w:pStyle w:val="Default"/>
              <w:rPr>
                <w:rFonts w:asciiTheme="minorHAnsi" w:hAnsiTheme="minorHAnsi"/>
              </w:rPr>
            </w:pPr>
            <w:r>
              <w:rPr>
                <w:rFonts w:asciiTheme="minorHAnsi" w:hAnsiTheme="minorHAnsi"/>
              </w:rPr>
              <w:t>2943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2CD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171D9A">
            <w:pPr>
              <w:spacing w:after="120" w:line="360" w:lineRule="auto"/>
              <w:jc w:val="both"/>
              <w:rPr>
                <w:rFonts w:ascii="Arial" w:hAnsi="Arial" w:cs="Arial"/>
                <w:sz w:val="24"/>
                <w:szCs w:val="24"/>
              </w:rPr>
            </w:pP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1.i</w:t>
            </w:r>
          </w:p>
          <w:p w:rsidR="00492CD3" w:rsidRPr="00C60EEB" w:rsidRDefault="00492CD3" w:rsidP="00492CD3">
            <w:pPr>
              <w:spacing w:after="120" w:line="360" w:lineRule="auto"/>
              <w:jc w:val="both"/>
              <w:rPr>
                <w:rFonts w:ascii="Arial" w:hAnsi="Arial" w:cs="Arial"/>
                <w:sz w:val="24"/>
                <w:szCs w:val="24"/>
              </w:rPr>
            </w:pPr>
            <w:r>
              <w:rPr>
                <w:rFonts w:ascii="Arial" w:hAnsi="Arial" w:cs="Arial"/>
                <w:sz w:val="24"/>
                <w:szCs w:val="24"/>
              </w:rPr>
              <w:t xml:space="preserve">Purchasing focus on the actual </w:t>
            </w:r>
            <w:r>
              <w:rPr>
                <w:rFonts w:ascii="Arial" w:hAnsi="Arial" w:cs="Arial"/>
                <w:sz w:val="24"/>
                <w:szCs w:val="24"/>
              </w:rPr>
              <w:t>acquisition</w:t>
            </w:r>
            <w:r>
              <w:rPr>
                <w:rFonts w:ascii="Arial" w:hAnsi="Arial" w:cs="Arial"/>
                <w:sz w:val="24"/>
                <w:szCs w:val="24"/>
              </w:rPr>
              <w:t xml:space="preserve"> of an item. </w:t>
            </w:r>
            <w:r w:rsidRPr="00C60EEB">
              <w:rPr>
                <w:rFonts w:ascii="Arial" w:hAnsi="Arial" w:cs="Arial"/>
                <w:sz w:val="24"/>
                <w:szCs w:val="24"/>
              </w:rPr>
              <w:t xml:space="preserve">Purchasing buys things, </w:t>
            </w:r>
            <w:r>
              <w:rPr>
                <w:rFonts w:ascii="Arial" w:hAnsi="Arial" w:cs="Arial"/>
                <w:sz w:val="24"/>
                <w:szCs w:val="24"/>
              </w:rPr>
              <w:t>track</w:t>
            </w:r>
            <w:r w:rsidRPr="00C60EEB">
              <w:rPr>
                <w:rFonts w:ascii="Arial" w:hAnsi="Arial" w:cs="Arial"/>
                <w:sz w:val="24"/>
                <w:szCs w:val="24"/>
              </w:rPr>
              <w:t xml:space="preserve"> deliveries, processes purchases orders and </w:t>
            </w:r>
            <w:r>
              <w:rPr>
                <w:rFonts w:ascii="Arial" w:hAnsi="Arial" w:cs="Arial"/>
                <w:sz w:val="24"/>
                <w:szCs w:val="24"/>
              </w:rPr>
              <w:t>follow-up</w:t>
            </w:r>
            <w:r w:rsidRPr="00C60EEB">
              <w:rPr>
                <w:rFonts w:ascii="Arial" w:hAnsi="Arial" w:cs="Arial"/>
                <w:sz w:val="24"/>
                <w:szCs w:val="24"/>
              </w:rPr>
              <w:t xml:space="preserve"> suppliers when </w:t>
            </w:r>
            <w:r>
              <w:rPr>
                <w:rFonts w:ascii="Arial" w:hAnsi="Arial" w:cs="Arial"/>
                <w:sz w:val="24"/>
                <w:szCs w:val="24"/>
              </w:rPr>
              <w:t>there is an issue of delivery</w:t>
            </w:r>
            <w:r w:rsidRPr="00C60EEB">
              <w:rPr>
                <w:rFonts w:ascii="Arial" w:hAnsi="Arial" w:cs="Arial"/>
                <w:sz w:val="24"/>
                <w:szCs w:val="24"/>
              </w:rPr>
              <w:t>.</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1.ii</w:t>
            </w:r>
          </w:p>
          <w:p w:rsidR="00492CD3" w:rsidRPr="00914151" w:rsidRDefault="00492CD3" w:rsidP="00492CD3">
            <w:pPr>
              <w:spacing w:after="120" w:line="360" w:lineRule="auto"/>
              <w:jc w:val="both"/>
              <w:rPr>
                <w:rFonts w:ascii="Arial" w:hAnsi="Arial" w:cs="Arial"/>
                <w:sz w:val="24"/>
                <w:szCs w:val="24"/>
              </w:rPr>
            </w:pPr>
            <w:r w:rsidRPr="00C60EEB">
              <w:rPr>
                <w:rFonts w:ascii="Arial" w:hAnsi="Arial" w:cs="Arial"/>
                <w:sz w:val="24"/>
                <w:szCs w:val="24"/>
              </w:rPr>
              <w:t xml:space="preserve">Procurement </w:t>
            </w:r>
            <w:r w:rsidRPr="00914151">
              <w:rPr>
                <w:rFonts w:ascii="Arial" w:hAnsi="Arial" w:cs="Arial"/>
                <w:sz w:val="24"/>
                <w:szCs w:val="24"/>
              </w:rPr>
              <w:t>consists of different kinds of acquisition (rental, purchasing, contracting, and</w:t>
            </w:r>
            <w:r>
              <w:rPr>
                <w:rFonts w:ascii="Arial" w:hAnsi="Arial" w:cs="Arial"/>
                <w:sz w:val="24"/>
                <w:szCs w:val="24"/>
              </w:rPr>
              <w:t xml:space="preserve"> </w:t>
            </w:r>
            <w:r w:rsidRPr="00914151">
              <w:rPr>
                <w:rFonts w:ascii="Arial" w:hAnsi="Arial" w:cs="Arial"/>
                <w:sz w:val="24"/>
                <w:szCs w:val="24"/>
              </w:rPr>
              <w:t>so on)</w:t>
            </w:r>
            <w:r>
              <w:rPr>
                <w:rFonts w:ascii="Arial" w:hAnsi="Arial" w:cs="Arial"/>
                <w:sz w:val="24"/>
                <w:szCs w:val="24"/>
              </w:rPr>
              <w:t xml:space="preserve"> and</w:t>
            </w:r>
            <w:r w:rsidRPr="00914151">
              <w:rPr>
                <w:rFonts w:ascii="Arial" w:hAnsi="Arial" w:cs="Arial"/>
                <w:sz w:val="24"/>
                <w:szCs w:val="24"/>
              </w:rPr>
              <w:t xml:space="preserve"> </w:t>
            </w:r>
            <w:r w:rsidRPr="00C60EEB">
              <w:rPr>
                <w:rFonts w:ascii="Arial" w:hAnsi="Arial" w:cs="Arial"/>
                <w:sz w:val="24"/>
                <w:szCs w:val="24"/>
              </w:rPr>
              <w:t xml:space="preserve">involves the process of selecting vendors, establishing </w:t>
            </w:r>
            <w:r>
              <w:rPr>
                <w:rFonts w:ascii="Arial" w:hAnsi="Arial" w:cs="Arial"/>
                <w:sz w:val="24"/>
                <w:szCs w:val="24"/>
              </w:rPr>
              <w:t>payment terms,</w:t>
            </w:r>
            <w:r w:rsidRPr="00C60EEB">
              <w:rPr>
                <w:rFonts w:ascii="Arial" w:hAnsi="Arial" w:cs="Arial"/>
                <w:sz w:val="24"/>
                <w:szCs w:val="24"/>
              </w:rPr>
              <w:t xml:space="preserve"> </w:t>
            </w:r>
            <w:r>
              <w:rPr>
                <w:rFonts w:ascii="Arial" w:hAnsi="Arial" w:cs="Arial"/>
                <w:sz w:val="24"/>
                <w:szCs w:val="24"/>
              </w:rPr>
              <w:t>negotiating</w:t>
            </w:r>
            <w:r>
              <w:rPr>
                <w:rFonts w:ascii="Arial" w:hAnsi="Arial" w:cs="Arial"/>
                <w:sz w:val="24"/>
                <w:szCs w:val="24"/>
              </w:rPr>
              <w:t xml:space="preserve"> contracts</w:t>
            </w:r>
            <w:r w:rsidRPr="00C60EEB">
              <w:rPr>
                <w:rFonts w:ascii="Arial" w:hAnsi="Arial" w:cs="Arial"/>
                <w:sz w:val="24"/>
                <w:szCs w:val="24"/>
              </w:rPr>
              <w:t xml:space="preserve"> and </w:t>
            </w:r>
            <w:r>
              <w:rPr>
                <w:rFonts w:ascii="Arial" w:hAnsi="Arial" w:cs="Arial"/>
                <w:sz w:val="24"/>
                <w:szCs w:val="24"/>
              </w:rPr>
              <w:t>agreeing terms,</w:t>
            </w:r>
            <w:r w:rsidRPr="00914151">
              <w:rPr>
                <w:rFonts w:ascii="Arial" w:hAnsi="Arial" w:cs="Arial"/>
                <w:sz w:val="24"/>
                <w:szCs w:val="24"/>
              </w:rPr>
              <w:t xml:space="preserve"> expediting,</w:t>
            </w:r>
            <w:r>
              <w:rPr>
                <w:rFonts w:ascii="Arial" w:hAnsi="Arial" w:cs="Arial"/>
                <w:sz w:val="24"/>
                <w:szCs w:val="24"/>
              </w:rPr>
              <w:t xml:space="preserve"> </w:t>
            </w:r>
            <w:r w:rsidRPr="00914151">
              <w:rPr>
                <w:rFonts w:ascii="Arial" w:hAnsi="Arial" w:cs="Arial"/>
                <w:sz w:val="24"/>
                <w:szCs w:val="24"/>
              </w:rPr>
              <w:t>monitoring supplier performance, materials handling, transport, warehousing and receiving goods from</w:t>
            </w:r>
            <w:r>
              <w:rPr>
                <w:rFonts w:ascii="Arial" w:hAnsi="Arial" w:cs="Arial"/>
                <w:sz w:val="24"/>
                <w:szCs w:val="24"/>
              </w:rPr>
              <w:t xml:space="preserve"> s</w:t>
            </w:r>
            <w:r w:rsidRPr="00914151">
              <w:rPr>
                <w:rFonts w:ascii="Arial" w:hAnsi="Arial" w:cs="Arial"/>
                <w:sz w:val="24"/>
                <w:szCs w:val="24"/>
              </w:rPr>
              <w:t>uppliers</w:t>
            </w:r>
            <w:r>
              <w:rPr>
                <w:rFonts w:ascii="Arial" w:hAnsi="Arial" w:cs="Arial"/>
                <w:sz w:val="24"/>
                <w:szCs w:val="24"/>
              </w:rPr>
              <w:t xml:space="preserve">. </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1.iii</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P</w:t>
            </w:r>
            <w:r w:rsidRPr="000974C8">
              <w:rPr>
                <w:rFonts w:ascii="Arial" w:hAnsi="Arial" w:cs="Arial"/>
                <w:sz w:val="24"/>
                <w:szCs w:val="24"/>
              </w:rPr>
              <w:t xml:space="preserve">rocurement </w:t>
            </w:r>
            <w:r>
              <w:rPr>
                <w:rFonts w:ascii="Arial" w:hAnsi="Arial" w:cs="Arial"/>
                <w:sz w:val="24"/>
                <w:szCs w:val="24"/>
              </w:rPr>
              <w:t xml:space="preserve">creates a system for coordinating the movement of materials between suppliers and consumers and forms a vital connection between businesses in the supply chain. It is an essential function to get materials on time, in the right quality and at the right price to enable the right level of customer service. </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lastRenderedPageBreak/>
              <w:t>1.iv</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 xml:space="preserve">Qualified suppliers are those suppliers who met the </w:t>
            </w:r>
            <w:r>
              <w:rPr>
                <w:rFonts w:ascii="Arial" w:hAnsi="Arial" w:cs="Arial"/>
                <w:sz w:val="24"/>
                <w:szCs w:val="24"/>
              </w:rPr>
              <w:t>requirements</w:t>
            </w:r>
            <w:r>
              <w:rPr>
                <w:rFonts w:ascii="Arial" w:hAnsi="Arial" w:cs="Arial"/>
                <w:sz w:val="24"/>
                <w:szCs w:val="24"/>
              </w:rPr>
              <w:t xml:space="preserve"> of having financial stability, having the capacity and competence to supply the material at the required quality, able to deliver reliably, with short enough </w:t>
            </w:r>
            <w:r>
              <w:rPr>
                <w:rFonts w:ascii="Arial" w:hAnsi="Arial" w:cs="Arial"/>
                <w:sz w:val="24"/>
                <w:szCs w:val="24"/>
              </w:rPr>
              <w:t>lead-time</w:t>
            </w:r>
            <w:r>
              <w:rPr>
                <w:rFonts w:ascii="Arial" w:hAnsi="Arial" w:cs="Arial"/>
                <w:sz w:val="24"/>
                <w:szCs w:val="24"/>
              </w:rPr>
              <w:t xml:space="preserve"> and on time, and having competitive pricing.</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1.v</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 xml:space="preserve">E-procurement </w:t>
            </w:r>
            <w:r w:rsidRPr="00B873D8">
              <w:rPr>
                <w:rFonts w:ascii="Arial" w:hAnsi="Arial" w:cs="Arial"/>
                <w:sz w:val="24"/>
                <w:szCs w:val="24"/>
              </w:rPr>
              <w:t xml:space="preserve">is the business-to-business or business-to-consumer purchase and sale of </w:t>
            </w:r>
            <w:r>
              <w:rPr>
                <w:rFonts w:ascii="Arial" w:hAnsi="Arial" w:cs="Arial"/>
                <w:sz w:val="24"/>
                <w:szCs w:val="24"/>
              </w:rPr>
              <w:t>products</w:t>
            </w:r>
            <w:r w:rsidRPr="00B873D8">
              <w:rPr>
                <w:rFonts w:ascii="Arial" w:hAnsi="Arial" w:cs="Arial"/>
                <w:sz w:val="24"/>
                <w:szCs w:val="24"/>
              </w:rPr>
              <w:t>, work, an</w:t>
            </w:r>
            <w:r>
              <w:rPr>
                <w:rFonts w:ascii="Arial" w:hAnsi="Arial" w:cs="Arial"/>
                <w:sz w:val="24"/>
                <w:szCs w:val="24"/>
              </w:rPr>
              <w:t>d services using Internet technologies and can be integrated with suppliers IT system.  It has the benefits of allowing</w:t>
            </w:r>
            <w:r w:rsidRPr="00B873D8">
              <w:rPr>
                <w:rFonts w:ascii="Arial" w:hAnsi="Arial" w:cs="Arial"/>
                <w:sz w:val="24"/>
                <w:szCs w:val="24"/>
              </w:rPr>
              <w:t xml:space="preserve"> immediate access t</w:t>
            </w:r>
            <w:r>
              <w:rPr>
                <w:rFonts w:ascii="Arial" w:hAnsi="Arial" w:cs="Arial"/>
                <w:sz w:val="24"/>
                <w:szCs w:val="24"/>
              </w:rPr>
              <w:t>o vendors anywhere in the world, creating a clear market, a</w:t>
            </w:r>
            <w:r w:rsidRPr="00B873D8">
              <w:rPr>
                <w:rFonts w:ascii="Arial" w:hAnsi="Arial" w:cs="Arial"/>
                <w:sz w:val="24"/>
                <w:szCs w:val="24"/>
              </w:rPr>
              <w:t>utomating procur</w:t>
            </w:r>
            <w:r>
              <w:rPr>
                <w:rFonts w:ascii="Arial" w:hAnsi="Arial" w:cs="Arial"/>
                <w:sz w:val="24"/>
                <w:szCs w:val="24"/>
              </w:rPr>
              <w:t>ement with benchmark procedures and reducing transaction time and cost.</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1.vi</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 xml:space="preserve">Fundamental goal of procurement is to ensure that a </w:t>
            </w:r>
            <w:r w:rsidR="00201AD3">
              <w:rPr>
                <w:rFonts w:ascii="Arial" w:hAnsi="Arial" w:cs="Arial"/>
                <w:sz w:val="24"/>
                <w:szCs w:val="24"/>
              </w:rPr>
              <w:t>business</w:t>
            </w:r>
            <w:r>
              <w:rPr>
                <w:rFonts w:ascii="Arial" w:hAnsi="Arial" w:cs="Arial"/>
                <w:sz w:val="24"/>
                <w:szCs w:val="24"/>
              </w:rPr>
              <w:t xml:space="preserve"> has a consistent supply of materials. To achieve that goal procurement is </w:t>
            </w:r>
            <w:r w:rsidRPr="00637C6C">
              <w:rPr>
                <w:rFonts w:ascii="Arial" w:hAnsi="Arial" w:cs="Arial"/>
                <w:sz w:val="24"/>
                <w:szCs w:val="24"/>
              </w:rPr>
              <w:t>finding good suppliers, working directly with them, and deve</w:t>
            </w:r>
            <w:r>
              <w:rPr>
                <w:rFonts w:ascii="Arial" w:hAnsi="Arial" w:cs="Arial"/>
                <w:sz w:val="24"/>
                <w:szCs w:val="24"/>
              </w:rPr>
              <w:t xml:space="preserve">loping beneficial relationships, </w:t>
            </w:r>
            <w:r w:rsidRPr="00637C6C">
              <w:rPr>
                <w:rFonts w:ascii="Arial" w:hAnsi="Arial" w:cs="Arial"/>
                <w:sz w:val="24"/>
                <w:szCs w:val="24"/>
              </w:rPr>
              <w:t xml:space="preserve">buying the </w:t>
            </w:r>
            <w:r>
              <w:rPr>
                <w:rFonts w:ascii="Arial" w:hAnsi="Arial" w:cs="Arial"/>
                <w:sz w:val="24"/>
                <w:szCs w:val="24"/>
              </w:rPr>
              <w:t xml:space="preserve">right </w:t>
            </w:r>
            <w:r w:rsidRPr="00637C6C">
              <w:rPr>
                <w:rFonts w:ascii="Arial" w:hAnsi="Arial" w:cs="Arial"/>
                <w:sz w:val="24"/>
                <w:szCs w:val="24"/>
              </w:rPr>
              <w:t xml:space="preserve">materials </w:t>
            </w:r>
            <w:r>
              <w:rPr>
                <w:rFonts w:ascii="Arial" w:hAnsi="Arial" w:cs="Arial"/>
                <w:sz w:val="24"/>
                <w:szCs w:val="24"/>
              </w:rPr>
              <w:t>at the right</w:t>
            </w:r>
            <w:r w:rsidRPr="00637C6C">
              <w:rPr>
                <w:rFonts w:ascii="Arial" w:hAnsi="Arial" w:cs="Arial"/>
                <w:sz w:val="24"/>
                <w:szCs w:val="24"/>
              </w:rPr>
              <w:t xml:space="preserve"> quality, </w:t>
            </w:r>
            <w:r>
              <w:rPr>
                <w:rFonts w:ascii="Arial" w:hAnsi="Arial" w:cs="Arial"/>
                <w:sz w:val="24"/>
                <w:szCs w:val="24"/>
              </w:rPr>
              <w:t xml:space="preserve">ensuring timely deliveries, </w:t>
            </w:r>
            <w:r w:rsidRPr="00637C6C">
              <w:rPr>
                <w:rFonts w:ascii="Arial" w:hAnsi="Arial" w:cs="Arial"/>
                <w:sz w:val="24"/>
                <w:szCs w:val="24"/>
              </w:rPr>
              <w:t xml:space="preserve">negotiating best </w:t>
            </w:r>
            <w:r>
              <w:rPr>
                <w:rFonts w:ascii="Arial" w:hAnsi="Arial" w:cs="Arial"/>
                <w:sz w:val="24"/>
                <w:szCs w:val="24"/>
              </w:rPr>
              <w:t xml:space="preserve">prices and terms and conditions, </w:t>
            </w:r>
            <w:r w:rsidRPr="00637C6C">
              <w:rPr>
                <w:rFonts w:ascii="Arial" w:hAnsi="Arial" w:cs="Arial"/>
                <w:sz w:val="24"/>
                <w:szCs w:val="24"/>
              </w:rPr>
              <w:t xml:space="preserve">keeping stock </w:t>
            </w:r>
            <w:r>
              <w:rPr>
                <w:rFonts w:ascii="Arial" w:hAnsi="Arial" w:cs="Arial"/>
                <w:sz w:val="24"/>
                <w:szCs w:val="24"/>
              </w:rPr>
              <w:t>at optimum</w:t>
            </w:r>
            <w:r w:rsidRPr="00637C6C">
              <w:rPr>
                <w:rFonts w:ascii="Arial" w:hAnsi="Arial" w:cs="Arial"/>
                <w:sz w:val="24"/>
                <w:szCs w:val="24"/>
              </w:rPr>
              <w:t xml:space="preserve">, considering stock policies, investment, </w:t>
            </w:r>
            <w:r>
              <w:rPr>
                <w:rFonts w:ascii="Arial" w:hAnsi="Arial" w:cs="Arial"/>
                <w:sz w:val="24"/>
                <w:szCs w:val="24"/>
              </w:rPr>
              <w:t xml:space="preserve">customer service level, </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1.vii</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Most common manufacturing strategies are: 1. Make-to-Plan 2. Make-to-Order 3. Assemble-to-Order 4. Make-to-Stock. Deciding about manufacturing strategy is a trade-off between cost and customer service. E.g. make-to-stock strategy results high inventory and its carrying cost while in case of a customer order delivery can be immediate from the stock therefore customer service is high.</w:t>
            </w:r>
          </w:p>
          <w:p w:rsidR="00A257E5" w:rsidRDefault="00A257E5" w:rsidP="00492CD3">
            <w:pPr>
              <w:spacing w:after="120" w:line="360" w:lineRule="auto"/>
              <w:jc w:val="both"/>
              <w:rPr>
                <w:rFonts w:ascii="Arial" w:hAnsi="Arial" w:cs="Arial"/>
                <w:sz w:val="24"/>
                <w:szCs w:val="24"/>
              </w:rPr>
            </w:pP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2.</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 xml:space="preserve">Procurement cycle has some common steps despite the difference </w:t>
            </w:r>
            <w:r w:rsidR="00A257E5">
              <w:rPr>
                <w:rFonts w:ascii="Arial" w:hAnsi="Arial" w:cs="Arial"/>
                <w:sz w:val="24"/>
                <w:szCs w:val="24"/>
              </w:rPr>
              <w:t>because</w:t>
            </w:r>
            <w:r>
              <w:rPr>
                <w:rFonts w:ascii="Arial" w:hAnsi="Arial" w:cs="Arial"/>
                <w:sz w:val="24"/>
                <w:szCs w:val="24"/>
              </w:rPr>
              <w:t xml:space="preserve"> of the organizations: </w:t>
            </w:r>
          </w:p>
          <w:p w:rsidR="00492CD3" w:rsidRPr="009A553F" w:rsidRDefault="00492CD3" w:rsidP="00492CD3">
            <w:pPr>
              <w:spacing w:after="120" w:line="360" w:lineRule="auto"/>
              <w:jc w:val="both"/>
              <w:rPr>
                <w:rFonts w:ascii="Arial" w:hAnsi="Arial" w:cs="Arial"/>
                <w:sz w:val="24"/>
                <w:szCs w:val="24"/>
              </w:rPr>
            </w:pPr>
            <w:r w:rsidRPr="009A553F">
              <w:rPr>
                <w:rFonts w:ascii="Arial" w:hAnsi="Arial" w:cs="Arial"/>
                <w:sz w:val="24"/>
                <w:szCs w:val="24"/>
              </w:rPr>
              <w:lastRenderedPageBreak/>
              <w:t>1.</w:t>
            </w:r>
            <w:r>
              <w:rPr>
                <w:rFonts w:ascii="Arial" w:hAnsi="Arial" w:cs="Arial"/>
                <w:sz w:val="24"/>
                <w:szCs w:val="24"/>
              </w:rPr>
              <w:t>\</w:t>
            </w:r>
            <w:r w:rsidRPr="009A553F">
              <w:rPr>
                <w:rFonts w:ascii="Arial" w:hAnsi="Arial" w:cs="Arial"/>
                <w:sz w:val="24"/>
                <w:szCs w:val="24"/>
              </w:rPr>
              <w:t xml:space="preserve"> </w:t>
            </w:r>
            <w:r>
              <w:rPr>
                <w:rFonts w:ascii="Arial" w:hAnsi="Arial" w:cs="Arial"/>
                <w:sz w:val="24"/>
                <w:szCs w:val="24"/>
              </w:rPr>
              <w:t>User department with a need for acquired materials and developed specifications. Once procurement decision is made and financial resources are available then purchase is requested from the procurement department.</w:t>
            </w:r>
          </w:p>
          <w:p w:rsidR="00492CD3" w:rsidRPr="009A553F" w:rsidRDefault="00492CD3" w:rsidP="00492CD3">
            <w:pPr>
              <w:spacing w:after="120" w:line="360" w:lineRule="auto"/>
              <w:jc w:val="both"/>
              <w:rPr>
                <w:rFonts w:ascii="Arial" w:hAnsi="Arial" w:cs="Arial"/>
                <w:sz w:val="24"/>
                <w:szCs w:val="24"/>
              </w:rPr>
            </w:pPr>
            <w:r>
              <w:rPr>
                <w:rFonts w:ascii="Arial" w:hAnsi="Arial" w:cs="Arial"/>
                <w:sz w:val="24"/>
                <w:szCs w:val="24"/>
              </w:rPr>
              <w:t xml:space="preserve">2.\ The procurement department verifies the purchase request and checks </w:t>
            </w:r>
            <w:r w:rsidRPr="009A553F">
              <w:rPr>
                <w:rFonts w:ascii="Arial" w:hAnsi="Arial" w:cs="Arial"/>
                <w:sz w:val="24"/>
                <w:szCs w:val="24"/>
              </w:rPr>
              <w:t>existing stocks, substitute products, production</w:t>
            </w:r>
            <w:r>
              <w:rPr>
                <w:rFonts w:ascii="Arial" w:hAnsi="Arial" w:cs="Arial"/>
                <w:sz w:val="24"/>
                <w:szCs w:val="24"/>
              </w:rPr>
              <w:t xml:space="preserve"> </w:t>
            </w:r>
            <w:r w:rsidRPr="009A553F">
              <w:rPr>
                <w:rFonts w:ascii="Arial" w:hAnsi="Arial" w:cs="Arial"/>
                <w:sz w:val="24"/>
                <w:szCs w:val="24"/>
              </w:rPr>
              <w:t>options, and so on – and after negotiations with the user department make a shortlist of possible</w:t>
            </w:r>
            <w:r>
              <w:rPr>
                <w:rFonts w:ascii="Arial" w:hAnsi="Arial" w:cs="Arial"/>
                <w:sz w:val="24"/>
                <w:szCs w:val="24"/>
              </w:rPr>
              <w:t xml:space="preserve"> </w:t>
            </w:r>
            <w:r w:rsidRPr="009A553F">
              <w:rPr>
                <w:rFonts w:ascii="Arial" w:hAnsi="Arial" w:cs="Arial"/>
                <w:sz w:val="24"/>
                <w:szCs w:val="24"/>
              </w:rPr>
              <w:t xml:space="preserve">suppliers, from standard suppliers, lists of </w:t>
            </w:r>
            <w:r w:rsidRPr="009A553F">
              <w:rPr>
                <w:rFonts w:ascii="Arial" w:hAnsi="Arial" w:cs="Arial"/>
                <w:sz w:val="24"/>
                <w:szCs w:val="24"/>
              </w:rPr>
              <w:t>favored</w:t>
            </w:r>
            <w:r w:rsidRPr="009A553F">
              <w:rPr>
                <w:rFonts w:ascii="Arial" w:hAnsi="Arial" w:cs="Arial"/>
                <w:sz w:val="24"/>
                <w:szCs w:val="24"/>
              </w:rPr>
              <w:t xml:space="preserve"> suppliers, or those known to cater</w:t>
            </w:r>
            <w:r>
              <w:rPr>
                <w:rFonts w:ascii="Arial" w:hAnsi="Arial" w:cs="Arial"/>
                <w:sz w:val="24"/>
                <w:szCs w:val="24"/>
              </w:rPr>
              <w:t xml:space="preserve"> requirements, then s</w:t>
            </w:r>
            <w:r w:rsidRPr="009A553F">
              <w:rPr>
                <w:rFonts w:ascii="Arial" w:hAnsi="Arial" w:cs="Arial"/>
                <w:sz w:val="24"/>
                <w:szCs w:val="24"/>
              </w:rPr>
              <w:t>end a request for quotation</w:t>
            </w:r>
            <w:r>
              <w:rPr>
                <w:rFonts w:ascii="Arial" w:hAnsi="Arial" w:cs="Arial"/>
                <w:sz w:val="24"/>
                <w:szCs w:val="24"/>
              </w:rPr>
              <w:t xml:space="preserve">s </w:t>
            </w:r>
            <w:r w:rsidRPr="009A553F">
              <w:rPr>
                <w:rFonts w:ascii="Arial" w:hAnsi="Arial" w:cs="Arial"/>
                <w:sz w:val="24"/>
                <w:szCs w:val="24"/>
              </w:rPr>
              <w:t>to this shortlist.</w:t>
            </w:r>
          </w:p>
          <w:p w:rsidR="00492CD3" w:rsidRPr="009A553F" w:rsidRDefault="00492CD3" w:rsidP="00492CD3">
            <w:pPr>
              <w:spacing w:after="120" w:line="360" w:lineRule="auto"/>
              <w:jc w:val="both"/>
              <w:rPr>
                <w:rFonts w:ascii="Arial" w:hAnsi="Arial" w:cs="Arial"/>
                <w:sz w:val="24"/>
                <w:szCs w:val="24"/>
              </w:rPr>
            </w:pPr>
            <w:r w:rsidRPr="009A553F">
              <w:rPr>
                <w:rFonts w:ascii="Arial" w:hAnsi="Arial" w:cs="Arial"/>
                <w:sz w:val="24"/>
                <w:szCs w:val="24"/>
              </w:rPr>
              <w:t>3.</w:t>
            </w:r>
            <w:r>
              <w:rPr>
                <w:rFonts w:ascii="Arial" w:hAnsi="Arial" w:cs="Arial"/>
                <w:sz w:val="24"/>
                <w:szCs w:val="24"/>
              </w:rPr>
              <w:t>\</w:t>
            </w:r>
            <w:r w:rsidRPr="009A553F">
              <w:rPr>
                <w:rFonts w:ascii="Arial" w:hAnsi="Arial" w:cs="Arial"/>
                <w:sz w:val="24"/>
                <w:szCs w:val="24"/>
              </w:rPr>
              <w:t xml:space="preserve"> </w:t>
            </w:r>
            <w:r>
              <w:rPr>
                <w:rFonts w:ascii="Arial" w:hAnsi="Arial" w:cs="Arial"/>
                <w:sz w:val="24"/>
                <w:szCs w:val="24"/>
              </w:rPr>
              <w:t>Suppliers learn about the quotation request, do a credit check and prepare</w:t>
            </w:r>
            <w:r w:rsidRPr="009A553F">
              <w:rPr>
                <w:rFonts w:ascii="Arial" w:hAnsi="Arial" w:cs="Arial"/>
                <w:sz w:val="24"/>
                <w:szCs w:val="24"/>
              </w:rPr>
              <w:t xml:space="preserve"> a quotation</w:t>
            </w:r>
            <w:r>
              <w:rPr>
                <w:rFonts w:ascii="Arial" w:hAnsi="Arial" w:cs="Arial"/>
                <w:sz w:val="24"/>
                <w:szCs w:val="24"/>
              </w:rPr>
              <w:t xml:space="preserve"> </w:t>
            </w:r>
            <w:r w:rsidRPr="009A553F">
              <w:rPr>
                <w:rFonts w:ascii="Arial" w:hAnsi="Arial" w:cs="Arial"/>
                <w:sz w:val="24"/>
                <w:szCs w:val="24"/>
              </w:rPr>
              <w:t>back to the business, giving details of prices, products, and conditions.</w:t>
            </w:r>
          </w:p>
          <w:p w:rsidR="00492CD3" w:rsidRPr="009A553F" w:rsidRDefault="00492CD3" w:rsidP="00492CD3">
            <w:pPr>
              <w:spacing w:after="120" w:line="360" w:lineRule="auto"/>
              <w:jc w:val="both"/>
              <w:rPr>
                <w:rFonts w:ascii="Arial" w:hAnsi="Arial" w:cs="Arial"/>
                <w:sz w:val="24"/>
                <w:szCs w:val="24"/>
              </w:rPr>
            </w:pPr>
            <w:r w:rsidRPr="009A553F">
              <w:rPr>
                <w:rFonts w:ascii="Arial" w:hAnsi="Arial" w:cs="Arial"/>
                <w:sz w:val="24"/>
                <w:szCs w:val="24"/>
              </w:rPr>
              <w:t>4.</w:t>
            </w:r>
            <w:r>
              <w:rPr>
                <w:rFonts w:ascii="Arial" w:hAnsi="Arial" w:cs="Arial"/>
                <w:sz w:val="24"/>
                <w:szCs w:val="24"/>
              </w:rPr>
              <w:t>\</w:t>
            </w:r>
            <w:r w:rsidRPr="009A553F">
              <w:rPr>
                <w:rFonts w:ascii="Arial" w:hAnsi="Arial" w:cs="Arial"/>
                <w:sz w:val="24"/>
                <w:szCs w:val="24"/>
              </w:rPr>
              <w:t xml:space="preserve"> </w:t>
            </w:r>
            <w:r>
              <w:rPr>
                <w:rFonts w:ascii="Arial" w:hAnsi="Arial" w:cs="Arial"/>
                <w:sz w:val="24"/>
                <w:szCs w:val="24"/>
              </w:rPr>
              <w:t>P</w:t>
            </w:r>
            <w:r w:rsidRPr="009A553F">
              <w:rPr>
                <w:rFonts w:ascii="Arial" w:hAnsi="Arial" w:cs="Arial"/>
                <w:sz w:val="24"/>
                <w:szCs w:val="24"/>
              </w:rPr>
              <w:t>rocurement</w:t>
            </w:r>
            <w:r>
              <w:rPr>
                <w:rFonts w:ascii="Arial" w:hAnsi="Arial" w:cs="Arial"/>
                <w:sz w:val="24"/>
                <w:szCs w:val="24"/>
              </w:rPr>
              <w:t xml:space="preserve"> department e</w:t>
            </w:r>
            <w:r w:rsidRPr="009A553F">
              <w:rPr>
                <w:rFonts w:ascii="Arial" w:hAnsi="Arial" w:cs="Arial"/>
                <w:sz w:val="24"/>
                <w:szCs w:val="24"/>
              </w:rPr>
              <w:t>xamines the quotation</w:t>
            </w:r>
            <w:r>
              <w:rPr>
                <w:rFonts w:ascii="Arial" w:hAnsi="Arial" w:cs="Arial"/>
                <w:sz w:val="24"/>
                <w:szCs w:val="24"/>
              </w:rPr>
              <w:t xml:space="preserve">s and do commercial evaluations in order to </w:t>
            </w:r>
            <w:r w:rsidR="00A257E5">
              <w:rPr>
                <w:rFonts w:ascii="Arial" w:hAnsi="Arial" w:cs="Arial"/>
                <w:sz w:val="24"/>
                <w:szCs w:val="24"/>
              </w:rPr>
              <w:t>choose</w:t>
            </w:r>
            <w:r w:rsidRPr="009A553F">
              <w:rPr>
                <w:rFonts w:ascii="Arial" w:hAnsi="Arial" w:cs="Arial"/>
                <w:sz w:val="24"/>
                <w:szCs w:val="24"/>
              </w:rPr>
              <w:t xml:space="preserve"> the best supplier</w:t>
            </w:r>
            <w:r>
              <w:rPr>
                <w:rFonts w:ascii="Arial" w:hAnsi="Arial" w:cs="Arial"/>
                <w:sz w:val="24"/>
                <w:szCs w:val="24"/>
              </w:rPr>
              <w:t>, based on the supplied details. After d</w:t>
            </w:r>
            <w:r w:rsidRPr="009A553F">
              <w:rPr>
                <w:rFonts w:ascii="Arial" w:hAnsi="Arial" w:cs="Arial"/>
                <w:sz w:val="24"/>
                <w:szCs w:val="24"/>
              </w:rPr>
              <w:t>iscuss</w:t>
            </w:r>
            <w:r>
              <w:rPr>
                <w:rFonts w:ascii="Arial" w:hAnsi="Arial" w:cs="Arial"/>
                <w:sz w:val="24"/>
                <w:szCs w:val="24"/>
              </w:rPr>
              <w:t xml:space="preserve">ing </w:t>
            </w:r>
            <w:r w:rsidR="00A257E5">
              <w:rPr>
                <w:rFonts w:ascii="Arial" w:hAnsi="Arial" w:cs="Arial"/>
                <w:sz w:val="24"/>
                <w:szCs w:val="24"/>
              </w:rPr>
              <w:t xml:space="preserve">and </w:t>
            </w:r>
            <w:bookmarkStart w:id="0" w:name="_GoBack"/>
            <w:bookmarkEnd w:id="0"/>
            <w:r w:rsidR="00A257E5" w:rsidRPr="009A553F">
              <w:rPr>
                <w:rFonts w:ascii="Arial" w:hAnsi="Arial" w:cs="Arial"/>
                <w:sz w:val="24"/>
                <w:szCs w:val="24"/>
              </w:rPr>
              <w:t>confirming</w:t>
            </w:r>
            <w:r w:rsidR="00A257E5">
              <w:rPr>
                <w:rFonts w:ascii="Arial" w:hAnsi="Arial" w:cs="Arial"/>
                <w:sz w:val="24"/>
                <w:szCs w:val="24"/>
              </w:rPr>
              <w:t xml:space="preserve"> </w:t>
            </w:r>
            <w:r w:rsidR="00A257E5" w:rsidRPr="009A553F">
              <w:rPr>
                <w:rFonts w:ascii="Arial" w:hAnsi="Arial" w:cs="Arial"/>
                <w:sz w:val="24"/>
                <w:szCs w:val="24"/>
              </w:rPr>
              <w:t>the</w:t>
            </w:r>
            <w:r>
              <w:rPr>
                <w:rFonts w:ascii="Arial" w:hAnsi="Arial" w:cs="Arial"/>
                <w:sz w:val="24"/>
                <w:szCs w:val="24"/>
              </w:rPr>
              <w:t xml:space="preserve"> </w:t>
            </w:r>
            <w:r w:rsidRPr="009A553F">
              <w:rPr>
                <w:rFonts w:ascii="Arial" w:hAnsi="Arial" w:cs="Arial"/>
                <w:sz w:val="24"/>
                <w:szCs w:val="24"/>
              </w:rPr>
              <w:t>terms and conditions with the sell</w:t>
            </w:r>
            <w:r>
              <w:rPr>
                <w:rFonts w:ascii="Arial" w:hAnsi="Arial" w:cs="Arial"/>
                <w:sz w:val="24"/>
                <w:szCs w:val="24"/>
              </w:rPr>
              <w:t>er procurement</w:t>
            </w:r>
            <w:r w:rsidRPr="009A553F">
              <w:rPr>
                <w:rFonts w:ascii="Arial" w:hAnsi="Arial" w:cs="Arial"/>
                <w:sz w:val="24"/>
                <w:szCs w:val="24"/>
              </w:rPr>
              <w:t xml:space="preserve"> Issue a purchase order for the materials (with terms and conditions attached).</w:t>
            </w:r>
          </w:p>
          <w:p w:rsidR="00492CD3" w:rsidRPr="009A553F" w:rsidRDefault="00492CD3" w:rsidP="00492CD3">
            <w:pPr>
              <w:spacing w:after="120" w:line="360" w:lineRule="auto"/>
              <w:jc w:val="both"/>
              <w:rPr>
                <w:rFonts w:ascii="Arial" w:hAnsi="Arial" w:cs="Arial"/>
                <w:sz w:val="24"/>
                <w:szCs w:val="24"/>
              </w:rPr>
            </w:pPr>
            <w:r>
              <w:rPr>
                <w:rFonts w:ascii="Arial" w:hAnsi="Arial" w:cs="Arial"/>
                <w:sz w:val="24"/>
                <w:szCs w:val="24"/>
              </w:rPr>
              <w:t>5.\ The selected supplier receives order and processing it through its operations and logistics then ships the material and invoice the buyer.</w:t>
            </w: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6.\ The procurement department acknowledges the receipt and if needed follow-up and expediting material. After receiving material is being examined user department is informed.</w:t>
            </w:r>
          </w:p>
          <w:p w:rsidR="00492CD3" w:rsidRDefault="00492CD3" w:rsidP="00492CD3">
            <w:pPr>
              <w:spacing w:after="120" w:line="360" w:lineRule="auto"/>
              <w:jc w:val="both"/>
              <w:rPr>
                <w:rFonts w:ascii="Arial" w:hAnsi="Arial" w:cs="Arial"/>
                <w:sz w:val="24"/>
                <w:szCs w:val="24"/>
              </w:rPr>
            </w:pPr>
            <w:r w:rsidRPr="009A553F">
              <w:rPr>
                <w:rFonts w:ascii="Arial" w:hAnsi="Arial" w:cs="Arial"/>
                <w:sz w:val="24"/>
                <w:szCs w:val="24"/>
              </w:rPr>
              <w:t>7.</w:t>
            </w:r>
            <w:r>
              <w:rPr>
                <w:rFonts w:ascii="Arial" w:hAnsi="Arial" w:cs="Arial"/>
                <w:sz w:val="24"/>
                <w:szCs w:val="24"/>
              </w:rPr>
              <w:t>\</w:t>
            </w:r>
            <w:r w:rsidRPr="009A553F">
              <w:rPr>
                <w:rFonts w:ascii="Arial" w:hAnsi="Arial" w:cs="Arial"/>
                <w:sz w:val="24"/>
                <w:szCs w:val="24"/>
              </w:rPr>
              <w:t xml:space="preserve"> The u</w:t>
            </w:r>
            <w:r>
              <w:rPr>
                <w:rFonts w:ascii="Arial" w:hAnsi="Arial" w:cs="Arial"/>
                <w:sz w:val="24"/>
                <w:szCs w:val="24"/>
              </w:rPr>
              <w:t>ser department receives and inspects the material, authorizes payment, updates stock records and uses the material.</w:t>
            </w:r>
          </w:p>
          <w:p w:rsidR="00492CD3" w:rsidRPr="009A553F" w:rsidRDefault="00492CD3" w:rsidP="00492CD3">
            <w:pPr>
              <w:spacing w:after="120" w:line="360" w:lineRule="auto"/>
              <w:jc w:val="both"/>
              <w:rPr>
                <w:rFonts w:ascii="Arial" w:hAnsi="Arial" w:cs="Arial"/>
                <w:sz w:val="24"/>
                <w:szCs w:val="24"/>
              </w:rPr>
            </w:pPr>
            <w:r>
              <w:rPr>
                <w:rFonts w:ascii="Arial" w:hAnsi="Arial" w:cs="Arial"/>
                <w:sz w:val="24"/>
                <w:szCs w:val="24"/>
              </w:rPr>
              <w:t>8.\ The Procurement Department a</w:t>
            </w:r>
            <w:r w:rsidRPr="009A553F">
              <w:rPr>
                <w:rFonts w:ascii="Arial" w:hAnsi="Arial" w:cs="Arial"/>
                <w:sz w:val="24"/>
                <w:szCs w:val="24"/>
              </w:rPr>
              <w:t>rranges for the payment of the supplier’s invoice.</w:t>
            </w:r>
          </w:p>
          <w:p w:rsidR="00492CD3" w:rsidRDefault="00492CD3" w:rsidP="00492CD3">
            <w:pPr>
              <w:spacing w:after="120" w:line="360" w:lineRule="auto"/>
              <w:jc w:val="both"/>
              <w:rPr>
                <w:rFonts w:ascii="Arial" w:hAnsi="Arial" w:cs="Arial"/>
                <w:sz w:val="24"/>
                <w:szCs w:val="24"/>
              </w:rPr>
            </w:pPr>
          </w:p>
          <w:p w:rsidR="00492CD3" w:rsidRDefault="00492CD3" w:rsidP="00492CD3">
            <w:pPr>
              <w:spacing w:after="120" w:line="360" w:lineRule="auto"/>
              <w:jc w:val="both"/>
              <w:rPr>
                <w:rFonts w:ascii="Arial" w:hAnsi="Arial" w:cs="Arial"/>
                <w:sz w:val="24"/>
                <w:szCs w:val="24"/>
              </w:rPr>
            </w:pPr>
            <w:r>
              <w:rPr>
                <w:rFonts w:ascii="Arial" w:hAnsi="Arial" w:cs="Arial"/>
                <w:sz w:val="24"/>
                <w:szCs w:val="24"/>
              </w:rPr>
              <w:t>3.</w:t>
            </w:r>
          </w:p>
          <w:p w:rsidR="00CC2FB3" w:rsidRDefault="00492CD3" w:rsidP="00171D9A">
            <w:pPr>
              <w:spacing w:after="120" w:line="360" w:lineRule="auto"/>
              <w:jc w:val="both"/>
              <w:rPr>
                <w:b/>
              </w:rPr>
            </w:pPr>
            <w:r>
              <w:rPr>
                <w:rFonts w:ascii="Arial" w:hAnsi="Arial" w:cs="Arial"/>
                <w:sz w:val="24"/>
                <w:szCs w:val="24"/>
              </w:rPr>
              <w:t xml:space="preserve">Organizations monitor their suppliers to ensure that they provide satisfactory service. Other than 1. casual skewed review there is </w:t>
            </w:r>
            <w:r w:rsidR="00A257E5">
              <w:rPr>
                <w:rFonts w:ascii="Arial" w:hAnsi="Arial" w:cs="Arial"/>
                <w:sz w:val="24"/>
                <w:szCs w:val="24"/>
              </w:rPr>
              <w:t xml:space="preserve">a </w:t>
            </w:r>
            <w:r>
              <w:rPr>
                <w:rFonts w:ascii="Arial" w:hAnsi="Arial" w:cs="Arial"/>
                <w:sz w:val="24"/>
                <w:szCs w:val="24"/>
              </w:rPr>
              <w:t xml:space="preserve">general approach using 2. </w:t>
            </w:r>
            <w:r w:rsidRPr="007A6F63">
              <w:rPr>
                <w:rFonts w:ascii="Arial" w:hAnsi="Arial" w:cs="Arial"/>
                <w:sz w:val="24"/>
                <w:szCs w:val="24"/>
              </w:rPr>
              <w:t xml:space="preserve">checklist of significant factors </w:t>
            </w:r>
            <w:r>
              <w:rPr>
                <w:rFonts w:ascii="Arial" w:hAnsi="Arial" w:cs="Arial"/>
                <w:sz w:val="24"/>
                <w:szCs w:val="24"/>
              </w:rPr>
              <w:t>that</w:t>
            </w:r>
            <w:r w:rsidRPr="007A6F63">
              <w:rPr>
                <w:rFonts w:ascii="Arial" w:hAnsi="Arial" w:cs="Arial"/>
                <w:sz w:val="24"/>
                <w:szCs w:val="24"/>
              </w:rPr>
              <w:t xml:space="preserve"> checks that the supplier meets a suitable</w:t>
            </w:r>
            <w:r>
              <w:rPr>
                <w:rFonts w:ascii="Arial" w:hAnsi="Arial" w:cs="Arial"/>
                <w:sz w:val="24"/>
                <w:szCs w:val="24"/>
              </w:rPr>
              <w:t xml:space="preserve"> </w:t>
            </w:r>
            <w:r w:rsidRPr="007A6F63">
              <w:rPr>
                <w:rFonts w:ascii="Arial" w:hAnsi="Arial" w:cs="Arial"/>
                <w:sz w:val="24"/>
                <w:szCs w:val="24"/>
              </w:rPr>
              <w:t>standard in these</w:t>
            </w:r>
            <w:r>
              <w:rPr>
                <w:rFonts w:ascii="Arial" w:hAnsi="Arial" w:cs="Arial"/>
                <w:sz w:val="24"/>
                <w:szCs w:val="24"/>
              </w:rPr>
              <w:t xml:space="preserve">. Checklist reviews </w:t>
            </w:r>
            <w:r>
              <w:rPr>
                <w:rFonts w:ascii="Arial" w:hAnsi="Arial" w:cs="Arial"/>
                <w:sz w:val="24"/>
                <w:szCs w:val="24"/>
              </w:rPr>
              <w:t>whether</w:t>
            </w:r>
            <w:r>
              <w:rPr>
                <w:rFonts w:ascii="Arial" w:hAnsi="Arial" w:cs="Arial"/>
                <w:sz w:val="24"/>
                <w:szCs w:val="24"/>
              </w:rPr>
              <w:t xml:space="preserve"> a </w:t>
            </w:r>
            <w:r w:rsidRPr="007A6F63">
              <w:rPr>
                <w:rFonts w:ascii="Arial" w:hAnsi="Arial" w:cs="Arial"/>
                <w:sz w:val="24"/>
                <w:szCs w:val="24"/>
              </w:rPr>
              <w:t>supplier is economically sound; whether it supplies</w:t>
            </w:r>
            <w:r w:rsidR="00A257E5">
              <w:rPr>
                <w:rFonts w:ascii="Arial" w:hAnsi="Arial" w:cs="Arial"/>
                <w:sz w:val="24"/>
                <w:szCs w:val="24"/>
              </w:rPr>
              <w:t xml:space="preserve"> </w:t>
            </w:r>
            <w:r w:rsidRPr="007A6F63">
              <w:rPr>
                <w:rFonts w:ascii="Arial" w:hAnsi="Arial" w:cs="Arial"/>
                <w:sz w:val="24"/>
                <w:szCs w:val="24"/>
              </w:rPr>
              <w:t>on time; if material value is high enough;</w:t>
            </w:r>
            <w:r>
              <w:rPr>
                <w:rFonts w:ascii="Arial" w:hAnsi="Arial" w:cs="Arial"/>
                <w:sz w:val="24"/>
                <w:szCs w:val="24"/>
              </w:rPr>
              <w:t xml:space="preserve"> if there is practical support and </w:t>
            </w:r>
            <w:r w:rsidRPr="007A6F63">
              <w:rPr>
                <w:rFonts w:ascii="Arial" w:hAnsi="Arial" w:cs="Arial"/>
                <w:sz w:val="24"/>
                <w:szCs w:val="24"/>
              </w:rPr>
              <w:t xml:space="preserve">whether the cost is </w:t>
            </w:r>
            <w:r>
              <w:rPr>
                <w:rFonts w:ascii="Arial" w:hAnsi="Arial" w:cs="Arial"/>
                <w:sz w:val="24"/>
                <w:szCs w:val="24"/>
              </w:rPr>
              <w:t xml:space="preserve">still </w:t>
            </w:r>
            <w:r w:rsidRPr="007A6F63">
              <w:rPr>
                <w:rFonts w:ascii="Arial" w:hAnsi="Arial" w:cs="Arial"/>
                <w:sz w:val="24"/>
                <w:szCs w:val="24"/>
              </w:rPr>
              <w:t>competitive</w:t>
            </w:r>
            <w:r>
              <w:rPr>
                <w:rFonts w:ascii="Arial" w:hAnsi="Arial" w:cs="Arial"/>
                <w:sz w:val="24"/>
                <w:szCs w:val="24"/>
              </w:rPr>
              <w:t xml:space="preserve">. This also gives indication for areas of </w:t>
            </w:r>
            <w:r>
              <w:rPr>
                <w:rFonts w:ascii="Arial" w:hAnsi="Arial" w:cs="Arial"/>
                <w:sz w:val="24"/>
                <w:szCs w:val="24"/>
              </w:rPr>
              <w:lastRenderedPageBreak/>
              <w:t xml:space="preserve">improvement. More practical approach is 3. giving suppliers scores for diverse </w:t>
            </w:r>
            <w:r>
              <w:rPr>
                <w:rFonts w:ascii="Arial" w:hAnsi="Arial" w:cs="Arial"/>
                <w:sz w:val="24"/>
                <w:szCs w:val="24"/>
              </w:rPr>
              <w:t>aspect</w:t>
            </w:r>
            <w:r>
              <w:rPr>
                <w:rFonts w:ascii="Arial" w:hAnsi="Arial" w:cs="Arial"/>
                <w:sz w:val="24"/>
                <w:szCs w:val="24"/>
              </w:rPr>
              <w:t xml:space="preserve"> of performance e.g. </w:t>
            </w:r>
            <w:r w:rsidRPr="00404CC8">
              <w:rPr>
                <w:rFonts w:ascii="Arial" w:hAnsi="Arial" w:cs="Arial"/>
                <w:sz w:val="24"/>
                <w:szCs w:val="24"/>
              </w:rPr>
              <w:t>score out of ten for on-time delivery</w:t>
            </w:r>
            <w:r>
              <w:rPr>
                <w:rFonts w:ascii="Arial" w:hAnsi="Arial" w:cs="Arial"/>
                <w:sz w:val="24"/>
                <w:szCs w:val="24"/>
              </w:rPr>
              <w:t xml:space="preserve">. The method has its difficulties recognizing the important factors in </w:t>
            </w:r>
            <w:r>
              <w:rPr>
                <w:rFonts w:ascii="Arial" w:hAnsi="Arial" w:cs="Arial"/>
                <w:sz w:val="24"/>
                <w:szCs w:val="24"/>
              </w:rPr>
              <w:t>suppliers’</w:t>
            </w:r>
            <w:r>
              <w:rPr>
                <w:rFonts w:ascii="Arial" w:hAnsi="Arial" w:cs="Arial"/>
                <w:sz w:val="24"/>
                <w:szCs w:val="24"/>
              </w:rPr>
              <w:t xml:space="preserve"> performance. </w:t>
            </w:r>
          </w:p>
          <w:p w:rsidR="00CC2FB3" w:rsidRDefault="00CC2FB3" w:rsidP="00171D9A">
            <w:pPr>
              <w:spacing w:after="120" w:line="360" w:lineRule="auto"/>
              <w:jc w:val="both"/>
              <w:rPr>
                <w:b/>
              </w:rPr>
            </w:pPr>
          </w:p>
        </w:tc>
      </w:tr>
    </w:tbl>
    <w:p w:rsidR="00503D7E" w:rsidRPr="00B0415E" w:rsidRDefault="00503D7E" w:rsidP="00171D9A">
      <w:pPr>
        <w:autoSpaceDE w:val="0"/>
        <w:autoSpaceDN w:val="0"/>
        <w:adjustRightInd w:val="0"/>
        <w:spacing w:after="120" w:line="36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B27C1" w:rsidRDefault="00EB27C1" w:rsidP="00A851DA">
            <w:pPr>
              <w:rPr>
                <w:rFonts w:ascii="Bradley Hand ITC" w:hAnsi="Bradley Hand ITC" w:cs="Bliss-Regular"/>
                <w:color w:val="000000"/>
              </w:rPr>
            </w:pPr>
            <w:r w:rsidRPr="00EB27C1">
              <w:rPr>
                <w:rFonts w:ascii="Bradley Hand ITC" w:hAnsi="Bradley Hand ITC" w:cs="Bliss-Regular"/>
                <w:color w:val="000000"/>
                <w:sz w:val="24"/>
              </w:rPr>
              <w:t>Attila FOKI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1AD3" w:rsidP="00A851DA">
            <w:pPr>
              <w:rPr>
                <w:rFonts w:cs="Bliss-Regular"/>
                <w:color w:val="000000"/>
              </w:rPr>
            </w:pPr>
            <w:r>
              <w:rPr>
                <w:rFonts w:cs="Bliss-Regular"/>
                <w:color w:val="000000"/>
              </w:rPr>
              <w:t>6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A26" w:rsidRDefault="00E67A26" w:rsidP="00CB4D0A">
      <w:pPr>
        <w:spacing w:after="0" w:line="240" w:lineRule="auto"/>
      </w:pPr>
      <w:r>
        <w:separator/>
      </w:r>
    </w:p>
  </w:endnote>
  <w:endnote w:type="continuationSeparator" w:id="0">
    <w:p w:rsidR="00E67A26" w:rsidRDefault="00E67A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A26" w:rsidRDefault="00E67A26" w:rsidP="00CB4D0A">
      <w:pPr>
        <w:spacing w:after="0" w:line="240" w:lineRule="auto"/>
      </w:pPr>
      <w:r>
        <w:separator/>
      </w:r>
    </w:p>
  </w:footnote>
  <w:footnote w:type="continuationSeparator" w:id="0">
    <w:p w:rsidR="00E67A26" w:rsidRDefault="00E67A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F6"/>
    <w:rsid w:val="000158F9"/>
    <w:rsid w:val="00035CDD"/>
    <w:rsid w:val="00040083"/>
    <w:rsid w:val="00055992"/>
    <w:rsid w:val="000820E8"/>
    <w:rsid w:val="001175EE"/>
    <w:rsid w:val="00157CF6"/>
    <w:rsid w:val="00171D9A"/>
    <w:rsid w:val="00182416"/>
    <w:rsid w:val="00187EB4"/>
    <w:rsid w:val="001F0481"/>
    <w:rsid w:val="00200C92"/>
    <w:rsid w:val="00201AD3"/>
    <w:rsid w:val="0020451E"/>
    <w:rsid w:val="00206B9D"/>
    <w:rsid w:val="00222870"/>
    <w:rsid w:val="0023259C"/>
    <w:rsid w:val="002B0BD7"/>
    <w:rsid w:val="002B573D"/>
    <w:rsid w:val="002C5CB2"/>
    <w:rsid w:val="002F779F"/>
    <w:rsid w:val="00371885"/>
    <w:rsid w:val="003E2B87"/>
    <w:rsid w:val="00402786"/>
    <w:rsid w:val="00405895"/>
    <w:rsid w:val="004058DF"/>
    <w:rsid w:val="00443E6F"/>
    <w:rsid w:val="00486F1A"/>
    <w:rsid w:val="00490CB9"/>
    <w:rsid w:val="00492CD3"/>
    <w:rsid w:val="004A2CE2"/>
    <w:rsid w:val="004E3CDA"/>
    <w:rsid w:val="004F4B4D"/>
    <w:rsid w:val="0050216D"/>
    <w:rsid w:val="00503D7E"/>
    <w:rsid w:val="0050778F"/>
    <w:rsid w:val="00527C11"/>
    <w:rsid w:val="00535F31"/>
    <w:rsid w:val="00574D64"/>
    <w:rsid w:val="00591365"/>
    <w:rsid w:val="005B31E4"/>
    <w:rsid w:val="005C53C7"/>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E61"/>
    <w:rsid w:val="00983942"/>
    <w:rsid w:val="009C37E0"/>
    <w:rsid w:val="009E41F4"/>
    <w:rsid w:val="00A14B66"/>
    <w:rsid w:val="00A257E5"/>
    <w:rsid w:val="00A27D2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4473"/>
    <w:rsid w:val="00CF123B"/>
    <w:rsid w:val="00D039AC"/>
    <w:rsid w:val="00D427DE"/>
    <w:rsid w:val="00D5587D"/>
    <w:rsid w:val="00D707CC"/>
    <w:rsid w:val="00D821FE"/>
    <w:rsid w:val="00DB0793"/>
    <w:rsid w:val="00E00821"/>
    <w:rsid w:val="00E04DB4"/>
    <w:rsid w:val="00E30679"/>
    <w:rsid w:val="00E4597D"/>
    <w:rsid w:val="00E504D2"/>
    <w:rsid w:val="00E54832"/>
    <w:rsid w:val="00E56A90"/>
    <w:rsid w:val="00E641CC"/>
    <w:rsid w:val="00E67A26"/>
    <w:rsid w:val="00EA30AB"/>
    <w:rsid w:val="00EB27C1"/>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8DA830-06D5-466D-A317-3DE268EA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37A4A-8078-4737-B680-522FFE33C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829</Words>
  <Characters>4727</Characters>
  <Application>Microsoft Office Word</Application>
  <DocSecurity>0</DocSecurity>
  <Lines>39</Lines>
  <Paragraphs>11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Foki Attila</cp:lastModifiedBy>
  <cp:revision>4</cp:revision>
  <dcterms:created xsi:type="dcterms:W3CDTF">2017-02-06T18:18:00Z</dcterms:created>
  <dcterms:modified xsi:type="dcterms:W3CDTF">2017-02-06T18:20:00Z</dcterms:modified>
</cp:coreProperties>
</file>