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22B1" w:rsidP="00A851DA">
      <w:pPr>
        <w:rPr>
          <w:lang w:val="en-US"/>
        </w:rPr>
      </w:pPr>
      <w:r>
        <w:rPr>
          <w:noProof/>
          <w:lang w:val="fr-FR" w:eastAsia="fr-F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02E0" w:rsidRDefault="00AB02E0" w:rsidP="00405895">
                            <w:pPr>
                              <w:jc w:val="center"/>
                              <w:rPr>
                                <w:b/>
                                <w:bCs/>
                                <w:color w:val="002060"/>
                                <w:sz w:val="44"/>
                                <w:szCs w:val="40"/>
                              </w:rPr>
                            </w:pPr>
                            <w:r>
                              <w:rPr>
                                <w:sz w:val="24"/>
                              </w:rPr>
                              <w:t xml:space="preserve">   </w:t>
                            </w:r>
                            <w:r>
                              <w:rPr>
                                <w:b/>
                                <w:bCs/>
                                <w:color w:val="002060"/>
                                <w:sz w:val="44"/>
                                <w:szCs w:val="40"/>
                              </w:rPr>
                              <w:t>Assignment Cover Sheet</w:t>
                            </w:r>
                          </w:p>
                          <w:p w:rsidR="00AB02E0" w:rsidRDefault="00AB02E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AB02E0" w:rsidRDefault="00AB02E0" w:rsidP="00405895">
                      <w:pPr>
                        <w:jc w:val="center"/>
                        <w:rPr>
                          <w:b/>
                          <w:bCs/>
                          <w:color w:val="002060"/>
                          <w:sz w:val="44"/>
                          <w:szCs w:val="40"/>
                        </w:rPr>
                      </w:pPr>
                      <w:r>
                        <w:rPr>
                          <w:sz w:val="24"/>
                        </w:rPr>
                        <w:t xml:space="preserve">   </w:t>
                      </w:r>
                      <w:r>
                        <w:rPr>
                          <w:b/>
                          <w:bCs/>
                          <w:color w:val="002060"/>
                          <w:sz w:val="44"/>
                          <w:szCs w:val="40"/>
                        </w:rPr>
                        <w:t>Assignment Cover Sheet</w:t>
                      </w:r>
                    </w:p>
                    <w:p w:rsidR="00AB02E0" w:rsidRDefault="00AB02E0"/>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0CFE">
            <w:pPr>
              <w:pStyle w:val="Default"/>
              <w:rPr>
                <w:rFonts w:asciiTheme="minorHAnsi" w:hAnsiTheme="minorHAnsi"/>
              </w:rPr>
            </w:pPr>
            <w:r>
              <w:rPr>
                <w:rFonts w:asciiTheme="minorHAnsi" w:hAnsiTheme="minorHAnsi"/>
              </w:rPr>
              <w:t>MOHAMADOU BACHIROU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D0CFE">
            <w:pPr>
              <w:pStyle w:val="Default"/>
              <w:rPr>
                <w:rFonts w:asciiTheme="minorHAnsi" w:hAnsiTheme="minorHAnsi"/>
              </w:rPr>
            </w:pPr>
            <w:r>
              <w:rPr>
                <w:rFonts w:asciiTheme="minorHAnsi" w:hAnsiTheme="minorHAnsi"/>
              </w:rPr>
              <w:t>1758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0CFE">
            <w:pPr>
              <w:pStyle w:val="Default"/>
              <w:rPr>
                <w:rFonts w:asciiTheme="minorHAnsi" w:hAnsiTheme="minorHAnsi"/>
              </w:rPr>
            </w:pPr>
            <w:r>
              <w:rPr>
                <w:rFonts w:asciiTheme="minorHAnsi" w:hAnsiTheme="minorHAnsi"/>
              </w:rPr>
              <w:t>DIPLOMA IN 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00136">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lledutableau"/>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C71E3A">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C71E3A">
            <w:pPr>
              <w:jc w:val="both"/>
              <w:rPr>
                <w:b/>
              </w:rPr>
            </w:pPr>
          </w:p>
          <w:p w:rsidR="009D0CFE" w:rsidRPr="00D93BD2" w:rsidRDefault="009D0CFE" w:rsidP="00C71E3A">
            <w:pPr>
              <w:spacing w:line="360" w:lineRule="auto"/>
              <w:jc w:val="both"/>
              <w:rPr>
                <w:rFonts w:ascii="Arial" w:hAnsi="Arial" w:cs="Arial"/>
                <w:b/>
                <w:color w:val="000000"/>
                <w:sz w:val="24"/>
                <w:szCs w:val="24"/>
              </w:rPr>
            </w:pPr>
            <w:r w:rsidRPr="00D93BD2">
              <w:rPr>
                <w:rFonts w:ascii="Arial" w:hAnsi="Arial" w:cs="Arial"/>
                <w:b/>
                <w:color w:val="000000"/>
                <w:sz w:val="24"/>
                <w:szCs w:val="24"/>
              </w:rPr>
              <w:t xml:space="preserve">1. </w:t>
            </w:r>
          </w:p>
          <w:p w:rsidR="00A039A8" w:rsidRDefault="009D0CFE" w:rsidP="00A039A8">
            <w:pPr>
              <w:spacing w:line="360" w:lineRule="auto"/>
              <w:jc w:val="both"/>
              <w:rPr>
                <w:rFonts w:ascii="Arial" w:hAnsi="Arial" w:cs="Arial"/>
                <w:b/>
                <w:color w:val="000000"/>
                <w:sz w:val="24"/>
                <w:szCs w:val="24"/>
              </w:rPr>
            </w:pPr>
            <w:r w:rsidRPr="005D693F">
              <w:rPr>
                <w:rFonts w:ascii="Arial" w:hAnsi="Arial" w:cs="Arial"/>
                <w:b/>
                <w:color w:val="000000"/>
                <w:sz w:val="24"/>
                <w:szCs w:val="24"/>
              </w:rPr>
              <w:t xml:space="preserve">i. </w:t>
            </w:r>
            <w:r w:rsidR="00771DD6" w:rsidRPr="00771DD6">
              <w:rPr>
                <w:rFonts w:ascii="Arial" w:hAnsi="Arial" w:cs="Arial"/>
                <w:b/>
                <w:color w:val="000000"/>
                <w:sz w:val="24"/>
                <w:szCs w:val="24"/>
              </w:rPr>
              <w:t>Define the term ‘Ethics.’</w:t>
            </w:r>
          </w:p>
          <w:p w:rsidR="00771DD6" w:rsidRPr="00AB533C" w:rsidRDefault="00AB533C" w:rsidP="00AB533C">
            <w:pPr>
              <w:autoSpaceDE w:val="0"/>
              <w:autoSpaceDN w:val="0"/>
              <w:adjustRightInd w:val="0"/>
              <w:spacing w:line="360" w:lineRule="auto"/>
              <w:jc w:val="both"/>
              <w:rPr>
                <w:rFonts w:ascii="Arial" w:hAnsi="Arial" w:cs="Arial"/>
                <w:sz w:val="24"/>
                <w:szCs w:val="24"/>
              </w:rPr>
            </w:pPr>
            <w:r w:rsidRPr="00AB533C">
              <w:rPr>
                <w:rFonts w:ascii="Arial" w:hAnsi="Arial" w:cs="Arial"/>
                <w:sz w:val="24"/>
                <w:szCs w:val="24"/>
              </w:rPr>
              <w:t>Ethics in general can be defined as the system of rules g</w:t>
            </w:r>
            <w:r>
              <w:rPr>
                <w:rFonts w:ascii="Arial" w:hAnsi="Arial" w:cs="Arial"/>
                <w:sz w:val="24"/>
                <w:szCs w:val="24"/>
              </w:rPr>
              <w:t xml:space="preserve">overning the ordering of values </w:t>
            </w:r>
            <w:r w:rsidRPr="00AB533C">
              <w:rPr>
                <w:rFonts w:ascii="Arial" w:hAnsi="Arial" w:cs="Arial"/>
                <w:sz w:val="24"/>
                <w:szCs w:val="24"/>
              </w:rPr>
              <w:t xml:space="preserve">(Bateman &amp; Snell, 2002). </w:t>
            </w:r>
            <w:r w:rsidR="00F435DA" w:rsidRPr="00F435DA">
              <w:rPr>
                <w:rFonts w:ascii="Arial" w:hAnsi="Arial" w:cs="Arial"/>
                <w:sz w:val="24"/>
                <w:szCs w:val="24"/>
              </w:rPr>
              <w:t xml:space="preserve">Ethics may </w:t>
            </w:r>
            <w:r w:rsidR="00F435DA">
              <w:rPr>
                <w:rFonts w:ascii="Arial" w:hAnsi="Arial" w:cs="Arial"/>
                <w:sz w:val="24"/>
                <w:szCs w:val="24"/>
              </w:rPr>
              <w:t xml:space="preserve">also </w:t>
            </w:r>
            <w:r w:rsidR="00F435DA" w:rsidRPr="00F435DA">
              <w:rPr>
                <w:rFonts w:ascii="Arial" w:hAnsi="Arial" w:cs="Arial"/>
                <w:sz w:val="24"/>
                <w:szCs w:val="24"/>
              </w:rPr>
              <w:t>be defined as the set of moral principles that distinguish what is right from what is wrong.</w:t>
            </w:r>
            <w:r w:rsidR="00F435DA">
              <w:rPr>
                <w:rFonts w:ascii="Arial" w:hAnsi="Arial" w:cs="Arial"/>
                <w:sz w:val="24"/>
                <w:szCs w:val="24"/>
              </w:rPr>
              <w:t xml:space="preserve"> Thus it </w:t>
            </w:r>
            <w:r w:rsidRPr="00AB533C">
              <w:rPr>
                <w:rFonts w:ascii="Arial" w:hAnsi="Arial" w:cs="Arial"/>
                <w:sz w:val="24"/>
                <w:szCs w:val="24"/>
              </w:rPr>
              <w:t>refers to the rightness or wrongness of the decisions and</w:t>
            </w:r>
            <w:r>
              <w:rPr>
                <w:rFonts w:ascii="Arial" w:hAnsi="Arial" w:cs="Arial"/>
                <w:sz w:val="24"/>
                <w:szCs w:val="24"/>
              </w:rPr>
              <w:t xml:space="preserve"> </w:t>
            </w:r>
            <w:r w:rsidRPr="00AB533C">
              <w:rPr>
                <w:rFonts w:ascii="Arial" w:hAnsi="Arial" w:cs="Arial"/>
                <w:sz w:val="24"/>
                <w:szCs w:val="24"/>
              </w:rPr>
              <w:t>behaviours of individuals and the organizations of which they are a part (Hellriegel et al, 2001).</w:t>
            </w:r>
          </w:p>
          <w:p w:rsidR="0067430C" w:rsidRPr="0067430C" w:rsidRDefault="009D0CFE" w:rsidP="0067430C">
            <w:pPr>
              <w:spacing w:line="360" w:lineRule="auto"/>
              <w:jc w:val="both"/>
              <w:rPr>
                <w:rFonts w:ascii="Arial" w:hAnsi="Arial" w:cs="Arial"/>
                <w:b/>
                <w:color w:val="000000"/>
                <w:sz w:val="24"/>
                <w:szCs w:val="24"/>
              </w:rPr>
            </w:pPr>
            <w:r w:rsidRPr="00C26A1F">
              <w:rPr>
                <w:rFonts w:ascii="Arial" w:hAnsi="Arial" w:cs="Arial"/>
                <w:b/>
                <w:color w:val="000000"/>
                <w:sz w:val="24"/>
                <w:szCs w:val="24"/>
              </w:rPr>
              <w:t>ii.</w:t>
            </w:r>
            <w:r w:rsidR="007F1552">
              <w:rPr>
                <w:rFonts w:ascii="Arial" w:hAnsi="Arial" w:cs="Arial"/>
                <w:b/>
                <w:color w:val="000000"/>
                <w:sz w:val="24"/>
                <w:szCs w:val="24"/>
              </w:rPr>
              <w:t xml:space="preserve"> </w:t>
            </w:r>
            <w:r w:rsidR="005B1353">
              <w:rPr>
                <w:rFonts w:ascii="Arial" w:hAnsi="Arial" w:cs="Arial"/>
                <w:b/>
                <w:color w:val="000000"/>
                <w:sz w:val="24"/>
                <w:szCs w:val="24"/>
              </w:rPr>
              <w:t>M</w:t>
            </w:r>
            <w:r w:rsidR="0067430C" w:rsidRPr="0067430C">
              <w:rPr>
                <w:rFonts w:ascii="Arial" w:hAnsi="Arial" w:cs="Arial"/>
                <w:b/>
                <w:color w:val="000000"/>
                <w:sz w:val="24"/>
                <w:szCs w:val="24"/>
              </w:rPr>
              <w:t>ean</w:t>
            </w:r>
            <w:r w:rsidR="005B1353">
              <w:rPr>
                <w:rFonts w:ascii="Arial" w:hAnsi="Arial" w:cs="Arial"/>
                <w:b/>
                <w:color w:val="000000"/>
                <w:sz w:val="24"/>
                <w:szCs w:val="24"/>
              </w:rPr>
              <w:t>ing of the term ‘Business Ethics’</w:t>
            </w:r>
          </w:p>
          <w:p w:rsidR="001A470D" w:rsidRDefault="005B1353" w:rsidP="005B1353">
            <w:pPr>
              <w:autoSpaceDE w:val="0"/>
              <w:autoSpaceDN w:val="0"/>
              <w:adjustRightInd w:val="0"/>
              <w:spacing w:line="360" w:lineRule="auto"/>
              <w:jc w:val="both"/>
              <w:rPr>
                <w:rFonts w:ascii="Arial" w:hAnsi="Arial" w:cs="Arial"/>
                <w:sz w:val="24"/>
                <w:szCs w:val="24"/>
              </w:rPr>
            </w:pPr>
            <w:r w:rsidRPr="005B1353">
              <w:rPr>
                <w:rFonts w:ascii="Arial" w:hAnsi="Arial" w:cs="Arial"/>
                <w:sz w:val="24"/>
                <w:szCs w:val="24"/>
              </w:rPr>
              <w:t>Business Ethics is a branch of ethics that deals with ethical rules and</w:t>
            </w:r>
            <w:r>
              <w:rPr>
                <w:rFonts w:ascii="Arial" w:hAnsi="Arial" w:cs="Arial"/>
                <w:sz w:val="24"/>
                <w:szCs w:val="24"/>
              </w:rPr>
              <w:t xml:space="preserve"> principles within a commercial </w:t>
            </w:r>
            <w:r w:rsidRPr="005B1353">
              <w:rPr>
                <w:rFonts w:ascii="Arial" w:hAnsi="Arial" w:cs="Arial"/>
                <w:sz w:val="24"/>
                <w:szCs w:val="24"/>
              </w:rPr>
              <w:t xml:space="preserve">situation; the various moral or ethical problems that can arise in a business </w:t>
            </w:r>
            <w:r>
              <w:rPr>
                <w:rFonts w:ascii="Arial" w:hAnsi="Arial" w:cs="Arial"/>
                <w:sz w:val="24"/>
                <w:szCs w:val="24"/>
              </w:rPr>
              <w:t xml:space="preserve">setting; and any special duties </w:t>
            </w:r>
            <w:r w:rsidRPr="005B1353">
              <w:rPr>
                <w:rFonts w:ascii="Arial" w:hAnsi="Arial" w:cs="Arial"/>
                <w:sz w:val="24"/>
                <w:szCs w:val="24"/>
              </w:rPr>
              <w:t>or jobs that apply to persons working in commerce.</w:t>
            </w:r>
            <w:r>
              <w:rPr>
                <w:rFonts w:ascii="Arial" w:hAnsi="Arial" w:cs="Arial"/>
                <w:sz w:val="24"/>
                <w:szCs w:val="24"/>
              </w:rPr>
              <w:t xml:space="preserve"> </w:t>
            </w:r>
            <w:r w:rsidR="0067430C" w:rsidRPr="0067430C">
              <w:rPr>
                <w:rFonts w:ascii="Arial" w:hAnsi="Arial" w:cs="Arial"/>
                <w:sz w:val="24"/>
                <w:szCs w:val="24"/>
              </w:rPr>
              <w:t xml:space="preserve">Business ethics </w:t>
            </w:r>
            <w:r w:rsidR="0067430C">
              <w:rPr>
                <w:rFonts w:ascii="Arial" w:hAnsi="Arial" w:cs="Arial"/>
                <w:sz w:val="24"/>
                <w:szCs w:val="24"/>
              </w:rPr>
              <w:t xml:space="preserve">actors </w:t>
            </w:r>
            <w:r w:rsidR="0067430C" w:rsidRPr="0067430C">
              <w:rPr>
                <w:rFonts w:ascii="Arial" w:hAnsi="Arial" w:cs="Arial"/>
                <w:sz w:val="24"/>
                <w:szCs w:val="24"/>
              </w:rPr>
              <w:t>examine various kinds of business activities and ask, Is, the conduct ethically right or wrong</w:t>
            </w:r>
            <w:r w:rsidR="0067430C">
              <w:rPr>
                <w:rFonts w:ascii="Arial" w:hAnsi="Arial" w:cs="Arial"/>
                <w:sz w:val="24"/>
                <w:szCs w:val="24"/>
              </w:rPr>
              <w:t>?</w:t>
            </w:r>
          </w:p>
          <w:p w:rsidR="00771DD6" w:rsidRPr="005B1353" w:rsidRDefault="00771DD6" w:rsidP="0067430C">
            <w:pPr>
              <w:autoSpaceDE w:val="0"/>
              <w:autoSpaceDN w:val="0"/>
              <w:adjustRightInd w:val="0"/>
              <w:spacing w:line="360" w:lineRule="auto"/>
              <w:jc w:val="both"/>
              <w:rPr>
                <w:rFonts w:ascii="Arial" w:hAnsi="Arial" w:cs="Arial"/>
                <w:sz w:val="24"/>
                <w:szCs w:val="24"/>
              </w:rPr>
            </w:pPr>
            <w:r w:rsidRPr="005B1353">
              <w:rPr>
                <w:rFonts w:ascii="Arial" w:hAnsi="Arial" w:cs="Arial"/>
                <w:sz w:val="24"/>
                <w:szCs w:val="24"/>
              </w:rPr>
              <w:t>Webster Collegiate Dictionary defines ethics in business or business ethics as it is often called, is the application of the discipline, principles, and theories of ethics to the organizational context. Business ethics have been defined as “principles and standards that guide behavior in the world of business.”</w:t>
            </w:r>
          </w:p>
          <w:p w:rsidR="00771DD6" w:rsidRPr="005B1353" w:rsidRDefault="00771DD6" w:rsidP="0067430C">
            <w:pPr>
              <w:autoSpaceDE w:val="0"/>
              <w:autoSpaceDN w:val="0"/>
              <w:adjustRightInd w:val="0"/>
              <w:spacing w:line="360" w:lineRule="auto"/>
              <w:jc w:val="both"/>
              <w:rPr>
                <w:rFonts w:ascii="Arial" w:hAnsi="Arial" w:cs="Arial"/>
                <w:sz w:val="24"/>
                <w:szCs w:val="24"/>
              </w:rPr>
            </w:pPr>
            <w:r w:rsidRPr="005B1353">
              <w:rPr>
                <w:rFonts w:ascii="Arial" w:hAnsi="Arial" w:cs="Arial"/>
                <w:sz w:val="24"/>
                <w:szCs w:val="24"/>
              </w:rPr>
              <w:lastRenderedPageBreak/>
              <w:t>According to Managing values (Business Ethics Approach), ethics is about choice. An ethical approach to a problem will inquire about ends (goals) and means (how we achieve these goals) and the relationship between the two. Business ethics (also known as corporate ethics) is a form of applied ethics or professional ethics that examines ethical principles and moral or ethical problems that arise in a business environment. It applies to all aspects of business conduct and is relevant to the conduct of individual and entire organizations</w:t>
            </w:r>
            <w:r w:rsidR="005B1353" w:rsidRPr="005B1353">
              <w:rPr>
                <w:rFonts w:ascii="Arial" w:hAnsi="Arial" w:cs="Arial"/>
                <w:sz w:val="24"/>
                <w:szCs w:val="24"/>
              </w:rPr>
              <w:t>.</w:t>
            </w:r>
          </w:p>
          <w:p w:rsidR="00771DD6" w:rsidRDefault="00771DD6" w:rsidP="0067430C">
            <w:pPr>
              <w:autoSpaceDE w:val="0"/>
              <w:autoSpaceDN w:val="0"/>
              <w:adjustRightInd w:val="0"/>
              <w:spacing w:line="360" w:lineRule="auto"/>
              <w:jc w:val="both"/>
              <w:rPr>
                <w:rFonts w:ascii="Arial" w:hAnsi="Arial" w:cs="Arial"/>
                <w:sz w:val="24"/>
                <w:szCs w:val="24"/>
              </w:rPr>
            </w:pPr>
            <w:r w:rsidRPr="00771DD6">
              <w:rPr>
                <w:rFonts w:ascii="Arial" w:hAnsi="Arial" w:cs="Arial"/>
                <w:sz w:val="24"/>
                <w:szCs w:val="24"/>
              </w:rPr>
              <w:t>So business ethics is the behavior that a business adheres to in its daily dealing with the world. They apply not only to how the business interacts with the world at large, but also to their one to one dealing with a single customer</w:t>
            </w:r>
            <w:r>
              <w:rPr>
                <w:rFonts w:ascii="Arial" w:hAnsi="Arial" w:cs="Arial"/>
                <w:sz w:val="24"/>
                <w:szCs w:val="24"/>
              </w:rPr>
              <w:t>.</w:t>
            </w:r>
          </w:p>
          <w:p w:rsidR="00771DD6" w:rsidRDefault="00771DD6" w:rsidP="00771DD6">
            <w:pPr>
              <w:pStyle w:val="Default"/>
            </w:pPr>
          </w:p>
          <w:p w:rsidR="00771DD6" w:rsidRPr="00771DD6" w:rsidRDefault="005B1353" w:rsidP="00771DD6">
            <w:pPr>
              <w:spacing w:line="360" w:lineRule="auto"/>
              <w:jc w:val="both"/>
              <w:rPr>
                <w:rFonts w:ascii="Arial" w:hAnsi="Arial" w:cs="Arial"/>
                <w:b/>
                <w:sz w:val="24"/>
                <w:szCs w:val="24"/>
              </w:rPr>
            </w:pPr>
            <w:r>
              <w:rPr>
                <w:rFonts w:ascii="Arial" w:hAnsi="Arial" w:cs="Arial"/>
                <w:b/>
                <w:sz w:val="24"/>
                <w:szCs w:val="24"/>
              </w:rPr>
              <w:t xml:space="preserve">iii. </w:t>
            </w:r>
            <w:r w:rsidR="00771DD6" w:rsidRPr="00771DD6">
              <w:rPr>
                <w:rFonts w:ascii="Arial" w:hAnsi="Arial" w:cs="Arial"/>
                <w:b/>
                <w:sz w:val="24"/>
                <w:szCs w:val="24"/>
              </w:rPr>
              <w:t>the importance of business e</w:t>
            </w:r>
            <w:r>
              <w:rPr>
                <w:rFonts w:ascii="Arial" w:hAnsi="Arial" w:cs="Arial"/>
                <w:b/>
                <w:sz w:val="24"/>
                <w:szCs w:val="24"/>
              </w:rPr>
              <w:t>thics in Islamic commercial law</w:t>
            </w:r>
          </w:p>
          <w:p w:rsidR="00771DD6" w:rsidRPr="00771DD6" w:rsidRDefault="00771DD6" w:rsidP="00771DD6">
            <w:pPr>
              <w:autoSpaceDE w:val="0"/>
              <w:autoSpaceDN w:val="0"/>
              <w:adjustRightInd w:val="0"/>
              <w:spacing w:line="360" w:lineRule="auto"/>
              <w:jc w:val="both"/>
              <w:rPr>
                <w:rFonts w:ascii="Arial" w:hAnsi="Arial" w:cs="Arial"/>
                <w:sz w:val="24"/>
                <w:szCs w:val="24"/>
              </w:rPr>
            </w:pPr>
            <w:r w:rsidRPr="00771DD6">
              <w:rPr>
                <w:rFonts w:ascii="Arial" w:hAnsi="Arial" w:cs="Arial"/>
                <w:sz w:val="24"/>
                <w:szCs w:val="24"/>
              </w:rPr>
              <w:t xml:space="preserve">Islam places the highest emphasis on ethical values in all aspects of human life. In Islam, ethics governs all aspects of life. Ethical norms and moral codes discernable from the verses of the Holy Quran and the teachings of the prophet (SAW) are numerous, far reaching and comprehensive. Islamic teachings strongly stress the observance of ethical and moral code in human behavior. More principles and code of ethics are repeatedly stressed throughout the Holy Quran Besides there are numerous teachings of prophet (SAW) which cover the areas of moral and ethical values and principles. The Holy Quran Says: </w:t>
            </w:r>
          </w:p>
          <w:p w:rsidR="00771DD6" w:rsidRPr="00771DD6" w:rsidRDefault="00771DD6" w:rsidP="00771DD6">
            <w:pPr>
              <w:autoSpaceDE w:val="0"/>
              <w:autoSpaceDN w:val="0"/>
              <w:adjustRightInd w:val="0"/>
              <w:spacing w:line="360" w:lineRule="auto"/>
              <w:jc w:val="both"/>
              <w:rPr>
                <w:rFonts w:ascii="Arial" w:hAnsi="Arial" w:cs="Arial"/>
                <w:i/>
                <w:sz w:val="24"/>
                <w:szCs w:val="24"/>
              </w:rPr>
            </w:pPr>
            <w:r w:rsidRPr="00771DD6">
              <w:rPr>
                <w:rFonts w:ascii="Arial" w:hAnsi="Arial" w:cs="Arial"/>
                <w:i/>
                <w:sz w:val="24"/>
                <w:szCs w:val="24"/>
              </w:rPr>
              <w:t>“You are the best nation that has been raised up for mankind; you enjoin right conducts, forbid evil and believe in Allah”</w:t>
            </w:r>
            <w:r w:rsidR="00C6554B" w:rsidRPr="00C6554B">
              <w:rPr>
                <w:rFonts w:ascii="Arial" w:hAnsi="Arial" w:cs="Arial"/>
                <w:i/>
                <w:sz w:val="24"/>
                <w:szCs w:val="24"/>
              </w:rPr>
              <w:t>(3:110</w:t>
            </w:r>
            <w:r w:rsidRPr="00771DD6">
              <w:rPr>
                <w:rFonts w:ascii="Arial" w:hAnsi="Arial" w:cs="Arial"/>
                <w:i/>
                <w:sz w:val="24"/>
                <w:szCs w:val="24"/>
              </w:rPr>
              <w:t>)</w:t>
            </w:r>
          </w:p>
          <w:p w:rsidR="00771DD6" w:rsidRDefault="00771DD6" w:rsidP="00771DD6">
            <w:pPr>
              <w:autoSpaceDE w:val="0"/>
              <w:autoSpaceDN w:val="0"/>
              <w:adjustRightInd w:val="0"/>
              <w:spacing w:line="360" w:lineRule="auto"/>
              <w:jc w:val="both"/>
              <w:rPr>
                <w:rFonts w:ascii="Arial" w:hAnsi="Arial" w:cs="Arial"/>
                <w:i/>
                <w:sz w:val="24"/>
                <w:szCs w:val="24"/>
              </w:rPr>
            </w:pPr>
            <w:r w:rsidRPr="00771DD6">
              <w:rPr>
                <w:rFonts w:ascii="Arial" w:hAnsi="Arial" w:cs="Arial"/>
                <w:sz w:val="24"/>
                <w:szCs w:val="24"/>
              </w:rPr>
              <w:t xml:space="preserve">The Prophet (SAW) also says: </w:t>
            </w:r>
            <w:r w:rsidR="00C6554B">
              <w:rPr>
                <w:rFonts w:ascii="Arial" w:hAnsi="Arial" w:cs="Arial"/>
                <w:sz w:val="24"/>
                <w:szCs w:val="24"/>
              </w:rPr>
              <w:t xml:space="preserve"> </w:t>
            </w:r>
            <w:r w:rsidRPr="00C6554B">
              <w:rPr>
                <w:rFonts w:ascii="Arial" w:hAnsi="Arial" w:cs="Arial"/>
                <w:i/>
                <w:sz w:val="24"/>
                <w:szCs w:val="24"/>
              </w:rPr>
              <w:t>‘‘I have been sent for the purpose of perfecting good morals”</w:t>
            </w:r>
            <w:r w:rsidR="00C6554B" w:rsidRPr="00C6554B">
              <w:rPr>
                <w:rFonts w:ascii="Arial" w:hAnsi="Arial" w:cs="Arial"/>
                <w:i/>
                <w:sz w:val="24"/>
                <w:szCs w:val="24"/>
              </w:rPr>
              <w:t xml:space="preserve"> (Ibn Hambal [1] No: 8595)</w:t>
            </w:r>
            <w:r w:rsidR="001C4E12">
              <w:rPr>
                <w:rFonts w:ascii="Arial" w:hAnsi="Arial" w:cs="Arial"/>
                <w:i/>
                <w:sz w:val="24"/>
                <w:szCs w:val="24"/>
              </w:rPr>
              <w:t>.</w:t>
            </w:r>
          </w:p>
          <w:p w:rsidR="001C4E12" w:rsidRPr="00AC167C" w:rsidRDefault="001C4E12" w:rsidP="00771DD6">
            <w:pPr>
              <w:autoSpaceDE w:val="0"/>
              <w:autoSpaceDN w:val="0"/>
              <w:adjustRightInd w:val="0"/>
              <w:spacing w:line="360" w:lineRule="auto"/>
              <w:jc w:val="both"/>
              <w:rPr>
                <w:rFonts w:ascii="Arial" w:hAnsi="Arial" w:cs="Arial"/>
                <w:b/>
                <w:i/>
                <w:iCs/>
                <w:sz w:val="24"/>
                <w:szCs w:val="24"/>
                <w:u w:val="single"/>
                <w:lang w:val="en-GB"/>
              </w:rPr>
            </w:pPr>
            <w:r>
              <w:rPr>
                <w:rFonts w:ascii="Arial" w:hAnsi="Arial" w:cs="Arial"/>
                <w:sz w:val="24"/>
                <w:szCs w:val="24"/>
              </w:rPr>
              <w:t xml:space="preserve">The importance of business ethics in Islamic commercial law can be present under these features or components: trust (amanah), justice (adl), sincerity, </w:t>
            </w:r>
            <w:r w:rsidR="00AC167C" w:rsidRPr="00AC167C">
              <w:rPr>
                <w:rFonts w:ascii="Arial" w:hAnsi="Arial" w:cs="Arial"/>
                <w:sz w:val="24"/>
                <w:szCs w:val="24"/>
              </w:rPr>
              <w:t>Truthfulness</w:t>
            </w:r>
            <w:r w:rsidR="00AC167C" w:rsidRPr="000F6DC0">
              <w:rPr>
                <w:rFonts w:ascii="Arial" w:hAnsi="Arial" w:cs="Arial"/>
                <w:sz w:val="24"/>
                <w:szCs w:val="24"/>
              </w:rPr>
              <w:t xml:space="preserve"> (Sidqun)</w:t>
            </w:r>
            <w:r w:rsidR="00AC167C">
              <w:rPr>
                <w:rFonts w:ascii="Arial" w:hAnsi="Arial" w:cs="Arial"/>
                <w:sz w:val="24"/>
                <w:szCs w:val="24"/>
              </w:rPr>
              <w:t>,</w:t>
            </w:r>
            <w:r w:rsidR="00AC167C" w:rsidRPr="00AC167C">
              <w:rPr>
                <w:rFonts w:ascii="Arial" w:hAnsi="Arial" w:cs="Arial"/>
                <w:sz w:val="24"/>
                <w:szCs w:val="24"/>
                <w:lang w:val="en-GB"/>
              </w:rPr>
              <w:t xml:space="preserve"> Benevolence (Ihsan</w:t>
            </w:r>
            <w:r w:rsidR="00AC167C" w:rsidRPr="00AC167C">
              <w:rPr>
                <w:rFonts w:ascii="Arial" w:hAnsi="Arial" w:cs="Arial"/>
                <w:iCs/>
                <w:sz w:val="24"/>
                <w:szCs w:val="24"/>
                <w:lang w:val="en-GB"/>
              </w:rPr>
              <w:t>)</w:t>
            </w:r>
            <w:r w:rsidR="00AC167C">
              <w:rPr>
                <w:rFonts w:ascii="Arial" w:hAnsi="Arial" w:cs="Arial"/>
                <w:iCs/>
                <w:sz w:val="24"/>
                <w:szCs w:val="24"/>
                <w:lang w:val="en-GB"/>
              </w:rPr>
              <w:t>, etc</w:t>
            </w:r>
          </w:p>
          <w:p w:rsidR="00E47C7C" w:rsidRPr="001C4E12" w:rsidRDefault="001C4E12" w:rsidP="001C4E12">
            <w:pPr>
              <w:autoSpaceDE w:val="0"/>
              <w:autoSpaceDN w:val="0"/>
              <w:adjustRightInd w:val="0"/>
              <w:spacing w:line="360" w:lineRule="auto"/>
              <w:jc w:val="both"/>
              <w:rPr>
                <w:rFonts w:ascii="Arial" w:hAnsi="Arial" w:cs="Arial"/>
                <w:sz w:val="24"/>
                <w:szCs w:val="24"/>
                <w:u w:val="single"/>
              </w:rPr>
            </w:pPr>
            <w:r w:rsidRPr="001C4E12">
              <w:rPr>
                <w:rFonts w:ascii="Arial" w:hAnsi="Arial" w:cs="Arial"/>
                <w:sz w:val="24"/>
                <w:szCs w:val="24"/>
                <w:u w:val="single"/>
              </w:rPr>
              <w:t>Trust (Amanah</w:t>
            </w:r>
            <w:r w:rsidR="00E47C7C" w:rsidRPr="001C4E12">
              <w:rPr>
                <w:rFonts w:ascii="Arial" w:hAnsi="Arial" w:cs="Arial"/>
                <w:sz w:val="24"/>
                <w:szCs w:val="24"/>
                <w:u w:val="single"/>
              </w:rPr>
              <w:t>)</w:t>
            </w:r>
          </w:p>
          <w:p w:rsidR="00E47C7C" w:rsidRPr="001C4E12" w:rsidRDefault="001C4E12" w:rsidP="001C4E12">
            <w:pPr>
              <w:autoSpaceDE w:val="0"/>
              <w:autoSpaceDN w:val="0"/>
              <w:adjustRightInd w:val="0"/>
              <w:spacing w:line="360" w:lineRule="auto"/>
              <w:jc w:val="both"/>
              <w:rPr>
                <w:rFonts w:ascii="Arial" w:hAnsi="Arial" w:cs="Arial"/>
                <w:sz w:val="24"/>
                <w:szCs w:val="24"/>
              </w:rPr>
            </w:pPr>
            <w:r w:rsidRPr="001C4E12">
              <w:rPr>
                <w:rFonts w:ascii="Arial" w:hAnsi="Arial" w:cs="Arial"/>
                <w:sz w:val="24"/>
                <w:szCs w:val="24"/>
              </w:rPr>
              <w:t xml:space="preserve">Trust is fundamental ethical principle of Islam. </w:t>
            </w:r>
            <w:r w:rsidR="00E47C7C" w:rsidRPr="001C4E12">
              <w:rPr>
                <w:rFonts w:ascii="Arial" w:hAnsi="Arial" w:cs="Arial"/>
                <w:sz w:val="24"/>
                <w:szCs w:val="24"/>
              </w:rPr>
              <w:t>Scholars and practitioners widely acknowledge the importance of tr</w:t>
            </w:r>
            <w:r w:rsidR="006D5C03" w:rsidRPr="001C4E12">
              <w:rPr>
                <w:rFonts w:ascii="Arial" w:hAnsi="Arial" w:cs="Arial"/>
                <w:sz w:val="24"/>
                <w:szCs w:val="24"/>
              </w:rPr>
              <w:t xml:space="preserve">ust. Trust makes cooperative </w:t>
            </w:r>
            <w:r w:rsidR="00E47C7C" w:rsidRPr="001C4E12">
              <w:rPr>
                <w:rFonts w:ascii="Arial" w:hAnsi="Arial" w:cs="Arial"/>
                <w:sz w:val="24"/>
                <w:szCs w:val="24"/>
              </w:rPr>
              <w:t>endeavours happen. Trust is a key to positive interpersonal re</w:t>
            </w:r>
            <w:r w:rsidR="006D5C03" w:rsidRPr="001C4E12">
              <w:rPr>
                <w:rFonts w:ascii="Arial" w:hAnsi="Arial" w:cs="Arial"/>
                <w:sz w:val="24"/>
                <w:szCs w:val="24"/>
              </w:rPr>
              <w:t xml:space="preserve">lationships in various settings </w:t>
            </w:r>
            <w:r w:rsidR="00E47C7C" w:rsidRPr="001C4E12">
              <w:rPr>
                <w:rFonts w:ascii="Arial" w:hAnsi="Arial" w:cs="Arial"/>
                <w:sz w:val="24"/>
                <w:szCs w:val="24"/>
              </w:rPr>
              <w:t>because it is central to how we interact with others (McKnight &amp; Ch</w:t>
            </w:r>
            <w:r w:rsidR="006D5C03" w:rsidRPr="001C4E12">
              <w:rPr>
                <w:rFonts w:ascii="Arial" w:hAnsi="Arial" w:cs="Arial"/>
                <w:sz w:val="24"/>
                <w:szCs w:val="24"/>
              </w:rPr>
              <w:t xml:space="preserve">ervany, 1996). </w:t>
            </w:r>
            <w:r w:rsidR="00E47C7C" w:rsidRPr="001C4E12">
              <w:rPr>
                <w:rFonts w:ascii="Arial" w:hAnsi="Arial" w:cs="Arial"/>
                <w:sz w:val="24"/>
                <w:szCs w:val="24"/>
              </w:rPr>
              <w:t xml:space="preserve">The essence </w:t>
            </w:r>
            <w:r w:rsidR="00E47C7C" w:rsidRPr="001C4E12">
              <w:rPr>
                <w:rFonts w:ascii="Arial" w:hAnsi="Arial" w:cs="Arial"/>
                <w:sz w:val="24"/>
                <w:szCs w:val="24"/>
              </w:rPr>
              <w:lastRenderedPageBreak/>
              <w:t>of the trust is th</w:t>
            </w:r>
            <w:r w:rsidR="006D5C03" w:rsidRPr="001C4E12">
              <w:rPr>
                <w:rFonts w:ascii="Arial" w:hAnsi="Arial" w:cs="Arial"/>
                <w:sz w:val="24"/>
                <w:szCs w:val="24"/>
              </w:rPr>
              <w:t xml:space="preserve">e sense of accountability which </w:t>
            </w:r>
            <w:r w:rsidR="00E47C7C" w:rsidRPr="001C4E12">
              <w:rPr>
                <w:rFonts w:ascii="Arial" w:hAnsi="Arial" w:cs="Arial"/>
                <w:sz w:val="24"/>
                <w:szCs w:val="24"/>
              </w:rPr>
              <w:t>implies the sense of having to appear before Allah and to account for one's actions (Manan, 2012).</w:t>
            </w:r>
          </w:p>
          <w:p w:rsidR="00E47C7C" w:rsidRPr="001C4E12" w:rsidRDefault="00E47C7C" w:rsidP="001C4E12">
            <w:pPr>
              <w:autoSpaceDE w:val="0"/>
              <w:autoSpaceDN w:val="0"/>
              <w:adjustRightInd w:val="0"/>
              <w:spacing w:line="360" w:lineRule="auto"/>
              <w:jc w:val="both"/>
              <w:rPr>
                <w:rFonts w:ascii="Arial" w:hAnsi="Arial" w:cs="Arial"/>
                <w:sz w:val="24"/>
                <w:szCs w:val="24"/>
              </w:rPr>
            </w:pPr>
            <w:r w:rsidRPr="001C4E12">
              <w:rPr>
                <w:rFonts w:ascii="Arial" w:hAnsi="Arial" w:cs="Arial"/>
                <w:sz w:val="24"/>
                <w:szCs w:val="24"/>
              </w:rPr>
              <w:t>Indeed, trust is greatly emphasized in the Qur’an and Hadith. Some examples are as follows:</w:t>
            </w:r>
          </w:p>
          <w:p w:rsidR="00E47C7C" w:rsidRPr="001C4E12" w:rsidRDefault="00E47C7C" w:rsidP="001C4E12">
            <w:pPr>
              <w:autoSpaceDE w:val="0"/>
              <w:autoSpaceDN w:val="0"/>
              <w:adjustRightInd w:val="0"/>
              <w:spacing w:line="360" w:lineRule="auto"/>
              <w:jc w:val="both"/>
              <w:rPr>
                <w:rFonts w:ascii="Arial" w:hAnsi="Arial" w:cs="Arial"/>
                <w:i/>
                <w:iCs/>
                <w:sz w:val="24"/>
                <w:szCs w:val="24"/>
              </w:rPr>
            </w:pPr>
            <w:r w:rsidRPr="001C4E12">
              <w:rPr>
                <w:rFonts w:ascii="Arial" w:hAnsi="Arial" w:cs="Arial"/>
                <w:sz w:val="24"/>
                <w:szCs w:val="24"/>
              </w:rPr>
              <w:t xml:space="preserve">Allah says: </w:t>
            </w:r>
            <w:r w:rsidRPr="001C4E12">
              <w:rPr>
                <w:rFonts w:ascii="Arial" w:hAnsi="Arial" w:cs="Arial"/>
                <w:i/>
                <w:iCs/>
                <w:sz w:val="24"/>
                <w:szCs w:val="24"/>
              </w:rPr>
              <w:t>“If ye are on a journey, and cann</w:t>
            </w:r>
            <w:r w:rsidR="006D5C03" w:rsidRPr="001C4E12">
              <w:rPr>
                <w:rFonts w:ascii="Arial" w:hAnsi="Arial" w:cs="Arial"/>
                <w:i/>
                <w:iCs/>
                <w:sz w:val="24"/>
                <w:szCs w:val="24"/>
              </w:rPr>
              <w:t xml:space="preserve">ot find a scribe, a pledge with </w:t>
            </w:r>
            <w:r w:rsidRPr="001C4E12">
              <w:rPr>
                <w:rFonts w:ascii="Arial" w:hAnsi="Arial" w:cs="Arial"/>
                <w:i/>
                <w:iCs/>
                <w:sz w:val="24"/>
                <w:szCs w:val="24"/>
              </w:rPr>
              <w:t>possession (may serve the purpose). And if one of you deposits a thing on trust with another, let the trustee (faithfully) discharge his trust, and let him fear his Lord. Conceal not</w:t>
            </w:r>
            <w:r w:rsidR="006D5C03" w:rsidRPr="001C4E12">
              <w:rPr>
                <w:rFonts w:ascii="Arial" w:hAnsi="Arial" w:cs="Arial"/>
                <w:i/>
                <w:iCs/>
                <w:sz w:val="24"/>
                <w:szCs w:val="24"/>
              </w:rPr>
              <w:t xml:space="preserve"> </w:t>
            </w:r>
            <w:r w:rsidRPr="001C4E12">
              <w:rPr>
                <w:rFonts w:ascii="Arial" w:hAnsi="Arial" w:cs="Arial"/>
                <w:i/>
                <w:iCs/>
                <w:sz w:val="24"/>
                <w:szCs w:val="24"/>
              </w:rPr>
              <w:t>evidence; for whoever conceals it, his heart is tain</w:t>
            </w:r>
            <w:r w:rsidR="006D5C03" w:rsidRPr="001C4E12">
              <w:rPr>
                <w:rFonts w:ascii="Arial" w:hAnsi="Arial" w:cs="Arial"/>
                <w:i/>
                <w:iCs/>
                <w:sz w:val="24"/>
                <w:szCs w:val="24"/>
              </w:rPr>
              <w:t xml:space="preserve">ted with sin. And Allah knoweth </w:t>
            </w:r>
            <w:r w:rsidRPr="001C4E12">
              <w:rPr>
                <w:rFonts w:ascii="Arial" w:hAnsi="Arial" w:cs="Arial"/>
                <w:i/>
                <w:iCs/>
                <w:sz w:val="24"/>
                <w:szCs w:val="24"/>
              </w:rPr>
              <w:t>all that ye do.” (2: 283).</w:t>
            </w:r>
          </w:p>
          <w:p w:rsidR="00E47C7C" w:rsidRPr="001C4E12" w:rsidRDefault="00E47C7C" w:rsidP="001C4E12">
            <w:pPr>
              <w:autoSpaceDE w:val="0"/>
              <w:autoSpaceDN w:val="0"/>
              <w:adjustRightInd w:val="0"/>
              <w:spacing w:line="360" w:lineRule="auto"/>
              <w:jc w:val="both"/>
              <w:rPr>
                <w:rFonts w:ascii="Arial" w:hAnsi="Arial" w:cs="Arial"/>
                <w:i/>
                <w:iCs/>
                <w:sz w:val="24"/>
                <w:szCs w:val="24"/>
              </w:rPr>
            </w:pPr>
            <w:r w:rsidRPr="001C4E12">
              <w:rPr>
                <w:rFonts w:ascii="Arial" w:hAnsi="Arial" w:cs="Arial"/>
                <w:i/>
                <w:iCs/>
                <w:sz w:val="24"/>
                <w:szCs w:val="24"/>
              </w:rPr>
              <w:t xml:space="preserve">“O ye that believe! </w:t>
            </w:r>
            <w:r w:rsidR="001C4E12" w:rsidRPr="001C4E12">
              <w:rPr>
                <w:rFonts w:ascii="Arial" w:hAnsi="Arial" w:cs="Arial"/>
                <w:i/>
                <w:iCs/>
                <w:sz w:val="24"/>
                <w:szCs w:val="24"/>
              </w:rPr>
              <w:t>Betray</w:t>
            </w:r>
            <w:r w:rsidRPr="001C4E12">
              <w:rPr>
                <w:rFonts w:ascii="Arial" w:hAnsi="Arial" w:cs="Arial"/>
                <w:i/>
                <w:iCs/>
                <w:sz w:val="24"/>
                <w:szCs w:val="24"/>
              </w:rPr>
              <w:t xml:space="preserve"> not the trust </w:t>
            </w:r>
            <w:r w:rsidR="006D5C03" w:rsidRPr="001C4E12">
              <w:rPr>
                <w:rFonts w:ascii="Arial" w:hAnsi="Arial" w:cs="Arial"/>
                <w:i/>
                <w:iCs/>
                <w:sz w:val="24"/>
                <w:szCs w:val="24"/>
              </w:rPr>
              <w:t xml:space="preserve">of Allah and the Messenger, nor </w:t>
            </w:r>
            <w:r w:rsidRPr="001C4E12">
              <w:rPr>
                <w:rFonts w:ascii="Arial" w:hAnsi="Arial" w:cs="Arial"/>
                <w:i/>
                <w:iCs/>
                <w:sz w:val="24"/>
                <w:szCs w:val="24"/>
              </w:rPr>
              <w:t>misappropriate knowingly things entrusted to you.” (8: 27).</w:t>
            </w:r>
          </w:p>
          <w:p w:rsidR="006D5C03" w:rsidRPr="001C4E12" w:rsidRDefault="00E47C7C" w:rsidP="001C4E12">
            <w:pPr>
              <w:autoSpaceDE w:val="0"/>
              <w:autoSpaceDN w:val="0"/>
              <w:adjustRightInd w:val="0"/>
              <w:spacing w:line="360" w:lineRule="auto"/>
              <w:jc w:val="both"/>
              <w:rPr>
                <w:rFonts w:ascii="Arial" w:hAnsi="Arial" w:cs="Arial"/>
                <w:i/>
                <w:iCs/>
                <w:sz w:val="24"/>
                <w:szCs w:val="24"/>
              </w:rPr>
            </w:pPr>
            <w:r w:rsidRPr="001C4E12">
              <w:rPr>
                <w:rFonts w:ascii="Arial" w:hAnsi="Arial" w:cs="Arial"/>
                <w:i/>
                <w:iCs/>
                <w:sz w:val="24"/>
                <w:szCs w:val="24"/>
              </w:rPr>
              <w:t>“Allah doth command you to render back your Trusts</w:t>
            </w:r>
            <w:r w:rsidR="006D5C03" w:rsidRPr="001C4E12">
              <w:rPr>
                <w:rFonts w:ascii="Arial" w:hAnsi="Arial" w:cs="Arial"/>
                <w:i/>
                <w:iCs/>
                <w:sz w:val="24"/>
                <w:szCs w:val="24"/>
              </w:rPr>
              <w:t xml:space="preserve"> to those to whom they are due; </w:t>
            </w:r>
            <w:r w:rsidRPr="001C4E12">
              <w:rPr>
                <w:rFonts w:ascii="Arial" w:hAnsi="Arial" w:cs="Arial"/>
                <w:i/>
                <w:iCs/>
                <w:sz w:val="24"/>
                <w:szCs w:val="24"/>
              </w:rPr>
              <w:t>and when ye judge between man and man, tha</w:t>
            </w:r>
            <w:r w:rsidR="006D5C03" w:rsidRPr="001C4E12">
              <w:rPr>
                <w:rFonts w:ascii="Arial" w:hAnsi="Arial" w:cs="Arial"/>
                <w:i/>
                <w:iCs/>
                <w:sz w:val="24"/>
                <w:szCs w:val="24"/>
              </w:rPr>
              <w:t xml:space="preserve">t ye judge with justice: verily </w:t>
            </w:r>
            <w:r w:rsidRPr="001C4E12">
              <w:rPr>
                <w:rFonts w:ascii="Arial" w:hAnsi="Arial" w:cs="Arial"/>
                <w:i/>
                <w:iCs/>
                <w:sz w:val="24"/>
                <w:szCs w:val="24"/>
              </w:rPr>
              <w:t xml:space="preserve">how excellent is the teaching which He giveth you! </w:t>
            </w:r>
            <w:r w:rsidR="001C4E12" w:rsidRPr="001C4E12">
              <w:rPr>
                <w:rFonts w:ascii="Arial" w:hAnsi="Arial" w:cs="Arial"/>
                <w:i/>
                <w:iCs/>
                <w:sz w:val="24"/>
                <w:szCs w:val="24"/>
              </w:rPr>
              <w:t>For</w:t>
            </w:r>
            <w:r w:rsidR="006D5C03" w:rsidRPr="001C4E12">
              <w:rPr>
                <w:rFonts w:ascii="Arial" w:hAnsi="Arial" w:cs="Arial"/>
                <w:i/>
                <w:iCs/>
                <w:sz w:val="24"/>
                <w:szCs w:val="24"/>
              </w:rPr>
              <w:t xml:space="preserve"> Allah is He Who heareth and </w:t>
            </w:r>
            <w:r w:rsidRPr="001C4E12">
              <w:rPr>
                <w:rFonts w:ascii="Arial" w:hAnsi="Arial" w:cs="Arial"/>
                <w:i/>
                <w:iCs/>
                <w:sz w:val="24"/>
                <w:szCs w:val="24"/>
              </w:rPr>
              <w:t>seeth all things.” (4: 58).</w:t>
            </w:r>
          </w:p>
          <w:p w:rsidR="00E47C7C" w:rsidRPr="001C4E12" w:rsidRDefault="00E47C7C" w:rsidP="001C4E12">
            <w:pPr>
              <w:autoSpaceDE w:val="0"/>
              <w:autoSpaceDN w:val="0"/>
              <w:adjustRightInd w:val="0"/>
              <w:spacing w:line="360" w:lineRule="auto"/>
              <w:jc w:val="both"/>
              <w:rPr>
                <w:rFonts w:ascii="Arial" w:hAnsi="Arial" w:cs="Arial"/>
                <w:sz w:val="24"/>
                <w:szCs w:val="24"/>
              </w:rPr>
            </w:pPr>
            <w:r w:rsidRPr="001C4E12">
              <w:rPr>
                <w:rFonts w:ascii="Arial" w:hAnsi="Arial" w:cs="Arial"/>
                <w:sz w:val="24"/>
                <w:szCs w:val="24"/>
              </w:rPr>
              <w:t>The Prophet (p.b.u.h) mentioned the importance of trust in this public administration as follows:</w:t>
            </w:r>
            <w:r w:rsidR="001C4E12">
              <w:rPr>
                <w:rFonts w:ascii="Arial" w:hAnsi="Arial" w:cs="Arial"/>
                <w:sz w:val="24"/>
                <w:szCs w:val="24"/>
              </w:rPr>
              <w:t xml:space="preserve"> </w:t>
            </w:r>
            <w:r w:rsidRPr="001C4E12">
              <w:rPr>
                <w:rFonts w:ascii="Arial" w:hAnsi="Arial" w:cs="Arial"/>
                <w:i/>
                <w:iCs/>
                <w:sz w:val="24"/>
                <w:szCs w:val="24"/>
              </w:rPr>
              <w:t>“Any ruler who has been entrusted with the affair</w:t>
            </w:r>
            <w:r w:rsidR="006D5C03" w:rsidRPr="001C4E12">
              <w:rPr>
                <w:rFonts w:ascii="Arial" w:hAnsi="Arial" w:cs="Arial"/>
                <w:i/>
                <w:iCs/>
                <w:sz w:val="24"/>
                <w:szCs w:val="24"/>
              </w:rPr>
              <w:t xml:space="preserve">s of a group of Muslims and who </w:t>
            </w:r>
            <w:r w:rsidRPr="001C4E12">
              <w:rPr>
                <w:rFonts w:ascii="Arial" w:hAnsi="Arial" w:cs="Arial"/>
                <w:i/>
                <w:iCs/>
                <w:sz w:val="24"/>
                <w:szCs w:val="24"/>
              </w:rPr>
              <w:t>dies as a dishonest ruler, to him paradise is forbidden by Allah.”</w:t>
            </w:r>
          </w:p>
          <w:p w:rsidR="00E47C7C" w:rsidRPr="001C4E12" w:rsidRDefault="00E47C7C" w:rsidP="001C4E12">
            <w:pPr>
              <w:autoSpaceDE w:val="0"/>
              <w:autoSpaceDN w:val="0"/>
              <w:adjustRightInd w:val="0"/>
              <w:spacing w:line="360" w:lineRule="auto"/>
              <w:jc w:val="both"/>
              <w:rPr>
                <w:rFonts w:ascii="Arial" w:hAnsi="Arial" w:cs="Arial"/>
                <w:i/>
                <w:iCs/>
                <w:sz w:val="24"/>
                <w:szCs w:val="24"/>
              </w:rPr>
            </w:pPr>
            <w:r w:rsidRPr="001C4E12">
              <w:rPr>
                <w:rFonts w:ascii="Arial" w:hAnsi="Arial" w:cs="Arial"/>
                <w:i/>
                <w:iCs/>
                <w:sz w:val="24"/>
                <w:szCs w:val="24"/>
              </w:rPr>
              <w:t>“God will bless the transaction in whi</w:t>
            </w:r>
            <w:r w:rsidR="006D5C03" w:rsidRPr="001C4E12">
              <w:rPr>
                <w:rFonts w:ascii="Arial" w:hAnsi="Arial" w:cs="Arial"/>
                <w:i/>
                <w:iCs/>
                <w:sz w:val="24"/>
                <w:szCs w:val="24"/>
              </w:rPr>
              <w:t xml:space="preserve">ch the buyer and the seller are </w:t>
            </w:r>
            <w:r w:rsidRPr="001C4E12">
              <w:rPr>
                <w:rFonts w:ascii="Arial" w:hAnsi="Arial" w:cs="Arial"/>
                <w:i/>
                <w:iCs/>
                <w:sz w:val="24"/>
                <w:szCs w:val="24"/>
              </w:rPr>
              <w:t>unambiguous and frank and have goodwill for each other.”</w:t>
            </w:r>
          </w:p>
          <w:p w:rsidR="00E47C7C" w:rsidRPr="001C4E12" w:rsidRDefault="00E47C7C" w:rsidP="001C4E12">
            <w:pPr>
              <w:autoSpaceDE w:val="0"/>
              <w:autoSpaceDN w:val="0"/>
              <w:adjustRightInd w:val="0"/>
              <w:spacing w:line="360" w:lineRule="auto"/>
              <w:jc w:val="both"/>
              <w:rPr>
                <w:rFonts w:ascii="Arial" w:hAnsi="Arial" w:cs="Arial"/>
                <w:i/>
                <w:iCs/>
                <w:sz w:val="24"/>
                <w:szCs w:val="24"/>
              </w:rPr>
            </w:pPr>
            <w:r w:rsidRPr="001C4E12">
              <w:rPr>
                <w:rFonts w:ascii="Arial" w:hAnsi="Arial" w:cs="Arial"/>
                <w:i/>
                <w:iCs/>
                <w:sz w:val="24"/>
                <w:szCs w:val="24"/>
              </w:rPr>
              <w:t xml:space="preserve">“Whoever appoints a person over a group of people, </w:t>
            </w:r>
            <w:r w:rsidR="006D5C03" w:rsidRPr="001C4E12">
              <w:rPr>
                <w:rFonts w:ascii="Arial" w:hAnsi="Arial" w:cs="Arial"/>
                <w:i/>
                <w:iCs/>
                <w:sz w:val="24"/>
                <w:szCs w:val="24"/>
              </w:rPr>
              <w:t xml:space="preserve">while among that group there is </w:t>
            </w:r>
            <w:r w:rsidRPr="001C4E12">
              <w:rPr>
                <w:rFonts w:ascii="Arial" w:hAnsi="Arial" w:cs="Arial"/>
                <w:i/>
                <w:iCs/>
                <w:sz w:val="24"/>
                <w:szCs w:val="24"/>
              </w:rPr>
              <w:t>another person who’s more acceptable to Allah than the ap</w:t>
            </w:r>
            <w:r w:rsidR="006D5C03" w:rsidRPr="001C4E12">
              <w:rPr>
                <w:rFonts w:ascii="Arial" w:hAnsi="Arial" w:cs="Arial"/>
                <w:i/>
                <w:iCs/>
                <w:sz w:val="24"/>
                <w:szCs w:val="24"/>
              </w:rPr>
              <w:t xml:space="preserve">pointed one, indeed, he has not </w:t>
            </w:r>
            <w:r w:rsidRPr="001C4E12">
              <w:rPr>
                <w:rFonts w:ascii="Arial" w:hAnsi="Arial" w:cs="Arial"/>
                <w:i/>
                <w:iCs/>
                <w:sz w:val="24"/>
                <w:szCs w:val="24"/>
              </w:rPr>
              <w:t>lived up to the trust of Allah, His messenger, and the believer.”</w:t>
            </w:r>
          </w:p>
          <w:p w:rsidR="00E47C7C" w:rsidRPr="001C4E12" w:rsidRDefault="00E47C7C" w:rsidP="001C4E12">
            <w:pPr>
              <w:autoSpaceDE w:val="0"/>
              <w:autoSpaceDN w:val="0"/>
              <w:adjustRightInd w:val="0"/>
              <w:spacing w:line="360" w:lineRule="auto"/>
              <w:jc w:val="both"/>
              <w:rPr>
                <w:rFonts w:ascii="Arial" w:hAnsi="Arial" w:cs="Arial"/>
                <w:sz w:val="24"/>
                <w:szCs w:val="24"/>
              </w:rPr>
            </w:pPr>
            <w:r w:rsidRPr="001C4E12">
              <w:rPr>
                <w:rFonts w:ascii="Arial" w:hAnsi="Arial" w:cs="Arial"/>
                <w:sz w:val="24"/>
                <w:szCs w:val="24"/>
              </w:rPr>
              <w:t>Islam considers human life and all its resources are a trust re</w:t>
            </w:r>
            <w:r w:rsidR="006D5C03" w:rsidRPr="001C4E12">
              <w:rPr>
                <w:rFonts w:ascii="Arial" w:hAnsi="Arial" w:cs="Arial"/>
                <w:sz w:val="24"/>
                <w:szCs w:val="24"/>
              </w:rPr>
              <w:t xml:space="preserve">posed by Allah. Thus, every </w:t>
            </w:r>
            <w:r w:rsidR="001C4E12" w:rsidRPr="001C4E12">
              <w:rPr>
                <w:rFonts w:ascii="Arial" w:hAnsi="Arial" w:cs="Arial"/>
                <w:sz w:val="24"/>
                <w:szCs w:val="24"/>
              </w:rPr>
              <w:t>business</w:t>
            </w:r>
            <w:r w:rsidR="006D5C03" w:rsidRPr="001C4E12">
              <w:rPr>
                <w:rFonts w:ascii="Arial" w:hAnsi="Arial" w:cs="Arial"/>
                <w:sz w:val="24"/>
                <w:szCs w:val="24"/>
              </w:rPr>
              <w:t xml:space="preserve"> </w:t>
            </w:r>
            <w:r w:rsidRPr="001C4E12">
              <w:rPr>
                <w:rFonts w:ascii="Arial" w:hAnsi="Arial" w:cs="Arial"/>
                <w:sz w:val="24"/>
                <w:szCs w:val="24"/>
              </w:rPr>
              <w:t>manager is responsible for the workers and other resources with</w:t>
            </w:r>
            <w:r w:rsidR="006D5C03" w:rsidRPr="001C4E12">
              <w:rPr>
                <w:rFonts w:ascii="Arial" w:hAnsi="Arial" w:cs="Arial"/>
                <w:sz w:val="24"/>
                <w:szCs w:val="24"/>
              </w:rPr>
              <w:t xml:space="preserve"> whom he is entrusted. Trust is </w:t>
            </w:r>
            <w:r w:rsidRPr="001C4E12">
              <w:rPr>
                <w:rFonts w:ascii="Arial" w:hAnsi="Arial" w:cs="Arial"/>
                <w:sz w:val="24"/>
                <w:szCs w:val="24"/>
              </w:rPr>
              <w:t xml:space="preserve">especially important for Muslim business persons in the </w:t>
            </w:r>
            <w:r w:rsidR="001C4E12" w:rsidRPr="001C4E12">
              <w:rPr>
                <w:rFonts w:ascii="Arial" w:hAnsi="Arial" w:cs="Arial"/>
                <w:sz w:val="24"/>
                <w:szCs w:val="24"/>
              </w:rPr>
              <w:t>economic sector because</w:t>
            </w:r>
            <w:r w:rsidR="006D5C03" w:rsidRPr="001C4E12">
              <w:rPr>
                <w:rFonts w:ascii="Arial" w:hAnsi="Arial" w:cs="Arial"/>
                <w:sz w:val="24"/>
                <w:szCs w:val="24"/>
              </w:rPr>
              <w:t xml:space="preserve"> of the need to make a </w:t>
            </w:r>
            <w:r w:rsidRPr="001C4E12">
              <w:rPr>
                <w:rFonts w:ascii="Arial" w:hAnsi="Arial" w:cs="Arial"/>
                <w:sz w:val="24"/>
                <w:szCs w:val="24"/>
              </w:rPr>
              <w:t>profit and the temptations to enhance the attributes of their product or service during a sales pitch.</w:t>
            </w:r>
          </w:p>
          <w:p w:rsidR="006D5C03" w:rsidRPr="001C4E12" w:rsidRDefault="00E47C7C" w:rsidP="001C4E12">
            <w:pPr>
              <w:autoSpaceDE w:val="0"/>
              <w:autoSpaceDN w:val="0"/>
              <w:adjustRightInd w:val="0"/>
              <w:spacing w:line="360" w:lineRule="auto"/>
              <w:jc w:val="both"/>
              <w:rPr>
                <w:rFonts w:ascii="Arial" w:hAnsi="Arial" w:cs="Arial"/>
                <w:i/>
                <w:iCs/>
                <w:sz w:val="24"/>
                <w:szCs w:val="24"/>
              </w:rPr>
            </w:pPr>
            <w:r w:rsidRPr="001C4E12">
              <w:rPr>
                <w:rFonts w:ascii="Arial" w:hAnsi="Arial" w:cs="Arial"/>
                <w:sz w:val="24"/>
                <w:szCs w:val="24"/>
              </w:rPr>
              <w:t xml:space="preserve">All </w:t>
            </w:r>
            <w:r w:rsidR="001C4E12" w:rsidRPr="001C4E12">
              <w:rPr>
                <w:rFonts w:ascii="Arial" w:hAnsi="Arial" w:cs="Arial"/>
                <w:sz w:val="24"/>
                <w:szCs w:val="24"/>
              </w:rPr>
              <w:t xml:space="preserve">economic </w:t>
            </w:r>
            <w:r w:rsidRPr="001C4E12">
              <w:rPr>
                <w:rFonts w:ascii="Arial" w:hAnsi="Arial" w:cs="Arial"/>
                <w:sz w:val="24"/>
                <w:szCs w:val="24"/>
              </w:rPr>
              <w:t>resources should be treated as a divine trust by businessman.</w:t>
            </w:r>
            <w:r w:rsidR="001C4E12" w:rsidRPr="001C4E12">
              <w:rPr>
                <w:rFonts w:ascii="Arial" w:hAnsi="Arial" w:cs="Arial"/>
                <w:sz w:val="24"/>
                <w:szCs w:val="24"/>
              </w:rPr>
              <w:t xml:space="preserve"> Therefore, they </w:t>
            </w:r>
            <w:r w:rsidRPr="001C4E12">
              <w:rPr>
                <w:rFonts w:ascii="Arial" w:hAnsi="Arial" w:cs="Arial"/>
                <w:sz w:val="24"/>
                <w:szCs w:val="24"/>
              </w:rPr>
              <w:t>should make the most e</w:t>
            </w:r>
            <w:r w:rsidR="006D5C03" w:rsidRPr="001C4E12">
              <w:rPr>
                <w:rFonts w:ascii="Arial" w:hAnsi="Arial" w:cs="Arial"/>
                <w:sz w:val="24"/>
                <w:szCs w:val="24"/>
              </w:rPr>
              <w:t xml:space="preserve">fficient and socially desirable </w:t>
            </w:r>
            <w:r w:rsidRPr="001C4E12">
              <w:rPr>
                <w:rFonts w:ascii="Arial" w:hAnsi="Arial" w:cs="Arial"/>
                <w:sz w:val="24"/>
                <w:szCs w:val="24"/>
              </w:rPr>
              <w:t xml:space="preserve">use of the business resources. </w:t>
            </w:r>
          </w:p>
          <w:p w:rsidR="00E47C7C" w:rsidRPr="001C4E12" w:rsidRDefault="00E47C7C" w:rsidP="001C4E12">
            <w:pPr>
              <w:autoSpaceDE w:val="0"/>
              <w:autoSpaceDN w:val="0"/>
              <w:adjustRightInd w:val="0"/>
              <w:spacing w:line="360" w:lineRule="auto"/>
              <w:jc w:val="both"/>
              <w:rPr>
                <w:rFonts w:ascii="Arial" w:hAnsi="Arial" w:cs="Arial"/>
                <w:sz w:val="24"/>
                <w:szCs w:val="24"/>
              </w:rPr>
            </w:pPr>
            <w:r w:rsidRPr="001C4E12">
              <w:rPr>
                <w:rFonts w:ascii="Arial" w:hAnsi="Arial" w:cs="Arial"/>
                <w:sz w:val="24"/>
                <w:szCs w:val="24"/>
                <w:u w:val="single"/>
              </w:rPr>
              <w:t>Justice</w:t>
            </w:r>
            <w:r w:rsidRPr="001C4E12">
              <w:rPr>
                <w:rFonts w:ascii="Arial" w:hAnsi="Arial" w:cs="Arial"/>
                <w:sz w:val="24"/>
                <w:szCs w:val="24"/>
              </w:rPr>
              <w:t xml:space="preserve"> (‘Adl)</w:t>
            </w:r>
          </w:p>
          <w:p w:rsidR="00E47C7C" w:rsidRPr="00E726E8" w:rsidRDefault="00E726E8" w:rsidP="00E726E8">
            <w:pPr>
              <w:autoSpaceDE w:val="0"/>
              <w:autoSpaceDN w:val="0"/>
              <w:adjustRightInd w:val="0"/>
              <w:spacing w:line="360" w:lineRule="auto"/>
              <w:jc w:val="both"/>
              <w:rPr>
                <w:rFonts w:ascii="Arial" w:hAnsi="Arial" w:cs="Arial"/>
                <w:i/>
                <w:iCs/>
                <w:sz w:val="24"/>
                <w:szCs w:val="24"/>
              </w:rPr>
            </w:pPr>
            <w:r w:rsidRPr="006D5C03">
              <w:rPr>
                <w:rFonts w:ascii="Times New Roman" w:hAnsi="Times New Roman" w:cs="Times New Roman"/>
                <w:i/>
                <w:iCs/>
                <w:sz w:val="24"/>
                <w:szCs w:val="24"/>
              </w:rPr>
              <w:lastRenderedPageBreak/>
              <w:t xml:space="preserve"> </w:t>
            </w:r>
            <w:r w:rsidR="00E47C7C" w:rsidRPr="00E726E8">
              <w:rPr>
                <w:rFonts w:ascii="Arial" w:hAnsi="Arial" w:cs="Arial"/>
                <w:i/>
                <w:iCs/>
                <w:sz w:val="24"/>
                <w:szCs w:val="24"/>
              </w:rPr>
              <w:t xml:space="preserve">“Allah commands justice, the doing of good and liberality </w:t>
            </w:r>
            <w:r w:rsidR="006D5C03" w:rsidRPr="00E726E8">
              <w:rPr>
                <w:rFonts w:ascii="Arial" w:hAnsi="Arial" w:cs="Arial"/>
                <w:i/>
                <w:iCs/>
                <w:sz w:val="24"/>
                <w:szCs w:val="24"/>
              </w:rPr>
              <w:t xml:space="preserve">to kith and kin. He forbids all </w:t>
            </w:r>
            <w:r w:rsidR="00E47C7C" w:rsidRPr="00E726E8">
              <w:rPr>
                <w:rFonts w:ascii="Arial" w:hAnsi="Arial" w:cs="Arial"/>
                <w:i/>
                <w:iCs/>
                <w:sz w:val="24"/>
                <w:szCs w:val="24"/>
              </w:rPr>
              <w:t>shameful deeds and injustice and rebellion; he ins</w:t>
            </w:r>
            <w:r w:rsidR="006D5C03" w:rsidRPr="00E726E8">
              <w:rPr>
                <w:rFonts w:ascii="Arial" w:hAnsi="Arial" w:cs="Arial"/>
                <w:i/>
                <w:iCs/>
                <w:sz w:val="24"/>
                <w:szCs w:val="24"/>
              </w:rPr>
              <w:t xml:space="preserve">tructs you, that ye may receive </w:t>
            </w:r>
            <w:r w:rsidR="00E47C7C" w:rsidRPr="00E726E8">
              <w:rPr>
                <w:rFonts w:ascii="Arial" w:hAnsi="Arial" w:cs="Arial"/>
                <w:i/>
                <w:iCs/>
                <w:sz w:val="24"/>
                <w:szCs w:val="24"/>
              </w:rPr>
              <w:t>administration.” (16:90).</w:t>
            </w:r>
          </w:p>
          <w:p w:rsidR="00E47C7C" w:rsidRPr="006D5C03" w:rsidRDefault="00E47C7C" w:rsidP="006D5C03">
            <w:pPr>
              <w:autoSpaceDE w:val="0"/>
              <w:autoSpaceDN w:val="0"/>
              <w:adjustRightInd w:val="0"/>
              <w:jc w:val="both"/>
              <w:rPr>
                <w:rFonts w:ascii="Times New Roman" w:hAnsi="Times New Roman" w:cs="Times New Roman"/>
                <w:i/>
                <w:iCs/>
                <w:sz w:val="24"/>
                <w:szCs w:val="24"/>
              </w:rPr>
            </w:pPr>
          </w:p>
          <w:p w:rsidR="00E726E8" w:rsidRDefault="00E47C7C" w:rsidP="00E726E8">
            <w:pPr>
              <w:autoSpaceDE w:val="0"/>
              <w:autoSpaceDN w:val="0"/>
              <w:adjustRightInd w:val="0"/>
              <w:spacing w:line="360" w:lineRule="auto"/>
              <w:jc w:val="both"/>
              <w:rPr>
                <w:rFonts w:ascii="Times New Roman" w:hAnsi="Times New Roman" w:cs="Times New Roman"/>
                <w:sz w:val="24"/>
                <w:szCs w:val="24"/>
              </w:rPr>
            </w:pPr>
            <w:r w:rsidRPr="00E726E8">
              <w:rPr>
                <w:rFonts w:ascii="Arial" w:hAnsi="Arial" w:cs="Arial"/>
                <w:sz w:val="24"/>
                <w:szCs w:val="24"/>
              </w:rPr>
              <w:t xml:space="preserve">In </w:t>
            </w:r>
            <w:r w:rsidR="00E726E8" w:rsidRPr="00E726E8">
              <w:rPr>
                <w:rFonts w:ascii="Arial" w:hAnsi="Arial" w:cs="Arial"/>
                <w:sz w:val="24"/>
                <w:szCs w:val="24"/>
              </w:rPr>
              <w:t xml:space="preserve">the Qur’an, </w:t>
            </w:r>
            <w:r w:rsidRPr="00E726E8">
              <w:rPr>
                <w:rFonts w:ascii="Arial" w:hAnsi="Arial" w:cs="Arial"/>
                <w:sz w:val="24"/>
                <w:szCs w:val="24"/>
              </w:rPr>
              <w:t>Allah explicitly mentioned the importance of justice in</w:t>
            </w:r>
            <w:r w:rsidR="00827973" w:rsidRPr="00E726E8">
              <w:rPr>
                <w:rFonts w:ascii="Arial" w:hAnsi="Arial" w:cs="Arial"/>
                <w:sz w:val="24"/>
                <w:szCs w:val="24"/>
              </w:rPr>
              <w:t xml:space="preserve"> all aspects of Muslim activity </w:t>
            </w:r>
            <w:r w:rsidRPr="00E726E8">
              <w:rPr>
                <w:rFonts w:ascii="Arial" w:hAnsi="Arial" w:cs="Arial"/>
                <w:sz w:val="24"/>
                <w:szCs w:val="24"/>
              </w:rPr>
              <w:t>include in business and commercial activity. The property of justice i</w:t>
            </w:r>
            <w:r w:rsidR="00827973" w:rsidRPr="00E726E8">
              <w:rPr>
                <w:rFonts w:ascii="Arial" w:hAnsi="Arial" w:cs="Arial"/>
                <w:sz w:val="24"/>
                <w:szCs w:val="24"/>
              </w:rPr>
              <w:t xml:space="preserve">s more than a characteristic of </w:t>
            </w:r>
            <w:r w:rsidRPr="00E726E8">
              <w:rPr>
                <w:rFonts w:ascii="Arial" w:hAnsi="Arial" w:cs="Arial"/>
                <w:sz w:val="24"/>
                <w:szCs w:val="24"/>
              </w:rPr>
              <w:t>nature but it is a dynamic characteristic, which each Muslim must strive f</w:t>
            </w:r>
            <w:r w:rsidR="00827973" w:rsidRPr="00E726E8">
              <w:rPr>
                <w:rFonts w:ascii="Arial" w:hAnsi="Arial" w:cs="Arial"/>
                <w:sz w:val="24"/>
                <w:szCs w:val="24"/>
              </w:rPr>
              <w:t>or, in their entire life</w:t>
            </w:r>
            <w:r w:rsidR="00827973">
              <w:rPr>
                <w:rFonts w:ascii="Times New Roman" w:hAnsi="Times New Roman" w:cs="Times New Roman"/>
                <w:sz w:val="24"/>
                <w:szCs w:val="24"/>
              </w:rPr>
              <w:t xml:space="preserve">. </w:t>
            </w:r>
          </w:p>
          <w:p w:rsidR="00E47C7C" w:rsidRPr="00E726E8" w:rsidRDefault="00E47C7C" w:rsidP="00E726E8">
            <w:pPr>
              <w:autoSpaceDE w:val="0"/>
              <w:autoSpaceDN w:val="0"/>
              <w:adjustRightInd w:val="0"/>
              <w:spacing w:line="360" w:lineRule="auto"/>
              <w:jc w:val="both"/>
              <w:rPr>
                <w:rFonts w:ascii="Arial" w:hAnsi="Arial" w:cs="Arial"/>
                <w:sz w:val="24"/>
                <w:szCs w:val="24"/>
              </w:rPr>
            </w:pPr>
            <w:r w:rsidRPr="00E726E8">
              <w:rPr>
                <w:rFonts w:ascii="Arial" w:hAnsi="Arial" w:cs="Arial"/>
                <w:sz w:val="24"/>
                <w:szCs w:val="24"/>
              </w:rPr>
              <w:t xml:space="preserve">In the context of </w:t>
            </w:r>
            <w:r w:rsidR="00E726E8" w:rsidRPr="00E726E8">
              <w:rPr>
                <w:rFonts w:ascii="Arial" w:hAnsi="Arial" w:cs="Arial"/>
                <w:sz w:val="24"/>
                <w:szCs w:val="24"/>
              </w:rPr>
              <w:t xml:space="preserve">business activities, </w:t>
            </w:r>
            <w:r w:rsidRPr="00E726E8">
              <w:rPr>
                <w:rFonts w:ascii="Arial" w:hAnsi="Arial" w:cs="Arial"/>
                <w:sz w:val="24"/>
                <w:szCs w:val="24"/>
              </w:rPr>
              <w:t>the principle of jus</w:t>
            </w:r>
            <w:r w:rsidR="00827973" w:rsidRPr="00E726E8">
              <w:rPr>
                <w:rFonts w:ascii="Arial" w:hAnsi="Arial" w:cs="Arial"/>
                <w:sz w:val="24"/>
                <w:szCs w:val="24"/>
              </w:rPr>
              <w:t xml:space="preserve">tice applies both literally and </w:t>
            </w:r>
            <w:r w:rsidRPr="00E726E8">
              <w:rPr>
                <w:rFonts w:ascii="Arial" w:hAnsi="Arial" w:cs="Arial"/>
                <w:sz w:val="24"/>
                <w:szCs w:val="24"/>
              </w:rPr>
              <w:t xml:space="preserve">figuratively. In terms of the relationship between </w:t>
            </w:r>
            <w:r w:rsidR="00E726E8" w:rsidRPr="00E726E8">
              <w:rPr>
                <w:rFonts w:ascii="Arial" w:hAnsi="Arial" w:cs="Arial"/>
                <w:sz w:val="24"/>
                <w:szCs w:val="24"/>
              </w:rPr>
              <w:t>business</w:t>
            </w:r>
            <w:r w:rsidRPr="00E726E8">
              <w:rPr>
                <w:rFonts w:ascii="Arial" w:hAnsi="Arial" w:cs="Arial"/>
                <w:sz w:val="24"/>
                <w:szCs w:val="24"/>
              </w:rPr>
              <w:t xml:space="preserve"> manager and its </w:t>
            </w:r>
            <w:r w:rsidR="00827973" w:rsidRPr="00E726E8">
              <w:rPr>
                <w:rFonts w:ascii="Arial" w:hAnsi="Arial" w:cs="Arial"/>
                <w:sz w:val="24"/>
                <w:szCs w:val="24"/>
              </w:rPr>
              <w:t xml:space="preserve">subordinates, the principles of </w:t>
            </w:r>
            <w:r w:rsidRPr="00E726E8">
              <w:rPr>
                <w:rFonts w:ascii="Arial" w:hAnsi="Arial" w:cs="Arial"/>
                <w:sz w:val="24"/>
                <w:szCs w:val="24"/>
              </w:rPr>
              <w:t>justice implies that managers should exercise fair and equal treatme</w:t>
            </w:r>
            <w:r w:rsidR="00827973" w:rsidRPr="00E726E8">
              <w:rPr>
                <w:rFonts w:ascii="Arial" w:hAnsi="Arial" w:cs="Arial"/>
                <w:sz w:val="24"/>
                <w:szCs w:val="24"/>
              </w:rPr>
              <w:t xml:space="preserve">nt to all workers regardless of </w:t>
            </w:r>
            <w:r w:rsidRPr="00E726E8">
              <w:rPr>
                <w:rFonts w:ascii="Arial" w:hAnsi="Arial" w:cs="Arial"/>
                <w:sz w:val="24"/>
                <w:szCs w:val="24"/>
              </w:rPr>
              <w:t>genders, races, physical differences, religion and political beliefs. Indeed, skills, ex</w:t>
            </w:r>
            <w:r w:rsidR="00827973" w:rsidRPr="00E726E8">
              <w:rPr>
                <w:rFonts w:ascii="Arial" w:hAnsi="Arial" w:cs="Arial"/>
                <w:sz w:val="24"/>
                <w:szCs w:val="24"/>
              </w:rPr>
              <w:t xml:space="preserve">perience and </w:t>
            </w:r>
            <w:r w:rsidRPr="00E726E8">
              <w:rPr>
                <w:rFonts w:ascii="Arial" w:hAnsi="Arial" w:cs="Arial"/>
                <w:sz w:val="24"/>
                <w:szCs w:val="24"/>
              </w:rPr>
              <w:t>attitude will determine the potential qualities of the workers. Additionally</w:t>
            </w:r>
            <w:r w:rsidR="00827973" w:rsidRPr="00E726E8">
              <w:rPr>
                <w:rFonts w:ascii="Arial" w:hAnsi="Arial" w:cs="Arial"/>
                <w:sz w:val="24"/>
                <w:szCs w:val="24"/>
              </w:rPr>
              <w:t xml:space="preserve">, Islam is totally rejected the </w:t>
            </w:r>
            <w:r w:rsidRPr="00E726E8">
              <w:rPr>
                <w:rFonts w:ascii="Arial" w:hAnsi="Arial" w:cs="Arial"/>
                <w:sz w:val="24"/>
                <w:szCs w:val="24"/>
              </w:rPr>
              <w:t>practice of favouritism and cronyism that lead to the in</w:t>
            </w:r>
            <w:r w:rsidR="00827973" w:rsidRPr="00E726E8">
              <w:rPr>
                <w:rFonts w:ascii="Arial" w:hAnsi="Arial" w:cs="Arial"/>
                <w:sz w:val="24"/>
                <w:szCs w:val="24"/>
              </w:rPr>
              <w:t xml:space="preserve">justice in hiring and promoting </w:t>
            </w:r>
            <w:r w:rsidRPr="00E726E8">
              <w:rPr>
                <w:rFonts w:ascii="Arial" w:hAnsi="Arial" w:cs="Arial"/>
                <w:sz w:val="24"/>
                <w:szCs w:val="24"/>
              </w:rPr>
              <w:t>employees. In fact, employees should be chosen or p</w:t>
            </w:r>
            <w:r w:rsidR="00827973" w:rsidRPr="00E726E8">
              <w:rPr>
                <w:rFonts w:ascii="Arial" w:hAnsi="Arial" w:cs="Arial"/>
                <w:sz w:val="24"/>
                <w:szCs w:val="24"/>
              </w:rPr>
              <w:t xml:space="preserve">romoted based on their academic </w:t>
            </w:r>
            <w:r w:rsidRPr="00E726E8">
              <w:rPr>
                <w:rFonts w:ascii="Arial" w:hAnsi="Arial" w:cs="Arial"/>
                <w:sz w:val="24"/>
                <w:szCs w:val="24"/>
              </w:rPr>
              <w:t>qualification, level of experience, moral qualities as wel</w:t>
            </w:r>
            <w:r w:rsidR="00827973" w:rsidRPr="00E726E8">
              <w:rPr>
                <w:rFonts w:ascii="Arial" w:hAnsi="Arial" w:cs="Arial"/>
                <w:sz w:val="24"/>
                <w:szCs w:val="24"/>
              </w:rPr>
              <w:t xml:space="preserve">l as their technical competency </w:t>
            </w:r>
            <w:r w:rsidRPr="00E726E8">
              <w:rPr>
                <w:rFonts w:ascii="Arial" w:hAnsi="Arial" w:cs="Arial"/>
                <w:sz w:val="24"/>
                <w:szCs w:val="24"/>
              </w:rPr>
              <w:t>(Shaharuddin, 2005). It is interesting that another meaning of ‘adl is</w:t>
            </w:r>
            <w:r w:rsidR="00827973" w:rsidRPr="00E726E8">
              <w:rPr>
                <w:rFonts w:ascii="Arial" w:hAnsi="Arial" w:cs="Arial"/>
                <w:sz w:val="24"/>
                <w:szCs w:val="24"/>
              </w:rPr>
              <w:t xml:space="preserve"> equilibrium and equity. As can </w:t>
            </w:r>
            <w:r w:rsidRPr="00E726E8">
              <w:rPr>
                <w:rFonts w:ascii="Arial" w:hAnsi="Arial" w:cs="Arial"/>
                <w:sz w:val="24"/>
                <w:szCs w:val="24"/>
              </w:rPr>
              <w:t>be seen from the ayat in the above citation of the Qur’an, a b</w:t>
            </w:r>
            <w:r w:rsidR="00827973" w:rsidRPr="00E726E8">
              <w:rPr>
                <w:rFonts w:ascii="Arial" w:hAnsi="Arial" w:cs="Arial"/>
                <w:sz w:val="24"/>
                <w:szCs w:val="24"/>
              </w:rPr>
              <w:t xml:space="preserve">alanced transaction between SME </w:t>
            </w:r>
            <w:r w:rsidRPr="00E726E8">
              <w:rPr>
                <w:rFonts w:ascii="Arial" w:hAnsi="Arial" w:cs="Arial"/>
                <w:sz w:val="24"/>
                <w:szCs w:val="24"/>
              </w:rPr>
              <w:t>companies and customers is also equitable and just. In general, Islam d</w:t>
            </w:r>
            <w:r w:rsidR="00827973" w:rsidRPr="00E726E8">
              <w:rPr>
                <w:rFonts w:ascii="Arial" w:hAnsi="Arial" w:cs="Arial"/>
                <w:sz w:val="24"/>
                <w:szCs w:val="24"/>
              </w:rPr>
              <w:t xml:space="preserve">oes not aim to create a society </w:t>
            </w:r>
            <w:r w:rsidRPr="00E726E8">
              <w:rPr>
                <w:rFonts w:ascii="Arial" w:hAnsi="Arial" w:cs="Arial"/>
                <w:sz w:val="24"/>
                <w:szCs w:val="24"/>
              </w:rPr>
              <w:t>of martyr-like entrepreneur, doing business for a purely benevolent reason. Instead, Is</w:t>
            </w:r>
            <w:r w:rsidR="00827973" w:rsidRPr="00E726E8">
              <w:rPr>
                <w:rFonts w:ascii="Arial" w:hAnsi="Arial" w:cs="Arial"/>
                <w:sz w:val="24"/>
                <w:szCs w:val="24"/>
              </w:rPr>
              <w:t xml:space="preserve">lam wants to </w:t>
            </w:r>
            <w:r w:rsidRPr="00E726E8">
              <w:rPr>
                <w:rFonts w:ascii="Arial" w:hAnsi="Arial" w:cs="Arial"/>
                <w:sz w:val="24"/>
                <w:szCs w:val="24"/>
              </w:rPr>
              <w:t>control man’s propensity for covetousness and his love for possessions (Beekun, 1997).</w:t>
            </w:r>
          </w:p>
          <w:p w:rsidR="00E47C7C" w:rsidRPr="001C47F8" w:rsidRDefault="00E47C7C" w:rsidP="001C47F8">
            <w:pPr>
              <w:autoSpaceDE w:val="0"/>
              <w:autoSpaceDN w:val="0"/>
              <w:adjustRightInd w:val="0"/>
              <w:spacing w:line="360" w:lineRule="auto"/>
              <w:jc w:val="both"/>
              <w:rPr>
                <w:rFonts w:ascii="Arial" w:hAnsi="Arial" w:cs="Arial"/>
                <w:sz w:val="24"/>
                <w:szCs w:val="24"/>
              </w:rPr>
            </w:pPr>
            <w:r w:rsidRPr="001C47F8">
              <w:rPr>
                <w:rFonts w:ascii="Arial" w:hAnsi="Arial" w:cs="Arial"/>
                <w:sz w:val="24"/>
                <w:szCs w:val="24"/>
                <w:u w:val="single"/>
              </w:rPr>
              <w:t>Sincerity</w:t>
            </w:r>
            <w:r w:rsidRPr="001C47F8">
              <w:rPr>
                <w:rFonts w:ascii="Arial" w:hAnsi="Arial" w:cs="Arial"/>
                <w:sz w:val="24"/>
                <w:szCs w:val="24"/>
              </w:rPr>
              <w:t xml:space="preserve"> (Ikhlas)</w:t>
            </w:r>
          </w:p>
          <w:p w:rsidR="00E47C7C" w:rsidRPr="001C47F8" w:rsidRDefault="00E47C7C" w:rsidP="001C47F8">
            <w:pPr>
              <w:autoSpaceDE w:val="0"/>
              <w:autoSpaceDN w:val="0"/>
              <w:adjustRightInd w:val="0"/>
              <w:spacing w:line="360" w:lineRule="auto"/>
              <w:jc w:val="both"/>
              <w:rPr>
                <w:rFonts w:ascii="Arial" w:hAnsi="Arial" w:cs="Arial"/>
                <w:i/>
                <w:iCs/>
                <w:sz w:val="24"/>
                <w:szCs w:val="24"/>
              </w:rPr>
            </w:pPr>
            <w:r w:rsidRPr="001C47F8">
              <w:rPr>
                <w:rFonts w:ascii="Arial" w:hAnsi="Arial" w:cs="Arial"/>
                <w:sz w:val="24"/>
                <w:szCs w:val="24"/>
              </w:rPr>
              <w:t xml:space="preserve">Islam has emphasized this </w:t>
            </w:r>
            <w:r w:rsidR="00827973" w:rsidRPr="001C47F8">
              <w:rPr>
                <w:rFonts w:ascii="Arial" w:hAnsi="Arial" w:cs="Arial"/>
                <w:sz w:val="24"/>
                <w:szCs w:val="24"/>
              </w:rPr>
              <w:t xml:space="preserve">code of ethics as we </w:t>
            </w:r>
            <w:r w:rsidR="001C47F8" w:rsidRPr="001C47F8">
              <w:rPr>
                <w:rFonts w:ascii="Arial" w:hAnsi="Arial" w:cs="Arial"/>
                <w:sz w:val="24"/>
                <w:szCs w:val="24"/>
              </w:rPr>
              <w:t>can see in these ahadiths:</w:t>
            </w:r>
          </w:p>
          <w:p w:rsidR="00E47C7C" w:rsidRPr="001C47F8" w:rsidRDefault="00E47C7C" w:rsidP="001C47F8">
            <w:pPr>
              <w:autoSpaceDE w:val="0"/>
              <w:autoSpaceDN w:val="0"/>
              <w:adjustRightInd w:val="0"/>
              <w:spacing w:line="360" w:lineRule="auto"/>
              <w:jc w:val="both"/>
              <w:rPr>
                <w:rFonts w:ascii="Arial" w:hAnsi="Arial" w:cs="Arial"/>
                <w:sz w:val="24"/>
                <w:szCs w:val="24"/>
              </w:rPr>
            </w:pPr>
            <w:r w:rsidRPr="001C47F8">
              <w:rPr>
                <w:rFonts w:ascii="Arial" w:hAnsi="Arial" w:cs="Arial"/>
                <w:sz w:val="24"/>
                <w:szCs w:val="24"/>
              </w:rPr>
              <w:t>The following is a selection of Hadith as regards to sincerity:</w:t>
            </w:r>
            <w:r w:rsidR="001C47F8">
              <w:rPr>
                <w:rFonts w:ascii="Arial" w:hAnsi="Arial" w:cs="Arial"/>
                <w:sz w:val="24"/>
                <w:szCs w:val="24"/>
              </w:rPr>
              <w:t xml:space="preserve"> </w:t>
            </w:r>
            <w:r w:rsidRPr="001C47F8">
              <w:rPr>
                <w:rFonts w:ascii="Arial" w:hAnsi="Arial" w:cs="Arial"/>
                <w:i/>
                <w:iCs/>
                <w:sz w:val="24"/>
                <w:szCs w:val="24"/>
              </w:rPr>
              <w:t>“The Prophet (p.b.u.h) said in relation to sincerity: “</w:t>
            </w:r>
            <w:r w:rsidR="00827973" w:rsidRPr="001C47F8">
              <w:rPr>
                <w:rFonts w:ascii="Arial" w:hAnsi="Arial" w:cs="Arial"/>
                <w:i/>
                <w:iCs/>
                <w:sz w:val="24"/>
                <w:szCs w:val="24"/>
              </w:rPr>
              <w:t xml:space="preserve">Allah does not look to your </w:t>
            </w:r>
            <w:r w:rsidRPr="001C47F8">
              <w:rPr>
                <w:rFonts w:ascii="Arial" w:hAnsi="Arial" w:cs="Arial"/>
                <w:i/>
                <w:iCs/>
                <w:sz w:val="24"/>
                <w:szCs w:val="24"/>
              </w:rPr>
              <w:t>bodies, to your faces, but He looks to your hearts and your deeds.”</w:t>
            </w:r>
          </w:p>
          <w:p w:rsidR="00CD7111" w:rsidRPr="001C47F8" w:rsidRDefault="00E47C7C" w:rsidP="001C47F8">
            <w:pPr>
              <w:autoSpaceDE w:val="0"/>
              <w:autoSpaceDN w:val="0"/>
              <w:adjustRightInd w:val="0"/>
              <w:spacing w:line="360" w:lineRule="auto"/>
              <w:jc w:val="both"/>
              <w:rPr>
                <w:rFonts w:ascii="Arial" w:hAnsi="Arial" w:cs="Arial"/>
                <w:i/>
                <w:iCs/>
                <w:sz w:val="24"/>
                <w:szCs w:val="24"/>
              </w:rPr>
            </w:pPr>
            <w:r w:rsidRPr="001C47F8">
              <w:rPr>
                <w:rFonts w:ascii="Arial" w:hAnsi="Arial" w:cs="Arial"/>
                <w:i/>
                <w:iCs/>
                <w:sz w:val="24"/>
                <w:szCs w:val="24"/>
              </w:rPr>
              <w:t>The Prophet (p.b.u.h) said: “Actions are but intenti</w:t>
            </w:r>
            <w:r w:rsidR="00827973" w:rsidRPr="001C47F8">
              <w:rPr>
                <w:rFonts w:ascii="Arial" w:hAnsi="Arial" w:cs="Arial"/>
                <w:i/>
                <w:iCs/>
                <w:sz w:val="24"/>
                <w:szCs w:val="24"/>
              </w:rPr>
              <w:t xml:space="preserve">on and every man shall have but </w:t>
            </w:r>
            <w:r w:rsidRPr="001C47F8">
              <w:rPr>
                <w:rFonts w:ascii="Arial" w:hAnsi="Arial" w:cs="Arial"/>
                <w:i/>
                <w:iCs/>
                <w:sz w:val="24"/>
                <w:szCs w:val="24"/>
              </w:rPr>
              <w:t xml:space="preserve">which he intended. Thus he whose migration was for </w:t>
            </w:r>
            <w:r w:rsidR="00827973" w:rsidRPr="001C47F8">
              <w:rPr>
                <w:rFonts w:ascii="Arial" w:hAnsi="Arial" w:cs="Arial"/>
                <w:i/>
                <w:iCs/>
                <w:sz w:val="24"/>
                <w:szCs w:val="24"/>
              </w:rPr>
              <w:t xml:space="preserve">Allah and His messenger, and he </w:t>
            </w:r>
            <w:r w:rsidRPr="001C47F8">
              <w:rPr>
                <w:rFonts w:ascii="Arial" w:hAnsi="Arial" w:cs="Arial"/>
                <w:i/>
                <w:iCs/>
                <w:sz w:val="24"/>
                <w:szCs w:val="24"/>
              </w:rPr>
              <w:t xml:space="preserve">whose migration was to achieve some worldly benefit </w:t>
            </w:r>
            <w:r w:rsidR="00827973" w:rsidRPr="001C47F8">
              <w:rPr>
                <w:rFonts w:ascii="Arial" w:hAnsi="Arial" w:cs="Arial"/>
                <w:i/>
                <w:iCs/>
                <w:sz w:val="24"/>
                <w:szCs w:val="24"/>
              </w:rPr>
              <w:t xml:space="preserve">or take some woman in marriage, </w:t>
            </w:r>
            <w:r w:rsidRPr="001C47F8">
              <w:rPr>
                <w:rFonts w:ascii="Arial" w:hAnsi="Arial" w:cs="Arial"/>
                <w:i/>
                <w:iCs/>
                <w:sz w:val="24"/>
                <w:szCs w:val="24"/>
              </w:rPr>
              <w:t xml:space="preserve">his migration was for that for which he migrated.” </w:t>
            </w:r>
          </w:p>
          <w:p w:rsidR="00E47C7C" w:rsidRPr="001C47F8" w:rsidRDefault="00E47C7C" w:rsidP="001C47F8">
            <w:pPr>
              <w:autoSpaceDE w:val="0"/>
              <w:autoSpaceDN w:val="0"/>
              <w:adjustRightInd w:val="0"/>
              <w:spacing w:line="360" w:lineRule="auto"/>
              <w:jc w:val="both"/>
              <w:rPr>
                <w:rFonts w:ascii="Arial" w:hAnsi="Arial" w:cs="Arial"/>
                <w:i/>
                <w:iCs/>
                <w:sz w:val="24"/>
                <w:szCs w:val="24"/>
              </w:rPr>
            </w:pPr>
            <w:r w:rsidRPr="001C47F8">
              <w:rPr>
                <w:rFonts w:ascii="Arial" w:hAnsi="Arial" w:cs="Arial"/>
                <w:i/>
                <w:iCs/>
                <w:sz w:val="24"/>
                <w:szCs w:val="24"/>
              </w:rPr>
              <w:lastRenderedPageBreak/>
              <w:t xml:space="preserve">The Prophet (p.b.u.h) also the mentioned that religion is sincerity! We said: To </w:t>
            </w:r>
            <w:r w:rsidR="00827973" w:rsidRPr="001C47F8">
              <w:rPr>
                <w:rFonts w:ascii="Arial" w:hAnsi="Arial" w:cs="Arial"/>
                <w:i/>
                <w:iCs/>
                <w:sz w:val="24"/>
                <w:szCs w:val="24"/>
              </w:rPr>
              <w:t xml:space="preserve">whom? He </w:t>
            </w:r>
            <w:r w:rsidRPr="001C47F8">
              <w:rPr>
                <w:rFonts w:ascii="Arial" w:hAnsi="Arial" w:cs="Arial"/>
                <w:i/>
                <w:iCs/>
                <w:sz w:val="24"/>
                <w:szCs w:val="24"/>
              </w:rPr>
              <w:t xml:space="preserve">said: To Allah, and his Book and His messenger and to </w:t>
            </w:r>
            <w:r w:rsidR="00827973" w:rsidRPr="001C47F8">
              <w:rPr>
                <w:rFonts w:ascii="Arial" w:hAnsi="Arial" w:cs="Arial"/>
                <w:i/>
                <w:iCs/>
                <w:sz w:val="24"/>
                <w:szCs w:val="24"/>
              </w:rPr>
              <w:t xml:space="preserve">the leaders of the Muslims </w:t>
            </w:r>
            <w:r w:rsidRPr="001C47F8">
              <w:rPr>
                <w:rFonts w:ascii="Arial" w:hAnsi="Arial" w:cs="Arial"/>
                <w:i/>
                <w:iCs/>
                <w:sz w:val="24"/>
                <w:szCs w:val="24"/>
              </w:rPr>
              <w:t>and common folk.”</w:t>
            </w:r>
          </w:p>
          <w:p w:rsidR="00E47C7C" w:rsidRPr="001C47F8" w:rsidRDefault="00E47C7C" w:rsidP="001C47F8">
            <w:pPr>
              <w:autoSpaceDE w:val="0"/>
              <w:autoSpaceDN w:val="0"/>
              <w:adjustRightInd w:val="0"/>
              <w:spacing w:line="360" w:lineRule="auto"/>
              <w:jc w:val="both"/>
              <w:rPr>
                <w:rFonts w:ascii="Arial" w:hAnsi="Arial" w:cs="Arial"/>
                <w:sz w:val="24"/>
                <w:szCs w:val="24"/>
              </w:rPr>
            </w:pPr>
            <w:r w:rsidRPr="001C47F8">
              <w:rPr>
                <w:rFonts w:ascii="Arial" w:hAnsi="Arial" w:cs="Arial"/>
                <w:sz w:val="24"/>
                <w:szCs w:val="24"/>
              </w:rPr>
              <w:t>Therefore, Islam attaches great importance to the sincerity of intentio</w:t>
            </w:r>
            <w:r w:rsidR="00827973" w:rsidRPr="001C47F8">
              <w:rPr>
                <w:rFonts w:ascii="Arial" w:hAnsi="Arial" w:cs="Arial"/>
                <w:sz w:val="24"/>
                <w:szCs w:val="24"/>
              </w:rPr>
              <w:t xml:space="preserve">ns and actions in every walk of </w:t>
            </w:r>
            <w:r w:rsidRPr="001C47F8">
              <w:rPr>
                <w:rFonts w:ascii="Arial" w:hAnsi="Arial" w:cs="Arial"/>
                <w:sz w:val="24"/>
                <w:szCs w:val="24"/>
              </w:rPr>
              <w:t>life. The performance of duties requires that all individ</w:t>
            </w:r>
            <w:r w:rsidR="00827973" w:rsidRPr="001C47F8">
              <w:rPr>
                <w:rFonts w:ascii="Arial" w:hAnsi="Arial" w:cs="Arial"/>
                <w:sz w:val="24"/>
                <w:szCs w:val="24"/>
              </w:rPr>
              <w:t xml:space="preserve">uals in companies work with </w:t>
            </w:r>
            <w:r w:rsidRPr="001C47F8">
              <w:rPr>
                <w:rFonts w:ascii="Arial" w:hAnsi="Arial" w:cs="Arial"/>
                <w:sz w:val="24"/>
                <w:szCs w:val="24"/>
              </w:rPr>
              <w:t>sincerity and fidelity. Two benefits can be produced by instilling the sincerity in the business deals.</w:t>
            </w:r>
          </w:p>
          <w:p w:rsidR="00E47C7C" w:rsidRPr="001C47F8" w:rsidRDefault="00E47C7C" w:rsidP="001C47F8">
            <w:pPr>
              <w:autoSpaceDE w:val="0"/>
              <w:autoSpaceDN w:val="0"/>
              <w:adjustRightInd w:val="0"/>
              <w:spacing w:line="360" w:lineRule="auto"/>
              <w:jc w:val="both"/>
              <w:rPr>
                <w:rFonts w:ascii="Arial" w:hAnsi="Arial" w:cs="Arial"/>
                <w:sz w:val="24"/>
                <w:szCs w:val="24"/>
              </w:rPr>
            </w:pPr>
            <w:r w:rsidRPr="001C47F8">
              <w:rPr>
                <w:rFonts w:ascii="Arial" w:hAnsi="Arial" w:cs="Arial"/>
                <w:sz w:val="24"/>
                <w:szCs w:val="24"/>
              </w:rPr>
              <w:t>First, it helps to improve the workers’ efficiency of job implementa</w:t>
            </w:r>
            <w:r w:rsidR="00827973" w:rsidRPr="001C47F8">
              <w:rPr>
                <w:rFonts w:ascii="Arial" w:hAnsi="Arial" w:cs="Arial"/>
                <w:sz w:val="24"/>
                <w:szCs w:val="24"/>
              </w:rPr>
              <w:t xml:space="preserve">tion. Second, since the workers </w:t>
            </w:r>
            <w:r w:rsidRPr="001C47F8">
              <w:rPr>
                <w:rFonts w:ascii="Arial" w:hAnsi="Arial" w:cs="Arial"/>
                <w:sz w:val="24"/>
                <w:szCs w:val="24"/>
              </w:rPr>
              <w:t xml:space="preserve">are able to contribute to the high rate of productivity by speeding up </w:t>
            </w:r>
            <w:r w:rsidR="00827973" w:rsidRPr="001C47F8">
              <w:rPr>
                <w:rFonts w:ascii="Arial" w:hAnsi="Arial" w:cs="Arial"/>
                <w:sz w:val="24"/>
                <w:szCs w:val="24"/>
              </w:rPr>
              <w:t xml:space="preserve">the productions. In addition, </w:t>
            </w:r>
            <w:r w:rsidRPr="001C47F8">
              <w:rPr>
                <w:rFonts w:ascii="Arial" w:hAnsi="Arial" w:cs="Arial"/>
                <w:sz w:val="24"/>
                <w:szCs w:val="24"/>
              </w:rPr>
              <w:t>such ethical code also discourages manipulation or exploitation</w:t>
            </w:r>
            <w:r w:rsidR="00827973" w:rsidRPr="001C47F8">
              <w:rPr>
                <w:rFonts w:ascii="Arial" w:hAnsi="Arial" w:cs="Arial"/>
                <w:sz w:val="24"/>
                <w:szCs w:val="24"/>
              </w:rPr>
              <w:t xml:space="preserve"> of others for personal reasons </w:t>
            </w:r>
            <w:r w:rsidRPr="001C47F8">
              <w:rPr>
                <w:rFonts w:ascii="Arial" w:hAnsi="Arial" w:cs="Arial"/>
                <w:sz w:val="24"/>
                <w:szCs w:val="24"/>
              </w:rPr>
              <w:t>(Ahmad, 1991, McClaren, 2012). For that reason, a sincere SME</w:t>
            </w:r>
            <w:r w:rsidR="00827973" w:rsidRPr="001C47F8">
              <w:rPr>
                <w:rFonts w:ascii="Arial" w:hAnsi="Arial" w:cs="Arial"/>
                <w:sz w:val="24"/>
                <w:szCs w:val="24"/>
              </w:rPr>
              <w:t xml:space="preserve"> businessman is not expected to </w:t>
            </w:r>
            <w:r w:rsidRPr="001C47F8">
              <w:rPr>
                <w:rFonts w:ascii="Arial" w:hAnsi="Arial" w:cs="Arial"/>
                <w:sz w:val="24"/>
                <w:szCs w:val="24"/>
              </w:rPr>
              <w:t>deceive, harm and take advantage of others intentionally.</w:t>
            </w:r>
          </w:p>
          <w:p w:rsidR="00E47C7C" w:rsidRPr="000F6DC0" w:rsidRDefault="00E47C7C" w:rsidP="000F6DC0">
            <w:pPr>
              <w:autoSpaceDE w:val="0"/>
              <w:autoSpaceDN w:val="0"/>
              <w:adjustRightInd w:val="0"/>
              <w:spacing w:line="360" w:lineRule="auto"/>
              <w:jc w:val="both"/>
              <w:rPr>
                <w:rFonts w:ascii="Arial" w:hAnsi="Arial" w:cs="Arial"/>
                <w:sz w:val="24"/>
                <w:szCs w:val="24"/>
              </w:rPr>
            </w:pPr>
            <w:r w:rsidRPr="000F6DC0">
              <w:rPr>
                <w:rFonts w:ascii="Arial" w:hAnsi="Arial" w:cs="Arial"/>
                <w:sz w:val="24"/>
                <w:szCs w:val="24"/>
                <w:u w:val="single"/>
              </w:rPr>
              <w:t>Truthfulness</w:t>
            </w:r>
            <w:r w:rsidRPr="000F6DC0">
              <w:rPr>
                <w:rFonts w:ascii="Arial" w:hAnsi="Arial" w:cs="Arial"/>
                <w:sz w:val="24"/>
                <w:szCs w:val="24"/>
              </w:rPr>
              <w:t xml:space="preserve"> (Sidqun)</w:t>
            </w:r>
          </w:p>
          <w:p w:rsidR="00E47C7C" w:rsidRPr="000F6DC0" w:rsidRDefault="00E47C7C" w:rsidP="000F6DC0">
            <w:pPr>
              <w:autoSpaceDE w:val="0"/>
              <w:autoSpaceDN w:val="0"/>
              <w:adjustRightInd w:val="0"/>
              <w:spacing w:line="360" w:lineRule="auto"/>
              <w:jc w:val="both"/>
              <w:rPr>
                <w:rFonts w:ascii="Arial" w:hAnsi="Arial" w:cs="Arial"/>
                <w:sz w:val="24"/>
                <w:szCs w:val="24"/>
              </w:rPr>
            </w:pPr>
            <w:r w:rsidRPr="000F6DC0">
              <w:rPr>
                <w:rFonts w:ascii="Arial" w:hAnsi="Arial" w:cs="Arial"/>
                <w:sz w:val="24"/>
                <w:szCs w:val="24"/>
              </w:rPr>
              <w:t>Truthfulness is</w:t>
            </w:r>
            <w:r w:rsidR="000F6DC0" w:rsidRPr="000F6DC0">
              <w:rPr>
                <w:rFonts w:ascii="Arial" w:hAnsi="Arial" w:cs="Arial"/>
                <w:sz w:val="24"/>
                <w:szCs w:val="24"/>
              </w:rPr>
              <w:t xml:space="preserve"> a basic ethical value of Islam</w:t>
            </w:r>
            <w:r w:rsidR="00827973" w:rsidRPr="000F6DC0">
              <w:rPr>
                <w:rFonts w:ascii="Arial" w:hAnsi="Arial" w:cs="Arial"/>
                <w:sz w:val="24"/>
                <w:szCs w:val="24"/>
              </w:rPr>
              <w:t xml:space="preserve">. Allah speaks </w:t>
            </w:r>
            <w:r w:rsidRPr="000F6DC0">
              <w:rPr>
                <w:rFonts w:ascii="Arial" w:hAnsi="Arial" w:cs="Arial"/>
                <w:sz w:val="24"/>
                <w:szCs w:val="24"/>
              </w:rPr>
              <w:t>truth, and commands all Muslims to be straight forward and truthful in their dealings and utterances.</w:t>
            </w:r>
            <w:r w:rsidR="000F6DC0">
              <w:rPr>
                <w:rFonts w:ascii="Arial" w:hAnsi="Arial" w:cs="Arial"/>
                <w:sz w:val="24"/>
                <w:szCs w:val="24"/>
              </w:rPr>
              <w:t xml:space="preserve"> </w:t>
            </w:r>
            <w:r w:rsidRPr="000F6DC0">
              <w:rPr>
                <w:rFonts w:ascii="Arial" w:hAnsi="Arial" w:cs="Arial"/>
                <w:sz w:val="24"/>
                <w:szCs w:val="24"/>
              </w:rPr>
              <w:t>Allah says:</w:t>
            </w:r>
            <w:r w:rsidR="000F6DC0">
              <w:rPr>
                <w:rFonts w:ascii="Arial" w:hAnsi="Arial" w:cs="Arial"/>
                <w:sz w:val="24"/>
                <w:szCs w:val="24"/>
              </w:rPr>
              <w:t xml:space="preserve"> </w:t>
            </w:r>
            <w:r w:rsidRPr="000F6DC0">
              <w:rPr>
                <w:rFonts w:ascii="Arial" w:hAnsi="Arial" w:cs="Arial"/>
                <w:sz w:val="24"/>
                <w:szCs w:val="24"/>
              </w:rPr>
              <w:t>“Oh believers! Fear Allah, and say the right thing.” (33:70).</w:t>
            </w:r>
          </w:p>
          <w:p w:rsidR="00E47C7C" w:rsidRPr="000F6DC0" w:rsidRDefault="00E47C7C" w:rsidP="000F6DC0">
            <w:pPr>
              <w:autoSpaceDE w:val="0"/>
              <w:autoSpaceDN w:val="0"/>
              <w:adjustRightInd w:val="0"/>
              <w:spacing w:line="360" w:lineRule="auto"/>
              <w:jc w:val="both"/>
              <w:rPr>
                <w:rFonts w:ascii="Arial" w:hAnsi="Arial" w:cs="Arial"/>
                <w:sz w:val="24"/>
                <w:szCs w:val="24"/>
              </w:rPr>
            </w:pPr>
            <w:r w:rsidRPr="000F6DC0">
              <w:rPr>
                <w:rFonts w:ascii="Arial" w:hAnsi="Arial" w:cs="Arial"/>
                <w:sz w:val="24"/>
                <w:szCs w:val="24"/>
              </w:rPr>
              <w:t>Islam strongly condemns falsehood and deceit in any form (Ahmad, 1991). Truthfulness is</w:t>
            </w:r>
            <w:r w:rsidR="000F6DC0">
              <w:rPr>
                <w:rFonts w:ascii="Arial" w:hAnsi="Arial" w:cs="Arial"/>
                <w:sz w:val="24"/>
                <w:szCs w:val="24"/>
              </w:rPr>
              <w:t xml:space="preserve"> </w:t>
            </w:r>
            <w:r w:rsidRPr="000F6DC0">
              <w:rPr>
                <w:rFonts w:ascii="Arial" w:hAnsi="Arial" w:cs="Arial"/>
                <w:sz w:val="24"/>
                <w:szCs w:val="24"/>
              </w:rPr>
              <w:t>repeatedly mentioned in both the Qur’an and Hadith which the following examples illustrate:</w:t>
            </w:r>
          </w:p>
          <w:p w:rsidR="00E47C7C" w:rsidRPr="000F6DC0" w:rsidRDefault="000F6DC0" w:rsidP="000F6DC0">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In the Qur’an: </w:t>
            </w:r>
            <w:r w:rsidR="00E47C7C" w:rsidRPr="000F6DC0">
              <w:rPr>
                <w:rFonts w:ascii="Arial" w:hAnsi="Arial" w:cs="Arial"/>
                <w:sz w:val="24"/>
                <w:szCs w:val="24"/>
              </w:rPr>
              <w:t xml:space="preserve">“That Allah may reward the true men for their truth, </w:t>
            </w:r>
            <w:r w:rsidR="00827973" w:rsidRPr="000F6DC0">
              <w:rPr>
                <w:rFonts w:ascii="Arial" w:hAnsi="Arial" w:cs="Arial"/>
                <w:sz w:val="24"/>
                <w:szCs w:val="24"/>
              </w:rPr>
              <w:t xml:space="preserve">and punish the hypocrites if He </w:t>
            </w:r>
            <w:r w:rsidR="00E47C7C" w:rsidRPr="000F6DC0">
              <w:rPr>
                <w:rFonts w:ascii="Arial" w:hAnsi="Arial" w:cs="Arial"/>
                <w:sz w:val="24"/>
                <w:szCs w:val="24"/>
              </w:rPr>
              <w:t>will, or relent towards them (if He will). Lo! Allah is forgiving, merciful.” (33:73).</w:t>
            </w:r>
          </w:p>
          <w:p w:rsidR="00E47C7C" w:rsidRPr="000F6DC0" w:rsidRDefault="00E47C7C" w:rsidP="000F6DC0">
            <w:pPr>
              <w:autoSpaceDE w:val="0"/>
              <w:autoSpaceDN w:val="0"/>
              <w:adjustRightInd w:val="0"/>
              <w:spacing w:line="360" w:lineRule="auto"/>
              <w:jc w:val="both"/>
              <w:rPr>
                <w:rFonts w:ascii="Arial" w:hAnsi="Arial" w:cs="Arial"/>
                <w:sz w:val="24"/>
                <w:szCs w:val="24"/>
              </w:rPr>
            </w:pPr>
            <w:r w:rsidRPr="000F6DC0">
              <w:rPr>
                <w:rFonts w:ascii="Arial" w:hAnsi="Arial" w:cs="Arial"/>
                <w:sz w:val="24"/>
                <w:szCs w:val="24"/>
              </w:rPr>
              <w:t>“O ye who believe! Fear Allah, and be with those who are truthful.” (9:19</w:t>
            </w:r>
            <w:r w:rsidR="000F6DC0" w:rsidRPr="000F6DC0">
              <w:rPr>
                <w:rFonts w:ascii="Arial" w:hAnsi="Arial" w:cs="Arial"/>
                <w:sz w:val="24"/>
                <w:szCs w:val="24"/>
              </w:rPr>
              <w:t>).</w:t>
            </w:r>
          </w:p>
          <w:p w:rsidR="00E47C7C" w:rsidRPr="000F6DC0" w:rsidRDefault="00E47C7C" w:rsidP="000F6DC0">
            <w:pPr>
              <w:autoSpaceDE w:val="0"/>
              <w:autoSpaceDN w:val="0"/>
              <w:adjustRightInd w:val="0"/>
              <w:spacing w:line="360" w:lineRule="auto"/>
              <w:jc w:val="both"/>
              <w:rPr>
                <w:rFonts w:ascii="Arial" w:hAnsi="Arial" w:cs="Arial"/>
                <w:sz w:val="24"/>
                <w:szCs w:val="24"/>
              </w:rPr>
            </w:pPr>
            <w:r w:rsidRPr="000F6DC0">
              <w:rPr>
                <w:rFonts w:ascii="Arial" w:hAnsi="Arial" w:cs="Arial"/>
                <w:sz w:val="24"/>
                <w:szCs w:val="24"/>
              </w:rPr>
              <w:t>Hadith as regards to truthfulness:</w:t>
            </w:r>
            <w:r w:rsidR="000F6DC0">
              <w:rPr>
                <w:rFonts w:ascii="Arial" w:hAnsi="Arial" w:cs="Arial"/>
                <w:sz w:val="24"/>
                <w:szCs w:val="24"/>
              </w:rPr>
              <w:t xml:space="preserve"> </w:t>
            </w:r>
            <w:r w:rsidRPr="000F6DC0">
              <w:rPr>
                <w:rFonts w:ascii="Arial" w:hAnsi="Arial" w:cs="Arial"/>
                <w:i/>
                <w:iCs/>
                <w:sz w:val="24"/>
                <w:szCs w:val="24"/>
              </w:rPr>
              <w:t>The Prophet (p.b.u.h) was asked: “Can the believer be frugal in his Spending?”</w:t>
            </w:r>
            <w:r w:rsidR="00827973" w:rsidRPr="000F6DC0">
              <w:rPr>
                <w:rFonts w:ascii="Arial" w:hAnsi="Arial" w:cs="Arial"/>
                <w:i/>
                <w:iCs/>
                <w:sz w:val="24"/>
                <w:szCs w:val="24"/>
              </w:rPr>
              <w:t xml:space="preserve"> He </w:t>
            </w:r>
            <w:r w:rsidRPr="000F6DC0">
              <w:rPr>
                <w:rFonts w:ascii="Arial" w:hAnsi="Arial" w:cs="Arial"/>
                <w:i/>
                <w:iCs/>
                <w:sz w:val="24"/>
                <w:szCs w:val="24"/>
              </w:rPr>
              <w:t>said yes. “Can he be coward?” He said yes, “Can he be a liar?” He said, no.</w:t>
            </w:r>
          </w:p>
          <w:p w:rsidR="00E47C7C" w:rsidRPr="000F6DC0" w:rsidRDefault="00E47C7C" w:rsidP="000F6DC0">
            <w:pPr>
              <w:autoSpaceDE w:val="0"/>
              <w:autoSpaceDN w:val="0"/>
              <w:adjustRightInd w:val="0"/>
              <w:spacing w:line="360" w:lineRule="auto"/>
              <w:jc w:val="both"/>
              <w:rPr>
                <w:rFonts w:ascii="Arial" w:hAnsi="Arial" w:cs="Arial"/>
                <w:i/>
                <w:iCs/>
                <w:sz w:val="24"/>
                <w:szCs w:val="24"/>
              </w:rPr>
            </w:pPr>
            <w:r w:rsidRPr="000F6DC0">
              <w:rPr>
                <w:rFonts w:ascii="Arial" w:hAnsi="Arial" w:cs="Arial"/>
                <w:i/>
                <w:iCs/>
                <w:sz w:val="24"/>
                <w:szCs w:val="24"/>
              </w:rPr>
              <w:t>The Prophet (p.b.u.h) said: “He who has reinforced</w:t>
            </w:r>
            <w:r w:rsidR="00827973" w:rsidRPr="000F6DC0">
              <w:rPr>
                <w:rFonts w:ascii="Arial" w:hAnsi="Arial" w:cs="Arial"/>
                <w:i/>
                <w:iCs/>
                <w:sz w:val="24"/>
                <w:szCs w:val="24"/>
              </w:rPr>
              <w:t xml:space="preserve"> the truth with his tongue, his </w:t>
            </w:r>
            <w:r w:rsidRPr="000F6DC0">
              <w:rPr>
                <w:rFonts w:ascii="Arial" w:hAnsi="Arial" w:cs="Arial"/>
                <w:i/>
                <w:iCs/>
                <w:sz w:val="24"/>
                <w:szCs w:val="24"/>
              </w:rPr>
              <w:t>reward will continue growing until the day of Re</w:t>
            </w:r>
            <w:r w:rsidR="00827973" w:rsidRPr="000F6DC0">
              <w:rPr>
                <w:rFonts w:ascii="Arial" w:hAnsi="Arial" w:cs="Arial"/>
                <w:i/>
                <w:iCs/>
                <w:sz w:val="24"/>
                <w:szCs w:val="24"/>
              </w:rPr>
              <w:t xml:space="preserve">surrection where Allah will pay </w:t>
            </w:r>
            <w:r w:rsidRPr="000F6DC0">
              <w:rPr>
                <w:rFonts w:ascii="Arial" w:hAnsi="Arial" w:cs="Arial"/>
                <w:i/>
                <w:iCs/>
                <w:sz w:val="24"/>
                <w:szCs w:val="24"/>
              </w:rPr>
              <w:t>him his full reward.”</w:t>
            </w:r>
          </w:p>
          <w:p w:rsidR="00E47C7C" w:rsidRPr="000F6DC0" w:rsidRDefault="00E47C7C" w:rsidP="000F6DC0">
            <w:pPr>
              <w:autoSpaceDE w:val="0"/>
              <w:autoSpaceDN w:val="0"/>
              <w:adjustRightInd w:val="0"/>
              <w:spacing w:line="360" w:lineRule="auto"/>
              <w:jc w:val="both"/>
              <w:rPr>
                <w:rFonts w:ascii="Arial" w:hAnsi="Arial" w:cs="Arial"/>
                <w:sz w:val="24"/>
                <w:szCs w:val="24"/>
              </w:rPr>
            </w:pPr>
            <w:r w:rsidRPr="000F6DC0">
              <w:rPr>
                <w:rFonts w:ascii="Arial" w:hAnsi="Arial" w:cs="Arial"/>
                <w:sz w:val="24"/>
                <w:szCs w:val="24"/>
              </w:rPr>
              <w:t>This value has philosophical implications for the conduct of bu</w:t>
            </w:r>
            <w:r w:rsidR="00827973" w:rsidRPr="000F6DC0">
              <w:rPr>
                <w:rFonts w:ascii="Arial" w:hAnsi="Arial" w:cs="Arial"/>
                <w:sz w:val="24"/>
                <w:szCs w:val="24"/>
              </w:rPr>
              <w:t xml:space="preserve">siness. </w:t>
            </w:r>
            <w:r w:rsidR="000F6DC0" w:rsidRPr="000F6DC0">
              <w:rPr>
                <w:rFonts w:ascii="Arial" w:hAnsi="Arial" w:cs="Arial"/>
                <w:sz w:val="24"/>
                <w:szCs w:val="24"/>
              </w:rPr>
              <w:t>Managers</w:t>
            </w:r>
            <w:r w:rsidR="00827973" w:rsidRPr="000F6DC0">
              <w:rPr>
                <w:rFonts w:ascii="Arial" w:hAnsi="Arial" w:cs="Arial"/>
                <w:sz w:val="24"/>
                <w:szCs w:val="24"/>
              </w:rPr>
              <w:t xml:space="preserve"> have to be </w:t>
            </w:r>
            <w:r w:rsidRPr="000F6DC0">
              <w:rPr>
                <w:rFonts w:ascii="Arial" w:hAnsi="Arial" w:cs="Arial"/>
                <w:sz w:val="24"/>
                <w:szCs w:val="24"/>
              </w:rPr>
              <w:t xml:space="preserve">honest, truthful and clear-cut in all of his conducting a business. </w:t>
            </w:r>
            <w:r w:rsidR="00827973" w:rsidRPr="000F6DC0">
              <w:rPr>
                <w:rFonts w:ascii="Arial" w:hAnsi="Arial" w:cs="Arial"/>
                <w:sz w:val="24"/>
                <w:szCs w:val="24"/>
              </w:rPr>
              <w:t xml:space="preserve">There is no scope for cheating, </w:t>
            </w:r>
            <w:r w:rsidRPr="000F6DC0">
              <w:rPr>
                <w:rFonts w:ascii="Arial" w:hAnsi="Arial" w:cs="Arial"/>
                <w:sz w:val="24"/>
                <w:szCs w:val="24"/>
              </w:rPr>
              <w:t xml:space="preserve">swearing too much, speaking lies and false advertising in an </w:t>
            </w:r>
            <w:r w:rsidRPr="000F6DC0">
              <w:rPr>
                <w:rFonts w:ascii="Arial" w:hAnsi="Arial" w:cs="Arial"/>
                <w:sz w:val="24"/>
                <w:szCs w:val="24"/>
              </w:rPr>
              <w:lastRenderedPageBreak/>
              <w:t>Islamic</w:t>
            </w:r>
            <w:r w:rsidR="00827973" w:rsidRPr="000F6DC0">
              <w:rPr>
                <w:rFonts w:ascii="Arial" w:hAnsi="Arial" w:cs="Arial"/>
                <w:sz w:val="24"/>
                <w:szCs w:val="24"/>
              </w:rPr>
              <w:t xml:space="preserve"> framework of business. Once he </w:t>
            </w:r>
            <w:r w:rsidRPr="000F6DC0">
              <w:rPr>
                <w:rFonts w:ascii="Arial" w:hAnsi="Arial" w:cs="Arial"/>
                <w:sz w:val="24"/>
                <w:szCs w:val="24"/>
              </w:rPr>
              <w:t>chooses to become a Muslim, he must submit his will to Allah’s. He</w:t>
            </w:r>
            <w:r w:rsidR="00827973" w:rsidRPr="000F6DC0">
              <w:rPr>
                <w:rFonts w:ascii="Arial" w:hAnsi="Arial" w:cs="Arial"/>
                <w:sz w:val="24"/>
                <w:szCs w:val="24"/>
              </w:rPr>
              <w:t xml:space="preserve"> joins to the collective of the </w:t>
            </w:r>
            <w:r w:rsidRPr="000F6DC0">
              <w:rPr>
                <w:rFonts w:ascii="Arial" w:hAnsi="Arial" w:cs="Arial"/>
                <w:sz w:val="24"/>
                <w:szCs w:val="24"/>
              </w:rPr>
              <w:t xml:space="preserve">Ummah, and assumes his rightful position as Allah’s trustee on earth. </w:t>
            </w:r>
          </w:p>
          <w:p w:rsidR="00E47C7C" w:rsidRPr="00827973" w:rsidRDefault="00E47C7C" w:rsidP="006D5C03">
            <w:pPr>
              <w:autoSpaceDE w:val="0"/>
              <w:autoSpaceDN w:val="0"/>
              <w:adjustRightInd w:val="0"/>
              <w:jc w:val="both"/>
              <w:rPr>
                <w:rFonts w:ascii="Times New Roman" w:hAnsi="Times New Roman" w:cs="Times New Roman"/>
                <w:b/>
                <w:i/>
                <w:iCs/>
                <w:sz w:val="24"/>
                <w:szCs w:val="24"/>
                <w:u w:val="single"/>
              </w:rPr>
            </w:pPr>
            <w:r w:rsidRPr="0000705A">
              <w:rPr>
                <w:rFonts w:ascii="Arial" w:hAnsi="Arial" w:cs="Arial"/>
                <w:sz w:val="24"/>
                <w:szCs w:val="24"/>
                <w:u w:val="single"/>
              </w:rPr>
              <w:t>Benevolence</w:t>
            </w:r>
            <w:r w:rsidRPr="0000705A">
              <w:rPr>
                <w:rFonts w:ascii="Arial" w:hAnsi="Arial" w:cs="Arial"/>
                <w:sz w:val="24"/>
                <w:szCs w:val="24"/>
              </w:rPr>
              <w:t xml:space="preserve"> (Ihsan</w:t>
            </w:r>
            <w:r w:rsidRPr="00827973">
              <w:rPr>
                <w:rFonts w:ascii="Times New Roman" w:hAnsi="Times New Roman" w:cs="Times New Roman"/>
                <w:b/>
                <w:i/>
                <w:iCs/>
                <w:sz w:val="24"/>
                <w:szCs w:val="24"/>
                <w:u w:val="single"/>
              </w:rPr>
              <w:t>)</w:t>
            </w:r>
          </w:p>
          <w:p w:rsidR="00E47C7C" w:rsidRPr="004E5595" w:rsidRDefault="00E47C7C" w:rsidP="004E5595">
            <w:pPr>
              <w:autoSpaceDE w:val="0"/>
              <w:autoSpaceDN w:val="0"/>
              <w:adjustRightInd w:val="0"/>
              <w:spacing w:line="360" w:lineRule="auto"/>
              <w:jc w:val="both"/>
              <w:rPr>
                <w:rFonts w:ascii="Arial" w:hAnsi="Arial" w:cs="Arial"/>
                <w:sz w:val="24"/>
                <w:szCs w:val="24"/>
              </w:rPr>
            </w:pPr>
            <w:r w:rsidRPr="004E5595">
              <w:rPr>
                <w:rFonts w:ascii="Arial" w:hAnsi="Arial" w:cs="Arial"/>
                <w:sz w:val="24"/>
                <w:szCs w:val="24"/>
              </w:rPr>
              <w:t>As far as kindness is concerned, benevolence to others is defined a</w:t>
            </w:r>
            <w:r w:rsidR="00827973" w:rsidRPr="004E5595">
              <w:rPr>
                <w:rFonts w:ascii="Arial" w:hAnsi="Arial" w:cs="Arial"/>
                <w:sz w:val="24"/>
                <w:szCs w:val="24"/>
              </w:rPr>
              <w:t xml:space="preserve">s an act which benefits persons </w:t>
            </w:r>
            <w:r w:rsidRPr="004E5595">
              <w:rPr>
                <w:rFonts w:ascii="Arial" w:hAnsi="Arial" w:cs="Arial"/>
                <w:sz w:val="24"/>
                <w:szCs w:val="24"/>
              </w:rPr>
              <w:t>other than those from whom the act proceeds without any obli</w:t>
            </w:r>
            <w:r w:rsidR="00827973" w:rsidRPr="004E5595">
              <w:rPr>
                <w:rFonts w:ascii="Arial" w:hAnsi="Arial" w:cs="Arial"/>
                <w:sz w:val="24"/>
                <w:szCs w:val="24"/>
              </w:rPr>
              <w:t xml:space="preserve">gation. It also means fineness, </w:t>
            </w:r>
            <w:r w:rsidRPr="004E5595">
              <w:rPr>
                <w:rFonts w:ascii="Arial" w:hAnsi="Arial" w:cs="Arial"/>
                <w:sz w:val="24"/>
                <w:szCs w:val="24"/>
              </w:rPr>
              <w:t>proficiency or magnanimity in dealing with others. Along with the con</w:t>
            </w:r>
            <w:r w:rsidR="00606782" w:rsidRPr="004E5595">
              <w:rPr>
                <w:rFonts w:ascii="Arial" w:hAnsi="Arial" w:cs="Arial"/>
                <w:sz w:val="24"/>
                <w:szCs w:val="24"/>
              </w:rPr>
              <w:t xml:space="preserve">cept of justice, the concept of </w:t>
            </w:r>
            <w:r w:rsidRPr="004E5595">
              <w:rPr>
                <w:rFonts w:ascii="Arial" w:hAnsi="Arial" w:cs="Arial"/>
                <w:sz w:val="24"/>
                <w:szCs w:val="24"/>
              </w:rPr>
              <w:t>benevolence is also frequently repeated in the Qur’an and the Hadith. Allah says:</w:t>
            </w:r>
          </w:p>
          <w:p w:rsidR="00E47C7C" w:rsidRPr="004E5595" w:rsidRDefault="00E47C7C" w:rsidP="004E5595">
            <w:pPr>
              <w:autoSpaceDE w:val="0"/>
              <w:autoSpaceDN w:val="0"/>
              <w:adjustRightInd w:val="0"/>
              <w:spacing w:line="360" w:lineRule="auto"/>
              <w:jc w:val="both"/>
              <w:rPr>
                <w:rFonts w:ascii="Arial" w:hAnsi="Arial" w:cs="Arial"/>
                <w:i/>
                <w:iCs/>
                <w:sz w:val="24"/>
                <w:szCs w:val="24"/>
              </w:rPr>
            </w:pPr>
            <w:r w:rsidRPr="004E5595">
              <w:rPr>
                <w:rFonts w:ascii="Arial" w:hAnsi="Arial" w:cs="Arial"/>
                <w:i/>
                <w:iCs/>
                <w:sz w:val="24"/>
                <w:szCs w:val="24"/>
              </w:rPr>
              <w:t xml:space="preserve">“Spend your wealth for the cause of God, and be not </w:t>
            </w:r>
            <w:r w:rsidR="00606782" w:rsidRPr="004E5595">
              <w:rPr>
                <w:rFonts w:ascii="Arial" w:hAnsi="Arial" w:cs="Arial"/>
                <w:i/>
                <w:iCs/>
                <w:sz w:val="24"/>
                <w:szCs w:val="24"/>
              </w:rPr>
              <w:t xml:space="preserve">cast by your own hands to ruin; </w:t>
            </w:r>
            <w:r w:rsidRPr="004E5595">
              <w:rPr>
                <w:rFonts w:ascii="Arial" w:hAnsi="Arial" w:cs="Arial"/>
                <w:i/>
                <w:iCs/>
                <w:sz w:val="24"/>
                <w:szCs w:val="24"/>
              </w:rPr>
              <w:t>and do good. Lo! God loves those who behave with ihsan.” (2:195).</w:t>
            </w:r>
          </w:p>
          <w:p w:rsidR="00E47C7C" w:rsidRPr="004E5595" w:rsidRDefault="00E47C7C" w:rsidP="004E5595">
            <w:pPr>
              <w:autoSpaceDE w:val="0"/>
              <w:autoSpaceDN w:val="0"/>
              <w:adjustRightInd w:val="0"/>
              <w:spacing w:line="360" w:lineRule="auto"/>
              <w:jc w:val="both"/>
              <w:rPr>
                <w:rFonts w:ascii="Arial" w:hAnsi="Arial" w:cs="Arial"/>
                <w:i/>
                <w:iCs/>
                <w:sz w:val="24"/>
                <w:szCs w:val="24"/>
              </w:rPr>
            </w:pPr>
            <w:r w:rsidRPr="004E5595">
              <w:rPr>
                <w:rFonts w:ascii="Arial" w:hAnsi="Arial" w:cs="Arial"/>
                <w:i/>
                <w:iCs/>
                <w:sz w:val="24"/>
                <w:szCs w:val="24"/>
              </w:rPr>
              <w:t>“Those who spend in ease and adversity, th</w:t>
            </w:r>
            <w:r w:rsidR="00606782" w:rsidRPr="004E5595">
              <w:rPr>
                <w:rFonts w:ascii="Arial" w:hAnsi="Arial" w:cs="Arial"/>
                <w:i/>
                <w:iCs/>
                <w:sz w:val="24"/>
                <w:szCs w:val="24"/>
              </w:rPr>
              <w:t xml:space="preserve">ose who control their wrath and </w:t>
            </w:r>
            <w:r w:rsidRPr="004E5595">
              <w:rPr>
                <w:rFonts w:ascii="Arial" w:hAnsi="Arial" w:cs="Arial"/>
                <w:i/>
                <w:iCs/>
                <w:sz w:val="24"/>
                <w:szCs w:val="24"/>
              </w:rPr>
              <w:t>are forgiving toward mankind; God loves such doers of ihsan.” (3:134).</w:t>
            </w:r>
          </w:p>
          <w:p w:rsidR="00E47C7C" w:rsidRPr="004E5595" w:rsidRDefault="00E47C7C" w:rsidP="004E5595">
            <w:pPr>
              <w:autoSpaceDE w:val="0"/>
              <w:autoSpaceDN w:val="0"/>
              <w:adjustRightInd w:val="0"/>
              <w:spacing w:line="360" w:lineRule="auto"/>
              <w:jc w:val="both"/>
              <w:rPr>
                <w:rFonts w:ascii="Arial" w:hAnsi="Arial" w:cs="Arial"/>
                <w:sz w:val="24"/>
                <w:szCs w:val="24"/>
              </w:rPr>
            </w:pPr>
            <w:r w:rsidRPr="004E5595">
              <w:rPr>
                <w:rFonts w:ascii="Arial" w:hAnsi="Arial" w:cs="Arial"/>
                <w:sz w:val="24"/>
                <w:szCs w:val="24"/>
              </w:rPr>
              <w:t>The Prophet (p.b.u.h) is reported to have said:</w:t>
            </w:r>
          </w:p>
          <w:p w:rsidR="00E47C7C" w:rsidRPr="004E5595" w:rsidRDefault="00E47C7C" w:rsidP="004E5595">
            <w:pPr>
              <w:autoSpaceDE w:val="0"/>
              <w:autoSpaceDN w:val="0"/>
              <w:adjustRightInd w:val="0"/>
              <w:spacing w:line="360" w:lineRule="auto"/>
              <w:jc w:val="both"/>
              <w:rPr>
                <w:rFonts w:ascii="Arial" w:hAnsi="Arial" w:cs="Arial"/>
                <w:i/>
                <w:iCs/>
                <w:sz w:val="24"/>
                <w:szCs w:val="24"/>
              </w:rPr>
            </w:pPr>
            <w:r w:rsidRPr="004E5595">
              <w:rPr>
                <w:rFonts w:ascii="Arial" w:hAnsi="Arial" w:cs="Arial"/>
                <w:i/>
                <w:iCs/>
                <w:sz w:val="24"/>
                <w:szCs w:val="24"/>
              </w:rPr>
              <w:t>“The inmates of Paradise are three types: one who w</w:t>
            </w:r>
            <w:r w:rsidR="00606782" w:rsidRPr="004E5595">
              <w:rPr>
                <w:rFonts w:ascii="Arial" w:hAnsi="Arial" w:cs="Arial"/>
                <w:i/>
                <w:iCs/>
                <w:sz w:val="24"/>
                <w:szCs w:val="24"/>
              </w:rPr>
              <w:t xml:space="preserve">ields authority and is just and </w:t>
            </w:r>
            <w:r w:rsidRPr="004E5595">
              <w:rPr>
                <w:rFonts w:ascii="Arial" w:hAnsi="Arial" w:cs="Arial"/>
                <w:i/>
                <w:iCs/>
                <w:sz w:val="24"/>
                <w:szCs w:val="24"/>
              </w:rPr>
              <w:t xml:space="preserve">fair; one who is truthful and has been endowed with </w:t>
            </w:r>
            <w:r w:rsidR="00606782" w:rsidRPr="004E5595">
              <w:rPr>
                <w:rFonts w:ascii="Arial" w:hAnsi="Arial" w:cs="Arial"/>
                <w:i/>
                <w:iCs/>
                <w:sz w:val="24"/>
                <w:szCs w:val="24"/>
              </w:rPr>
              <w:t xml:space="preserve">power to do good deeds; and the </w:t>
            </w:r>
            <w:r w:rsidRPr="004E5595">
              <w:rPr>
                <w:rFonts w:ascii="Arial" w:hAnsi="Arial" w:cs="Arial"/>
                <w:i/>
                <w:iCs/>
                <w:sz w:val="24"/>
                <w:szCs w:val="24"/>
              </w:rPr>
              <w:t>person who is merciful and kind-hearted towards h</w:t>
            </w:r>
            <w:r w:rsidR="00606782" w:rsidRPr="004E5595">
              <w:rPr>
                <w:rFonts w:ascii="Arial" w:hAnsi="Arial" w:cs="Arial"/>
                <w:i/>
                <w:iCs/>
                <w:sz w:val="24"/>
                <w:szCs w:val="24"/>
              </w:rPr>
              <w:t xml:space="preserve">is relatives and to every pious </w:t>
            </w:r>
            <w:r w:rsidRPr="004E5595">
              <w:rPr>
                <w:rFonts w:ascii="Arial" w:hAnsi="Arial" w:cs="Arial"/>
                <w:i/>
                <w:iCs/>
                <w:sz w:val="24"/>
                <w:szCs w:val="24"/>
              </w:rPr>
              <w:t>Muslim, and who does not stretch out his hand in sp</w:t>
            </w:r>
            <w:r w:rsidR="00606782" w:rsidRPr="004E5595">
              <w:rPr>
                <w:rFonts w:ascii="Arial" w:hAnsi="Arial" w:cs="Arial"/>
                <w:i/>
                <w:iCs/>
                <w:sz w:val="24"/>
                <w:szCs w:val="24"/>
              </w:rPr>
              <w:t xml:space="preserve">ite of having a large family to </w:t>
            </w:r>
            <w:r w:rsidRPr="004E5595">
              <w:rPr>
                <w:rFonts w:ascii="Arial" w:hAnsi="Arial" w:cs="Arial"/>
                <w:i/>
                <w:iCs/>
                <w:sz w:val="24"/>
                <w:szCs w:val="24"/>
              </w:rPr>
              <w:t>support.” (Sahih Muslim)</w:t>
            </w:r>
          </w:p>
          <w:p w:rsidR="00E47C7C" w:rsidRPr="004E5595" w:rsidRDefault="00E47C7C" w:rsidP="004E5595">
            <w:pPr>
              <w:autoSpaceDE w:val="0"/>
              <w:autoSpaceDN w:val="0"/>
              <w:adjustRightInd w:val="0"/>
              <w:spacing w:line="360" w:lineRule="auto"/>
              <w:jc w:val="both"/>
              <w:rPr>
                <w:rFonts w:ascii="Arial" w:hAnsi="Arial" w:cs="Arial"/>
                <w:sz w:val="24"/>
                <w:szCs w:val="24"/>
              </w:rPr>
            </w:pPr>
            <w:r w:rsidRPr="004E5595">
              <w:rPr>
                <w:rFonts w:ascii="Arial" w:hAnsi="Arial" w:cs="Arial"/>
                <w:sz w:val="24"/>
                <w:szCs w:val="24"/>
              </w:rPr>
              <w:t>The absence of justice in all of the business dealings with SME’</w:t>
            </w:r>
            <w:r w:rsidR="00606782" w:rsidRPr="004E5595">
              <w:rPr>
                <w:rFonts w:ascii="Arial" w:hAnsi="Arial" w:cs="Arial"/>
                <w:sz w:val="24"/>
                <w:szCs w:val="24"/>
              </w:rPr>
              <w:t xml:space="preserve">s companies inflicts harm and </w:t>
            </w:r>
            <w:r w:rsidRPr="004E5595">
              <w:rPr>
                <w:rFonts w:ascii="Arial" w:hAnsi="Arial" w:cs="Arial"/>
                <w:sz w:val="24"/>
                <w:szCs w:val="24"/>
              </w:rPr>
              <w:t>disturbs peace and harmony, but the absence of benevolence does</w:t>
            </w:r>
            <w:r w:rsidR="00606782" w:rsidRPr="004E5595">
              <w:rPr>
                <w:rFonts w:ascii="Arial" w:hAnsi="Arial" w:cs="Arial"/>
                <w:sz w:val="24"/>
                <w:szCs w:val="24"/>
              </w:rPr>
              <w:t xml:space="preserve"> not harm anybody. It implies a </w:t>
            </w:r>
            <w:r w:rsidRPr="004E5595">
              <w:rPr>
                <w:rFonts w:ascii="Arial" w:hAnsi="Arial" w:cs="Arial"/>
                <w:sz w:val="24"/>
                <w:szCs w:val="24"/>
              </w:rPr>
              <w:t>more liberal treatment than what justice requires (Hasanuzzam</w:t>
            </w:r>
            <w:r w:rsidR="00606782" w:rsidRPr="004E5595">
              <w:rPr>
                <w:rFonts w:ascii="Arial" w:hAnsi="Arial" w:cs="Arial"/>
                <w:sz w:val="24"/>
                <w:szCs w:val="24"/>
              </w:rPr>
              <w:t xml:space="preserve">an, 2003). Besides justice, the </w:t>
            </w:r>
            <w:r w:rsidRPr="004E5595">
              <w:rPr>
                <w:rFonts w:ascii="Arial" w:hAnsi="Arial" w:cs="Arial"/>
                <w:sz w:val="24"/>
                <w:szCs w:val="24"/>
              </w:rPr>
              <w:t>relationship between SMEs’ managers and workers should be on the bas</w:t>
            </w:r>
            <w:r w:rsidR="00606782" w:rsidRPr="004E5595">
              <w:rPr>
                <w:rFonts w:ascii="Arial" w:hAnsi="Arial" w:cs="Arial"/>
                <w:sz w:val="24"/>
                <w:szCs w:val="24"/>
              </w:rPr>
              <w:t xml:space="preserve">is of benevolence. Allah says </w:t>
            </w:r>
            <w:r w:rsidRPr="004E5595">
              <w:rPr>
                <w:rFonts w:ascii="Arial" w:hAnsi="Arial" w:cs="Arial"/>
                <w:sz w:val="24"/>
                <w:szCs w:val="24"/>
              </w:rPr>
              <w:t>in the Quran:</w:t>
            </w:r>
          </w:p>
          <w:p w:rsidR="00E47C7C" w:rsidRPr="004E5595" w:rsidRDefault="00E47C7C" w:rsidP="004E5595">
            <w:pPr>
              <w:autoSpaceDE w:val="0"/>
              <w:autoSpaceDN w:val="0"/>
              <w:adjustRightInd w:val="0"/>
              <w:spacing w:line="360" w:lineRule="auto"/>
              <w:jc w:val="both"/>
              <w:rPr>
                <w:rFonts w:ascii="Arial" w:hAnsi="Arial" w:cs="Arial"/>
                <w:i/>
                <w:iCs/>
                <w:sz w:val="24"/>
                <w:szCs w:val="24"/>
              </w:rPr>
            </w:pPr>
            <w:r w:rsidRPr="004E5595">
              <w:rPr>
                <w:rFonts w:ascii="Arial" w:hAnsi="Arial" w:cs="Arial"/>
                <w:i/>
                <w:iCs/>
                <w:sz w:val="24"/>
                <w:szCs w:val="24"/>
              </w:rPr>
              <w:t>“Lo! God enjoins ‘adl and ihsan, and giving to</w:t>
            </w:r>
            <w:r w:rsidR="00606782" w:rsidRPr="004E5595">
              <w:rPr>
                <w:rFonts w:ascii="Arial" w:hAnsi="Arial" w:cs="Arial"/>
                <w:i/>
                <w:iCs/>
                <w:sz w:val="24"/>
                <w:szCs w:val="24"/>
              </w:rPr>
              <w:t xml:space="preserve"> kinsfolk, and forbids lewdness </w:t>
            </w:r>
            <w:r w:rsidRPr="004E5595">
              <w:rPr>
                <w:rFonts w:ascii="Arial" w:hAnsi="Arial" w:cs="Arial"/>
                <w:i/>
                <w:iCs/>
                <w:sz w:val="24"/>
                <w:szCs w:val="24"/>
              </w:rPr>
              <w:t>and abomination…” (16:90).</w:t>
            </w:r>
          </w:p>
          <w:p w:rsidR="00E47C7C" w:rsidRPr="004E5595" w:rsidRDefault="00E47C7C" w:rsidP="004E5595">
            <w:pPr>
              <w:autoSpaceDE w:val="0"/>
              <w:autoSpaceDN w:val="0"/>
              <w:adjustRightInd w:val="0"/>
              <w:spacing w:line="360" w:lineRule="auto"/>
              <w:jc w:val="both"/>
              <w:rPr>
                <w:rFonts w:ascii="Arial" w:hAnsi="Arial" w:cs="Arial"/>
                <w:sz w:val="24"/>
                <w:szCs w:val="24"/>
              </w:rPr>
            </w:pPr>
            <w:r w:rsidRPr="004E5595">
              <w:rPr>
                <w:rFonts w:ascii="Arial" w:hAnsi="Arial" w:cs="Arial"/>
                <w:sz w:val="24"/>
                <w:szCs w:val="24"/>
              </w:rPr>
              <w:t>SMEs’ managers are encouraged to offer fringe benefit packages, although certain employee</w:t>
            </w:r>
            <w:r w:rsidR="00606782" w:rsidRPr="004E5595">
              <w:rPr>
                <w:rFonts w:ascii="Arial" w:hAnsi="Arial" w:cs="Arial"/>
                <w:sz w:val="24"/>
                <w:szCs w:val="24"/>
              </w:rPr>
              <w:t xml:space="preserve"> </w:t>
            </w:r>
            <w:r w:rsidRPr="004E5595">
              <w:rPr>
                <w:rFonts w:ascii="Arial" w:hAnsi="Arial" w:cs="Arial"/>
                <w:sz w:val="24"/>
                <w:szCs w:val="24"/>
              </w:rPr>
              <w:t>paybacks are not stipulated in the contract. The practi</w:t>
            </w:r>
            <w:r w:rsidR="00606782" w:rsidRPr="004E5595">
              <w:rPr>
                <w:rFonts w:ascii="Arial" w:hAnsi="Arial" w:cs="Arial"/>
                <w:sz w:val="24"/>
                <w:szCs w:val="24"/>
              </w:rPr>
              <w:t xml:space="preserve">ces of offering child education </w:t>
            </w:r>
            <w:r w:rsidRPr="004E5595">
              <w:rPr>
                <w:rFonts w:ascii="Arial" w:hAnsi="Arial" w:cs="Arial"/>
                <w:sz w:val="24"/>
                <w:szCs w:val="24"/>
              </w:rPr>
              <w:t>sponsorship, family assistance programs, human developme</w:t>
            </w:r>
            <w:r w:rsidR="00606782" w:rsidRPr="004E5595">
              <w:rPr>
                <w:rFonts w:ascii="Arial" w:hAnsi="Arial" w:cs="Arial"/>
                <w:sz w:val="24"/>
                <w:szCs w:val="24"/>
              </w:rPr>
              <w:t xml:space="preserve">nt courses and paid holidays or </w:t>
            </w:r>
            <w:r w:rsidRPr="004E5595">
              <w:rPr>
                <w:rFonts w:ascii="Arial" w:hAnsi="Arial" w:cs="Arial"/>
                <w:sz w:val="24"/>
                <w:szCs w:val="24"/>
              </w:rPr>
              <w:t>vacations by some companies today provides good examples. It a</w:t>
            </w:r>
            <w:r w:rsidR="00606782" w:rsidRPr="004E5595">
              <w:rPr>
                <w:rFonts w:ascii="Arial" w:hAnsi="Arial" w:cs="Arial"/>
                <w:sz w:val="24"/>
                <w:szCs w:val="24"/>
              </w:rPr>
              <w:t xml:space="preserve">ppears that, benevolence is the </w:t>
            </w:r>
            <w:r w:rsidRPr="004E5595">
              <w:rPr>
                <w:rFonts w:ascii="Arial" w:hAnsi="Arial" w:cs="Arial"/>
                <w:sz w:val="24"/>
                <w:szCs w:val="24"/>
              </w:rPr>
              <w:t>essential elements to establish a corporate culture that emph</w:t>
            </w:r>
            <w:r w:rsidR="00606782" w:rsidRPr="004E5595">
              <w:rPr>
                <w:rFonts w:ascii="Arial" w:hAnsi="Arial" w:cs="Arial"/>
                <w:sz w:val="24"/>
                <w:szCs w:val="24"/>
              </w:rPr>
              <w:t xml:space="preserve">asize on achieving physical and </w:t>
            </w:r>
            <w:r w:rsidRPr="004E5595">
              <w:rPr>
                <w:rFonts w:ascii="Arial" w:hAnsi="Arial" w:cs="Arial"/>
                <w:sz w:val="24"/>
                <w:szCs w:val="24"/>
              </w:rPr>
              <w:t>spiritual need for employees (Shaharuddin, 2005).</w:t>
            </w:r>
          </w:p>
          <w:p w:rsidR="00606782" w:rsidRPr="00606782" w:rsidRDefault="00606782" w:rsidP="00606782">
            <w:pPr>
              <w:autoSpaceDE w:val="0"/>
              <w:autoSpaceDN w:val="0"/>
              <w:adjustRightInd w:val="0"/>
              <w:jc w:val="both"/>
              <w:rPr>
                <w:rFonts w:ascii="Times New Roman" w:hAnsi="Times New Roman" w:cs="Times New Roman"/>
                <w:sz w:val="24"/>
                <w:szCs w:val="24"/>
              </w:rPr>
            </w:pPr>
          </w:p>
          <w:p w:rsidR="007B2DAC" w:rsidRDefault="008021F4" w:rsidP="001E46BC">
            <w:pPr>
              <w:spacing w:line="360" w:lineRule="auto"/>
              <w:jc w:val="both"/>
              <w:rPr>
                <w:rFonts w:ascii="Arial" w:hAnsi="Arial" w:cs="Arial"/>
                <w:b/>
                <w:sz w:val="24"/>
                <w:szCs w:val="24"/>
              </w:rPr>
            </w:pPr>
            <w:r w:rsidRPr="00C26A1F">
              <w:rPr>
                <w:rFonts w:ascii="Arial" w:hAnsi="Arial" w:cs="Arial"/>
                <w:b/>
                <w:sz w:val="24"/>
                <w:szCs w:val="24"/>
                <w:lang w:val="en-GB"/>
              </w:rPr>
              <w:lastRenderedPageBreak/>
              <w:t xml:space="preserve">iv. </w:t>
            </w:r>
            <w:r w:rsidR="00AB533C" w:rsidRPr="00AB533C">
              <w:rPr>
                <w:rFonts w:ascii="Arial" w:hAnsi="Arial" w:cs="Arial"/>
                <w:b/>
                <w:sz w:val="24"/>
                <w:szCs w:val="24"/>
              </w:rPr>
              <w:t>Outline the importance of justice in an Islamic Economic system.</w:t>
            </w:r>
          </w:p>
          <w:p w:rsidR="00E47C7C" w:rsidRPr="00E47C7C" w:rsidRDefault="00E47C7C" w:rsidP="00E47C7C">
            <w:pPr>
              <w:autoSpaceDE w:val="0"/>
              <w:autoSpaceDN w:val="0"/>
              <w:adjustRightInd w:val="0"/>
              <w:spacing w:line="360" w:lineRule="auto"/>
              <w:jc w:val="both"/>
              <w:rPr>
                <w:rFonts w:ascii="Arial" w:hAnsi="Arial" w:cs="Arial"/>
                <w:sz w:val="24"/>
                <w:szCs w:val="24"/>
              </w:rPr>
            </w:pPr>
            <w:r w:rsidRPr="00E47C7C">
              <w:rPr>
                <w:rFonts w:ascii="Arial" w:hAnsi="Arial" w:cs="Arial"/>
                <w:sz w:val="24"/>
                <w:szCs w:val="24"/>
              </w:rPr>
              <w:t>Justice or ‘Adl means to treat people equally is a pre-requisite of fairn</w:t>
            </w:r>
            <w:r>
              <w:rPr>
                <w:rFonts w:ascii="Arial" w:hAnsi="Arial" w:cs="Arial"/>
                <w:sz w:val="24"/>
                <w:szCs w:val="24"/>
              </w:rPr>
              <w:t xml:space="preserve">ess and justice. Justice is the </w:t>
            </w:r>
            <w:r w:rsidRPr="00E47C7C">
              <w:rPr>
                <w:rFonts w:ascii="Arial" w:hAnsi="Arial" w:cs="Arial"/>
                <w:sz w:val="24"/>
                <w:szCs w:val="24"/>
              </w:rPr>
              <w:t xml:space="preserve">sum-total, in a sense, of all recognized rights and duties, as it often </w:t>
            </w:r>
            <w:r>
              <w:rPr>
                <w:rFonts w:ascii="Arial" w:hAnsi="Arial" w:cs="Arial"/>
                <w:sz w:val="24"/>
                <w:szCs w:val="24"/>
              </w:rPr>
              <w:t xml:space="preserve">consists of nothing more than a </w:t>
            </w:r>
            <w:r w:rsidRPr="00E47C7C">
              <w:rPr>
                <w:rFonts w:ascii="Arial" w:hAnsi="Arial" w:cs="Arial"/>
                <w:sz w:val="24"/>
                <w:szCs w:val="24"/>
              </w:rPr>
              <w:t xml:space="preserve">balanced implementation of rights and duties. The Qur’an is emphatic on </w:t>
            </w:r>
            <w:r>
              <w:rPr>
                <w:rFonts w:ascii="Arial" w:hAnsi="Arial" w:cs="Arial"/>
                <w:sz w:val="24"/>
                <w:szCs w:val="24"/>
              </w:rPr>
              <w:t xml:space="preserve">the objectivity of justice, so </w:t>
            </w:r>
            <w:r w:rsidRPr="00E47C7C">
              <w:rPr>
                <w:rFonts w:ascii="Arial" w:hAnsi="Arial" w:cs="Arial"/>
                <w:sz w:val="24"/>
                <w:szCs w:val="24"/>
              </w:rPr>
              <w:t>much so that it defies any level of relativity and compromise in its basic conception. Allah says</w:t>
            </w:r>
            <w:r w:rsidR="00EB1595">
              <w:rPr>
                <w:rFonts w:ascii="Arial" w:hAnsi="Arial" w:cs="Arial"/>
                <w:sz w:val="24"/>
                <w:szCs w:val="24"/>
              </w:rPr>
              <w:t xml:space="preserve"> in the Qur’an</w:t>
            </w:r>
            <w:r w:rsidRPr="00E47C7C">
              <w:rPr>
                <w:rFonts w:ascii="Arial" w:hAnsi="Arial" w:cs="Arial"/>
                <w:sz w:val="24"/>
                <w:szCs w:val="24"/>
              </w:rPr>
              <w:t>:</w:t>
            </w:r>
          </w:p>
          <w:p w:rsidR="00E47C7C" w:rsidRPr="00E47C7C" w:rsidRDefault="00E47C7C" w:rsidP="00E47C7C">
            <w:pPr>
              <w:autoSpaceDE w:val="0"/>
              <w:autoSpaceDN w:val="0"/>
              <w:adjustRightInd w:val="0"/>
              <w:spacing w:line="360" w:lineRule="auto"/>
              <w:jc w:val="both"/>
              <w:rPr>
                <w:rFonts w:ascii="Arial" w:hAnsi="Arial" w:cs="Arial"/>
                <w:i/>
                <w:iCs/>
                <w:sz w:val="24"/>
                <w:szCs w:val="24"/>
              </w:rPr>
            </w:pPr>
            <w:r w:rsidRPr="00E47C7C">
              <w:rPr>
                <w:rFonts w:ascii="Arial" w:hAnsi="Arial" w:cs="Arial"/>
                <w:i/>
                <w:iCs/>
                <w:sz w:val="24"/>
                <w:szCs w:val="24"/>
              </w:rPr>
              <w:t xml:space="preserve">“Allah commands justice, the doing of good and liberality </w:t>
            </w:r>
            <w:r>
              <w:rPr>
                <w:rFonts w:ascii="Arial" w:hAnsi="Arial" w:cs="Arial"/>
                <w:i/>
                <w:iCs/>
                <w:sz w:val="24"/>
                <w:szCs w:val="24"/>
              </w:rPr>
              <w:t xml:space="preserve">to kith and kin. He forbids all </w:t>
            </w:r>
            <w:r w:rsidRPr="00E47C7C">
              <w:rPr>
                <w:rFonts w:ascii="Arial" w:hAnsi="Arial" w:cs="Arial"/>
                <w:i/>
                <w:iCs/>
                <w:sz w:val="24"/>
                <w:szCs w:val="24"/>
              </w:rPr>
              <w:t>shameful deeds and injustice and rebellion; he ins</w:t>
            </w:r>
            <w:r>
              <w:rPr>
                <w:rFonts w:ascii="Arial" w:hAnsi="Arial" w:cs="Arial"/>
                <w:i/>
                <w:iCs/>
                <w:sz w:val="24"/>
                <w:szCs w:val="24"/>
              </w:rPr>
              <w:t xml:space="preserve">tructs you, that ye may receive </w:t>
            </w:r>
            <w:r w:rsidRPr="00E47C7C">
              <w:rPr>
                <w:rFonts w:ascii="Arial" w:hAnsi="Arial" w:cs="Arial"/>
                <w:i/>
                <w:iCs/>
                <w:sz w:val="24"/>
                <w:szCs w:val="24"/>
              </w:rPr>
              <w:t>administration.” (16:90).</w:t>
            </w:r>
          </w:p>
          <w:p w:rsidR="00E47C7C" w:rsidRPr="00E47C7C" w:rsidRDefault="00E47C7C" w:rsidP="00E47C7C">
            <w:pPr>
              <w:autoSpaceDE w:val="0"/>
              <w:autoSpaceDN w:val="0"/>
              <w:adjustRightInd w:val="0"/>
              <w:spacing w:line="360" w:lineRule="auto"/>
              <w:jc w:val="both"/>
              <w:rPr>
                <w:rFonts w:ascii="Arial" w:hAnsi="Arial" w:cs="Arial"/>
                <w:i/>
                <w:iCs/>
                <w:sz w:val="24"/>
                <w:szCs w:val="24"/>
              </w:rPr>
            </w:pPr>
            <w:r w:rsidRPr="00E47C7C">
              <w:rPr>
                <w:rFonts w:ascii="Arial" w:hAnsi="Arial" w:cs="Arial"/>
                <w:i/>
                <w:iCs/>
                <w:sz w:val="24"/>
                <w:szCs w:val="24"/>
              </w:rPr>
              <w:t>The following is a selection of verses in the Qur’an as regards to justice:</w:t>
            </w:r>
          </w:p>
          <w:p w:rsidR="00E47C7C" w:rsidRPr="00E47C7C" w:rsidRDefault="00E47C7C" w:rsidP="00E47C7C">
            <w:pPr>
              <w:autoSpaceDE w:val="0"/>
              <w:autoSpaceDN w:val="0"/>
              <w:adjustRightInd w:val="0"/>
              <w:spacing w:line="360" w:lineRule="auto"/>
              <w:jc w:val="both"/>
              <w:rPr>
                <w:rFonts w:ascii="Arial" w:hAnsi="Arial" w:cs="Arial"/>
                <w:i/>
                <w:iCs/>
                <w:sz w:val="24"/>
                <w:szCs w:val="24"/>
              </w:rPr>
            </w:pPr>
            <w:r w:rsidRPr="00E47C7C">
              <w:rPr>
                <w:rFonts w:ascii="Arial" w:hAnsi="Arial" w:cs="Arial"/>
                <w:i/>
                <w:iCs/>
                <w:sz w:val="24"/>
                <w:szCs w:val="24"/>
              </w:rPr>
              <w:t>“Lo! We have created everything by measure.” (18:46).</w:t>
            </w:r>
          </w:p>
          <w:p w:rsidR="00E47C7C" w:rsidRPr="00E47C7C" w:rsidRDefault="00E47C7C" w:rsidP="00E47C7C">
            <w:pPr>
              <w:autoSpaceDE w:val="0"/>
              <w:autoSpaceDN w:val="0"/>
              <w:adjustRightInd w:val="0"/>
              <w:spacing w:line="360" w:lineRule="auto"/>
              <w:jc w:val="both"/>
              <w:rPr>
                <w:rFonts w:ascii="Arial" w:hAnsi="Arial" w:cs="Arial"/>
                <w:i/>
                <w:iCs/>
                <w:sz w:val="24"/>
                <w:szCs w:val="24"/>
              </w:rPr>
            </w:pPr>
            <w:r w:rsidRPr="00E47C7C">
              <w:rPr>
                <w:rFonts w:ascii="Arial" w:hAnsi="Arial" w:cs="Arial"/>
                <w:i/>
                <w:iCs/>
                <w:sz w:val="24"/>
                <w:szCs w:val="24"/>
              </w:rPr>
              <w:t xml:space="preserve">“Thus when they fulfil their term appointed, either take </w:t>
            </w:r>
            <w:r>
              <w:rPr>
                <w:rFonts w:ascii="Arial" w:hAnsi="Arial" w:cs="Arial"/>
                <w:i/>
                <w:iCs/>
                <w:sz w:val="24"/>
                <w:szCs w:val="24"/>
              </w:rPr>
              <w:t xml:space="preserve">them back on equitable terms or </w:t>
            </w:r>
            <w:r w:rsidRPr="00E47C7C">
              <w:rPr>
                <w:rFonts w:ascii="Arial" w:hAnsi="Arial" w:cs="Arial"/>
                <w:i/>
                <w:iCs/>
                <w:sz w:val="24"/>
                <w:szCs w:val="24"/>
              </w:rPr>
              <w:t>part with them on equitable terms; and take for</w:t>
            </w:r>
            <w:r>
              <w:rPr>
                <w:rFonts w:ascii="Arial" w:hAnsi="Arial" w:cs="Arial"/>
                <w:i/>
                <w:iCs/>
                <w:sz w:val="24"/>
                <w:szCs w:val="24"/>
              </w:rPr>
              <w:t xml:space="preserve"> witness two persons from among </w:t>
            </w:r>
            <w:r w:rsidRPr="00E47C7C">
              <w:rPr>
                <w:rFonts w:ascii="Arial" w:hAnsi="Arial" w:cs="Arial"/>
                <w:i/>
                <w:iCs/>
                <w:sz w:val="24"/>
                <w:szCs w:val="24"/>
              </w:rPr>
              <w:t xml:space="preserve">you, endued with justice, and established the </w:t>
            </w:r>
            <w:r w:rsidR="00EB1595">
              <w:rPr>
                <w:rFonts w:ascii="Arial" w:hAnsi="Arial" w:cs="Arial"/>
                <w:i/>
                <w:iCs/>
                <w:sz w:val="24"/>
                <w:szCs w:val="24"/>
              </w:rPr>
              <w:t>evidence for the sake of Allah…</w:t>
            </w:r>
          </w:p>
          <w:p w:rsidR="00775673" w:rsidRPr="00775673" w:rsidRDefault="00775673" w:rsidP="00775673">
            <w:pPr>
              <w:autoSpaceDE w:val="0"/>
              <w:autoSpaceDN w:val="0"/>
              <w:adjustRightInd w:val="0"/>
              <w:spacing w:line="360" w:lineRule="auto"/>
              <w:jc w:val="both"/>
              <w:rPr>
                <w:rFonts w:ascii="Arial" w:hAnsi="Arial" w:cs="Arial"/>
                <w:sz w:val="24"/>
                <w:szCs w:val="24"/>
              </w:rPr>
            </w:pPr>
            <w:r w:rsidRPr="00775673">
              <w:rPr>
                <w:rFonts w:ascii="Arial" w:hAnsi="Arial" w:cs="Arial"/>
                <w:sz w:val="24"/>
                <w:szCs w:val="24"/>
              </w:rPr>
              <w:t>Justice is the main rule under which all economic activities re to be carried out, which means fair dealing</w:t>
            </w:r>
            <w:r>
              <w:rPr>
                <w:rFonts w:ascii="Arial" w:hAnsi="Arial" w:cs="Arial"/>
                <w:sz w:val="24"/>
                <w:szCs w:val="24"/>
              </w:rPr>
              <w:t xml:space="preserve"> </w:t>
            </w:r>
            <w:r w:rsidRPr="00775673">
              <w:rPr>
                <w:rFonts w:ascii="Arial" w:hAnsi="Arial" w:cs="Arial"/>
                <w:sz w:val="24"/>
                <w:szCs w:val="24"/>
              </w:rPr>
              <w:t>with all and keeping a balance. Justice keeps the sky and the earth in their ri</w:t>
            </w:r>
            <w:r>
              <w:rPr>
                <w:rFonts w:ascii="Arial" w:hAnsi="Arial" w:cs="Arial"/>
                <w:sz w:val="24"/>
                <w:szCs w:val="24"/>
              </w:rPr>
              <w:t xml:space="preserve">ght places and is the cementing </w:t>
            </w:r>
            <w:r w:rsidRPr="00775673">
              <w:rPr>
                <w:rFonts w:ascii="Arial" w:hAnsi="Arial" w:cs="Arial"/>
                <w:sz w:val="24"/>
                <w:szCs w:val="24"/>
              </w:rPr>
              <w:t>force between various segments in a society. The Holy Qur’an says:</w:t>
            </w:r>
          </w:p>
          <w:p w:rsidR="00775673" w:rsidRPr="00775673" w:rsidRDefault="00775673" w:rsidP="00775673">
            <w:pPr>
              <w:autoSpaceDE w:val="0"/>
              <w:autoSpaceDN w:val="0"/>
              <w:adjustRightInd w:val="0"/>
              <w:spacing w:line="360" w:lineRule="auto"/>
              <w:jc w:val="both"/>
              <w:rPr>
                <w:rFonts w:ascii="Arial" w:hAnsi="Arial" w:cs="Arial"/>
                <w:sz w:val="24"/>
                <w:szCs w:val="24"/>
              </w:rPr>
            </w:pPr>
            <w:r w:rsidRPr="00775673">
              <w:rPr>
                <w:rFonts w:ascii="Arial" w:hAnsi="Arial" w:cs="Arial"/>
                <w:sz w:val="24"/>
                <w:szCs w:val="24"/>
              </w:rPr>
              <w:t xml:space="preserve">“_ _ _ </w:t>
            </w:r>
            <w:r w:rsidRPr="00EB1595">
              <w:rPr>
                <w:rFonts w:ascii="Arial" w:hAnsi="Arial" w:cs="Arial"/>
                <w:i/>
                <w:sz w:val="24"/>
                <w:szCs w:val="24"/>
              </w:rPr>
              <w:t>And let not the enmity and hatred of others make you avoid justice. Be just; that is nearest to piety</w:t>
            </w:r>
            <w:r w:rsidRPr="00775673">
              <w:rPr>
                <w:rFonts w:ascii="Arial" w:hAnsi="Arial" w:cs="Arial"/>
                <w:sz w:val="24"/>
                <w:szCs w:val="24"/>
              </w:rPr>
              <w:t xml:space="preserve">_ _ _” (5: 8). </w:t>
            </w:r>
            <w:r w:rsidRPr="00EB1595">
              <w:rPr>
                <w:rFonts w:ascii="Arial" w:hAnsi="Arial" w:cs="Arial"/>
                <w:i/>
                <w:sz w:val="24"/>
                <w:szCs w:val="24"/>
              </w:rPr>
              <w:t>Stressing this point, the Qur’an further says: “You who believe stand steadfast before Allah as witness for (truth and) fair play</w:t>
            </w:r>
            <w:r w:rsidRPr="00775673">
              <w:rPr>
                <w:rFonts w:ascii="Arial" w:hAnsi="Arial" w:cs="Arial"/>
                <w:sz w:val="24"/>
                <w:szCs w:val="24"/>
              </w:rPr>
              <w:t>” (4: 135). This makes the point clear t</w:t>
            </w:r>
            <w:r>
              <w:rPr>
                <w:rFonts w:ascii="Arial" w:hAnsi="Arial" w:cs="Arial"/>
                <w:sz w:val="24"/>
                <w:szCs w:val="24"/>
              </w:rPr>
              <w:t xml:space="preserve">hat whoever believes in God has </w:t>
            </w:r>
            <w:r w:rsidRPr="00775673">
              <w:rPr>
                <w:rFonts w:ascii="Arial" w:hAnsi="Arial" w:cs="Arial"/>
                <w:sz w:val="24"/>
                <w:szCs w:val="24"/>
              </w:rPr>
              <w:t>to be just with everyone – even with enemies.</w:t>
            </w:r>
          </w:p>
          <w:p w:rsidR="00775673" w:rsidRPr="00775673" w:rsidRDefault="00775673" w:rsidP="00775673">
            <w:pPr>
              <w:autoSpaceDE w:val="0"/>
              <w:autoSpaceDN w:val="0"/>
              <w:adjustRightInd w:val="0"/>
              <w:spacing w:line="360" w:lineRule="auto"/>
              <w:jc w:val="both"/>
              <w:rPr>
                <w:rFonts w:ascii="Arial" w:hAnsi="Arial" w:cs="Arial"/>
                <w:sz w:val="24"/>
                <w:szCs w:val="24"/>
              </w:rPr>
            </w:pPr>
            <w:r w:rsidRPr="00775673">
              <w:rPr>
                <w:rFonts w:ascii="Arial" w:hAnsi="Arial" w:cs="Arial"/>
                <w:sz w:val="24"/>
                <w:szCs w:val="24"/>
              </w:rPr>
              <w:t>In another place, the Qur’an says: “And eat up not one another’s property unj</w:t>
            </w:r>
            <w:r>
              <w:rPr>
                <w:rFonts w:ascii="Arial" w:hAnsi="Arial" w:cs="Arial"/>
                <w:sz w:val="24"/>
                <w:szCs w:val="24"/>
              </w:rPr>
              <w:t xml:space="preserve">ustly (in any illegal way, e.g. </w:t>
            </w:r>
            <w:r w:rsidRPr="00775673">
              <w:rPr>
                <w:rFonts w:ascii="Arial" w:hAnsi="Arial" w:cs="Arial"/>
                <w:sz w:val="24"/>
                <w:szCs w:val="24"/>
              </w:rPr>
              <w:t>stealing, robbing, deceiving, etc.) nor give bribery to the rulers that you</w:t>
            </w:r>
            <w:r>
              <w:rPr>
                <w:rFonts w:ascii="Arial" w:hAnsi="Arial" w:cs="Arial"/>
                <w:sz w:val="24"/>
                <w:szCs w:val="24"/>
              </w:rPr>
              <w:t xml:space="preserve"> may knowingly eat up a part of </w:t>
            </w:r>
            <w:r w:rsidRPr="00775673">
              <w:rPr>
                <w:rFonts w:ascii="Arial" w:hAnsi="Arial" w:cs="Arial"/>
                <w:sz w:val="24"/>
                <w:szCs w:val="24"/>
              </w:rPr>
              <w:t>the property of others sinfully” (2: 188). Islam thus requires that the right</w:t>
            </w:r>
            <w:r>
              <w:rPr>
                <w:rFonts w:ascii="Arial" w:hAnsi="Arial" w:cs="Arial"/>
                <w:sz w:val="24"/>
                <w:szCs w:val="24"/>
              </w:rPr>
              <w:t xml:space="preserve">s and obligations of any person </w:t>
            </w:r>
            <w:r w:rsidRPr="00775673">
              <w:rPr>
                <w:rFonts w:ascii="Arial" w:hAnsi="Arial" w:cs="Arial"/>
                <w:sz w:val="24"/>
                <w:szCs w:val="24"/>
              </w:rPr>
              <w:t xml:space="preserve">are neither greater nor lesser in any way than the rights and obligations </w:t>
            </w:r>
            <w:r>
              <w:rPr>
                <w:rFonts w:ascii="Arial" w:hAnsi="Arial" w:cs="Arial"/>
                <w:sz w:val="24"/>
                <w:szCs w:val="24"/>
              </w:rPr>
              <w:t xml:space="preserve">of other people. Business rules </w:t>
            </w:r>
            <w:r w:rsidRPr="00775673">
              <w:rPr>
                <w:rFonts w:ascii="Arial" w:hAnsi="Arial" w:cs="Arial"/>
                <w:sz w:val="24"/>
                <w:szCs w:val="24"/>
              </w:rPr>
              <w:t>are equally applicable to all. No one can take the property of others wrong</w:t>
            </w:r>
            <w:r>
              <w:rPr>
                <w:rFonts w:ascii="Arial" w:hAnsi="Arial" w:cs="Arial"/>
                <w:sz w:val="24"/>
                <w:szCs w:val="24"/>
              </w:rPr>
              <w:t xml:space="preserve">fully. In his celebrated speech </w:t>
            </w:r>
            <w:r w:rsidRPr="00775673">
              <w:rPr>
                <w:rFonts w:ascii="Arial" w:hAnsi="Arial" w:cs="Arial"/>
                <w:sz w:val="24"/>
                <w:szCs w:val="24"/>
              </w:rPr>
              <w:t>at the time of the last pilgrimage, the Holy Prophet (PBUH) declared the invio</w:t>
            </w:r>
            <w:r>
              <w:rPr>
                <w:rFonts w:ascii="Arial" w:hAnsi="Arial" w:cs="Arial"/>
                <w:sz w:val="24"/>
                <w:szCs w:val="24"/>
              </w:rPr>
              <w:t xml:space="preserve">lability of the rights of human </w:t>
            </w:r>
            <w:r w:rsidRPr="00775673">
              <w:rPr>
                <w:rFonts w:ascii="Arial" w:hAnsi="Arial" w:cs="Arial"/>
                <w:sz w:val="24"/>
                <w:szCs w:val="24"/>
              </w:rPr>
              <w:t>beings in all the three categories of person, property and honour.</w:t>
            </w:r>
          </w:p>
          <w:p w:rsidR="00775673" w:rsidRDefault="00775673" w:rsidP="00775673">
            <w:pPr>
              <w:autoSpaceDE w:val="0"/>
              <w:autoSpaceDN w:val="0"/>
              <w:adjustRightInd w:val="0"/>
              <w:spacing w:line="360" w:lineRule="auto"/>
              <w:jc w:val="both"/>
              <w:rPr>
                <w:rFonts w:ascii="Arial" w:hAnsi="Arial" w:cs="Arial"/>
                <w:sz w:val="24"/>
                <w:szCs w:val="24"/>
              </w:rPr>
            </w:pPr>
            <w:r w:rsidRPr="00775673">
              <w:rPr>
                <w:rFonts w:ascii="Arial" w:hAnsi="Arial" w:cs="Arial"/>
                <w:sz w:val="24"/>
                <w:szCs w:val="24"/>
              </w:rPr>
              <w:lastRenderedPageBreak/>
              <w:t>In the early Islamic era and subsequently up to the Middle Ages, a l</w:t>
            </w:r>
            <w:r>
              <w:rPr>
                <w:rFonts w:ascii="Arial" w:hAnsi="Arial" w:cs="Arial"/>
                <w:sz w:val="24"/>
                <w:szCs w:val="24"/>
              </w:rPr>
              <w:t xml:space="preserve">ot of emphasis was given to the </w:t>
            </w:r>
            <w:r w:rsidRPr="00775673">
              <w:rPr>
                <w:rFonts w:ascii="Arial" w:hAnsi="Arial" w:cs="Arial"/>
                <w:sz w:val="24"/>
                <w:szCs w:val="24"/>
              </w:rPr>
              <w:t>character building of the masses to ensure justice, fair play with one an</w:t>
            </w:r>
            <w:r>
              <w:rPr>
                <w:rFonts w:ascii="Arial" w:hAnsi="Arial" w:cs="Arial"/>
                <w:sz w:val="24"/>
                <w:szCs w:val="24"/>
              </w:rPr>
              <w:t xml:space="preserve">other and the resultant harmony </w:t>
            </w:r>
            <w:r w:rsidRPr="00775673">
              <w:rPr>
                <w:rFonts w:ascii="Arial" w:hAnsi="Arial" w:cs="Arial"/>
                <w:sz w:val="24"/>
                <w:szCs w:val="24"/>
              </w:rPr>
              <w:t xml:space="preserve">in society. Many remarkable events of justice and equity are recorded in </w:t>
            </w:r>
            <w:r>
              <w:rPr>
                <w:rFonts w:ascii="Arial" w:hAnsi="Arial" w:cs="Arial"/>
                <w:sz w:val="24"/>
                <w:szCs w:val="24"/>
              </w:rPr>
              <w:t xml:space="preserve">Islamic history. It was through </w:t>
            </w:r>
            <w:r w:rsidRPr="00775673">
              <w:rPr>
                <w:rFonts w:ascii="Arial" w:hAnsi="Arial" w:cs="Arial"/>
                <w:sz w:val="24"/>
                <w:szCs w:val="24"/>
              </w:rPr>
              <w:t>this deep sense of true justice and equality that Islam played a remark</w:t>
            </w:r>
            <w:r>
              <w:rPr>
                <w:rFonts w:ascii="Arial" w:hAnsi="Arial" w:cs="Arial"/>
                <w:sz w:val="24"/>
                <w:szCs w:val="24"/>
              </w:rPr>
              <w:t xml:space="preserve">able role in the development of </w:t>
            </w:r>
            <w:r w:rsidRPr="00775673">
              <w:rPr>
                <w:rFonts w:ascii="Arial" w:hAnsi="Arial" w:cs="Arial"/>
                <w:sz w:val="24"/>
                <w:szCs w:val="24"/>
              </w:rPr>
              <w:t>human society. A number of norms and good practices stem from the over</w:t>
            </w:r>
            <w:r>
              <w:rPr>
                <w:rFonts w:ascii="Arial" w:hAnsi="Arial" w:cs="Arial"/>
                <w:sz w:val="24"/>
                <w:szCs w:val="24"/>
              </w:rPr>
              <w:t xml:space="preserve">all principles of fair play and </w:t>
            </w:r>
            <w:r w:rsidRPr="00775673">
              <w:rPr>
                <w:rFonts w:ascii="Arial" w:hAnsi="Arial" w:cs="Arial"/>
                <w:sz w:val="24"/>
                <w:szCs w:val="24"/>
              </w:rPr>
              <w:t xml:space="preserve">justice. </w:t>
            </w:r>
          </w:p>
          <w:p w:rsidR="003E5A8F" w:rsidRPr="00775673" w:rsidRDefault="003E5A8F" w:rsidP="00775673">
            <w:pPr>
              <w:autoSpaceDE w:val="0"/>
              <w:autoSpaceDN w:val="0"/>
              <w:adjustRightInd w:val="0"/>
              <w:spacing w:line="360" w:lineRule="auto"/>
              <w:jc w:val="both"/>
              <w:rPr>
                <w:rFonts w:ascii="Arial" w:hAnsi="Arial" w:cs="Arial"/>
                <w:sz w:val="24"/>
                <w:szCs w:val="24"/>
              </w:rPr>
            </w:pPr>
          </w:p>
          <w:p w:rsidR="00FE7E72" w:rsidRPr="00AB533C" w:rsidRDefault="00E962C8" w:rsidP="00900136">
            <w:pPr>
              <w:spacing w:line="360" w:lineRule="auto"/>
              <w:jc w:val="both"/>
              <w:rPr>
                <w:rFonts w:ascii="Arial" w:hAnsi="Arial" w:cs="Arial"/>
                <w:b/>
                <w:sz w:val="24"/>
                <w:szCs w:val="24"/>
              </w:rPr>
            </w:pPr>
            <w:r>
              <w:rPr>
                <w:rFonts w:ascii="Arial" w:hAnsi="Arial" w:cs="Arial"/>
                <w:b/>
                <w:sz w:val="24"/>
                <w:szCs w:val="24"/>
              </w:rPr>
              <w:t>v</w:t>
            </w:r>
            <w:r w:rsidRPr="007A3FEE">
              <w:rPr>
                <w:rFonts w:ascii="Arial" w:hAnsi="Arial" w:cs="Arial"/>
                <w:b/>
                <w:sz w:val="24"/>
                <w:szCs w:val="24"/>
              </w:rPr>
              <w:t xml:space="preserve">. </w:t>
            </w:r>
            <w:r w:rsidR="00900136" w:rsidRPr="00900136">
              <w:rPr>
                <w:rFonts w:ascii="Arial" w:hAnsi="Arial" w:cs="Arial"/>
                <w:b/>
                <w:sz w:val="24"/>
                <w:szCs w:val="24"/>
              </w:rPr>
              <w:t>‘Honesty is one of the most important attributes of a bus</w:t>
            </w:r>
            <w:r w:rsidR="00900136">
              <w:rPr>
                <w:rFonts w:ascii="Arial" w:hAnsi="Arial" w:cs="Arial"/>
                <w:b/>
                <w:sz w:val="24"/>
                <w:szCs w:val="24"/>
              </w:rPr>
              <w:t xml:space="preserve">inessman in an Islamic Economic </w:t>
            </w:r>
            <w:r w:rsidR="00900136" w:rsidRPr="00900136">
              <w:rPr>
                <w:rFonts w:ascii="Arial" w:hAnsi="Arial" w:cs="Arial"/>
                <w:b/>
                <w:sz w:val="24"/>
                <w:szCs w:val="24"/>
              </w:rPr>
              <w:t xml:space="preserve">System.’ </w:t>
            </w:r>
            <w:r w:rsidR="00900136" w:rsidRPr="00AB533C">
              <w:rPr>
                <w:rFonts w:ascii="Arial" w:hAnsi="Arial" w:cs="Arial"/>
                <w:b/>
                <w:sz w:val="24"/>
                <w:szCs w:val="24"/>
              </w:rPr>
              <w:t>Explain this.</w:t>
            </w:r>
          </w:p>
          <w:p w:rsidR="00770102" w:rsidRDefault="00770102" w:rsidP="00770102">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Abdullah </w:t>
            </w:r>
            <w:r w:rsidRPr="00770102">
              <w:rPr>
                <w:rFonts w:ascii="Arial" w:hAnsi="Arial" w:cs="Arial"/>
                <w:sz w:val="24"/>
                <w:szCs w:val="24"/>
              </w:rPr>
              <w:t>Ibn Umar (Gbpwh) narrates: “</w:t>
            </w:r>
            <w:r w:rsidRPr="00770102">
              <w:rPr>
                <w:rFonts w:ascii="Arial" w:hAnsi="Arial" w:cs="Arial"/>
                <w:i/>
                <w:sz w:val="24"/>
                <w:szCs w:val="24"/>
              </w:rPr>
              <w:t>A man came to the Prophet (PBUH) and said: ‘I am often betrayed in bargaining.’ The Prophet advised him: ‘When you buy something, say (to the seller): “No deception”.’ The man used to say so afterwards</w:t>
            </w:r>
            <w:r w:rsidRPr="00770102">
              <w:rPr>
                <w:rFonts w:ascii="Arial" w:hAnsi="Arial" w:cs="Arial"/>
                <w:sz w:val="24"/>
                <w:szCs w:val="24"/>
              </w:rPr>
              <w:t xml:space="preserve">”. </w:t>
            </w:r>
          </w:p>
          <w:p w:rsidR="00900136" w:rsidRDefault="00900136" w:rsidP="00900136">
            <w:pPr>
              <w:autoSpaceDE w:val="0"/>
              <w:autoSpaceDN w:val="0"/>
              <w:adjustRightInd w:val="0"/>
              <w:spacing w:line="360" w:lineRule="auto"/>
              <w:jc w:val="both"/>
              <w:rPr>
                <w:rFonts w:ascii="Arial" w:hAnsi="Arial" w:cs="Arial"/>
                <w:sz w:val="24"/>
                <w:szCs w:val="24"/>
              </w:rPr>
            </w:pPr>
            <w:r w:rsidRPr="00900136">
              <w:rPr>
                <w:rFonts w:ascii="Arial" w:hAnsi="Arial" w:cs="Arial"/>
                <w:sz w:val="24"/>
                <w:szCs w:val="24"/>
              </w:rPr>
              <w:t>This event emphasizes on the elevated and lofty position of honesty in business.</w:t>
            </w:r>
          </w:p>
          <w:p w:rsidR="00770102" w:rsidRPr="00770102" w:rsidRDefault="00770102" w:rsidP="00770102">
            <w:pPr>
              <w:autoSpaceDE w:val="0"/>
              <w:autoSpaceDN w:val="0"/>
              <w:adjustRightInd w:val="0"/>
              <w:spacing w:line="360" w:lineRule="auto"/>
              <w:jc w:val="both"/>
              <w:rPr>
                <w:rFonts w:ascii="Arial" w:hAnsi="Arial" w:cs="Arial"/>
                <w:color w:val="000000"/>
                <w:sz w:val="24"/>
                <w:szCs w:val="24"/>
              </w:rPr>
            </w:pPr>
            <w:r w:rsidRPr="006D5C03">
              <w:rPr>
                <w:rFonts w:ascii="Arial" w:hAnsi="Arial" w:cs="Arial"/>
                <w:color w:val="000000"/>
                <w:sz w:val="24"/>
                <w:szCs w:val="24"/>
              </w:rPr>
              <w:t xml:space="preserve">Honesty, truthfulness and care for others are the basic lessons taught to Muslims by the </w:t>
            </w:r>
            <w:r w:rsidRPr="006D5C03">
              <w:rPr>
                <w:rFonts w:ascii="Arial" w:hAnsi="Arial" w:cs="Arial"/>
                <w:i/>
                <w:iCs/>
                <w:color w:val="000000"/>
                <w:sz w:val="24"/>
                <w:szCs w:val="24"/>
              </w:rPr>
              <w:t>Shari’ah</w:t>
            </w:r>
            <w:r>
              <w:rPr>
                <w:rFonts w:ascii="Arial" w:hAnsi="Arial" w:cs="Arial"/>
                <w:color w:val="000000"/>
                <w:sz w:val="24"/>
                <w:szCs w:val="24"/>
              </w:rPr>
              <w:t xml:space="preserve">, with </w:t>
            </w:r>
            <w:r w:rsidRPr="006D5C03">
              <w:rPr>
                <w:rFonts w:ascii="Arial" w:hAnsi="Arial" w:cs="Arial"/>
                <w:color w:val="000000"/>
                <w:sz w:val="24"/>
                <w:szCs w:val="24"/>
              </w:rPr>
              <w:t>relatively more emphasis in respect of business transactions. The Hol</w:t>
            </w:r>
            <w:r>
              <w:rPr>
                <w:rFonts w:ascii="Arial" w:hAnsi="Arial" w:cs="Arial"/>
                <w:color w:val="000000"/>
                <w:sz w:val="24"/>
                <w:szCs w:val="24"/>
              </w:rPr>
              <w:t>y Prophet (PBUH) has said: “</w:t>
            </w:r>
            <w:r w:rsidRPr="00770102">
              <w:rPr>
                <w:rFonts w:ascii="Arial" w:hAnsi="Arial" w:cs="Arial"/>
                <w:i/>
                <w:color w:val="000000"/>
                <w:sz w:val="24"/>
                <w:szCs w:val="24"/>
              </w:rPr>
              <w:t>The truthful and honest merchant shall be with the Prophets, the truthful and the martyrs on the day of Resurrection</w:t>
            </w:r>
            <w:r w:rsidRPr="006D5C03">
              <w:rPr>
                <w:rFonts w:ascii="Arial" w:hAnsi="Arial" w:cs="Arial"/>
                <w:color w:val="000000"/>
                <w:sz w:val="24"/>
                <w:szCs w:val="24"/>
              </w:rPr>
              <w:t>.” He also said: “</w:t>
            </w:r>
            <w:r w:rsidRPr="00770102">
              <w:rPr>
                <w:rFonts w:ascii="Arial" w:hAnsi="Arial" w:cs="Arial"/>
                <w:i/>
                <w:color w:val="000000"/>
                <w:sz w:val="24"/>
                <w:szCs w:val="24"/>
              </w:rPr>
              <w:t>It is not lawful for a Muslim to sell to his brother something defective without pointing out the defect</w:t>
            </w:r>
            <w:r w:rsidRPr="006D5C03">
              <w:rPr>
                <w:rFonts w:ascii="Arial" w:hAnsi="Arial" w:cs="Arial"/>
                <w:color w:val="000000"/>
                <w:sz w:val="24"/>
                <w:szCs w:val="24"/>
              </w:rPr>
              <w:t>”. Cheating others and telling lies is considered a great sin. Allah’s Apostle used to</w:t>
            </w:r>
            <w:r>
              <w:rPr>
                <w:rFonts w:ascii="Arial" w:hAnsi="Arial" w:cs="Arial"/>
                <w:color w:val="000000"/>
                <w:sz w:val="24"/>
                <w:szCs w:val="24"/>
              </w:rPr>
              <w:t xml:space="preserve"> </w:t>
            </w:r>
            <w:r w:rsidRPr="006D5C03">
              <w:rPr>
                <w:rFonts w:ascii="Arial" w:hAnsi="Arial" w:cs="Arial"/>
                <w:color w:val="000000"/>
                <w:sz w:val="24"/>
                <w:szCs w:val="24"/>
              </w:rPr>
              <w:t>invoke Allah in the prayer saying: “</w:t>
            </w:r>
            <w:r w:rsidRPr="00770102">
              <w:rPr>
                <w:rFonts w:ascii="Arial" w:hAnsi="Arial" w:cs="Arial"/>
                <w:i/>
                <w:color w:val="000000"/>
                <w:sz w:val="24"/>
                <w:szCs w:val="24"/>
              </w:rPr>
              <w:t xml:space="preserve">O Allah, I seek refuge with you from all sins, and from being in debt.” </w:t>
            </w:r>
            <w:r w:rsidRPr="00770102">
              <w:rPr>
                <w:rFonts w:ascii="Arial" w:hAnsi="Arial" w:cs="Arial"/>
                <w:i/>
                <w:sz w:val="24"/>
                <w:szCs w:val="24"/>
              </w:rPr>
              <w:t>Someone said: “O Allah’s Apostle! You very often seek refuge with Allah from being in debt</w:t>
            </w:r>
            <w:r w:rsidRPr="006D5C03">
              <w:rPr>
                <w:rFonts w:ascii="Arial" w:hAnsi="Arial" w:cs="Arial"/>
                <w:sz w:val="24"/>
                <w:szCs w:val="24"/>
              </w:rPr>
              <w:t>”. He replied:</w:t>
            </w:r>
            <w:r>
              <w:rPr>
                <w:rFonts w:ascii="Arial" w:hAnsi="Arial" w:cs="Arial"/>
                <w:color w:val="000000"/>
                <w:sz w:val="24"/>
                <w:szCs w:val="24"/>
              </w:rPr>
              <w:t xml:space="preserve"> </w:t>
            </w:r>
            <w:r w:rsidRPr="006D5C03">
              <w:rPr>
                <w:rFonts w:ascii="Arial" w:hAnsi="Arial" w:cs="Arial"/>
                <w:sz w:val="24"/>
                <w:szCs w:val="24"/>
              </w:rPr>
              <w:t>“</w:t>
            </w:r>
            <w:r w:rsidRPr="00770102">
              <w:rPr>
                <w:rFonts w:ascii="Arial" w:hAnsi="Arial" w:cs="Arial"/>
                <w:i/>
                <w:sz w:val="24"/>
                <w:szCs w:val="24"/>
              </w:rPr>
              <w:t>If a person is in debt, he tells lies when he speaks, and breaks his promise when he promises</w:t>
            </w:r>
            <w:r w:rsidRPr="006D5C03">
              <w:rPr>
                <w:rFonts w:ascii="Arial" w:hAnsi="Arial" w:cs="Arial"/>
                <w:sz w:val="24"/>
                <w:szCs w:val="24"/>
              </w:rPr>
              <w:t>.”</w:t>
            </w:r>
          </w:p>
          <w:p w:rsidR="00770102" w:rsidRDefault="00770102" w:rsidP="00770102">
            <w:pPr>
              <w:autoSpaceDE w:val="0"/>
              <w:autoSpaceDN w:val="0"/>
              <w:adjustRightInd w:val="0"/>
              <w:spacing w:line="360" w:lineRule="auto"/>
              <w:jc w:val="both"/>
              <w:rPr>
                <w:rFonts w:ascii="Arial" w:hAnsi="Arial" w:cs="Arial"/>
                <w:sz w:val="24"/>
                <w:szCs w:val="24"/>
              </w:rPr>
            </w:pPr>
            <w:r w:rsidRPr="006D5C03">
              <w:rPr>
                <w:rFonts w:ascii="Arial" w:hAnsi="Arial" w:cs="Arial"/>
                <w:sz w:val="24"/>
                <w:szCs w:val="24"/>
              </w:rPr>
              <w:t xml:space="preserve">This does not mean that taking a loan is prohibited; the Holy Prophet </w:t>
            </w:r>
            <w:r>
              <w:rPr>
                <w:rFonts w:ascii="Arial" w:hAnsi="Arial" w:cs="Arial"/>
                <w:sz w:val="24"/>
                <w:szCs w:val="24"/>
              </w:rPr>
              <w:t xml:space="preserve">(PBUH) borrowed for himself and </w:t>
            </w:r>
            <w:r w:rsidRPr="006D5C03">
              <w:rPr>
                <w:rFonts w:ascii="Arial" w:hAnsi="Arial" w:cs="Arial"/>
                <w:sz w:val="24"/>
                <w:szCs w:val="24"/>
              </w:rPr>
              <w:t>also for the Islamic State,</w:t>
            </w:r>
            <w:r>
              <w:rPr>
                <w:rFonts w:ascii="Arial" w:hAnsi="Arial" w:cs="Arial"/>
                <w:sz w:val="24"/>
                <w:szCs w:val="24"/>
              </w:rPr>
              <w:t xml:space="preserve"> t</w:t>
            </w:r>
            <w:r w:rsidRPr="006D5C03">
              <w:rPr>
                <w:rFonts w:ascii="Arial" w:hAnsi="Arial" w:cs="Arial"/>
                <w:sz w:val="24"/>
                <w:szCs w:val="24"/>
              </w:rPr>
              <w:t>he emphasis is on hon</w:t>
            </w:r>
            <w:r>
              <w:rPr>
                <w:rFonts w:ascii="Arial" w:hAnsi="Arial" w:cs="Arial"/>
                <w:sz w:val="24"/>
                <w:szCs w:val="24"/>
              </w:rPr>
              <w:t xml:space="preserve">esty and speaking the truth and </w:t>
            </w:r>
            <w:r w:rsidRPr="006D5C03">
              <w:rPr>
                <w:rFonts w:ascii="Arial" w:hAnsi="Arial" w:cs="Arial"/>
                <w:sz w:val="24"/>
                <w:szCs w:val="24"/>
              </w:rPr>
              <w:t>avoiding the sinful act of telling lies; so loans should be taken out only in</w:t>
            </w:r>
            <w:r>
              <w:rPr>
                <w:rFonts w:ascii="Arial" w:hAnsi="Arial" w:cs="Arial"/>
                <w:sz w:val="24"/>
                <w:szCs w:val="24"/>
              </w:rPr>
              <w:t xml:space="preserve"> the case of severe personal or </w:t>
            </w:r>
            <w:r w:rsidRPr="006D5C03">
              <w:rPr>
                <w:rFonts w:ascii="Arial" w:hAnsi="Arial" w:cs="Arial"/>
                <w:sz w:val="24"/>
                <w:szCs w:val="24"/>
              </w:rPr>
              <w:t>genuine business need</w:t>
            </w:r>
            <w:r>
              <w:rPr>
                <w:rFonts w:ascii="Arial" w:hAnsi="Arial" w:cs="Arial"/>
                <w:sz w:val="24"/>
                <w:szCs w:val="24"/>
              </w:rPr>
              <w:t>.</w:t>
            </w:r>
          </w:p>
          <w:p w:rsidR="00770102" w:rsidRPr="006D5C03" w:rsidRDefault="00770102" w:rsidP="00770102">
            <w:pPr>
              <w:autoSpaceDE w:val="0"/>
              <w:autoSpaceDN w:val="0"/>
              <w:adjustRightInd w:val="0"/>
              <w:spacing w:line="360" w:lineRule="auto"/>
              <w:jc w:val="both"/>
              <w:rPr>
                <w:rFonts w:ascii="Arial" w:hAnsi="Arial" w:cs="Arial"/>
                <w:sz w:val="24"/>
                <w:szCs w:val="24"/>
              </w:rPr>
            </w:pPr>
            <w:r w:rsidRPr="006D5C03">
              <w:rPr>
                <w:rFonts w:ascii="Arial" w:hAnsi="Arial" w:cs="Arial"/>
                <w:sz w:val="24"/>
                <w:szCs w:val="24"/>
              </w:rPr>
              <w:t xml:space="preserve">Similarly, Ghaban, which means misappropriation or </w:t>
            </w:r>
            <w:r>
              <w:rPr>
                <w:rFonts w:ascii="Arial" w:hAnsi="Arial" w:cs="Arial"/>
                <w:sz w:val="24"/>
                <w:szCs w:val="24"/>
              </w:rPr>
              <w:t xml:space="preserve">defrauding others in respect of </w:t>
            </w:r>
            <w:r w:rsidRPr="006D5C03">
              <w:rPr>
                <w:rFonts w:ascii="Arial" w:hAnsi="Arial" w:cs="Arial"/>
                <w:sz w:val="24"/>
                <w:szCs w:val="24"/>
              </w:rPr>
              <w:t>specifications of the goods and their prices, is prohibited with the purpose of</w:t>
            </w:r>
            <w:r>
              <w:rPr>
                <w:rFonts w:ascii="Arial" w:hAnsi="Arial" w:cs="Arial"/>
                <w:sz w:val="24"/>
                <w:szCs w:val="24"/>
              </w:rPr>
              <w:t xml:space="preserve"> ensuring that the seller gives </w:t>
            </w:r>
            <w:r w:rsidRPr="006D5C03">
              <w:rPr>
                <w:rFonts w:ascii="Arial" w:hAnsi="Arial" w:cs="Arial"/>
                <w:sz w:val="24"/>
                <w:szCs w:val="24"/>
              </w:rPr>
              <w:t>the commodity as per its known and apparent characteristics and charges the</w:t>
            </w:r>
            <w:r>
              <w:rPr>
                <w:rFonts w:ascii="Arial" w:hAnsi="Arial" w:cs="Arial"/>
                <w:sz w:val="24"/>
                <w:szCs w:val="24"/>
              </w:rPr>
              <w:t xml:space="preserve"> fair price. The Holy Qur’an </w:t>
            </w:r>
            <w:r w:rsidRPr="006D5C03">
              <w:rPr>
                <w:rFonts w:ascii="Arial" w:hAnsi="Arial" w:cs="Arial"/>
                <w:sz w:val="24"/>
                <w:szCs w:val="24"/>
              </w:rPr>
              <w:t xml:space="preserve">says: “Fill the measure </w:t>
            </w:r>
            <w:r w:rsidRPr="006D5C03">
              <w:rPr>
                <w:rFonts w:ascii="Arial" w:hAnsi="Arial" w:cs="Arial"/>
                <w:sz w:val="24"/>
                <w:szCs w:val="24"/>
              </w:rPr>
              <w:lastRenderedPageBreak/>
              <w:t>when you measure, and weigh with a perfectly right</w:t>
            </w:r>
            <w:r>
              <w:rPr>
                <w:rFonts w:ascii="Arial" w:hAnsi="Arial" w:cs="Arial"/>
                <w:sz w:val="24"/>
                <w:szCs w:val="24"/>
              </w:rPr>
              <w:t xml:space="preserve"> balance.” (17: 35; also verses </w:t>
            </w:r>
            <w:r w:rsidRPr="006D5C03">
              <w:rPr>
                <w:rFonts w:ascii="Arial" w:hAnsi="Arial" w:cs="Arial"/>
                <w:sz w:val="24"/>
                <w:szCs w:val="24"/>
              </w:rPr>
              <w:t>86: 1–6).</w:t>
            </w:r>
          </w:p>
          <w:p w:rsidR="00900136" w:rsidRPr="00900136" w:rsidRDefault="00770102" w:rsidP="00900136">
            <w:pPr>
              <w:autoSpaceDE w:val="0"/>
              <w:autoSpaceDN w:val="0"/>
              <w:adjustRightInd w:val="0"/>
              <w:spacing w:line="360" w:lineRule="auto"/>
              <w:jc w:val="both"/>
              <w:rPr>
                <w:rFonts w:ascii="Arial" w:hAnsi="Arial" w:cs="Arial"/>
                <w:sz w:val="24"/>
                <w:szCs w:val="24"/>
              </w:rPr>
            </w:pPr>
            <w:r>
              <w:rPr>
                <w:rFonts w:ascii="Arial" w:hAnsi="Arial" w:cs="Arial"/>
                <w:sz w:val="24"/>
                <w:szCs w:val="24"/>
              </w:rPr>
              <w:t>So, i</w:t>
            </w:r>
            <w:r w:rsidR="00900136" w:rsidRPr="00900136">
              <w:rPr>
                <w:rFonts w:ascii="Arial" w:hAnsi="Arial" w:cs="Arial"/>
                <w:sz w:val="24"/>
                <w:szCs w:val="24"/>
              </w:rPr>
              <w:t>f a business is done according to above mentioned Islamic ethics it is equal to ‘Fardh’ and secondly a truthful businessman will be considered equal to ‘Shuhaddah’ and ‘Salaheen on the day of judgment. Prophet Mohammad (SAW) was also famous as a truthful trader. People named him as ‘Sadiq’ and ‘Ameen’. Even amongst his enemies he was famous as</w:t>
            </w:r>
            <w:r w:rsidR="00900136">
              <w:rPr>
                <w:rFonts w:ascii="Arial" w:hAnsi="Arial" w:cs="Arial"/>
                <w:sz w:val="24"/>
                <w:szCs w:val="24"/>
              </w:rPr>
              <w:t xml:space="preserve"> </w:t>
            </w:r>
            <w:r w:rsidR="00900136" w:rsidRPr="00900136">
              <w:rPr>
                <w:rFonts w:ascii="Arial" w:hAnsi="Arial" w:cs="Arial"/>
                <w:sz w:val="24"/>
                <w:szCs w:val="24"/>
              </w:rPr>
              <w:t>honest and truthful man.</w:t>
            </w:r>
          </w:p>
          <w:p w:rsidR="00775673" w:rsidRPr="00664F11" w:rsidRDefault="00C6554B" w:rsidP="006D5C03">
            <w:pPr>
              <w:autoSpaceDE w:val="0"/>
              <w:autoSpaceDN w:val="0"/>
              <w:adjustRightInd w:val="0"/>
              <w:spacing w:line="360" w:lineRule="auto"/>
              <w:jc w:val="both"/>
              <w:rPr>
                <w:rFonts w:ascii="Arial" w:hAnsi="Arial" w:cs="Arial"/>
                <w:b/>
                <w:sz w:val="24"/>
                <w:szCs w:val="24"/>
              </w:rPr>
            </w:pPr>
            <w:r w:rsidRPr="00464F07">
              <w:rPr>
                <w:rFonts w:ascii="Arial" w:hAnsi="Arial" w:cs="Arial"/>
                <w:color w:val="000000"/>
                <w:sz w:val="24"/>
                <w:szCs w:val="24"/>
              </w:rPr>
              <w:t xml:space="preserve">Islam encourages an honest trader greatly and offers a high rank on the Day of Judgment. </w:t>
            </w:r>
            <w:r w:rsidR="0022777E" w:rsidRPr="00464F07">
              <w:rPr>
                <w:rFonts w:ascii="Arial" w:hAnsi="Arial" w:cs="Arial"/>
                <w:sz w:val="24"/>
                <w:szCs w:val="24"/>
              </w:rPr>
              <w:t>The Holy Prophet (PBUH) once passed by a man who was selling grain. He asked him: “</w:t>
            </w:r>
            <w:r w:rsidR="00606782" w:rsidRPr="00464F07">
              <w:rPr>
                <w:rFonts w:ascii="Arial" w:hAnsi="Arial" w:cs="Arial"/>
                <w:sz w:val="24"/>
                <w:szCs w:val="24"/>
              </w:rPr>
              <w:t xml:space="preserve">How are you selling </w:t>
            </w:r>
            <w:r w:rsidR="0022777E" w:rsidRPr="00464F07">
              <w:rPr>
                <w:rFonts w:ascii="Arial" w:hAnsi="Arial" w:cs="Arial"/>
                <w:sz w:val="24"/>
                <w:szCs w:val="24"/>
              </w:rPr>
              <w:t>it?” The man then informed him. The Prophet (PBUH) then put his hand in</w:t>
            </w:r>
            <w:r w:rsidR="00606782" w:rsidRPr="00464F07">
              <w:rPr>
                <w:rFonts w:ascii="Arial" w:hAnsi="Arial" w:cs="Arial"/>
                <w:sz w:val="24"/>
                <w:szCs w:val="24"/>
              </w:rPr>
              <w:t xml:space="preserve"> the heap of grain and found it </w:t>
            </w:r>
            <w:r w:rsidR="0022777E" w:rsidRPr="00464F07">
              <w:rPr>
                <w:rFonts w:ascii="Arial" w:hAnsi="Arial" w:cs="Arial"/>
                <w:sz w:val="24"/>
                <w:szCs w:val="24"/>
              </w:rPr>
              <w:t>wet inside. Then he said: “He who deceives other people is not one of us.”</w:t>
            </w:r>
          </w:p>
          <w:p w:rsidR="006D5C03" w:rsidRDefault="006D5C03" w:rsidP="0013738C">
            <w:pPr>
              <w:autoSpaceDE w:val="0"/>
              <w:autoSpaceDN w:val="0"/>
              <w:adjustRightInd w:val="0"/>
              <w:spacing w:line="360" w:lineRule="auto"/>
              <w:jc w:val="both"/>
              <w:rPr>
                <w:rFonts w:ascii="Arial" w:hAnsi="Arial" w:cs="Arial"/>
                <w:b/>
                <w:sz w:val="24"/>
                <w:szCs w:val="24"/>
              </w:rPr>
            </w:pPr>
          </w:p>
          <w:p w:rsidR="00A90F3C" w:rsidRDefault="00075C42" w:rsidP="0013738C">
            <w:pPr>
              <w:autoSpaceDE w:val="0"/>
              <w:autoSpaceDN w:val="0"/>
              <w:adjustRightInd w:val="0"/>
              <w:spacing w:line="360" w:lineRule="auto"/>
              <w:jc w:val="both"/>
              <w:rPr>
                <w:rFonts w:ascii="Arial" w:hAnsi="Arial" w:cs="Arial"/>
                <w:b/>
                <w:sz w:val="24"/>
                <w:szCs w:val="24"/>
              </w:rPr>
            </w:pPr>
            <w:r>
              <w:rPr>
                <w:rFonts w:ascii="Arial" w:hAnsi="Arial" w:cs="Arial"/>
                <w:b/>
                <w:sz w:val="24"/>
                <w:szCs w:val="24"/>
              </w:rPr>
              <w:t>2</w:t>
            </w:r>
            <w:r w:rsidR="0088263D" w:rsidRPr="00200E06">
              <w:rPr>
                <w:rFonts w:ascii="Arial" w:hAnsi="Arial" w:cs="Arial"/>
                <w:b/>
                <w:sz w:val="24"/>
                <w:szCs w:val="24"/>
              </w:rPr>
              <w:t>.</w:t>
            </w:r>
            <w:r w:rsidR="00200E06" w:rsidRPr="00200E06">
              <w:rPr>
                <w:rFonts w:ascii="Arial" w:hAnsi="Arial" w:cs="Arial"/>
                <w:b/>
                <w:sz w:val="24"/>
                <w:szCs w:val="24"/>
              </w:rPr>
              <w:t xml:space="preserve"> </w:t>
            </w:r>
            <w:r w:rsidR="00F817E2" w:rsidRPr="00F817E2">
              <w:rPr>
                <w:rFonts w:ascii="Arial" w:hAnsi="Arial" w:cs="Arial"/>
                <w:b/>
                <w:sz w:val="24"/>
                <w:szCs w:val="24"/>
              </w:rPr>
              <w:t>Discuss Islamic Business Ethics in detail.</w:t>
            </w:r>
          </w:p>
          <w:p w:rsidR="00664F11" w:rsidRPr="00664F11" w:rsidRDefault="00664F11" w:rsidP="00664F11">
            <w:pPr>
              <w:autoSpaceDE w:val="0"/>
              <w:autoSpaceDN w:val="0"/>
              <w:adjustRightInd w:val="0"/>
              <w:spacing w:line="360" w:lineRule="auto"/>
              <w:jc w:val="both"/>
              <w:rPr>
                <w:rFonts w:ascii="Arial" w:hAnsi="Arial" w:cs="Arial"/>
                <w:sz w:val="24"/>
                <w:szCs w:val="24"/>
              </w:rPr>
            </w:pPr>
            <w:r w:rsidRPr="00664F11">
              <w:rPr>
                <w:rFonts w:ascii="Arial" w:hAnsi="Arial" w:cs="Arial"/>
                <w:sz w:val="24"/>
                <w:szCs w:val="24"/>
              </w:rPr>
              <w:t>In addition to the major prohibitions, including Riba, G</w:t>
            </w:r>
            <w:r>
              <w:rPr>
                <w:rFonts w:ascii="Arial" w:hAnsi="Arial" w:cs="Arial"/>
                <w:sz w:val="24"/>
                <w:szCs w:val="24"/>
              </w:rPr>
              <w:t xml:space="preserve">harar and gambling, the Islamic </w:t>
            </w:r>
            <w:r w:rsidR="00DA79E8">
              <w:rPr>
                <w:rFonts w:ascii="Arial" w:hAnsi="Arial" w:cs="Arial"/>
                <w:sz w:val="24"/>
                <w:szCs w:val="24"/>
              </w:rPr>
              <w:t>Shari</w:t>
            </w:r>
            <w:r w:rsidRPr="00664F11">
              <w:rPr>
                <w:rFonts w:ascii="Arial" w:hAnsi="Arial" w:cs="Arial"/>
                <w:sz w:val="24"/>
                <w:szCs w:val="24"/>
              </w:rPr>
              <w:t>ah has enunciated a set of principles that provide a basic framew</w:t>
            </w:r>
            <w:r>
              <w:rPr>
                <w:rFonts w:ascii="Arial" w:hAnsi="Arial" w:cs="Arial"/>
                <w:sz w:val="24"/>
                <w:szCs w:val="24"/>
              </w:rPr>
              <w:t xml:space="preserve">ork for the conduct of economic </w:t>
            </w:r>
            <w:r w:rsidRPr="00664F11">
              <w:rPr>
                <w:rFonts w:ascii="Arial" w:hAnsi="Arial" w:cs="Arial"/>
                <w:sz w:val="24"/>
                <w:szCs w:val="24"/>
              </w:rPr>
              <w:t>activities in general, and financial and commercial transactions in parti</w:t>
            </w:r>
            <w:r w:rsidR="00DA79E8">
              <w:rPr>
                <w:rFonts w:ascii="Arial" w:hAnsi="Arial" w:cs="Arial"/>
                <w:sz w:val="24"/>
                <w:szCs w:val="24"/>
              </w:rPr>
              <w:t>cular. The Holy Qur’</w:t>
            </w:r>
            <w:r>
              <w:rPr>
                <w:rFonts w:ascii="Arial" w:hAnsi="Arial" w:cs="Arial"/>
                <w:sz w:val="24"/>
                <w:szCs w:val="24"/>
              </w:rPr>
              <w:t xml:space="preserve">an and the </w:t>
            </w:r>
            <w:r w:rsidRPr="00664F11">
              <w:rPr>
                <w:rFonts w:ascii="Arial" w:hAnsi="Arial" w:cs="Arial"/>
                <w:sz w:val="24"/>
                <w:szCs w:val="24"/>
              </w:rPr>
              <w:t>Sunnah refer to a number of norms and principles which govern the right</w:t>
            </w:r>
            <w:r>
              <w:rPr>
                <w:rFonts w:ascii="Arial" w:hAnsi="Arial" w:cs="Arial"/>
                <w:sz w:val="24"/>
                <w:szCs w:val="24"/>
              </w:rPr>
              <w:t xml:space="preserve">s and obligations of parties to </w:t>
            </w:r>
            <w:r w:rsidRPr="00664F11">
              <w:rPr>
                <w:rFonts w:ascii="Arial" w:hAnsi="Arial" w:cs="Arial"/>
                <w:sz w:val="24"/>
                <w:szCs w:val="24"/>
              </w:rPr>
              <w:t>the contracts. Principles enunciating justice, mutual help, free consent</w:t>
            </w:r>
            <w:r>
              <w:rPr>
                <w:rFonts w:ascii="Arial" w:hAnsi="Arial" w:cs="Arial"/>
                <w:sz w:val="24"/>
                <w:szCs w:val="24"/>
              </w:rPr>
              <w:t xml:space="preserve"> and honesty on the part of the </w:t>
            </w:r>
            <w:r w:rsidRPr="00664F11">
              <w:rPr>
                <w:rFonts w:ascii="Arial" w:hAnsi="Arial" w:cs="Arial"/>
                <w:sz w:val="24"/>
                <w:szCs w:val="24"/>
              </w:rPr>
              <w:t>parties to a contract, avoiding fraud, misrepresentation and missta</w:t>
            </w:r>
            <w:r>
              <w:rPr>
                <w:rFonts w:ascii="Arial" w:hAnsi="Arial" w:cs="Arial"/>
                <w:sz w:val="24"/>
                <w:szCs w:val="24"/>
              </w:rPr>
              <w:t xml:space="preserve">tement of facts and negation of </w:t>
            </w:r>
            <w:r w:rsidRPr="00664F11">
              <w:rPr>
                <w:rFonts w:ascii="Arial" w:hAnsi="Arial" w:cs="Arial"/>
                <w:sz w:val="24"/>
                <w:szCs w:val="24"/>
              </w:rPr>
              <w:t>injustice or exploitation provide grounds for valid contracts.</w:t>
            </w:r>
          </w:p>
          <w:p w:rsidR="00F817E2" w:rsidRDefault="00664F11" w:rsidP="00DA79E8">
            <w:pPr>
              <w:autoSpaceDE w:val="0"/>
              <w:autoSpaceDN w:val="0"/>
              <w:adjustRightInd w:val="0"/>
              <w:spacing w:line="360" w:lineRule="auto"/>
              <w:jc w:val="both"/>
              <w:rPr>
                <w:rFonts w:ascii="Arial" w:hAnsi="Arial" w:cs="Arial"/>
                <w:sz w:val="24"/>
                <w:szCs w:val="24"/>
              </w:rPr>
            </w:pPr>
            <w:r w:rsidRPr="00664F11">
              <w:rPr>
                <w:rFonts w:ascii="Arial" w:hAnsi="Arial" w:cs="Arial"/>
                <w:sz w:val="24"/>
                <w:szCs w:val="24"/>
              </w:rPr>
              <w:t>These norms are related to the accountability of human beings before</w:t>
            </w:r>
            <w:r>
              <w:rPr>
                <w:rFonts w:ascii="Arial" w:hAnsi="Arial" w:cs="Arial"/>
                <w:sz w:val="24"/>
                <w:szCs w:val="24"/>
              </w:rPr>
              <w:t xml:space="preserve"> Allah (SWT) and therefore have </w:t>
            </w:r>
            <w:r w:rsidRPr="00664F11">
              <w:rPr>
                <w:rFonts w:ascii="Arial" w:hAnsi="Arial" w:cs="Arial"/>
                <w:sz w:val="24"/>
                <w:szCs w:val="24"/>
              </w:rPr>
              <w:t>different implications from those of the norms of mainstream business ethics.</w:t>
            </w:r>
            <w:r w:rsidR="00022F9C">
              <w:rPr>
                <w:rFonts w:ascii="Arial" w:hAnsi="Arial" w:cs="Arial"/>
                <w:sz w:val="24"/>
                <w:szCs w:val="24"/>
              </w:rPr>
              <w:t xml:space="preserve"> </w:t>
            </w:r>
            <w:r w:rsidR="00022F9C" w:rsidRPr="00022F9C">
              <w:rPr>
                <w:rFonts w:ascii="Arial" w:hAnsi="Arial" w:cs="Arial"/>
                <w:sz w:val="24"/>
                <w:szCs w:val="24"/>
              </w:rPr>
              <w:t>Islam teaches belief in the</w:t>
            </w:r>
            <w:r w:rsidR="00022F9C">
              <w:rPr>
                <w:rFonts w:ascii="Arial" w:hAnsi="Arial" w:cs="Arial"/>
                <w:sz w:val="24"/>
                <w:szCs w:val="24"/>
              </w:rPr>
              <w:t xml:space="preserve"> </w:t>
            </w:r>
            <w:r w:rsidR="00022F9C" w:rsidRPr="00022F9C">
              <w:rPr>
                <w:rFonts w:ascii="Arial" w:hAnsi="Arial" w:cs="Arial"/>
                <w:sz w:val="24"/>
                <w:szCs w:val="24"/>
              </w:rPr>
              <w:t>Hereafter, which requires that man should not usurp anyone’s righ</w:t>
            </w:r>
            <w:r w:rsidR="00022F9C">
              <w:rPr>
                <w:rFonts w:ascii="Arial" w:hAnsi="Arial" w:cs="Arial"/>
                <w:sz w:val="24"/>
                <w:szCs w:val="24"/>
              </w:rPr>
              <w:t>ts. It is a principle of Shari</w:t>
            </w:r>
            <w:r w:rsidR="00022F9C" w:rsidRPr="00022F9C">
              <w:rPr>
                <w:rFonts w:ascii="Arial" w:hAnsi="Arial" w:cs="Arial"/>
                <w:sz w:val="24"/>
                <w:szCs w:val="24"/>
              </w:rPr>
              <w:t>ah that while</w:t>
            </w:r>
            <w:r w:rsidR="00022F9C">
              <w:rPr>
                <w:rFonts w:ascii="Arial" w:hAnsi="Arial" w:cs="Arial"/>
                <w:sz w:val="24"/>
                <w:szCs w:val="24"/>
              </w:rPr>
              <w:t xml:space="preserve"> </w:t>
            </w:r>
            <w:r w:rsidR="00022F9C" w:rsidRPr="00022F9C">
              <w:rPr>
                <w:rFonts w:ascii="Arial" w:hAnsi="Arial" w:cs="Arial"/>
                <w:sz w:val="24"/>
                <w:szCs w:val="24"/>
              </w:rPr>
              <w:t>Allah (SWT) may pardon the faults committed against His rights (neglect of worship, for example), he does</w:t>
            </w:r>
            <w:r w:rsidR="00022F9C">
              <w:rPr>
                <w:rFonts w:ascii="Arial" w:hAnsi="Arial" w:cs="Arial"/>
                <w:sz w:val="24"/>
                <w:szCs w:val="24"/>
              </w:rPr>
              <w:t xml:space="preserve"> </w:t>
            </w:r>
            <w:r w:rsidR="00022F9C" w:rsidRPr="00022F9C">
              <w:rPr>
                <w:rFonts w:ascii="Arial" w:hAnsi="Arial" w:cs="Arial"/>
                <w:sz w:val="24"/>
                <w:szCs w:val="24"/>
              </w:rPr>
              <w:t>not pardon the harm done by a man to fellow beings or even to other creatures. So, giving people their</w:t>
            </w:r>
            <w:r w:rsidR="00022F9C">
              <w:rPr>
                <w:rFonts w:ascii="Arial" w:hAnsi="Arial" w:cs="Arial"/>
                <w:sz w:val="24"/>
                <w:szCs w:val="24"/>
              </w:rPr>
              <w:t xml:space="preserve"> </w:t>
            </w:r>
            <w:r w:rsidR="00022F9C" w:rsidRPr="00022F9C">
              <w:rPr>
                <w:rFonts w:ascii="Arial" w:hAnsi="Arial" w:cs="Arial"/>
                <w:sz w:val="24"/>
                <w:szCs w:val="24"/>
              </w:rPr>
              <w:t>due right is the cardinal principle of the Islamic system of ethics</w:t>
            </w:r>
            <w:r w:rsidR="00022F9C">
              <w:rPr>
                <w:rFonts w:ascii="Arial" w:hAnsi="Arial" w:cs="Arial"/>
                <w:sz w:val="24"/>
                <w:szCs w:val="24"/>
              </w:rPr>
              <w:t xml:space="preserve"> in general and </w:t>
            </w:r>
            <w:r w:rsidR="00022F9C" w:rsidRPr="00022F9C">
              <w:rPr>
                <w:rFonts w:ascii="Arial" w:hAnsi="Arial" w:cs="Arial"/>
                <w:sz w:val="24"/>
                <w:szCs w:val="24"/>
              </w:rPr>
              <w:t xml:space="preserve">Islamic </w:t>
            </w:r>
            <w:r w:rsidR="00022F9C">
              <w:rPr>
                <w:rFonts w:ascii="Arial" w:hAnsi="Arial" w:cs="Arial"/>
                <w:sz w:val="24"/>
                <w:szCs w:val="24"/>
              </w:rPr>
              <w:t>business</w:t>
            </w:r>
            <w:r w:rsidR="00022F9C" w:rsidRPr="00022F9C">
              <w:rPr>
                <w:rFonts w:ascii="Arial" w:hAnsi="Arial" w:cs="Arial"/>
                <w:sz w:val="24"/>
                <w:szCs w:val="24"/>
              </w:rPr>
              <w:t xml:space="preserve"> ethics</w:t>
            </w:r>
            <w:r w:rsidR="00022F9C">
              <w:rPr>
                <w:rFonts w:ascii="Arial" w:hAnsi="Arial" w:cs="Arial"/>
                <w:sz w:val="24"/>
                <w:szCs w:val="24"/>
              </w:rPr>
              <w:t xml:space="preserve"> in particular</w:t>
            </w:r>
            <w:r w:rsidR="00022F9C" w:rsidRPr="00022F9C">
              <w:rPr>
                <w:rFonts w:ascii="Arial" w:hAnsi="Arial" w:cs="Arial"/>
                <w:sz w:val="24"/>
                <w:szCs w:val="24"/>
              </w:rPr>
              <w:t>. Some encouragements like benevolence,</w:t>
            </w:r>
            <w:r w:rsidR="00022F9C">
              <w:rPr>
                <w:rFonts w:ascii="Arial" w:hAnsi="Arial" w:cs="Arial"/>
                <w:sz w:val="24"/>
                <w:szCs w:val="24"/>
              </w:rPr>
              <w:t xml:space="preserve"> </w:t>
            </w:r>
            <w:r w:rsidR="00022F9C" w:rsidRPr="00022F9C">
              <w:rPr>
                <w:rFonts w:ascii="Arial" w:hAnsi="Arial" w:cs="Arial"/>
                <w:sz w:val="24"/>
                <w:szCs w:val="24"/>
              </w:rPr>
              <w:t>purification of income, proper transparency and disclosures, documentation of transactions leading to</w:t>
            </w:r>
            <w:r w:rsidR="00022F9C">
              <w:rPr>
                <w:rFonts w:ascii="Arial" w:hAnsi="Arial" w:cs="Arial"/>
                <w:sz w:val="24"/>
                <w:szCs w:val="24"/>
              </w:rPr>
              <w:t xml:space="preserve"> </w:t>
            </w:r>
            <w:r w:rsidR="00022F9C" w:rsidRPr="00022F9C">
              <w:rPr>
                <w:rFonts w:ascii="Arial" w:hAnsi="Arial" w:cs="Arial"/>
                <w:sz w:val="24"/>
                <w:szCs w:val="24"/>
              </w:rPr>
              <w:t xml:space="preserve">precision about the rights and </w:t>
            </w:r>
            <w:r w:rsidR="00022F9C" w:rsidRPr="00022F9C">
              <w:rPr>
                <w:rFonts w:ascii="Arial" w:hAnsi="Arial" w:cs="Arial"/>
                <w:sz w:val="24"/>
                <w:szCs w:val="24"/>
              </w:rPr>
              <w:lastRenderedPageBreak/>
              <w:t>liabilities of the parties and comprehensive ethics requiring care for others</w:t>
            </w:r>
            <w:r w:rsidR="00022F9C">
              <w:rPr>
                <w:rFonts w:ascii="Arial" w:hAnsi="Arial" w:cs="Arial"/>
                <w:sz w:val="24"/>
                <w:szCs w:val="24"/>
              </w:rPr>
              <w:t xml:space="preserve"> </w:t>
            </w:r>
            <w:r w:rsidR="00022F9C" w:rsidRPr="00022F9C">
              <w:rPr>
                <w:rFonts w:ascii="Arial" w:hAnsi="Arial" w:cs="Arial"/>
                <w:sz w:val="24"/>
                <w:szCs w:val="24"/>
              </w:rPr>
              <w:t xml:space="preserve">are also part of the Islamic framework of business norms. Below, we </w:t>
            </w:r>
            <w:r w:rsidR="00DA79E8">
              <w:rPr>
                <w:rFonts w:ascii="Arial" w:hAnsi="Arial" w:cs="Arial"/>
                <w:sz w:val="24"/>
                <w:szCs w:val="24"/>
              </w:rPr>
              <w:t xml:space="preserve">are going to discuss </w:t>
            </w:r>
            <w:r w:rsidR="00022F9C" w:rsidRPr="00022F9C">
              <w:rPr>
                <w:rFonts w:ascii="Arial" w:hAnsi="Arial" w:cs="Arial"/>
                <w:sz w:val="24"/>
                <w:szCs w:val="24"/>
              </w:rPr>
              <w:t xml:space="preserve">some </w:t>
            </w:r>
            <w:r w:rsidR="00DA79E8">
              <w:rPr>
                <w:rFonts w:ascii="Arial" w:hAnsi="Arial" w:cs="Arial"/>
                <w:sz w:val="24"/>
                <w:szCs w:val="24"/>
              </w:rPr>
              <w:t>principles of Islamic business ethics in detail</w:t>
            </w:r>
            <w:r w:rsidR="00DA79E8" w:rsidRPr="00DA79E8">
              <w:rPr>
                <w:rFonts w:ascii="Arial" w:hAnsi="Arial" w:cs="Arial"/>
                <w:sz w:val="24"/>
                <w:szCs w:val="24"/>
              </w:rPr>
              <w:t>.</w:t>
            </w:r>
          </w:p>
          <w:p w:rsidR="00385772" w:rsidRPr="00AC167C" w:rsidRDefault="00385772" w:rsidP="00385772">
            <w:pPr>
              <w:autoSpaceDE w:val="0"/>
              <w:autoSpaceDN w:val="0"/>
              <w:adjustRightInd w:val="0"/>
              <w:spacing w:line="360" w:lineRule="auto"/>
              <w:jc w:val="both"/>
              <w:rPr>
                <w:rFonts w:ascii="Arial" w:hAnsi="Arial" w:cs="Arial"/>
                <w:bCs/>
                <w:sz w:val="24"/>
                <w:szCs w:val="24"/>
                <w:u w:val="single"/>
              </w:rPr>
            </w:pPr>
            <w:r w:rsidRPr="00AC167C">
              <w:rPr>
                <w:rFonts w:ascii="Arial" w:hAnsi="Arial" w:cs="Arial"/>
                <w:bCs/>
                <w:sz w:val="24"/>
                <w:szCs w:val="24"/>
                <w:u w:val="single"/>
              </w:rPr>
              <w:t>Freedom of Enterprise</w:t>
            </w:r>
          </w:p>
          <w:p w:rsidR="00385772" w:rsidRPr="00385772" w:rsidRDefault="00385772" w:rsidP="00385772">
            <w:pPr>
              <w:autoSpaceDE w:val="0"/>
              <w:autoSpaceDN w:val="0"/>
              <w:adjustRightInd w:val="0"/>
              <w:spacing w:line="360" w:lineRule="auto"/>
              <w:jc w:val="both"/>
              <w:rPr>
                <w:rFonts w:ascii="Arial" w:hAnsi="Arial" w:cs="Arial"/>
                <w:sz w:val="24"/>
                <w:szCs w:val="24"/>
              </w:rPr>
            </w:pPr>
            <w:r w:rsidRPr="00385772">
              <w:rPr>
                <w:rFonts w:ascii="Arial" w:hAnsi="Arial" w:cs="Arial"/>
                <w:sz w:val="24"/>
                <w:szCs w:val="24"/>
              </w:rPr>
              <w:t>I</w:t>
            </w:r>
            <w:r>
              <w:rPr>
                <w:rFonts w:ascii="Arial" w:hAnsi="Arial" w:cs="Arial"/>
                <w:sz w:val="24"/>
                <w:szCs w:val="24"/>
              </w:rPr>
              <w:t>n I</w:t>
            </w:r>
            <w:r w:rsidRPr="00385772">
              <w:rPr>
                <w:rFonts w:ascii="Arial" w:hAnsi="Arial" w:cs="Arial"/>
                <w:sz w:val="24"/>
                <w:szCs w:val="24"/>
              </w:rPr>
              <w:t>slam</w:t>
            </w:r>
            <w:r>
              <w:rPr>
                <w:rFonts w:ascii="Arial" w:hAnsi="Arial" w:cs="Arial"/>
                <w:sz w:val="24"/>
                <w:szCs w:val="24"/>
              </w:rPr>
              <w:t>ic framework</w:t>
            </w:r>
            <w:r w:rsidRPr="00385772">
              <w:rPr>
                <w:rFonts w:ascii="Arial" w:hAnsi="Arial" w:cs="Arial"/>
                <w:sz w:val="24"/>
                <w:szCs w:val="24"/>
              </w:rPr>
              <w:t xml:space="preserve"> </w:t>
            </w:r>
            <w:r>
              <w:rPr>
                <w:rFonts w:ascii="Arial" w:hAnsi="Arial" w:cs="Arial"/>
                <w:sz w:val="24"/>
                <w:szCs w:val="24"/>
              </w:rPr>
              <w:t>e</w:t>
            </w:r>
            <w:r w:rsidRPr="00385772">
              <w:rPr>
                <w:rFonts w:ascii="Arial" w:hAnsi="Arial" w:cs="Arial"/>
                <w:sz w:val="24"/>
                <w:szCs w:val="24"/>
              </w:rPr>
              <w:t>ach individual in an Islamic society enjoys complete</w:t>
            </w:r>
            <w:r>
              <w:rPr>
                <w:rFonts w:ascii="Arial" w:hAnsi="Arial" w:cs="Arial"/>
                <w:sz w:val="24"/>
                <w:szCs w:val="24"/>
              </w:rPr>
              <w:t xml:space="preserve"> </w:t>
            </w:r>
            <w:r w:rsidRPr="00385772">
              <w:rPr>
                <w:rFonts w:ascii="Arial" w:hAnsi="Arial" w:cs="Arial"/>
                <w:sz w:val="24"/>
                <w:szCs w:val="24"/>
              </w:rPr>
              <w:t>freedom in the earning of his livelihood. He can start, manage and organize any kind of business project</w:t>
            </w:r>
            <w:r w:rsidR="004D38EB">
              <w:rPr>
                <w:rFonts w:ascii="Arial" w:hAnsi="Arial" w:cs="Arial"/>
                <w:sz w:val="24"/>
                <w:szCs w:val="24"/>
              </w:rPr>
              <w:t xml:space="preserve"> </w:t>
            </w:r>
            <w:r w:rsidRPr="00385772">
              <w:rPr>
                <w:rFonts w:ascii="Arial" w:hAnsi="Arial" w:cs="Arial"/>
                <w:sz w:val="24"/>
                <w:szCs w:val="24"/>
              </w:rPr>
              <w:t>within the limits set by the Islamic Shari’ah. However, freedom does not and must not work without a sense</w:t>
            </w:r>
            <w:r w:rsidR="004D38EB">
              <w:rPr>
                <w:rFonts w:ascii="Arial" w:hAnsi="Arial" w:cs="Arial"/>
                <w:sz w:val="24"/>
                <w:szCs w:val="24"/>
              </w:rPr>
              <w:t xml:space="preserve"> </w:t>
            </w:r>
            <w:r w:rsidRPr="00385772">
              <w:rPr>
                <w:rFonts w:ascii="Arial" w:hAnsi="Arial" w:cs="Arial"/>
                <w:sz w:val="24"/>
                <w:szCs w:val="24"/>
              </w:rPr>
              <w:t>of duty. An individual is free to continue with his economic activities provided he respects the moral codes</w:t>
            </w:r>
            <w:r w:rsidR="004D38EB">
              <w:rPr>
                <w:rFonts w:ascii="Arial" w:hAnsi="Arial" w:cs="Arial"/>
                <w:sz w:val="24"/>
                <w:szCs w:val="24"/>
              </w:rPr>
              <w:t xml:space="preserve"> </w:t>
            </w:r>
            <w:r w:rsidRPr="00385772">
              <w:rPr>
                <w:rFonts w:ascii="Arial" w:hAnsi="Arial" w:cs="Arial"/>
                <w:sz w:val="24"/>
                <w:szCs w:val="24"/>
              </w:rPr>
              <w:t>that are set the profession, which clearly means doing only lawful things and shunning all the unlawful</w:t>
            </w:r>
            <w:r w:rsidR="004D38EB">
              <w:rPr>
                <w:rFonts w:ascii="Arial" w:hAnsi="Arial" w:cs="Arial"/>
                <w:sz w:val="24"/>
                <w:szCs w:val="24"/>
              </w:rPr>
              <w:t xml:space="preserve"> </w:t>
            </w:r>
            <w:r w:rsidRPr="00385772">
              <w:rPr>
                <w:rFonts w:ascii="Arial" w:hAnsi="Arial" w:cs="Arial"/>
                <w:sz w:val="24"/>
                <w:szCs w:val="24"/>
              </w:rPr>
              <w:t>matters. The verses of the Holy Qur’an and the teachings of the Prophet (PBUH) helps us to distinguish</w:t>
            </w:r>
            <w:r w:rsidR="004D38EB">
              <w:rPr>
                <w:rFonts w:ascii="Arial" w:hAnsi="Arial" w:cs="Arial"/>
                <w:sz w:val="24"/>
                <w:szCs w:val="24"/>
              </w:rPr>
              <w:t xml:space="preserve"> </w:t>
            </w:r>
            <w:r w:rsidRPr="00385772">
              <w:rPr>
                <w:rFonts w:ascii="Arial" w:hAnsi="Arial" w:cs="Arial"/>
                <w:sz w:val="24"/>
                <w:szCs w:val="24"/>
              </w:rPr>
              <w:t>between the lawful and the unlawful ways of earning, and to prohibit all the actions that are either morally</w:t>
            </w:r>
            <w:r w:rsidR="004D38EB">
              <w:rPr>
                <w:rFonts w:ascii="Arial" w:hAnsi="Arial" w:cs="Arial"/>
                <w:sz w:val="24"/>
                <w:szCs w:val="24"/>
              </w:rPr>
              <w:t xml:space="preserve"> </w:t>
            </w:r>
            <w:r w:rsidRPr="00385772">
              <w:rPr>
                <w:rFonts w:ascii="Arial" w:hAnsi="Arial" w:cs="Arial"/>
                <w:sz w:val="24"/>
                <w:szCs w:val="24"/>
              </w:rPr>
              <w:t>wrong or socially unacceptable.</w:t>
            </w:r>
          </w:p>
          <w:p w:rsidR="00385772" w:rsidRDefault="00385772" w:rsidP="00385772">
            <w:pPr>
              <w:autoSpaceDE w:val="0"/>
              <w:autoSpaceDN w:val="0"/>
              <w:adjustRightInd w:val="0"/>
              <w:spacing w:line="360" w:lineRule="auto"/>
              <w:jc w:val="both"/>
              <w:rPr>
                <w:rFonts w:ascii="Arial" w:hAnsi="Arial" w:cs="Arial"/>
                <w:sz w:val="24"/>
                <w:szCs w:val="24"/>
              </w:rPr>
            </w:pPr>
            <w:r w:rsidRPr="00385772">
              <w:rPr>
                <w:rFonts w:ascii="Arial" w:hAnsi="Arial" w:cs="Arial"/>
                <w:sz w:val="24"/>
                <w:szCs w:val="24"/>
              </w:rPr>
              <w:t xml:space="preserve">It </w:t>
            </w:r>
            <w:r w:rsidR="004D38EB">
              <w:rPr>
                <w:rFonts w:ascii="Arial" w:hAnsi="Arial" w:cs="Arial"/>
                <w:sz w:val="24"/>
                <w:szCs w:val="24"/>
              </w:rPr>
              <w:t xml:space="preserve">also </w:t>
            </w:r>
            <w:r w:rsidRPr="00385772">
              <w:rPr>
                <w:rFonts w:ascii="Arial" w:hAnsi="Arial" w:cs="Arial"/>
                <w:sz w:val="24"/>
                <w:szCs w:val="24"/>
              </w:rPr>
              <w:t>encourages the occurrence of free market where everyone earns his food without</w:t>
            </w:r>
            <w:r w:rsidR="004D38EB">
              <w:rPr>
                <w:rFonts w:ascii="Arial" w:hAnsi="Arial" w:cs="Arial"/>
                <w:sz w:val="24"/>
                <w:szCs w:val="24"/>
              </w:rPr>
              <w:t xml:space="preserve"> </w:t>
            </w:r>
            <w:r w:rsidRPr="00385772">
              <w:rPr>
                <w:rFonts w:ascii="Arial" w:hAnsi="Arial" w:cs="Arial"/>
                <w:sz w:val="24"/>
                <w:szCs w:val="24"/>
              </w:rPr>
              <w:t>government interference. However, there are few limitations in order to remove injustice and to check</w:t>
            </w:r>
            <w:r w:rsidR="004D38EB">
              <w:rPr>
                <w:rFonts w:ascii="Arial" w:hAnsi="Arial" w:cs="Arial"/>
                <w:sz w:val="24"/>
                <w:szCs w:val="24"/>
              </w:rPr>
              <w:t xml:space="preserve"> </w:t>
            </w:r>
            <w:r w:rsidRPr="00385772">
              <w:rPr>
                <w:rFonts w:ascii="Arial" w:hAnsi="Arial" w:cs="Arial"/>
                <w:sz w:val="24"/>
                <w:szCs w:val="24"/>
              </w:rPr>
              <w:t xml:space="preserve">mismanagement and unlawful working. </w:t>
            </w:r>
          </w:p>
          <w:p w:rsidR="004D38EB" w:rsidRPr="00AC167C" w:rsidRDefault="004D38EB" w:rsidP="00385772">
            <w:pPr>
              <w:autoSpaceDE w:val="0"/>
              <w:autoSpaceDN w:val="0"/>
              <w:adjustRightInd w:val="0"/>
              <w:spacing w:line="360" w:lineRule="auto"/>
              <w:jc w:val="both"/>
              <w:rPr>
                <w:rFonts w:ascii="Arial" w:hAnsi="Arial" w:cs="Arial"/>
                <w:bCs/>
                <w:sz w:val="24"/>
                <w:szCs w:val="24"/>
                <w:u w:val="single"/>
              </w:rPr>
            </w:pPr>
            <w:r w:rsidRPr="00AC167C">
              <w:rPr>
                <w:rFonts w:ascii="Arial" w:hAnsi="Arial" w:cs="Arial"/>
                <w:bCs/>
                <w:sz w:val="24"/>
                <w:szCs w:val="24"/>
                <w:u w:val="single"/>
              </w:rPr>
              <w:t>Islamic Tenets Concerning Business Transactions</w:t>
            </w:r>
          </w:p>
          <w:p w:rsidR="004D38EB" w:rsidRDefault="004D38EB" w:rsidP="004D38EB">
            <w:pPr>
              <w:autoSpaceDE w:val="0"/>
              <w:autoSpaceDN w:val="0"/>
              <w:adjustRightInd w:val="0"/>
              <w:spacing w:line="360" w:lineRule="auto"/>
              <w:jc w:val="both"/>
              <w:rPr>
                <w:rFonts w:ascii="Arial" w:hAnsi="Arial" w:cs="Arial"/>
                <w:sz w:val="24"/>
                <w:szCs w:val="24"/>
              </w:rPr>
            </w:pPr>
            <w:r w:rsidRPr="004D38EB">
              <w:rPr>
                <w:rFonts w:ascii="Arial" w:hAnsi="Arial" w:cs="Arial"/>
                <w:sz w:val="24"/>
                <w:szCs w:val="24"/>
              </w:rPr>
              <w:t>There are a number of ethical rul</w:t>
            </w:r>
            <w:r>
              <w:rPr>
                <w:rFonts w:ascii="Arial" w:hAnsi="Arial" w:cs="Arial"/>
                <w:sz w:val="24"/>
                <w:szCs w:val="24"/>
              </w:rPr>
              <w:t xml:space="preserve">es in Islamic business dealings </w:t>
            </w:r>
            <w:r w:rsidRPr="004D38EB">
              <w:rPr>
                <w:rFonts w:ascii="Arial" w:hAnsi="Arial" w:cs="Arial"/>
                <w:sz w:val="24"/>
                <w:szCs w:val="24"/>
              </w:rPr>
              <w:t>without which business contracts are not complete in terms of go</w:t>
            </w:r>
            <w:r>
              <w:rPr>
                <w:rFonts w:ascii="Arial" w:hAnsi="Arial" w:cs="Arial"/>
                <w:sz w:val="24"/>
                <w:szCs w:val="24"/>
              </w:rPr>
              <w:t xml:space="preserve">od manners, decency and ethical </w:t>
            </w:r>
            <w:r w:rsidRPr="004D38EB">
              <w:rPr>
                <w:rFonts w:ascii="Arial" w:hAnsi="Arial" w:cs="Arial"/>
                <w:sz w:val="24"/>
                <w:szCs w:val="24"/>
              </w:rPr>
              <w:t>excellence. Some of these tenets are as follows:</w:t>
            </w:r>
          </w:p>
          <w:p w:rsidR="004D38EB" w:rsidRPr="00AC167C" w:rsidRDefault="004D38EB" w:rsidP="004D38EB">
            <w:pPr>
              <w:autoSpaceDE w:val="0"/>
              <w:autoSpaceDN w:val="0"/>
              <w:adjustRightInd w:val="0"/>
              <w:spacing w:line="360" w:lineRule="auto"/>
              <w:jc w:val="both"/>
              <w:rPr>
                <w:rFonts w:ascii="Arial" w:hAnsi="Arial" w:cs="Arial"/>
                <w:bCs/>
                <w:sz w:val="24"/>
                <w:szCs w:val="24"/>
                <w:u w:val="single"/>
              </w:rPr>
            </w:pPr>
            <w:r w:rsidRPr="00AC167C">
              <w:rPr>
                <w:rFonts w:ascii="Arial" w:hAnsi="Arial" w:cs="Arial"/>
                <w:bCs/>
                <w:sz w:val="24"/>
                <w:szCs w:val="24"/>
                <w:u w:val="single"/>
              </w:rPr>
              <w:t>Keenness to Earn Legitimate (Halal) Earnings</w:t>
            </w:r>
          </w:p>
          <w:p w:rsidR="004D38EB" w:rsidRDefault="004D38EB" w:rsidP="004D38EB">
            <w:pPr>
              <w:autoSpaceDE w:val="0"/>
              <w:autoSpaceDN w:val="0"/>
              <w:adjustRightInd w:val="0"/>
              <w:spacing w:line="360" w:lineRule="auto"/>
              <w:jc w:val="both"/>
              <w:rPr>
                <w:rFonts w:ascii="Arial" w:hAnsi="Arial" w:cs="Arial"/>
                <w:sz w:val="24"/>
                <w:szCs w:val="24"/>
              </w:rPr>
            </w:pPr>
            <w:r w:rsidRPr="004D38EB">
              <w:rPr>
                <w:rFonts w:ascii="Arial" w:hAnsi="Arial" w:cs="Arial"/>
                <w:sz w:val="24"/>
                <w:szCs w:val="24"/>
              </w:rPr>
              <w:t xml:space="preserve">Islam has greatly focused on the lawful and unlawful earnings in business dealings. Many </w:t>
            </w:r>
            <w:r w:rsidRPr="004D38EB">
              <w:rPr>
                <w:rFonts w:ascii="Arial" w:hAnsi="Arial" w:cs="Arial"/>
                <w:i/>
                <w:iCs/>
                <w:sz w:val="24"/>
                <w:szCs w:val="24"/>
              </w:rPr>
              <w:t xml:space="preserve">Qur’anic </w:t>
            </w:r>
            <w:r w:rsidRPr="004D38EB">
              <w:rPr>
                <w:rFonts w:ascii="Arial" w:hAnsi="Arial" w:cs="Arial"/>
                <w:sz w:val="24"/>
                <w:szCs w:val="24"/>
              </w:rPr>
              <w:t>verses reject the illegal taking of the property.</w:t>
            </w:r>
          </w:p>
          <w:p w:rsidR="004D38EB" w:rsidRPr="004D38EB" w:rsidRDefault="004D38EB" w:rsidP="004D38EB">
            <w:pPr>
              <w:autoSpaceDE w:val="0"/>
              <w:autoSpaceDN w:val="0"/>
              <w:adjustRightInd w:val="0"/>
              <w:spacing w:line="360" w:lineRule="auto"/>
              <w:jc w:val="both"/>
              <w:rPr>
                <w:rFonts w:ascii="Arial" w:hAnsi="Arial" w:cs="Arial"/>
                <w:bCs/>
                <w:i/>
                <w:sz w:val="24"/>
                <w:szCs w:val="24"/>
              </w:rPr>
            </w:pPr>
            <w:r w:rsidRPr="004D38EB">
              <w:rPr>
                <w:rFonts w:ascii="Arial" w:hAnsi="Arial" w:cs="Arial"/>
                <w:bCs/>
                <w:i/>
                <w:sz w:val="24"/>
                <w:szCs w:val="24"/>
              </w:rPr>
              <w:t>Do not devour one another’s property wrongfully, nor throw it before the judges in order to devour a portion of other’s property sinfully and knowingly. (2:188)</w:t>
            </w:r>
          </w:p>
          <w:p w:rsidR="004D38EB" w:rsidRPr="004D38EB" w:rsidRDefault="004D38EB" w:rsidP="004D38EB">
            <w:pPr>
              <w:autoSpaceDE w:val="0"/>
              <w:autoSpaceDN w:val="0"/>
              <w:adjustRightInd w:val="0"/>
              <w:spacing w:line="360" w:lineRule="auto"/>
              <w:jc w:val="both"/>
              <w:rPr>
                <w:rFonts w:ascii="Arial" w:hAnsi="Arial" w:cs="Arial"/>
                <w:bCs/>
                <w:i/>
                <w:sz w:val="24"/>
                <w:szCs w:val="24"/>
              </w:rPr>
            </w:pPr>
            <w:r w:rsidRPr="004D38EB">
              <w:rPr>
                <w:rFonts w:ascii="Arial" w:hAnsi="Arial" w:cs="Arial"/>
                <w:bCs/>
                <w:i/>
                <w:sz w:val="24"/>
                <w:szCs w:val="24"/>
              </w:rPr>
              <w:t>Do not devour another’s property wrongfully – unless it be by trade based on mutual consent. (4:29)</w:t>
            </w:r>
          </w:p>
          <w:p w:rsidR="004D38EB" w:rsidRPr="004D38EB" w:rsidRDefault="004D38EB" w:rsidP="004D38EB">
            <w:pPr>
              <w:autoSpaceDE w:val="0"/>
              <w:autoSpaceDN w:val="0"/>
              <w:adjustRightInd w:val="0"/>
              <w:spacing w:line="360" w:lineRule="auto"/>
              <w:jc w:val="both"/>
              <w:rPr>
                <w:rFonts w:ascii="Arial" w:hAnsi="Arial" w:cs="Arial"/>
                <w:sz w:val="24"/>
                <w:szCs w:val="24"/>
              </w:rPr>
            </w:pPr>
            <w:r w:rsidRPr="004D38EB">
              <w:rPr>
                <w:rFonts w:ascii="Arial" w:hAnsi="Arial" w:cs="Arial"/>
                <w:sz w:val="24"/>
                <w:szCs w:val="24"/>
              </w:rPr>
              <w:t>The above verses prohibit the believers to devour the property of others by illegal means in hidden words.</w:t>
            </w:r>
          </w:p>
          <w:p w:rsidR="004D38EB" w:rsidRPr="004D38EB" w:rsidRDefault="004D38EB" w:rsidP="004D38EB">
            <w:pPr>
              <w:autoSpaceDE w:val="0"/>
              <w:autoSpaceDN w:val="0"/>
              <w:adjustRightInd w:val="0"/>
              <w:spacing w:line="360" w:lineRule="auto"/>
              <w:jc w:val="both"/>
              <w:rPr>
                <w:rFonts w:ascii="Arial" w:hAnsi="Arial" w:cs="Arial"/>
                <w:sz w:val="24"/>
                <w:szCs w:val="24"/>
              </w:rPr>
            </w:pPr>
            <w:r w:rsidRPr="004D38EB">
              <w:rPr>
                <w:rFonts w:ascii="Arial" w:hAnsi="Arial" w:cs="Arial"/>
                <w:sz w:val="24"/>
                <w:szCs w:val="24"/>
              </w:rPr>
              <w:t>The Prophet (PBUH) stated the importance of legitimate ways of earning in the following words:</w:t>
            </w:r>
          </w:p>
          <w:p w:rsidR="004D38EB" w:rsidRPr="004D38EB" w:rsidRDefault="004D38EB" w:rsidP="004D38EB">
            <w:pPr>
              <w:autoSpaceDE w:val="0"/>
              <w:autoSpaceDN w:val="0"/>
              <w:adjustRightInd w:val="0"/>
              <w:spacing w:line="360" w:lineRule="auto"/>
              <w:jc w:val="both"/>
              <w:rPr>
                <w:rFonts w:ascii="Arial" w:hAnsi="Arial" w:cs="Arial"/>
                <w:bCs/>
                <w:i/>
                <w:sz w:val="24"/>
                <w:szCs w:val="24"/>
              </w:rPr>
            </w:pPr>
            <w:r w:rsidRPr="004D38EB">
              <w:rPr>
                <w:rFonts w:ascii="Arial" w:hAnsi="Arial" w:cs="Arial"/>
                <w:bCs/>
                <w:i/>
                <w:sz w:val="24"/>
                <w:szCs w:val="24"/>
              </w:rPr>
              <w:t>Asked ‘what form of gain is the best? [the Prophet] said, ‘A man’s work with his hands, and every</w:t>
            </w:r>
            <w:r>
              <w:rPr>
                <w:rFonts w:ascii="Arial" w:hAnsi="Arial" w:cs="Arial"/>
                <w:bCs/>
                <w:i/>
                <w:sz w:val="24"/>
                <w:szCs w:val="24"/>
              </w:rPr>
              <w:t xml:space="preserve"> </w:t>
            </w:r>
            <w:r w:rsidRPr="004D38EB">
              <w:rPr>
                <w:rFonts w:ascii="Arial" w:hAnsi="Arial" w:cs="Arial"/>
                <w:bCs/>
                <w:i/>
                <w:sz w:val="24"/>
                <w:szCs w:val="24"/>
              </w:rPr>
              <w:t>legitimate sale’. (</w:t>
            </w:r>
            <w:r w:rsidRPr="004D38EB">
              <w:rPr>
                <w:rFonts w:ascii="Arial" w:hAnsi="Arial" w:cs="Arial"/>
                <w:bCs/>
                <w:i/>
                <w:iCs/>
                <w:sz w:val="24"/>
                <w:szCs w:val="24"/>
              </w:rPr>
              <w:t>Ahmad</w:t>
            </w:r>
            <w:r w:rsidRPr="004D38EB">
              <w:rPr>
                <w:rFonts w:ascii="Arial" w:hAnsi="Arial" w:cs="Arial"/>
                <w:bCs/>
                <w:i/>
                <w:sz w:val="24"/>
                <w:szCs w:val="24"/>
              </w:rPr>
              <w:t>, No: 1576)</w:t>
            </w:r>
          </w:p>
          <w:p w:rsidR="004D38EB" w:rsidRDefault="004D38EB" w:rsidP="004D38EB">
            <w:pPr>
              <w:autoSpaceDE w:val="0"/>
              <w:autoSpaceDN w:val="0"/>
              <w:adjustRightInd w:val="0"/>
              <w:spacing w:line="360" w:lineRule="auto"/>
              <w:jc w:val="both"/>
              <w:rPr>
                <w:rFonts w:ascii="Arial" w:hAnsi="Arial" w:cs="Arial"/>
                <w:sz w:val="24"/>
                <w:szCs w:val="24"/>
              </w:rPr>
            </w:pPr>
            <w:r w:rsidRPr="004D38EB">
              <w:rPr>
                <w:rFonts w:ascii="Arial" w:hAnsi="Arial" w:cs="Arial"/>
                <w:sz w:val="24"/>
                <w:szCs w:val="24"/>
              </w:rPr>
              <w:lastRenderedPageBreak/>
              <w:t>From the above it is clear that a Muslim trader must only earn through legal means. He should not only</w:t>
            </w:r>
            <w:r>
              <w:rPr>
                <w:rFonts w:ascii="Arial" w:hAnsi="Arial" w:cs="Arial"/>
                <w:sz w:val="24"/>
                <w:szCs w:val="24"/>
              </w:rPr>
              <w:t xml:space="preserve"> </w:t>
            </w:r>
            <w:r w:rsidRPr="004D38EB">
              <w:rPr>
                <w:rFonts w:ascii="Arial" w:hAnsi="Arial" w:cs="Arial"/>
                <w:sz w:val="24"/>
                <w:szCs w:val="24"/>
              </w:rPr>
              <w:t>avoid illegal ways of earning his bread and butter but also distance himself from any matters that are</w:t>
            </w:r>
            <w:r>
              <w:rPr>
                <w:rFonts w:ascii="Arial" w:hAnsi="Arial" w:cs="Arial"/>
                <w:sz w:val="24"/>
                <w:szCs w:val="24"/>
              </w:rPr>
              <w:t xml:space="preserve"> </w:t>
            </w:r>
            <w:r w:rsidRPr="004D38EB">
              <w:rPr>
                <w:rFonts w:ascii="Arial" w:hAnsi="Arial" w:cs="Arial"/>
                <w:sz w:val="24"/>
                <w:szCs w:val="24"/>
              </w:rPr>
              <w:t>doubtful or have any hidden conditions.</w:t>
            </w:r>
          </w:p>
          <w:p w:rsidR="00EC5DE9" w:rsidRPr="00AC167C" w:rsidRDefault="00EC5DE9" w:rsidP="00EC5DE9">
            <w:pPr>
              <w:autoSpaceDE w:val="0"/>
              <w:autoSpaceDN w:val="0"/>
              <w:adjustRightInd w:val="0"/>
              <w:spacing w:line="360" w:lineRule="auto"/>
              <w:jc w:val="both"/>
              <w:rPr>
                <w:rFonts w:ascii="Arial" w:hAnsi="Arial" w:cs="Arial"/>
                <w:sz w:val="24"/>
                <w:szCs w:val="24"/>
                <w:u w:val="single"/>
              </w:rPr>
            </w:pPr>
            <w:r w:rsidRPr="00AC167C">
              <w:rPr>
                <w:rFonts w:ascii="Arial" w:hAnsi="Arial" w:cs="Arial"/>
                <w:sz w:val="24"/>
                <w:szCs w:val="24"/>
                <w:u w:val="single"/>
              </w:rPr>
              <w:t xml:space="preserve">Riba </w:t>
            </w:r>
          </w:p>
          <w:p w:rsidR="00EC5DE9" w:rsidRPr="00EC5DE9" w:rsidRDefault="00EC5DE9" w:rsidP="00EC5DE9">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Riba </w:t>
            </w:r>
            <w:r w:rsidRPr="00EC5DE9">
              <w:rPr>
                <w:rFonts w:ascii="Arial" w:hAnsi="Arial" w:cs="Arial"/>
                <w:sz w:val="24"/>
                <w:szCs w:val="24"/>
              </w:rPr>
              <w:t>is the main prohibited practice in Islam among the other unacceptable business</w:t>
            </w:r>
          </w:p>
          <w:p w:rsidR="00EC5DE9" w:rsidRPr="00EC5DE9" w:rsidRDefault="00EC5DE9" w:rsidP="00EC5DE9">
            <w:pPr>
              <w:autoSpaceDE w:val="0"/>
              <w:autoSpaceDN w:val="0"/>
              <w:adjustRightInd w:val="0"/>
              <w:spacing w:line="360" w:lineRule="auto"/>
              <w:jc w:val="both"/>
              <w:rPr>
                <w:rFonts w:ascii="Arial" w:hAnsi="Arial" w:cs="Arial"/>
                <w:sz w:val="24"/>
                <w:szCs w:val="24"/>
              </w:rPr>
            </w:pPr>
            <w:r w:rsidRPr="00EC5DE9">
              <w:rPr>
                <w:rFonts w:ascii="Arial" w:hAnsi="Arial" w:cs="Arial"/>
                <w:sz w:val="24"/>
                <w:szCs w:val="24"/>
              </w:rPr>
              <w:t>dealings</w:t>
            </w:r>
            <w:r w:rsidRPr="00EC5DE9">
              <w:rPr>
                <w:rFonts w:ascii="Arial" w:hAnsi="Arial" w:cs="Arial"/>
                <w:i/>
                <w:iCs/>
                <w:sz w:val="24"/>
                <w:szCs w:val="24"/>
              </w:rPr>
              <w:t xml:space="preserve">. Riba </w:t>
            </w:r>
            <w:r w:rsidRPr="00EC5DE9">
              <w:rPr>
                <w:rFonts w:ascii="Arial" w:hAnsi="Arial" w:cs="Arial"/>
                <w:sz w:val="24"/>
                <w:szCs w:val="24"/>
              </w:rPr>
              <w:t>(interest), by definition, is the extra sum the moneylender charges from the borrower for</w:t>
            </w:r>
            <w:r>
              <w:rPr>
                <w:rFonts w:ascii="Arial" w:hAnsi="Arial" w:cs="Arial"/>
                <w:sz w:val="24"/>
                <w:szCs w:val="24"/>
              </w:rPr>
              <w:t xml:space="preserve"> </w:t>
            </w:r>
            <w:r w:rsidRPr="00EC5DE9">
              <w:rPr>
                <w:rFonts w:ascii="Arial" w:hAnsi="Arial" w:cs="Arial"/>
                <w:sz w:val="24"/>
                <w:szCs w:val="24"/>
              </w:rPr>
              <w:t xml:space="preserve">deferred payment. Islam has forbidden all forms of </w:t>
            </w:r>
            <w:r w:rsidRPr="00EC5DE9">
              <w:rPr>
                <w:rFonts w:ascii="Arial" w:hAnsi="Arial" w:cs="Arial"/>
                <w:i/>
                <w:iCs/>
                <w:sz w:val="24"/>
                <w:szCs w:val="24"/>
              </w:rPr>
              <w:t xml:space="preserve">Riba </w:t>
            </w:r>
            <w:r w:rsidRPr="00EC5DE9">
              <w:rPr>
                <w:rFonts w:ascii="Arial" w:hAnsi="Arial" w:cs="Arial"/>
                <w:sz w:val="24"/>
                <w:szCs w:val="24"/>
              </w:rPr>
              <w:t>since it involves both cruelty and misuse. Islam is</w:t>
            </w:r>
            <w:r>
              <w:rPr>
                <w:rFonts w:ascii="Arial" w:hAnsi="Arial" w:cs="Arial"/>
                <w:sz w:val="24"/>
                <w:szCs w:val="24"/>
              </w:rPr>
              <w:t xml:space="preserve"> </w:t>
            </w:r>
            <w:r w:rsidRPr="00EC5DE9">
              <w:rPr>
                <w:rFonts w:ascii="Arial" w:hAnsi="Arial" w:cs="Arial"/>
                <w:sz w:val="24"/>
                <w:szCs w:val="24"/>
              </w:rPr>
              <w:t>against the form of business dealings that involve riba and disapprove it strictly in the following words.</w:t>
            </w:r>
          </w:p>
          <w:p w:rsidR="00EC5DE9" w:rsidRPr="00EC5DE9" w:rsidRDefault="00EC5DE9" w:rsidP="00EC5DE9">
            <w:pPr>
              <w:autoSpaceDE w:val="0"/>
              <w:autoSpaceDN w:val="0"/>
              <w:adjustRightInd w:val="0"/>
              <w:spacing w:line="360" w:lineRule="auto"/>
              <w:jc w:val="both"/>
              <w:rPr>
                <w:rFonts w:ascii="Arial" w:hAnsi="Arial" w:cs="Arial"/>
                <w:sz w:val="24"/>
                <w:szCs w:val="24"/>
              </w:rPr>
            </w:pPr>
            <w:r w:rsidRPr="00EC5DE9">
              <w:rPr>
                <w:rFonts w:ascii="Arial" w:hAnsi="Arial" w:cs="Arial"/>
                <w:sz w:val="24"/>
                <w:szCs w:val="24"/>
              </w:rPr>
              <w:t xml:space="preserve">The Holy </w:t>
            </w:r>
            <w:r w:rsidRPr="00EC5DE9">
              <w:rPr>
                <w:rFonts w:ascii="Arial" w:hAnsi="Arial" w:cs="Arial"/>
                <w:i/>
                <w:iCs/>
                <w:sz w:val="24"/>
                <w:szCs w:val="24"/>
              </w:rPr>
              <w:t xml:space="preserve">Qur’an </w:t>
            </w:r>
            <w:r w:rsidRPr="00EC5DE9">
              <w:rPr>
                <w:rFonts w:ascii="Arial" w:hAnsi="Arial" w:cs="Arial"/>
                <w:sz w:val="24"/>
                <w:szCs w:val="24"/>
              </w:rPr>
              <w:t>says:</w:t>
            </w:r>
            <w:r>
              <w:rPr>
                <w:rFonts w:ascii="Arial" w:hAnsi="Arial" w:cs="Arial"/>
                <w:sz w:val="24"/>
                <w:szCs w:val="24"/>
              </w:rPr>
              <w:t xml:space="preserve"> </w:t>
            </w:r>
            <w:r w:rsidRPr="00EC5DE9">
              <w:rPr>
                <w:rFonts w:ascii="Arial" w:hAnsi="Arial" w:cs="Arial"/>
                <w:i/>
                <w:sz w:val="24"/>
                <w:szCs w:val="24"/>
              </w:rPr>
              <w:t xml:space="preserve">Allah has permitted trading and forbidden </w:t>
            </w:r>
            <w:r w:rsidRPr="00EC5DE9">
              <w:rPr>
                <w:rFonts w:ascii="Arial" w:hAnsi="Arial" w:cs="Arial"/>
                <w:i/>
                <w:iCs/>
                <w:sz w:val="24"/>
                <w:szCs w:val="24"/>
              </w:rPr>
              <w:t xml:space="preserve">Riba </w:t>
            </w:r>
            <w:r w:rsidRPr="00EC5DE9">
              <w:rPr>
                <w:rFonts w:ascii="Arial" w:hAnsi="Arial" w:cs="Arial"/>
                <w:i/>
                <w:sz w:val="24"/>
                <w:szCs w:val="24"/>
              </w:rPr>
              <w:t>(usury). (2:275)</w:t>
            </w:r>
            <w:r>
              <w:rPr>
                <w:rFonts w:ascii="Arial" w:hAnsi="Arial" w:cs="Arial"/>
                <w:sz w:val="24"/>
                <w:szCs w:val="24"/>
              </w:rPr>
              <w:t xml:space="preserve">. </w:t>
            </w:r>
            <w:r w:rsidRPr="00EC5DE9">
              <w:rPr>
                <w:rFonts w:ascii="Arial" w:hAnsi="Arial" w:cs="Arial"/>
                <w:i/>
                <w:sz w:val="24"/>
                <w:szCs w:val="24"/>
              </w:rPr>
              <w:t xml:space="preserve">Devour not </w:t>
            </w:r>
            <w:r w:rsidRPr="00EC5DE9">
              <w:rPr>
                <w:rFonts w:ascii="Arial" w:hAnsi="Arial" w:cs="Arial"/>
                <w:i/>
                <w:iCs/>
                <w:sz w:val="24"/>
                <w:szCs w:val="24"/>
              </w:rPr>
              <w:t xml:space="preserve">Riba </w:t>
            </w:r>
            <w:r w:rsidRPr="00EC5DE9">
              <w:rPr>
                <w:rFonts w:ascii="Arial" w:hAnsi="Arial" w:cs="Arial"/>
                <w:i/>
                <w:sz w:val="24"/>
                <w:szCs w:val="24"/>
              </w:rPr>
              <w:t>doubled and re-doubled. (3:130)</w:t>
            </w:r>
          </w:p>
          <w:p w:rsidR="00EC5DE9" w:rsidRPr="00EC5DE9" w:rsidRDefault="00EC5DE9" w:rsidP="00EC5DE9">
            <w:pPr>
              <w:autoSpaceDE w:val="0"/>
              <w:autoSpaceDN w:val="0"/>
              <w:adjustRightInd w:val="0"/>
              <w:spacing w:line="360" w:lineRule="auto"/>
              <w:jc w:val="both"/>
              <w:rPr>
                <w:rFonts w:ascii="Arial" w:hAnsi="Arial" w:cs="Arial"/>
                <w:sz w:val="24"/>
                <w:szCs w:val="24"/>
              </w:rPr>
            </w:pPr>
            <w:r w:rsidRPr="00EC5DE9">
              <w:rPr>
                <w:rFonts w:ascii="Arial" w:hAnsi="Arial" w:cs="Arial"/>
                <w:sz w:val="24"/>
                <w:szCs w:val="24"/>
              </w:rPr>
              <w:t>And again:</w:t>
            </w:r>
          </w:p>
          <w:p w:rsidR="00EC5DE9" w:rsidRDefault="00EC5DE9" w:rsidP="00EC5DE9">
            <w:pPr>
              <w:autoSpaceDE w:val="0"/>
              <w:autoSpaceDN w:val="0"/>
              <w:adjustRightInd w:val="0"/>
              <w:spacing w:line="360" w:lineRule="auto"/>
              <w:jc w:val="both"/>
              <w:rPr>
                <w:rFonts w:ascii="Arial" w:hAnsi="Arial" w:cs="Arial"/>
                <w:bCs/>
                <w:i/>
                <w:sz w:val="24"/>
                <w:szCs w:val="24"/>
              </w:rPr>
            </w:pPr>
            <w:r w:rsidRPr="00EC5DE9">
              <w:rPr>
                <w:rFonts w:ascii="Arial" w:hAnsi="Arial" w:cs="Arial"/>
                <w:bCs/>
                <w:i/>
                <w:sz w:val="24"/>
                <w:szCs w:val="24"/>
              </w:rPr>
              <w:t>O you who believe! Fear Allah and give up what remains of your demand for usury if you are indeed believers</w:t>
            </w:r>
            <w:r w:rsidRPr="00EC5DE9">
              <w:rPr>
                <w:rFonts w:ascii="Arial" w:hAnsi="Arial" w:cs="Arial"/>
                <w:i/>
                <w:sz w:val="24"/>
                <w:szCs w:val="24"/>
              </w:rPr>
              <w:t xml:space="preserve">. </w:t>
            </w:r>
            <w:r w:rsidRPr="00EC5DE9">
              <w:rPr>
                <w:rFonts w:ascii="Arial" w:hAnsi="Arial" w:cs="Arial"/>
                <w:bCs/>
                <w:i/>
                <w:sz w:val="24"/>
                <w:szCs w:val="24"/>
              </w:rPr>
              <w:t>If you do it not, take notice of war from Allah and his Apostle: but if you turn back you shall have your capital sums; deal not unjustly and you shall not be dealt with unjustly. (2:278)</w:t>
            </w:r>
            <w:r>
              <w:rPr>
                <w:rFonts w:ascii="Arial" w:hAnsi="Arial" w:cs="Arial"/>
                <w:bCs/>
                <w:i/>
                <w:sz w:val="24"/>
                <w:szCs w:val="24"/>
              </w:rPr>
              <w:t>.</w:t>
            </w:r>
          </w:p>
          <w:p w:rsidR="00EC5DE9" w:rsidRPr="00AC167C" w:rsidRDefault="00EC5DE9" w:rsidP="00EC5DE9">
            <w:pPr>
              <w:autoSpaceDE w:val="0"/>
              <w:autoSpaceDN w:val="0"/>
              <w:adjustRightInd w:val="0"/>
              <w:spacing w:line="360" w:lineRule="auto"/>
              <w:jc w:val="both"/>
              <w:rPr>
                <w:rFonts w:ascii="Arial" w:hAnsi="Arial" w:cs="Arial"/>
                <w:bCs/>
                <w:sz w:val="24"/>
                <w:szCs w:val="24"/>
                <w:u w:val="single"/>
              </w:rPr>
            </w:pPr>
            <w:r w:rsidRPr="00AC167C">
              <w:rPr>
                <w:rFonts w:ascii="Arial" w:hAnsi="Arial" w:cs="Arial"/>
                <w:bCs/>
                <w:sz w:val="24"/>
                <w:szCs w:val="24"/>
                <w:u w:val="single"/>
              </w:rPr>
              <w:t>Justice and Fair Dealing</w:t>
            </w:r>
          </w:p>
          <w:p w:rsidR="00EC5DE9" w:rsidRDefault="00EC5DE9" w:rsidP="00EC5DE9">
            <w:pPr>
              <w:autoSpaceDE w:val="0"/>
              <w:autoSpaceDN w:val="0"/>
              <w:adjustRightInd w:val="0"/>
              <w:spacing w:line="360" w:lineRule="auto"/>
              <w:jc w:val="both"/>
              <w:rPr>
                <w:rFonts w:ascii="Arial" w:hAnsi="Arial" w:cs="Arial"/>
                <w:bCs/>
                <w:sz w:val="24"/>
                <w:szCs w:val="24"/>
              </w:rPr>
            </w:pPr>
            <w:r w:rsidRPr="00EC5DE9">
              <w:rPr>
                <w:rFonts w:ascii="Arial" w:hAnsi="Arial" w:cs="Arial"/>
                <w:bCs/>
                <w:sz w:val="24"/>
                <w:szCs w:val="24"/>
              </w:rPr>
              <w:t>Justice is the main rule under which all economic activities re to be carried out, which means fair dealing</w:t>
            </w:r>
            <w:r>
              <w:rPr>
                <w:rFonts w:ascii="Arial" w:hAnsi="Arial" w:cs="Arial"/>
                <w:bCs/>
                <w:sz w:val="24"/>
                <w:szCs w:val="24"/>
              </w:rPr>
              <w:t xml:space="preserve"> </w:t>
            </w:r>
            <w:r w:rsidRPr="00EC5DE9">
              <w:rPr>
                <w:rFonts w:ascii="Arial" w:hAnsi="Arial" w:cs="Arial"/>
                <w:bCs/>
                <w:sz w:val="24"/>
                <w:szCs w:val="24"/>
              </w:rPr>
              <w:t>with all and keeping a balance.</w:t>
            </w:r>
          </w:p>
          <w:p w:rsidR="00EC5DE9" w:rsidRPr="00AC167C" w:rsidRDefault="00EC5DE9" w:rsidP="00EC5DE9">
            <w:pPr>
              <w:autoSpaceDE w:val="0"/>
              <w:autoSpaceDN w:val="0"/>
              <w:adjustRightInd w:val="0"/>
              <w:spacing w:line="360" w:lineRule="auto"/>
              <w:jc w:val="both"/>
              <w:rPr>
                <w:rFonts w:ascii="Arial" w:hAnsi="Arial" w:cs="Arial"/>
                <w:bCs/>
                <w:sz w:val="24"/>
                <w:szCs w:val="24"/>
                <w:u w:val="single"/>
              </w:rPr>
            </w:pPr>
            <w:r w:rsidRPr="00AC167C">
              <w:rPr>
                <w:rFonts w:ascii="Arial" w:hAnsi="Arial" w:cs="Arial"/>
                <w:bCs/>
                <w:sz w:val="24"/>
                <w:szCs w:val="24"/>
                <w:u w:val="single"/>
              </w:rPr>
              <w:t>Honesty and Gentleness</w:t>
            </w:r>
          </w:p>
          <w:p w:rsidR="00EC5DE9" w:rsidRDefault="00EC5DE9" w:rsidP="00EC5DE9">
            <w:pPr>
              <w:autoSpaceDE w:val="0"/>
              <w:autoSpaceDN w:val="0"/>
              <w:adjustRightInd w:val="0"/>
              <w:spacing w:line="360" w:lineRule="auto"/>
              <w:jc w:val="both"/>
              <w:rPr>
                <w:rFonts w:ascii="Arial" w:hAnsi="Arial" w:cs="Arial"/>
                <w:bCs/>
                <w:sz w:val="24"/>
                <w:szCs w:val="24"/>
              </w:rPr>
            </w:pPr>
            <w:r w:rsidRPr="00EC5DE9">
              <w:rPr>
                <w:rFonts w:ascii="Arial" w:hAnsi="Arial" w:cs="Arial"/>
                <w:bCs/>
                <w:sz w:val="24"/>
                <w:szCs w:val="24"/>
              </w:rPr>
              <w:t xml:space="preserve">Honesty, truthfulness and care for others are the basic lessons taught to Muslims by the </w:t>
            </w:r>
            <w:r w:rsidRPr="00EC5DE9">
              <w:rPr>
                <w:rFonts w:ascii="Arial" w:hAnsi="Arial" w:cs="Arial"/>
                <w:bCs/>
                <w:i/>
                <w:iCs/>
                <w:sz w:val="24"/>
                <w:szCs w:val="24"/>
              </w:rPr>
              <w:t>Shari’ah</w:t>
            </w:r>
            <w:r w:rsidRPr="00EC5DE9">
              <w:rPr>
                <w:rFonts w:ascii="Arial" w:hAnsi="Arial" w:cs="Arial"/>
                <w:bCs/>
                <w:sz w:val="24"/>
                <w:szCs w:val="24"/>
              </w:rPr>
              <w:t>, with</w:t>
            </w:r>
            <w:r>
              <w:rPr>
                <w:rFonts w:ascii="Arial" w:hAnsi="Arial" w:cs="Arial"/>
                <w:bCs/>
                <w:sz w:val="24"/>
                <w:szCs w:val="24"/>
              </w:rPr>
              <w:t xml:space="preserve"> </w:t>
            </w:r>
            <w:r w:rsidRPr="00EC5DE9">
              <w:rPr>
                <w:rFonts w:ascii="Arial" w:hAnsi="Arial" w:cs="Arial"/>
                <w:bCs/>
                <w:sz w:val="24"/>
                <w:szCs w:val="24"/>
              </w:rPr>
              <w:t>relatively more emphasis in respect of business transactions.</w:t>
            </w:r>
            <w:r>
              <w:rPr>
                <w:rFonts w:ascii="Arial" w:hAnsi="Arial" w:cs="Arial"/>
                <w:bCs/>
                <w:sz w:val="24"/>
                <w:szCs w:val="24"/>
              </w:rPr>
              <w:t xml:space="preserve"> </w:t>
            </w:r>
            <w:r w:rsidRPr="00EC5DE9">
              <w:rPr>
                <w:rFonts w:ascii="Arial" w:hAnsi="Arial" w:cs="Arial"/>
                <w:bCs/>
                <w:sz w:val="24"/>
                <w:szCs w:val="24"/>
              </w:rPr>
              <w:t>The Holy Prophet (PBUH) has said: “The truthful and honest merchant shall be with the Prophets, the truthful and the martyrs on the day of</w:t>
            </w:r>
            <w:r>
              <w:rPr>
                <w:rFonts w:ascii="Arial" w:hAnsi="Arial" w:cs="Arial"/>
                <w:bCs/>
                <w:sz w:val="24"/>
                <w:szCs w:val="24"/>
              </w:rPr>
              <w:t xml:space="preserve"> </w:t>
            </w:r>
            <w:r w:rsidRPr="00EC5DE9">
              <w:rPr>
                <w:rFonts w:ascii="Arial" w:hAnsi="Arial" w:cs="Arial"/>
                <w:bCs/>
                <w:sz w:val="24"/>
                <w:szCs w:val="24"/>
              </w:rPr>
              <w:t>Resurrection.”</w:t>
            </w:r>
          </w:p>
          <w:p w:rsidR="00EC5DE9" w:rsidRDefault="00EC5DE9" w:rsidP="00EC5DE9">
            <w:pPr>
              <w:autoSpaceDE w:val="0"/>
              <w:autoSpaceDN w:val="0"/>
              <w:adjustRightInd w:val="0"/>
              <w:spacing w:line="360" w:lineRule="auto"/>
              <w:jc w:val="both"/>
              <w:rPr>
                <w:rFonts w:ascii="Arial" w:hAnsi="Arial" w:cs="Arial"/>
                <w:bCs/>
                <w:sz w:val="24"/>
                <w:szCs w:val="24"/>
              </w:rPr>
            </w:pPr>
            <w:r w:rsidRPr="00EC5DE9">
              <w:rPr>
                <w:rFonts w:ascii="Arial" w:hAnsi="Arial" w:cs="Arial"/>
                <w:bCs/>
                <w:sz w:val="24"/>
                <w:szCs w:val="24"/>
              </w:rPr>
              <w:t>Another feature of a good businessman is that he avoids harshness and is gentle with other parties and</w:t>
            </w:r>
            <w:r>
              <w:rPr>
                <w:rFonts w:ascii="Arial" w:hAnsi="Arial" w:cs="Arial"/>
                <w:bCs/>
                <w:sz w:val="24"/>
                <w:szCs w:val="24"/>
              </w:rPr>
              <w:t xml:space="preserve"> </w:t>
            </w:r>
            <w:r w:rsidRPr="00EC5DE9">
              <w:rPr>
                <w:rFonts w:ascii="Arial" w:hAnsi="Arial" w:cs="Arial"/>
                <w:bCs/>
                <w:sz w:val="24"/>
                <w:szCs w:val="24"/>
              </w:rPr>
              <w:t>stakeholders. As reported by Imam Bukhari, Allah’s Apostle said: “May Allah have mercy on a person who</w:t>
            </w:r>
            <w:r>
              <w:rPr>
                <w:rFonts w:ascii="Arial" w:hAnsi="Arial" w:cs="Arial"/>
                <w:bCs/>
                <w:sz w:val="24"/>
                <w:szCs w:val="24"/>
              </w:rPr>
              <w:t xml:space="preserve"> </w:t>
            </w:r>
            <w:r w:rsidRPr="00EC5DE9">
              <w:rPr>
                <w:rFonts w:ascii="Arial" w:hAnsi="Arial" w:cs="Arial"/>
                <w:bCs/>
                <w:sz w:val="24"/>
                <w:szCs w:val="24"/>
              </w:rPr>
              <w:t>is gentle when he sells, when he buys and when he demands his rights.” The person who is liable to pay</w:t>
            </w:r>
            <w:r>
              <w:rPr>
                <w:rFonts w:ascii="Arial" w:hAnsi="Arial" w:cs="Arial"/>
                <w:bCs/>
                <w:sz w:val="24"/>
                <w:szCs w:val="24"/>
              </w:rPr>
              <w:t xml:space="preserve"> </w:t>
            </w:r>
            <w:r w:rsidRPr="00EC5DE9">
              <w:rPr>
                <w:rFonts w:ascii="Arial" w:hAnsi="Arial" w:cs="Arial"/>
                <w:bCs/>
                <w:sz w:val="24"/>
                <w:szCs w:val="24"/>
              </w:rPr>
              <w:t>or undertake any liability is duty bound not to react even if the person who has some right to receive</w:t>
            </w:r>
            <w:r>
              <w:rPr>
                <w:rFonts w:ascii="Arial" w:hAnsi="Arial" w:cs="Arial"/>
                <w:bCs/>
                <w:sz w:val="24"/>
                <w:szCs w:val="24"/>
              </w:rPr>
              <w:t xml:space="preserve"> </w:t>
            </w:r>
            <w:r w:rsidRPr="00EC5DE9">
              <w:rPr>
                <w:rFonts w:ascii="Arial" w:hAnsi="Arial" w:cs="Arial"/>
                <w:bCs/>
                <w:sz w:val="24"/>
                <w:szCs w:val="24"/>
              </w:rPr>
              <w:t>becomes aggressive in demanding his right. Creditors have also been encouraged to be gentle and even</w:t>
            </w:r>
            <w:r>
              <w:rPr>
                <w:rFonts w:ascii="Arial" w:hAnsi="Arial" w:cs="Arial"/>
                <w:bCs/>
                <w:sz w:val="24"/>
                <w:szCs w:val="24"/>
              </w:rPr>
              <w:t xml:space="preserve"> </w:t>
            </w:r>
            <w:r w:rsidRPr="00EC5DE9">
              <w:rPr>
                <w:rFonts w:ascii="Arial" w:hAnsi="Arial" w:cs="Arial"/>
                <w:bCs/>
                <w:sz w:val="24"/>
                <w:szCs w:val="24"/>
              </w:rPr>
              <w:t>give more time if the debtor is really in trouble.</w:t>
            </w:r>
            <w:r>
              <w:rPr>
                <w:rFonts w:ascii="Arial" w:hAnsi="Arial" w:cs="Arial"/>
                <w:bCs/>
                <w:sz w:val="24"/>
                <w:szCs w:val="24"/>
              </w:rPr>
              <w:t xml:space="preserve"> </w:t>
            </w:r>
            <w:r w:rsidRPr="00EC5DE9">
              <w:rPr>
                <w:rFonts w:ascii="Arial" w:hAnsi="Arial" w:cs="Arial"/>
                <w:bCs/>
                <w:sz w:val="24"/>
                <w:szCs w:val="24"/>
              </w:rPr>
              <w:t>however, that the nature of treatment in the institutional set-up of business is</w:t>
            </w:r>
            <w:r>
              <w:rPr>
                <w:rFonts w:ascii="Arial" w:hAnsi="Arial" w:cs="Arial"/>
                <w:bCs/>
                <w:sz w:val="24"/>
                <w:szCs w:val="24"/>
              </w:rPr>
              <w:t xml:space="preserve"> </w:t>
            </w:r>
            <w:r w:rsidRPr="00EC5DE9">
              <w:rPr>
                <w:rFonts w:ascii="Arial" w:hAnsi="Arial" w:cs="Arial"/>
                <w:bCs/>
                <w:sz w:val="24"/>
                <w:szCs w:val="24"/>
              </w:rPr>
              <w:t xml:space="preserve">different from any individual-to-individual business relationship. If someone waives the debt payable </w:t>
            </w:r>
            <w:r w:rsidRPr="00EC5DE9">
              <w:rPr>
                <w:rFonts w:ascii="Arial" w:hAnsi="Arial" w:cs="Arial"/>
                <w:bCs/>
                <w:sz w:val="24"/>
                <w:szCs w:val="24"/>
              </w:rPr>
              <w:lastRenderedPageBreak/>
              <w:t>by</w:t>
            </w:r>
            <w:r>
              <w:rPr>
                <w:rFonts w:ascii="Arial" w:hAnsi="Arial" w:cs="Arial"/>
                <w:bCs/>
                <w:sz w:val="24"/>
                <w:szCs w:val="24"/>
              </w:rPr>
              <w:t xml:space="preserve"> </w:t>
            </w:r>
            <w:r w:rsidRPr="00EC5DE9">
              <w:rPr>
                <w:rFonts w:ascii="Arial" w:hAnsi="Arial" w:cs="Arial"/>
                <w:bCs/>
                <w:sz w:val="24"/>
                <w:szCs w:val="24"/>
              </w:rPr>
              <w:t>any destitute or a person with a genuine problem, he is doing a noble job, as per the instructions of the</w:t>
            </w:r>
            <w:r>
              <w:rPr>
                <w:rFonts w:ascii="Arial" w:hAnsi="Arial" w:cs="Arial"/>
                <w:bCs/>
                <w:sz w:val="24"/>
                <w:szCs w:val="24"/>
              </w:rPr>
              <w:t xml:space="preserve"> Holy Qur’</w:t>
            </w:r>
            <w:r w:rsidRPr="00EC5DE9">
              <w:rPr>
                <w:rFonts w:ascii="Arial" w:hAnsi="Arial" w:cs="Arial"/>
                <w:bCs/>
                <w:sz w:val="24"/>
                <w:szCs w:val="24"/>
              </w:rPr>
              <w:t>an. But institutions like banks, which manage public money as a trust, cannot and should not</w:t>
            </w:r>
            <w:r>
              <w:rPr>
                <w:rFonts w:ascii="Arial" w:hAnsi="Arial" w:cs="Arial"/>
                <w:bCs/>
                <w:sz w:val="24"/>
                <w:szCs w:val="24"/>
              </w:rPr>
              <w:t xml:space="preserve"> </w:t>
            </w:r>
            <w:r w:rsidRPr="00EC5DE9">
              <w:rPr>
                <w:rFonts w:ascii="Arial" w:hAnsi="Arial" w:cs="Arial"/>
                <w:bCs/>
                <w:sz w:val="24"/>
                <w:szCs w:val="24"/>
              </w:rPr>
              <w:t>give a free hand to those who willfully default in fulfilling their obligations. That is why all Islamic banks</w:t>
            </w:r>
            <w:r>
              <w:rPr>
                <w:rFonts w:ascii="Arial" w:hAnsi="Arial" w:cs="Arial"/>
                <w:bCs/>
                <w:sz w:val="24"/>
                <w:szCs w:val="24"/>
              </w:rPr>
              <w:t xml:space="preserve"> </w:t>
            </w:r>
            <w:r w:rsidRPr="00EC5DE9">
              <w:rPr>
                <w:rFonts w:ascii="Arial" w:hAnsi="Arial" w:cs="Arial"/>
                <w:bCs/>
                <w:sz w:val="24"/>
                <w:szCs w:val="24"/>
              </w:rPr>
              <w:t xml:space="preserve">have been allowed by their </w:t>
            </w:r>
            <w:r w:rsidRPr="00EC5DE9">
              <w:rPr>
                <w:rFonts w:ascii="Arial" w:hAnsi="Arial" w:cs="Arial"/>
                <w:bCs/>
                <w:i/>
                <w:iCs/>
                <w:sz w:val="24"/>
                <w:szCs w:val="24"/>
              </w:rPr>
              <w:t xml:space="preserve">Shari’ah </w:t>
            </w:r>
            <w:r w:rsidRPr="00EC5DE9">
              <w:rPr>
                <w:rFonts w:ascii="Arial" w:hAnsi="Arial" w:cs="Arial"/>
                <w:bCs/>
                <w:sz w:val="24"/>
                <w:szCs w:val="24"/>
              </w:rPr>
              <w:t>boards to impose fines on defaulters with the objective of disciplining</w:t>
            </w:r>
            <w:r>
              <w:rPr>
                <w:rFonts w:ascii="Arial" w:hAnsi="Arial" w:cs="Arial"/>
                <w:bCs/>
                <w:sz w:val="24"/>
                <w:szCs w:val="24"/>
              </w:rPr>
              <w:t xml:space="preserve"> </w:t>
            </w:r>
            <w:r w:rsidRPr="00EC5DE9">
              <w:rPr>
                <w:rFonts w:ascii="Arial" w:hAnsi="Arial" w:cs="Arial"/>
                <w:bCs/>
                <w:sz w:val="24"/>
                <w:szCs w:val="24"/>
              </w:rPr>
              <w:t>their clients and as a deterrent against wilful default. The amount of fine or penalty</w:t>
            </w:r>
            <w:r>
              <w:rPr>
                <w:rFonts w:ascii="Arial" w:hAnsi="Arial" w:cs="Arial"/>
                <w:bCs/>
                <w:sz w:val="24"/>
                <w:szCs w:val="24"/>
              </w:rPr>
              <w:t xml:space="preserve"> </w:t>
            </w:r>
            <w:r w:rsidRPr="00EC5DE9">
              <w:rPr>
                <w:rFonts w:ascii="Arial" w:hAnsi="Arial" w:cs="Arial"/>
                <w:bCs/>
                <w:sz w:val="24"/>
                <w:szCs w:val="24"/>
              </w:rPr>
              <w:t>is used for charitable purposes and is not credited to the P &amp; L Account of the banks.</w:t>
            </w:r>
          </w:p>
          <w:p w:rsidR="00256D01" w:rsidRPr="00AC167C" w:rsidRDefault="00256D01" w:rsidP="00256D01">
            <w:pPr>
              <w:autoSpaceDE w:val="0"/>
              <w:autoSpaceDN w:val="0"/>
              <w:adjustRightInd w:val="0"/>
              <w:spacing w:line="360" w:lineRule="auto"/>
              <w:jc w:val="both"/>
              <w:rPr>
                <w:rFonts w:ascii="Arial" w:hAnsi="Arial" w:cs="Arial"/>
                <w:bCs/>
                <w:sz w:val="24"/>
                <w:szCs w:val="24"/>
                <w:u w:val="single"/>
              </w:rPr>
            </w:pPr>
            <w:r w:rsidRPr="00AC167C">
              <w:rPr>
                <w:rFonts w:ascii="Arial" w:hAnsi="Arial" w:cs="Arial"/>
                <w:bCs/>
                <w:sz w:val="24"/>
                <w:szCs w:val="24"/>
                <w:u w:val="single"/>
              </w:rPr>
              <w:t>Prohibition of Najash</w:t>
            </w:r>
          </w:p>
          <w:p w:rsidR="00256D01" w:rsidRDefault="00256D01" w:rsidP="00256D01">
            <w:pPr>
              <w:autoSpaceDE w:val="0"/>
              <w:autoSpaceDN w:val="0"/>
              <w:adjustRightInd w:val="0"/>
              <w:spacing w:line="360" w:lineRule="auto"/>
              <w:jc w:val="both"/>
              <w:rPr>
                <w:rFonts w:ascii="Arial" w:hAnsi="Arial" w:cs="Arial"/>
                <w:bCs/>
                <w:sz w:val="24"/>
                <w:szCs w:val="24"/>
              </w:rPr>
            </w:pPr>
            <w:r w:rsidRPr="00256D01">
              <w:rPr>
                <w:rFonts w:ascii="Arial" w:hAnsi="Arial" w:cs="Arial"/>
                <w:bCs/>
                <w:sz w:val="24"/>
                <w:szCs w:val="24"/>
              </w:rPr>
              <w:t>Bidding up the price without an intention to take delivery of the commodity is termed “Najash” and is not</w:t>
            </w:r>
            <w:r>
              <w:rPr>
                <w:rFonts w:ascii="Arial" w:hAnsi="Arial" w:cs="Arial"/>
                <w:bCs/>
                <w:sz w:val="24"/>
                <w:szCs w:val="24"/>
              </w:rPr>
              <w:t xml:space="preserve"> </w:t>
            </w:r>
            <w:r w:rsidRPr="00256D01">
              <w:rPr>
                <w:rFonts w:ascii="Arial" w:hAnsi="Arial" w:cs="Arial"/>
                <w:bCs/>
                <w:sz w:val="24"/>
                <w:szCs w:val="24"/>
              </w:rPr>
              <w:t>permissible. Th</w:t>
            </w:r>
            <w:r>
              <w:rPr>
                <w:rFonts w:ascii="Arial" w:hAnsi="Arial" w:cs="Arial"/>
                <w:bCs/>
                <w:sz w:val="24"/>
                <w:szCs w:val="24"/>
              </w:rPr>
              <w:t>e Prophet (PBUH) has said: “A Na</w:t>
            </w:r>
            <w:r w:rsidRPr="00256D01">
              <w:rPr>
                <w:rFonts w:ascii="Arial" w:hAnsi="Arial" w:cs="Arial"/>
                <w:bCs/>
                <w:sz w:val="24"/>
                <w:szCs w:val="24"/>
              </w:rPr>
              <w:t>ajish (one who serves as an agent to bid up the price in an</w:t>
            </w:r>
            <w:r>
              <w:rPr>
                <w:rFonts w:ascii="Arial" w:hAnsi="Arial" w:cs="Arial"/>
                <w:bCs/>
                <w:sz w:val="24"/>
                <w:szCs w:val="24"/>
              </w:rPr>
              <w:t xml:space="preserve"> </w:t>
            </w:r>
            <w:r w:rsidRPr="00256D01">
              <w:rPr>
                <w:rFonts w:ascii="Arial" w:hAnsi="Arial" w:cs="Arial"/>
                <w:bCs/>
                <w:sz w:val="24"/>
                <w:szCs w:val="24"/>
              </w:rPr>
              <w:t>auction) is a cursed taker of Riba.” As reported by Hakim in his Sahih, the Prophet said: “If anyone</w:t>
            </w:r>
            <w:r>
              <w:rPr>
                <w:rFonts w:ascii="Arial" w:hAnsi="Arial" w:cs="Arial"/>
                <w:bCs/>
                <w:sz w:val="24"/>
                <w:szCs w:val="24"/>
              </w:rPr>
              <w:t xml:space="preserve"> </w:t>
            </w:r>
            <w:r w:rsidRPr="00256D01">
              <w:rPr>
                <w:rFonts w:ascii="Arial" w:hAnsi="Arial" w:cs="Arial"/>
                <w:bCs/>
                <w:sz w:val="24"/>
                <w:szCs w:val="24"/>
              </w:rPr>
              <w:t>interferes in the market to create a rise in prices, God has right to cast him face down in Hell.” This practice is not only unethical, but also harmful for society, as it creates distortions in the market.</w:t>
            </w:r>
          </w:p>
          <w:p w:rsidR="00256D01" w:rsidRPr="00AC167C" w:rsidRDefault="00256D01" w:rsidP="00256D01">
            <w:pPr>
              <w:autoSpaceDE w:val="0"/>
              <w:autoSpaceDN w:val="0"/>
              <w:adjustRightInd w:val="0"/>
              <w:spacing w:line="360" w:lineRule="auto"/>
              <w:jc w:val="both"/>
              <w:rPr>
                <w:rFonts w:ascii="Arial" w:hAnsi="Arial" w:cs="Arial"/>
                <w:bCs/>
                <w:sz w:val="24"/>
                <w:szCs w:val="24"/>
                <w:u w:val="single"/>
              </w:rPr>
            </w:pPr>
            <w:r w:rsidRPr="00AC167C">
              <w:rPr>
                <w:rFonts w:ascii="Arial" w:hAnsi="Arial" w:cs="Arial"/>
                <w:bCs/>
                <w:sz w:val="24"/>
                <w:szCs w:val="24"/>
                <w:u w:val="single"/>
              </w:rPr>
              <w:t>Prohibition of Khalabah (Misleading Marketing)</w:t>
            </w:r>
          </w:p>
          <w:p w:rsidR="00256D01" w:rsidRDefault="00256D01" w:rsidP="00256D01">
            <w:pPr>
              <w:autoSpaceDE w:val="0"/>
              <w:autoSpaceDN w:val="0"/>
              <w:adjustRightInd w:val="0"/>
              <w:spacing w:line="360" w:lineRule="auto"/>
              <w:jc w:val="both"/>
              <w:rPr>
                <w:rFonts w:ascii="Arial" w:hAnsi="Arial" w:cs="Arial"/>
                <w:bCs/>
                <w:sz w:val="24"/>
                <w:szCs w:val="24"/>
              </w:rPr>
            </w:pPr>
            <w:r w:rsidRPr="00256D01">
              <w:rPr>
                <w:rFonts w:ascii="Arial" w:hAnsi="Arial" w:cs="Arial"/>
                <w:bCs/>
                <w:sz w:val="24"/>
                <w:szCs w:val="24"/>
              </w:rPr>
              <w:t>Khalabah means misleading, like pursuing unaware and simple clients by over projecting the quality of a</w:t>
            </w:r>
            <w:r>
              <w:rPr>
                <w:rFonts w:ascii="Arial" w:hAnsi="Arial" w:cs="Arial"/>
                <w:bCs/>
                <w:sz w:val="24"/>
                <w:szCs w:val="24"/>
              </w:rPr>
              <w:t xml:space="preserve"> </w:t>
            </w:r>
            <w:r w:rsidRPr="00256D01">
              <w:rPr>
                <w:rFonts w:ascii="Arial" w:hAnsi="Arial" w:cs="Arial"/>
                <w:bCs/>
                <w:sz w:val="24"/>
                <w:szCs w:val="24"/>
              </w:rPr>
              <w:t>commodity. It is prohibited due to being unethical: one presents his product in such a way that factually it</w:t>
            </w:r>
            <w:r>
              <w:rPr>
                <w:rFonts w:ascii="Arial" w:hAnsi="Arial" w:cs="Arial"/>
                <w:bCs/>
                <w:sz w:val="24"/>
                <w:szCs w:val="24"/>
              </w:rPr>
              <w:t xml:space="preserve"> </w:t>
            </w:r>
            <w:r w:rsidRPr="00256D01">
              <w:rPr>
                <w:rFonts w:ascii="Arial" w:hAnsi="Arial" w:cs="Arial"/>
                <w:bCs/>
                <w:sz w:val="24"/>
                <w:szCs w:val="24"/>
              </w:rPr>
              <w:t>is not so. Accordingly, manipulation and excessive marketing not based on facts about the wares are</w:t>
            </w:r>
            <w:r>
              <w:rPr>
                <w:rFonts w:ascii="Arial" w:hAnsi="Arial" w:cs="Arial"/>
                <w:bCs/>
                <w:sz w:val="24"/>
                <w:szCs w:val="24"/>
              </w:rPr>
              <w:t xml:space="preserve"> </w:t>
            </w:r>
            <w:r w:rsidRPr="00256D01">
              <w:rPr>
                <w:rFonts w:ascii="Arial" w:hAnsi="Arial" w:cs="Arial"/>
                <w:bCs/>
                <w:sz w:val="24"/>
                <w:szCs w:val="24"/>
              </w:rPr>
              <w:t>prohibited. As reported by Imam Muslim in his Sahih, the Holy Prophet said: “Refrain from swearing much</w:t>
            </w:r>
            <w:r>
              <w:rPr>
                <w:rFonts w:ascii="Arial" w:hAnsi="Arial" w:cs="Arial"/>
                <w:bCs/>
                <w:sz w:val="24"/>
                <w:szCs w:val="24"/>
              </w:rPr>
              <w:t xml:space="preserve"> </w:t>
            </w:r>
            <w:r w:rsidRPr="00256D01">
              <w:rPr>
                <w:rFonts w:ascii="Arial" w:hAnsi="Arial" w:cs="Arial"/>
                <w:bCs/>
                <w:sz w:val="24"/>
                <w:szCs w:val="24"/>
              </w:rPr>
              <w:t>while selling or doing business, for it may increase business (in the beginning) but brings destruction</w:t>
            </w:r>
            <w:r>
              <w:rPr>
                <w:rFonts w:ascii="Arial" w:hAnsi="Arial" w:cs="Arial"/>
                <w:bCs/>
                <w:sz w:val="24"/>
                <w:szCs w:val="24"/>
              </w:rPr>
              <w:t xml:space="preserve"> </w:t>
            </w:r>
            <w:r w:rsidRPr="00256D01">
              <w:rPr>
                <w:rFonts w:ascii="Arial" w:hAnsi="Arial" w:cs="Arial"/>
                <w:bCs/>
                <w:sz w:val="24"/>
                <w:szCs w:val="24"/>
              </w:rPr>
              <w:t>(ultimately).” Misleading advertising is covered under this prohibition.</w:t>
            </w:r>
          </w:p>
          <w:p w:rsidR="0014279F" w:rsidRPr="00AC167C" w:rsidRDefault="0014279F" w:rsidP="0014279F">
            <w:pPr>
              <w:autoSpaceDE w:val="0"/>
              <w:autoSpaceDN w:val="0"/>
              <w:adjustRightInd w:val="0"/>
              <w:spacing w:line="360" w:lineRule="auto"/>
              <w:jc w:val="both"/>
              <w:rPr>
                <w:rFonts w:ascii="Arial" w:hAnsi="Arial" w:cs="Arial"/>
                <w:bCs/>
                <w:sz w:val="24"/>
                <w:szCs w:val="24"/>
                <w:u w:val="single"/>
              </w:rPr>
            </w:pPr>
            <w:r w:rsidRPr="00AC167C">
              <w:rPr>
                <w:rFonts w:ascii="Arial" w:hAnsi="Arial" w:cs="Arial"/>
                <w:bCs/>
                <w:sz w:val="24"/>
                <w:szCs w:val="24"/>
                <w:u w:val="single"/>
              </w:rPr>
              <w:t>Disclosure, Transparency and Facilitating Inspection</w:t>
            </w:r>
          </w:p>
          <w:p w:rsidR="0014279F" w:rsidRPr="0014279F" w:rsidRDefault="0014279F" w:rsidP="0014279F">
            <w:pPr>
              <w:autoSpaceDE w:val="0"/>
              <w:autoSpaceDN w:val="0"/>
              <w:adjustRightInd w:val="0"/>
              <w:spacing w:line="360" w:lineRule="auto"/>
              <w:jc w:val="both"/>
              <w:rPr>
                <w:rFonts w:ascii="Arial" w:hAnsi="Arial" w:cs="Arial"/>
                <w:bCs/>
                <w:sz w:val="24"/>
                <w:szCs w:val="24"/>
              </w:rPr>
            </w:pPr>
            <w:r w:rsidRPr="0014279F">
              <w:rPr>
                <w:rFonts w:ascii="Arial" w:hAnsi="Arial" w:cs="Arial"/>
                <w:bCs/>
                <w:sz w:val="24"/>
                <w:szCs w:val="24"/>
              </w:rPr>
              <w:t xml:space="preserve">The </w:t>
            </w:r>
            <w:r w:rsidRPr="0014279F">
              <w:rPr>
                <w:rFonts w:ascii="Arial" w:hAnsi="Arial" w:cs="Arial"/>
                <w:bCs/>
                <w:i/>
                <w:iCs/>
                <w:sz w:val="24"/>
                <w:szCs w:val="24"/>
              </w:rPr>
              <w:t xml:space="preserve">Shari’ah </w:t>
            </w:r>
            <w:r w:rsidRPr="0014279F">
              <w:rPr>
                <w:rFonts w:ascii="Arial" w:hAnsi="Arial" w:cs="Arial"/>
                <w:bCs/>
                <w:sz w:val="24"/>
                <w:szCs w:val="24"/>
              </w:rPr>
              <w:t>attaches great importance to the role of information in the market. One must give ample</w:t>
            </w:r>
            <w:r>
              <w:rPr>
                <w:rFonts w:ascii="Arial" w:hAnsi="Arial" w:cs="Arial"/>
                <w:bCs/>
                <w:sz w:val="24"/>
                <w:szCs w:val="24"/>
              </w:rPr>
              <w:t xml:space="preserve"> </w:t>
            </w:r>
            <w:r w:rsidRPr="0014279F">
              <w:rPr>
                <w:rFonts w:ascii="Arial" w:hAnsi="Arial" w:cs="Arial"/>
                <w:bCs/>
                <w:sz w:val="24"/>
                <w:szCs w:val="24"/>
              </w:rPr>
              <w:t>opportunity to the client to see and check the commodity that he is going to buy.</w:t>
            </w:r>
          </w:p>
          <w:p w:rsidR="0014279F" w:rsidRDefault="0014279F" w:rsidP="0014279F">
            <w:pPr>
              <w:autoSpaceDE w:val="0"/>
              <w:autoSpaceDN w:val="0"/>
              <w:adjustRightInd w:val="0"/>
              <w:spacing w:line="360" w:lineRule="auto"/>
              <w:jc w:val="both"/>
              <w:rPr>
                <w:rFonts w:ascii="Arial" w:hAnsi="Arial" w:cs="Arial"/>
                <w:bCs/>
                <w:sz w:val="24"/>
                <w:szCs w:val="24"/>
              </w:rPr>
            </w:pPr>
            <w:r w:rsidRPr="0014279F">
              <w:rPr>
                <w:rFonts w:ascii="Arial" w:hAnsi="Arial" w:cs="Arial"/>
                <w:bCs/>
                <w:sz w:val="24"/>
                <w:szCs w:val="24"/>
              </w:rPr>
              <w:t>Inaccurate or deceptive information is forbidden and considered a sin. The Holy Prophet said: “Deceiving</w:t>
            </w:r>
            <w:r>
              <w:rPr>
                <w:rFonts w:ascii="Arial" w:hAnsi="Arial" w:cs="Arial"/>
                <w:bCs/>
                <w:sz w:val="24"/>
                <w:szCs w:val="24"/>
              </w:rPr>
              <w:t xml:space="preserve"> </w:t>
            </w:r>
            <w:r w:rsidRPr="0014279F">
              <w:rPr>
                <w:rFonts w:ascii="Arial" w:hAnsi="Arial" w:cs="Arial"/>
                <w:bCs/>
                <w:sz w:val="24"/>
                <w:szCs w:val="24"/>
              </w:rPr>
              <w:t>a Mustarsal (an unknowing entrant into the market) is Riba”. The concealment of any information vital for</w:t>
            </w:r>
            <w:r>
              <w:rPr>
                <w:rFonts w:ascii="Arial" w:hAnsi="Arial" w:cs="Arial"/>
                <w:bCs/>
                <w:sz w:val="24"/>
                <w:szCs w:val="24"/>
              </w:rPr>
              <w:t xml:space="preserve"> </w:t>
            </w:r>
            <w:r w:rsidRPr="0014279F">
              <w:rPr>
                <w:rFonts w:ascii="Arial" w:hAnsi="Arial" w:cs="Arial"/>
                <w:bCs/>
                <w:sz w:val="24"/>
                <w:szCs w:val="24"/>
              </w:rPr>
              <w:t xml:space="preserve">the contract is tantamount to a </w:t>
            </w:r>
            <w:r w:rsidRPr="0014279F">
              <w:rPr>
                <w:rFonts w:ascii="Arial" w:hAnsi="Arial" w:cs="Arial"/>
                <w:bCs/>
                <w:sz w:val="24"/>
                <w:szCs w:val="24"/>
              </w:rPr>
              <w:lastRenderedPageBreak/>
              <w:t>violation of the Islamic norms of business and the informationally</w:t>
            </w:r>
            <w:r>
              <w:rPr>
                <w:rFonts w:ascii="Arial" w:hAnsi="Arial" w:cs="Arial"/>
                <w:bCs/>
                <w:sz w:val="24"/>
                <w:szCs w:val="24"/>
              </w:rPr>
              <w:t xml:space="preserve"> </w:t>
            </w:r>
            <w:r w:rsidRPr="0014279F">
              <w:rPr>
                <w:rFonts w:ascii="Arial" w:hAnsi="Arial" w:cs="Arial"/>
                <w:bCs/>
                <w:sz w:val="24"/>
                <w:szCs w:val="24"/>
              </w:rPr>
              <w:t>disadvantaged party in a contract has the right to rescind the contract.</w:t>
            </w:r>
          </w:p>
          <w:p w:rsidR="00FD51BA" w:rsidRDefault="00FD51BA" w:rsidP="00FD51BA">
            <w:pPr>
              <w:autoSpaceDE w:val="0"/>
              <w:autoSpaceDN w:val="0"/>
              <w:adjustRightInd w:val="0"/>
              <w:spacing w:line="360" w:lineRule="auto"/>
              <w:jc w:val="both"/>
              <w:rPr>
                <w:rFonts w:ascii="Arial" w:hAnsi="Arial" w:cs="Arial"/>
                <w:bCs/>
                <w:sz w:val="24"/>
                <w:szCs w:val="24"/>
              </w:rPr>
            </w:pPr>
            <w:r w:rsidRPr="00FD51BA">
              <w:rPr>
                <w:rFonts w:ascii="Arial" w:hAnsi="Arial" w:cs="Arial"/>
                <w:bCs/>
                <w:sz w:val="24"/>
                <w:szCs w:val="24"/>
              </w:rPr>
              <w:t>A number of traditions of the Holy Prophet (PBUH) stress the need for proper information and disclosure</w:t>
            </w:r>
            <w:r>
              <w:rPr>
                <w:rFonts w:ascii="Arial" w:hAnsi="Arial" w:cs="Arial"/>
                <w:bCs/>
                <w:sz w:val="24"/>
                <w:szCs w:val="24"/>
              </w:rPr>
              <w:t xml:space="preserve"> </w:t>
            </w:r>
            <w:r w:rsidRPr="00FD51BA">
              <w:rPr>
                <w:rFonts w:ascii="Arial" w:hAnsi="Arial" w:cs="Arial"/>
                <w:bCs/>
                <w:sz w:val="24"/>
                <w:szCs w:val="24"/>
              </w:rPr>
              <w:t>and prohibit such practices that may hinder information about the value and quality of the commodities</w:t>
            </w:r>
            <w:r>
              <w:rPr>
                <w:rFonts w:ascii="Arial" w:hAnsi="Arial" w:cs="Arial"/>
                <w:bCs/>
                <w:sz w:val="24"/>
                <w:szCs w:val="24"/>
              </w:rPr>
              <w:t xml:space="preserve"> </w:t>
            </w:r>
            <w:r w:rsidRPr="00FD51BA">
              <w:rPr>
                <w:rFonts w:ascii="Arial" w:hAnsi="Arial" w:cs="Arial"/>
                <w:bCs/>
                <w:sz w:val="24"/>
                <w:szCs w:val="24"/>
              </w:rPr>
              <w:t>to the buyers and the sellers. Keeping silent and not letting the buyer know of any defect that is in the</w:t>
            </w:r>
            <w:r>
              <w:rPr>
                <w:rFonts w:ascii="Arial" w:hAnsi="Arial" w:cs="Arial"/>
                <w:bCs/>
                <w:sz w:val="24"/>
                <w:szCs w:val="24"/>
              </w:rPr>
              <w:t xml:space="preserve"> </w:t>
            </w:r>
            <w:r w:rsidRPr="00FD51BA">
              <w:rPr>
                <w:rFonts w:ascii="Arial" w:hAnsi="Arial" w:cs="Arial"/>
                <w:bCs/>
                <w:sz w:val="24"/>
                <w:szCs w:val="24"/>
              </w:rPr>
              <w:t>knowledge of the seller is considered dishonesty.</w:t>
            </w:r>
          </w:p>
          <w:p w:rsidR="00FD51BA" w:rsidRPr="00FD51BA" w:rsidRDefault="00FD51BA" w:rsidP="00FD51BA">
            <w:pPr>
              <w:autoSpaceDE w:val="0"/>
              <w:autoSpaceDN w:val="0"/>
              <w:adjustRightInd w:val="0"/>
              <w:spacing w:line="360" w:lineRule="auto"/>
              <w:jc w:val="both"/>
              <w:rPr>
                <w:rFonts w:ascii="Arial" w:hAnsi="Arial" w:cs="Arial"/>
                <w:bCs/>
                <w:sz w:val="24"/>
                <w:szCs w:val="24"/>
              </w:rPr>
            </w:pPr>
            <w:r w:rsidRPr="00FD51BA">
              <w:rPr>
                <w:rFonts w:ascii="Arial" w:hAnsi="Arial" w:cs="Arial"/>
                <w:bCs/>
                <w:sz w:val="24"/>
                <w:szCs w:val="24"/>
              </w:rPr>
              <w:t>At the time of the Holy Prophet (PBUH), when market information was not avai</w:t>
            </w:r>
            <w:r>
              <w:rPr>
                <w:rFonts w:ascii="Arial" w:hAnsi="Arial" w:cs="Arial"/>
                <w:bCs/>
                <w:sz w:val="24"/>
                <w:szCs w:val="24"/>
              </w:rPr>
              <w:t xml:space="preserve">lable to the people of farflung </w:t>
            </w:r>
            <w:r w:rsidRPr="00FD51BA">
              <w:rPr>
                <w:rFonts w:ascii="Arial" w:hAnsi="Arial" w:cs="Arial"/>
                <w:bCs/>
                <w:sz w:val="24"/>
                <w:szCs w:val="24"/>
              </w:rPr>
              <w:t>tribes who used to bring their produce for sale to the towns, the H</w:t>
            </w:r>
            <w:r>
              <w:rPr>
                <w:rFonts w:ascii="Arial" w:hAnsi="Arial" w:cs="Arial"/>
                <w:bCs/>
                <w:sz w:val="24"/>
                <w:szCs w:val="24"/>
              </w:rPr>
              <w:t>oly Prophet said: “Do not go in advance to meet Rukba</w:t>
            </w:r>
            <w:r w:rsidRPr="00FD51BA">
              <w:rPr>
                <w:rFonts w:ascii="Arial" w:hAnsi="Arial" w:cs="Arial"/>
                <w:bCs/>
                <w:sz w:val="24"/>
                <w:szCs w:val="24"/>
              </w:rPr>
              <w:t>an (grain dealers coming to the town to sell goods)</w:t>
            </w:r>
            <w:r>
              <w:rPr>
                <w:rFonts w:ascii="Arial" w:hAnsi="Arial" w:cs="Arial"/>
                <w:bCs/>
                <w:sz w:val="24"/>
                <w:szCs w:val="24"/>
              </w:rPr>
              <w:t xml:space="preserve"> to buy their goods, nor should </w:t>
            </w:r>
            <w:r w:rsidRPr="00FD51BA">
              <w:rPr>
                <w:rFonts w:ascii="Arial" w:hAnsi="Arial" w:cs="Arial"/>
                <w:bCs/>
                <w:sz w:val="24"/>
                <w:szCs w:val="24"/>
              </w:rPr>
              <w:t>one of you sell over the head of another nor increase the price to excite another to buy Najash” (Sahih</w:t>
            </w:r>
          </w:p>
          <w:p w:rsidR="00FD51BA" w:rsidRPr="00FD51BA" w:rsidRDefault="00FD51BA" w:rsidP="00FD51BA">
            <w:pPr>
              <w:autoSpaceDE w:val="0"/>
              <w:autoSpaceDN w:val="0"/>
              <w:adjustRightInd w:val="0"/>
              <w:spacing w:line="360" w:lineRule="auto"/>
              <w:jc w:val="both"/>
              <w:rPr>
                <w:rFonts w:ascii="Arial" w:hAnsi="Arial" w:cs="Arial"/>
                <w:bCs/>
                <w:sz w:val="24"/>
                <w:szCs w:val="24"/>
              </w:rPr>
            </w:pPr>
            <w:r w:rsidRPr="00FD51BA">
              <w:rPr>
                <w:rFonts w:ascii="Arial" w:hAnsi="Arial" w:cs="Arial"/>
                <w:bCs/>
                <w:sz w:val="24"/>
                <w:szCs w:val="24"/>
              </w:rPr>
              <w:t xml:space="preserve">Bukhari). This tenet of the Holy Prophet means that the grain dealers should come to the </w:t>
            </w:r>
            <w:r>
              <w:rPr>
                <w:rFonts w:ascii="Arial" w:hAnsi="Arial" w:cs="Arial"/>
                <w:bCs/>
                <w:sz w:val="24"/>
                <w:szCs w:val="24"/>
              </w:rPr>
              <w:t xml:space="preserve">town’s market </w:t>
            </w:r>
            <w:r w:rsidRPr="00FD51BA">
              <w:rPr>
                <w:rFonts w:ascii="Arial" w:hAnsi="Arial" w:cs="Arial"/>
                <w:bCs/>
                <w:sz w:val="24"/>
                <w:szCs w:val="24"/>
              </w:rPr>
              <w:t>and sell their wares at a price determined by the forces of demand and su</w:t>
            </w:r>
            <w:r>
              <w:rPr>
                <w:rFonts w:ascii="Arial" w:hAnsi="Arial" w:cs="Arial"/>
                <w:bCs/>
                <w:sz w:val="24"/>
                <w:szCs w:val="24"/>
              </w:rPr>
              <w:t xml:space="preserve">pply. All parties in the market </w:t>
            </w:r>
            <w:r w:rsidRPr="00FD51BA">
              <w:rPr>
                <w:rFonts w:ascii="Arial" w:hAnsi="Arial" w:cs="Arial"/>
                <w:bCs/>
                <w:sz w:val="24"/>
                <w:szCs w:val="24"/>
              </w:rPr>
              <w:t xml:space="preserve">must have enough information about the quality, value of the product, </w:t>
            </w:r>
            <w:r>
              <w:rPr>
                <w:rFonts w:ascii="Arial" w:hAnsi="Arial" w:cs="Arial"/>
                <w:bCs/>
                <w:sz w:val="24"/>
                <w:szCs w:val="24"/>
              </w:rPr>
              <w:t xml:space="preserve">purchasing power of the clients </w:t>
            </w:r>
            <w:r w:rsidRPr="00FD51BA">
              <w:rPr>
                <w:rFonts w:ascii="Arial" w:hAnsi="Arial" w:cs="Arial"/>
                <w:bCs/>
                <w:sz w:val="24"/>
                <w:szCs w:val="24"/>
              </w:rPr>
              <w:t>and demand for the product. The wares being sold should be capable of inspection to enable both parties</w:t>
            </w:r>
            <w:r>
              <w:rPr>
                <w:rFonts w:ascii="Arial" w:hAnsi="Arial" w:cs="Arial"/>
                <w:bCs/>
                <w:sz w:val="24"/>
                <w:szCs w:val="24"/>
              </w:rPr>
              <w:t xml:space="preserve"> </w:t>
            </w:r>
            <w:r w:rsidRPr="00FD51BA">
              <w:rPr>
                <w:rFonts w:ascii="Arial" w:hAnsi="Arial" w:cs="Arial"/>
                <w:bCs/>
                <w:sz w:val="24"/>
                <w:szCs w:val="24"/>
              </w:rPr>
              <w:t>to reasonably know the benefits in case the contract is finalized. For the purpose of transparency,</w:t>
            </w:r>
            <w:r>
              <w:rPr>
                <w:rFonts w:ascii="Arial" w:hAnsi="Arial" w:cs="Arial"/>
                <w:bCs/>
                <w:sz w:val="24"/>
                <w:szCs w:val="24"/>
              </w:rPr>
              <w:t xml:space="preserve"> </w:t>
            </w:r>
            <w:r w:rsidRPr="00FD51BA">
              <w:rPr>
                <w:rFonts w:ascii="Arial" w:hAnsi="Arial" w:cs="Arial"/>
                <w:bCs/>
                <w:sz w:val="24"/>
                <w:szCs w:val="24"/>
              </w:rPr>
              <w:t>therefore, transactions should be executed within the market or the place where people are aware of the</w:t>
            </w:r>
            <w:r>
              <w:rPr>
                <w:rFonts w:ascii="Arial" w:hAnsi="Arial" w:cs="Arial"/>
                <w:bCs/>
                <w:sz w:val="24"/>
                <w:szCs w:val="24"/>
              </w:rPr>
              <w:t xml:space="preserve"> </w:t>
            </w:r>
            <w:r w:rsidRPr="00FD51BA">
              <w:rPr>
                <w:rFonts w:ascii="Arial" w:hAnsi="Arial" w:cs="Arial"/>
                <w:bCs/>
                <w:sz w:val="24"/>
                <w:szCs w:val="24"/>
              </w:rPr>
              <w:t>demand and supply situation and are in a position to trade taking into account all relevant information.</w:t>
            </w:r>
          </w:p>
          <w:p w:rsidR="00FD51BA" w:rsidRDefault="00FD51BA" w:rsidP="00FD51BA">
            <w:pPr>
              <w:autoSpaceDE w:val="0"/>
              <w:autoSpaceDN w:val="0"/>
              <w:adjustRightInd w:val="0"/>
              <w:spacing w:line="360" w:lineRule="auto"/>
              <w:jc w:val="both"/>
              <w:rPr>
                <w:rFonts w:ascii="Arial" w:hAnsi="Arial" w:cs="Arial"/>
                <w:bCs/>
                <w:sz w:val="24"/>
                <w:szCs w:val="24"/>
              </w:rPr>
            </w:pPr>
            <w:r w:rsidRPr="00FD51BA">
              <w:rPr>
                <w:rFonts w:ascii="Arial" w:hAnsi="Arial" w:cs="Arial"/>
                <w:bCs/>
                <w:sz w:val="24"/>
                <w:szCs w:val="24"/>
              </w:rPr>
              <w:t>Holding any value-related information or structuring a contract in such a way that parties to the contract</w:t>
            </w:r>
            <w:r>
              <w:rPr>
                <w:rFonts w:ascii="Arial" w:hAnsi="Arial" w:cs="Arial"/>
                <w:bCs/>
                <w:sz w:val="24"/>
                <w:szCs w:val="24"/>
              </w:rPr>
              <w:t xml:space="preserve"> </w:t>
            </w:r>
            <w:r w:rsidRPr="00FD51BA">
              <w:rPr>
                <w:rFonts w:ascii="Arial" w:hAnsi="Arial" w:cs="Arial"/>
                <w:bCs/>
                <w:sz w:val="24"/>
                <w:szCs w:val="24"/>
              </w:rPr>
              <w:t>are not aware of the specifications of the subject matter or its counter value amounts to Gharar and Jahl,</w:t>
            </w:r>
            <w:r>
              <w:rPr>
                <w:rFonts w:ascii="Arial" w:hAnsi="Arial" w:cs="Arial"/>
                <w:bCs/>
                <w:sz w:val="24"/>
                <w:szCs w:val="24"/>
              </w:rPr>
              <w:t xml:space="preserve"> </w:t>
            </w:r>
            <w:r w:rsidRPr="00FD51BA">
              <w:rPr>
                <w:rFonts w:ascii="Arial" w:hAnsi="Arial" w:cs="Arial"/>
                <w:bCs/>
                <w:sz w:val="24"/>
                <w:szCs w:val="24"/>
              </w:rPr>
              <w:t>which are prohibited as discussed earlier. Hence, the Islamic ethical system requires that all information</w:t>
            </w:r>
            <w:r>
              <w:rPr>
                <w:rFonts w:ascii="Arial" w:hAnsi="Arial" w:cs="Arial"/>
                <w:bCs/>
                <w:sz w:val="24"/>
                <w:szCs w:val="24"/>
              </w:rPr>
              <w:t xml:space="preserve"> </w:t>
            </w:r>
            <w:r w:rsidRPr="00FD51BA">
              <w:rPr>
                <w:rFonts w:ascii="Arial" w:hAnsi="Arial" w:cs="Arial"/>
                <w:bCs/>
                <w:sz w:val="24"/>
                <w:szCs w:val="24"/>
              </w:rPr>
              <w:t>relevant to valuation of the assets should be equally accessible to all investors in the market. It is consistent</w:t>
            </w:r>
            <w:r>
              <w:rPr>
                <w:rFonts w:ascii="Arial" w:hAnsi="Arial" w:cs="Arial"/>
                <w:bCs/>
                <w:sz w:val="24"/>
                <w:szCs w:val="24"/>
              </w:rPr>
              <w:t xml:space="preserve"> </w:t>
            </w:r>
            <w:r w:rsidRPr="00FD51BA">
              <w:rPr>
                <w:rFonts w:ascii="Arial" w:hAnsi="Arial" w:cs="Arial"/>
                <w:bCs/>
                <w:sz w:val="24"/>
                <w:szCs w:val="24"/>
              </w:rPr>
              <w:t>with the parties’ right to have necessary information and freedom from misrepresentation.</w:t>
            </w:r>
          </w:p>
          <w:p w:rsidR="00BF5433" w:rsidRPr="00AC167C" w:rsidRDefault="00BF5433" w:rsidP="00BF5433">
            <w:pPr>
              <w:autoSpaceDE w:val="0"/>
              <w:autoSpaceDN w:val="0"/>
              <w:adjustRightInd w:val="0"/>
              <w:spacing w:line="360" w:lineRule="auto"/>
              <w:jc w:val="both"/>
              <w:rPr>
                <w:rFonts w:ascii="Arial" w:hAnsi="Arial" w:cs="Arial"/>
                <w:bCs/>
                <w:sz w:val="24"/>
                <w:szCs w:val="24"/>
                <w:u w:val="single"/>
              </w:rPr>
            </w:pPr>
            <w:r w:rsidRPr="00AC167C">
              <w:rPr>
                <w:rFonts w:ascii="Arial" w:hAnsi="Arial" w:cs="Arial"/>
                <w:bCs/>
                <w:sz w:val="24"/>
                <w:szCs w:val="24"/>
                <w:u w:val="single"/>
              </w:rPr>
              <w:t>Fulfilling the Covenants and Paying Liabilities</w:t>
            </w:r>
          </w:p>
          <w:p w:rsidR="00FD51BA" w:rsidRPr="00BF5433" w:rsidRDefault="00BF5433" w:rsidP="00BF5433">
            <w:pPr>
              <w:autoSpaceDE w:val="0"/>
              <w:autoSpaceDN w:val="0"/>
              <w:adjustRightInd w:val="0"/>
              <w:spacing w:line="360" w:lineRule="auto"/>
              <w:jc w:val="both"/>
              <w:rPr>
                <w:rFonts w:ascii="Arial" w:hAnsi="Arial" w:cs="Arial"/>
                <w:bCs/>
                <w:sz w:val="24"/>
                <w:szCs w:val="24"/>
              </w:rPr>
            </w:pPr>
            <w:r w:rsidRPr="00BF5433">
              <w:rPr>
                <w:rFonts w:ascii="Arial" w:hAnsi="Arial" w:cs="Arial"/>
                <w:bCs/>
                <w:sz w:val="24"/>
                <w:szCs w:val="24"/>
              </w:rPr>
              <w:t>Out of twelve commandments given to Muslims by the Holy</w:t>
            </w:r>
            <w:r>
              <w:rPr>
                <w:rFonts w:ascii="Arial" w:hAnsi="Arial" w:cs="Arial"/>
                <w:bCs/>
                <w:sz w:val="24"/>
                <w:szCs w:val="24"/>
              </w:rPr>
              <w:t xml:space="preserve"> </w:t>
            </w:r>
            <w:r w:rsidRPr="00BF5433">
              <w:rPr>
                <w:rFonts w:ascii="Arial" w:hAnsi="Arial" w:cs="Arial"/>
                <w:bCs/>
                <w:sz w:val="24"/>
                <w:szCs w:val="24"/>
              </w:rPr>
              <w:t>Qur’an in Surah Bani Israel, a few relate to</w:t>
            </w:r>
            <w:r>
              <w:rPr>
                <w:rFonts w:ascii="Arial" w:hAnsi="Arial" w:cs="Arial"/>
                <w:bCs/>
                <w:sz w:val="24"/>
                <w:szCs w:val="24"/>
              </w:rPr>
              <w:t xml:space="preserve"> </w:t>
            </w:r>
            <w:r w:rsidRPr="00BF5433">
              <w:rPr>
                <w:rFonts w:ascii="Arial" w:hAnsi="Arial" w:cs="Arial"/>
                <w:bCs/>
                <w:sz w:val="24"/>
                <w:szCs w:val="24"/>
              </w:rPr>
              <w:t>fulfilling covenants and not usurping the wealth of the weak in society. “And keep the covenant. Lo! Of the covenant it will be asked” (17: 34). Business and financial contracts result in rights and liabilities of the</w:t>
            </w:r>
            <w:r>
              <w:rPr>
                <w:rFonts w:ascii="Arial" w:hAnsi="Arial" w:cs="Arial"/>
                <w:bCs/>
                <w:sz w:val="24"/>
                <w:szCs w:val="24"/>
              </w:rPr>
              <w:t xml:space="preserve"> </w:t>
            </w:r>
            <w:r w:rsidRPr="00BF5433">
              <w:rPr>
                <w:rFonts w:ascii="Arial" w:hAnsi="Arial" w:cs="Arial"/>
                <w:bCs/>
                <w:sz w:val="24"/>
                <w:szCs w:val="24"/>
              </w:rPr>
              <w:t xml:space="preserve">parties and the </w:t>
            </w:r>
            <w:r w:rsidRPr="00BF5433">
              <w:rPr>
                <w:rFonts w:ascii="Arial" w:hAnsi="Arial" w:cs="Arial"/>
                <w:bCs/>
                <w:sz w:val="24"/>
                <w:szCs w:val="24"/>
              </w:rPr>
              <w:lastRenderedPageBreak/>
              <w:t xml:space="preserve">liable party must fulfil the liability as per the agreement or the contract. </w:t>
            </w:r>
            <w:r w:rsidRPr="00BF5433">
              <w:rPr>
                <w:rFonts w:ascii="Arial" w:hAnsi="Arial" w:cs="Arial"/>
                <w:bCs/>
                <w:i/>
                <w:iCs/>
                <w:sz w:val="24"/>
                <w:szCs w:val="24"/>
              </w:rPr>
              <w:t>Shari’ah</w:t>
            </w:r>
            <w:r>
              <w:rPr>
                <w:rFonts w:ascii="Arial" w:hAnsi="Arial" w:cs="Arial"/>
                <w:bCs/>
                <w:i/>
                <w:iCs/>
                <w:sz w:val="24"/>
                <w:szCs w:val="24"/>
              </w:rPr>
              <w:t xml:space="preserve"> </w:t>
            </w:r>
            <w:r w:rsidRPr="00BF5433">
              <w:rPr>
                <w:rFonts w:ascii="Arial" w:hAnsi="Arial" w:cs="Arial"/>
                <w:bCs/>
                <w:sz w:val="24"/>
                <w:szCs w:val="24"/>
              </w:rPr>
              <w:t>emphasizes fulfillment not only of contracts but also promises or unilateral agreements. One of the</w:t>
            </w:r>
            <w:r>
              <w:rPr>
                <w:rFonts w:ascii="Arial" w:hAnsi="Arial" w:cs="Arial"/>
                <w:bCs/>
                <w:sz w:val="24"/>
                <w:szCs w:val="24"/>
              </w:rPr>
              <w:t xml:space="preserve"> </w:t>
            </w:r>
            <w:r w:rsidRPr="00BF5433">
              <w:rPr>
                <w:rFonts w:ascii="Arial" w:hAnsi="Arial" w:cs="Arial"/>
                <w:bCs/>
                <w:sz w:val="24"/>
                <w:szCs w:val="24"/>
              </w:rPr>
              <w:t xml:space="preserve">symbols of hypocrites indicated by the </w:t>
            </w:r>
            <w:r w:rsidRPr="00BF5433">
              <w:rPr>
                <w:rFonts w:ascii="Arial" w:hAnsi="Arial" w:cs="Arial"/>
                <w:bCs/>
                <w:i/>
                <w:iCs/>
                <w:sz w:val="24"/>
                <w:szCs w:val="24"/>
              </w:rPr>
              <w:t xml:space="preserve">Shari’ah </w:t>
            </w:r>
            <w:r w:rsidRPr="00BF5433">
              <w:rPr>
                <w:rFonts w:ascii="Arial" w:hAnsi="Arial" w:cs="Arial"/>
                <w:bCs/>
                <w:sz w:val="24"/>
                <w:szCs w:val="24"/>
              </w:rPr>
              <w:t>is that they do not fulfil their pr</w:t>
            </w:r>
            <w:r>
              <w:rPr>
                <w:rFonts w:ascii="Arial" w:hAnsi="Arial" w:cs="Arial"/>
                <w:bCs/>
                <w:sz w:val="24"/>
                <w:szCs w:val="24"/>
              </w:rPr>
              <w:t>omises</w:t>
            </w:r>
            <w:r w:rsidRPr="00BF5433">
              <w:rPr>
                <w:rFonts w:ascii="Arial" w:hAnsi="Arial" w:cs="Arial"/>
                <w:bCs/>
                <w:sz w:val="24"/>
                <w:szCs w:val="24"/>
              </w:rPr>
              <w:t>. It is pertinent to indicate briefly that contemporary scholars unanimously</w:t>
            </w:r>
            <w:r>
              <w:rPr>
                <w:rFonts w:ascii="Arial" w:hAnsi="Arial" w:cs="Arial"/>
                <w:bCs/>
                <w:sz w:val="24"/>
                <w:szCs w:val="24"/>
              </w:rPr>
              <w:t xml:space="preserve"> </w:t>
            </w:r>
            <w:r w:rsidRPr="00BF5433">
              <w:rPr>
                <w:rFonts w:ascii="Arial" w:hAnsi="Arial" w:cs="Arial"/>
                <w:bCs/>
                <w:sz w:val="24"/>
                <w:szCs w:val="24"/>
              </w:rPr>
              <w:t xml:space="preserve">consider promises binding. </w:t>
            </w:r>
          </w:p>
          <w:p w:rsidR="001621F0" w:rsidRPr="00AC167C" w:rsidRDefault="001621F0" w:rsidP="001621F0">
            <w:pPr>
              <w:autoSpaceDE w:val="0"/>
              <w:autoSpaceDN w:val="0"/>
              <w:adjustRightInd w:val="0"/>
              <w:spacing w:line="360" w:lineRule="auto"/>
              <w:jc w:val="both"/>
              <w:rPr>
                <w:rFonts w:ascii="Arial" w:hAnsi="Arial" w:cs="Arial"/>
                <w:bCs/>
                <w:sz w:val="24"/>
                <w:szCs w:val="24"/>
                <w:u w:val="single"/>
              </w:rPr>
            </w:pPr>
            <w:r w:rsidRPr="00AC167C">
              <w:rPr>
                <w:rFonts w:ascii="Arial" w:hAnsi="Arial" w:cs="Arial"/>
                <w:bCs/>
                <w:sz w:val="24"/>
                <w:szCs w:val="24"/>
                <w:u w:val="single"/>
              </w:rPr>
              <w:t>Mutual Cooperation and Removal of Hardship</w:t>
            </w:r>
          </w:p>
          <w:p w:rsidR="00BF5433" w:rsidRDefault="001621F0" w:rsidP="001621F0">
            <w:pPr>
              <w:autoSpaceDE w:val="0"/>
              <w:autoSpaceDN w:val="0"/>
              <w:adjustRightInd w:val="0"/>
              <w:spacing w:line="360" w:lineRule="auto"/>
              <w:jc w:val="both"/>
              <w:rPr>
                <w:rFonts w:ascii="Arial" w:hAnsi="Arial" w:cs="Arial"/>
                <w:sz w:val="24"/>
                <w:szCs w:val="24"/>
              </w:rPr>
            </w:pPr>
            <w:r w:rsidRPr="001621F0">
              <w:rPr>
                <w:rFonts w:ascii="Arial" w:hAnsi="Arial" w:cs="Arial"/>
                <w:sz w:val="24"/>
                <w:szCs w:val="24"/>
              </w:rPr>
              <w:t>Mutual help, solidarity and joint indemnification of losses and harm are other important norms of the</w:t>
            </w:r>
            <w:r>
              <w:rPr>
                <w:rFonts w:ascii="Arial" w:hAnsi="Arial" w:cs="Arial"/>
                <w:sz w:val="24"/>
                <w:szCs w:val="24"/>
              </w:rPr>
              <w:t xml:space="preserve"> </w:t>
            </w:r>
            <w:r w:rsidRPr="001621F0">
              <w:rPr>
                <w:rFonts w:ascii="Arial" w:hAnsi="Arial" w:cs="Arial"/>
                <w:sz w:val="24"/>
                <w:szCs w:val="24"/>
              </w:rPr>
              <w:t>Islamic economic framework compared to the conventional economic structure, where cut-throat</w:t>
            </w:r>
            <w:r>
              <w:rPr>
                <w:rFonts w:ascii="Arial" w:hAnsi="Arial" w:cs="Arial"/>
                <w:sz w:val="24"/>
                <w:szCs w:val="24"/>
              </w:rPr>
              <w:t xml:space="preserve"> </w:t>
            </w:r>
            <w:r w:rsidRPr="001621F0">
              <w:rPr>
                <w:rFonts w:ascii="Arial" w:hAnsi="Arial" w:cs="Arial"/>
                <w:sz w:val="24"/>
                <w:szCs w:val="24"/>
              </w:rPr>
              <w:t>competition causes a number of unethical practices like fraud and forgery. Islam cherishes that a person</w:t>
            </w:r>
            <w:r>
              <w:rPr>
                <w:rFonts w:ascii="Arial" w:hAnsi="Arial" w:cs="Arial"/>
                <w:sz w:val="24"/>
                <w:szCs w:val="24"/>
              </w:rPr>
              <w:t xml:space="preserve"> </w:t>
            </w:r>
            <w:r w:rsidRPr="001621F0">
              <w:rPr>
                <w:rFonts w:ascii="Arial" w:hAnsi="Arial" w:cs="Arial"/>
                <w:sz w:val="24"/>
                <w:szCs w:val="24"/>
              </w:rPr>
              <w:t>helps others in times of need and prohibits any such action that may cause any loss or harm to others. The</w:t>
            </w:r>
            <w:r>
              <w:rPr>
                <w:rFonts w:ascii="Arial" w:hAnsi="Arial" w:cs="Arial"/>
                <w:sz w:val="24"/>
                <w:szCs w:val="24"/>
              </w:rPr>
              <w:t xml:space="preserve"> </w:t>
            </w:r>
            <w:r w:rsidRPr="001621F0">
              <w:rPr>
                <w:rFonts w:ascii="Arial" w:hAnsi="Arial" w:cs="Arial"/>
                <w:sz w:val="24"/>
                <w:szCs w:val="24"/>
              </w:rPr>
              <w:t>Holy Qur’an says: “Assist one another in the doing of good and righteousness. Assist not one another in</w:t>
            </w:r>
            <w:r>
              <w:rPr>
                <w:rFonts w:ascii="Arial" w:hAnsi="Arial" w:cs="Arial"/>
                <w:sz w:val="24"/>
                <w:szCs w:val="24"/>
              </w:rPr>
              <w:t xml:space="preserve"> </w:t>
            </w:r>
            <w:r w:rsidRPr="001621F0">
              <w:rPr>
                <w:rFonts w:ascii="Arial" w:hAnsi="Arial" w:cs="Arial"/>
                <w:sz w:val="24"/>
                <w:szCs w:val="24"/>
              </w:rPr>
              <w:t>sin and transgression, and keep your duty to Allah” (5: 2). The Holy Prophet has encouraged mutual</w:t>
            </w:r>
            <w:r>
              <w:rPr>
                <w:rFonts w:ascii="Arial" w:hAnsi="Arial" w:cs="Arial"/>
                <w:sz w:val="24"/>
                <w:szCs w:val="24"/>
              </w:rPr>
              <w:t xml:space="preserve"> </w:t>
            </w:r>
            <w:r w:rsidRPr="001621F0">
              <w:rPr>
                <w:rFonts w:ascii="Arial" w:hAnsi="Arial" w:cs="Arial"/>
                <w:sz w:val="24"/>
                <w:szCs w:val="24"/>
              </w:rPr>
              <w:t>assistance by saying: “The Believers, in their affection, mercy and sympathy towards each other are like</w:t>
            </w:r>
            <w:r>
              <w:rPr>
                <w:rFonts w:ascii="Arial" w:hAnsi="Arial" w:cs="Arial"/>
                <w:sz w:val="24"/>
                <w:szCs w:val="24"/>
              </w:rPr>
              <w:t xml:space="preserve"> </w:t>
            </w:r>
            <w:r w:rsidRPr="001621F0">
              <w:rPr>
                <w:rFonts w:ascii="Arial" w:hAnsi="Arial" w:cs="Arial"/>
                <w:sz w:val="24"/>
                <w:szCs w:val="24"/>
              </w:rPr>
              <w:t>one human body – if one of its organs suffers and complains, the entire body responds with insomnia and</w:t>
            </w:r>
            <w:r>
              <w:rPr>
                <w:rFonts w:ascii="Arial" w:hAnsi="Arial" w:cs="Arial"/>
                <w:sz w:val="24"/>
                <w:szCs w:val="24"/>
              </w:rPr>
              <w:t xml:space="preserve"> </w:t>
            </w:r>
            <w:r w:rsidRPr="001621F0">
              <w:rPr>
                <w:rFonts w:ascii="Arial" w:hAnsi="Arial" w:cs="Arial"/>
                <w:sz w:val="24"/>
                <w:szCs w:val="24"/>
              </w:rPr>
              <w:t>fever” (Sahih Muslim).</w:t>
            </w:r>
          </w:p>
          <w:p w:rsidR="001621F0" w:rsidRDefault="001621F0" w:rsidP="001621F0">
            <w:pPr>
              <w:autoSpaceDE w:val="0"/>
              <w:autoSpaceDN w:val="0"/>
              <w:adjustRightInd w:val="0"/>
              <w:spacing w:line="360" w:lineRule="auto"/>
              <w:jc w:val="both"/>
              <w:rPr>
                <w:rFonts w:ascii="Arial" w:hAnsi="Arial" w:cs="Arial"/>
                <w:sz w:val="24"/>
                <w:szCs w:val="24"/>
              </w:rPr>
            </w:pPr>
            <w:r w:rsidRPr="001621F0">
              <w:rPr>
                <w:rFonts w:ascii="Arial" w:hAnsi="Arial" w:cs="Arial"/>
                <w:sz w:val="24"/>
                <w:szCs w:val="24"/>
              </w:rPr>
              <w:t xml:space="preserve">Accordingly, a number of practices or </w:t>
            </w:r>
            <w:r>
              <w:rPr>
                <w:rFonts w:ascii="Arial" w:hAnsi="Arial" w:cs="Arial"/>
                <w:sz w:val="24"/>
                <w:szCs w:val="24"/>
              </w:rPr>
              <w:t>schemes of mutual help like ‘Aaqilah, Dhama</w:t>
            </w:r>
            <w:r w:rsidRPr="001621F0">
              <w:rPr>
                <w:rFonts w:ascii="Arial" w:hAnsi="Arial" w:cs="Arial"/>
                <w:sz w:val="24"/>
                <w:szCs w:val="24"/>
              </w:rPr>
              <w:t>n Khatr al-Tariq, etc.</w:t>
            </w:r>
            <w:r>
              <w:rPr>
                <w:rFonts w:ascii="Arial" w:hAnsi="Arial" w:cs="Arial"/>
                <w:sz w:val="24"/>
                <w:szCs w:val="24"/>
              </w:rPr>
              <w:t xml:space="preserve"> </w:t>
            </w:r>
            <w:r w:rsidRPr="001621F0">
              <w:rPr>
                <w:rFonts w:ascii="Arial" w:hAnsi="Arial" w:cs="Arial"/>
                <w:sz w:val="24"/>
                <w:szCs w:val="24"/>
              </w:rPr>
              <w:t>that were prevalent in the pre-Islam peri</w:t>
            </w:r>
            <w:r>
              <w:rPr>
                <w:rFonts w:ascii="Arial" w:hAnsi="Arial" w:cs="Arial"/>
                <w:sz w:val="24"/>
                <w:szCs w:val="24"/>
              </w:rPr>
              <w:t>od were validated by Islam. ‘Aa</w:t>
            </w:r>
            <w:r w:rsidRPr="001621F0">
              <w:rPr>
                <w:rFonts w:ascii="Arial" w:hAnsi="Arial" w:cs="Arial"/>
                <w:sz w:val="24"/>
                <w:szCs w:val="24"/>
              </w:rPr>
              <w:t>qilah (kin or persons of</w:t>
            </w:r>
            <w:r>
              <w:rPr>
                <w:rFonts w:ascii="Arial" w:hAnsi="Arial" w:cs="Arial"/>
                <w:sz w:val="24"/>
                <w:szCs w:val="24"/>
              </w:rPr>
              <w:t xml:space="preserve"> </w:t>
            </w:r>
            <w:r w:rsidRPr="001621F0">
              <w:rPr>
                <w:rFonts w:ascii="Arial" w:hAnsi="Arial" w:cs="Arial"/>
                <w:sz w:val="24"/>
                <w:szCs w:val="24"/>
              </w:rPr>
              <w:t>relationship) was a custom in some tribes at the time of the Holy Prophet (PBUH) that worked on the</w:t>
            </w:r>
            <w:r>
              <w:rPr>
                <w:rFonts w:ascii="Arial" w:hAnsi="Arial" w:cs="Arial"/>
                <w:sz w:val="24"/>
                <w:szCs w:val="24"/>
              </w:rPr>
              <w:t xml:space="preserve"> </w:t>
            </w:r>
            <w:r w:rsidRPr="001621F0">
              <w:rPr>
                <w:rFonts w:ascii="Arial" w:hAnsi="Arial" w:cs="Arial"/>
                <w:sz w:val="24"/>
                <w:szCs w:val="24"/>
              </w:rPr>
              <w:t>principle of shared responsibility and mutual help. In case of natural calamity, everybody used to</w:t>
            </w:r>
            <w:r>
              <w:rPr>
                <w:rFonts w:ascii="Arial" w:hAnsi="Arial" w:cs="Arial"/>
                <w:sz w:val="24"/>
                <w:szCs w:val="24"/>
              </w:rPr>
              <w:t xml:space="preserve"> </w:t>
            </w:r>
            <w:r w:rsidRPr="001621F0">
              <w:rPr>
                <w:rFonts w:ascii="Arial" w:hAnsi="Arial" w:cs="Arial"/>
                <w:sz w:val="24"/>
                <w:szCs w:val="24"/>
              </w:rPr>
              <w:t>contribute something until the disaster was relieved. Similarly, this principle was used in respect of a blood</w:t>
            </w:r>
            <w:r>
              <w:rPr>
                <w:rFonts w:ascii="Arial" w:hAnsi="Arial" w:cs="Arial"/>
                <w:sz w:val="24"/>
                <w:szCs w:val="24"/>
              </w:rPr>
              <w:t xml:space="preserve"> </w:t>
            </w:r>
            <w:r w:rsidRPr="001621F0">
              <w:rPr>
                <w:rFonts w:ascii="Arial" w:hAnsi="Arial" w:cs="Arial"/>
                <w:sz w:val="24"/>
                <w:szCs w:val="24"/>
              </w:rPr>
              <w:t>money payment, which was made by the whole tribe. In this way, the burden and the losses were</w:t>
            </w:r>
            <w:r>
              <w:rPr>
                <w:rFonts w:ascii="Arial" w:hAnsi="Arial" w:cs="Arial"/>
                <w:sz w:val="24"/>
                <w:szCs w:val="24"/>
              </w:rPr>
              <w:t xml:space="preserve"> </w:t>
            </w:r>
            <w:r w:rsidRPr="001621F0">
              <w:rPr>
                <w:rFonts w:ascii="Arial" w:hAnsi="Arial" w:cs="Arial"/>
                <w:sz w:val="24"/>
                <w:szCs w:val="24"/>
              </w:rPr>
              <w:t>distributed. Under Dhaman Khatr al-Tariq, losses suffered by traders du</w:t>
            </w:r>
            <w:r>
              <w:rPr>
                <w:rFonts w:ascii="Arial" w:hAnsi="Arial" w:cs="Arial"/>
                <w:sz w:val="24"/>
                <w:szCs w:val="24"/>
              </w:rPr>
              <w:t xml:space="preserve">ring journeys due to hazards on </w:t>
            </w:r>
            <w:r w:rsidRPr="001621F0">
              <w:rPr>
                <w:rFonts w:ascii="Arial" w:hAnsi="Arial" w:cs="Arial"/>
                <w:sz w:val="24"/>
                <w:szCs w:val="24"/>
              </w:rPr>
              <w:t>trade routes were indemnified from jointly created funds. Islam accepted this principle of reciprocal</w:t>
            </w:r>
            <w:r>
              <w:rPr>
                <w:rFonts w:ascii="Arial" w:hAnsi="Arial" w:cs="Arial"/>
                <w:sz w:val="24"/>
                <w:szCs w:val="24"/>
              </w:rPr>
              <w:t xml:space="preserve"> </w:t>
            </w:r>
            <w:r w:rsidRPr="001621F0">
              <w:rPr>
                <w:rFonts w:ascii="Arial" w:hAnsi="Arial" w:cs="Arial"/>
                <w:sz w:val="24"/>
                <w:szCs w:val="24"/>
              </w:rPr>
              <w:t>compensation and joint responsibility. This principle is the foundation of the institution of “Takaful” – an</w:t>
            </w:r>
            <w:r>
              <w:rPr>
                <w:rFonts w:ascii="Arial" w:hAnsi="Arial" w:cs="Arial"/>
                <w:sz w:val="24"/>
                <w:szCs w:val="24"/>
              </w:rPr>
              <w:t xml:space="preserve"> </w:t>
            </w:r>
            <w:r w:rsidRPr="001621F0">
              <w:rPr>
                <w:rFonts w:ascii="Arial" w:hAnsi="Arial" w:cs="Arial"/>
                <w:sz w:val="24"/>
                <w:szCs w:val="24"/>
              </w:rPr>
              <w:t>alternative to conventional insurance in Islamic finance.</w:t>
            </w:r>
          </w:p>
          <w:p w:rsidR="00364C5F" w:rsidRPr="00AC167C" w:rsidRDefault="00364C5F" w:rsidP="00364C5F">
            <w:pPr>
              <w:autoSpaceDE w:val="0"/>
              <w:autoSpaceDN w:val="0"/>
              <w:adjustRightInd w:val="0"/>
              <w:spacing w:line="360" w:lineRule="auto"/>
              <w:jc w:val="both"/>
              <w:rPr>
                <w:rFonts w:ascii="Arial" w:hAnsi="Arial" w:cs="Arial"/>
                <w:bCs/>
                <w:sz w:val="24"/>
                <w:szCs w:val="24"/>
                <w:u w:val="single"/>
              </w:rPr>
            </w:pPr>
            <w:r w:rsidRPr="00AC167C">
              <w:rPr>
                <w:rFonts w:ascii="Arial" w:hAnsi="Arial" w:cs="Arial"/>
                <w:bCs/>
                <w:sz w:val="24"/>
                <w:szCs w:val="24"/>
                <w:u w:val="single"/>
              </w:rPr>
              <w:t>Free Marketing and Fair Pricing</w:t>
            </w:r>
          </w:p>
          <w:p w:rsidR="00364C5F" w:rsidRPr="005859D2" w:rsidRDefault="00364C5F" w:rsidP="00364C5F">
            <w:pPr>
              <w:autoSpaceDE w:val="0"/>
              <w:autoSpaceDN w:val="0"/>
              <w:adjustRightInd w:val="0"/>
              <w:spacing w:line="360" w:lineRule="auto"/>
              <w:jc w:val="both"/>
              <w:rPr>
                <w:rFonts w:ascii="Arial" w:hAnsi="Arial" w:cs="Arial"/>
                <w:sz w:val="24"/>
                <w:szCs w:val="24"/>
              </w:rPr>
            </w:pPr>
            <w:r w:rsidRPr="00364C5F">
              <w:rPr>
                <w:rFonts w:ascii="Arial" w:hAnsi="Arial" w:cs="Arial"/>
                <w:sz w:val="24"/>
                <w:szCs w:val="24"/>
              </w:rPr>
              <w:t xml:space="preserve">Islam provides a basic freedom to enter into any type of Halal business or transaction. </w:t>
            </w:r>
            <w:r w:rsidRPr="005859D2">
              <w:rPr>
                <w:rFonts w:ascii="Arial" w:hAnsi="Arial" w:cs="Arial"/>
                <w:sz w:val="24"/>
                <w:szCs w:val="24"/>
              </w:rPr>
              <w:t xml:space="preserve">However, this does </w:t>
            </w:r>
            <w:r w:rsidRPr="00364C5F">
              <w:rPr>
                <w:rFonts w:ascii="Arial" w:hAnsi="Arial" w:cs="Arial"/>
                <w:sz w:val="24"/>
                <w:szCs w:val="24"/>
              </w:rPr>
              <w:t>not imply unbridled freedom to contract. Exchange is permitted only when undertaken in permissible</w:t>
            </w:r>
            <w:r>
              <w:rPr>
                <w:rFonts w:ascii="Arial" w:hAnsi="Arial" w:cs="Arial"/>
                <w:sz w:val="24"/>
                <w:szCs w:val="24"/>
              </w:rPr>
              <w:t xml:space="preserve"> </w:t>
            </w:r>
            <w:r w:rsidRPr="00364C5F">
              <w:rPr>
                <w:rFonts w:ascii="Arial" w:hAnsi="Arial" w:cs="Arial"/>
                <w:sz w:val="24"/>
                <w:szCs w:val="24"/>
              </w:rPr>
              <w:t xml:space="preserve">commodities and according to the </w:t>
            </w:r>
            <w:r w:rsidRPr="00364C5F">
              <w:rPr>
                <w:rFonts w:ascii="Arial" w:hAnsi="Arial" w:cs="Arial"/>
                <w:sz w:val="24"/>
                <w:szCs w:val="24"/>
              </w:rPr>
              <w:lastRenderedPageBreak/>
              <w:t xml:space="preserve">rules and principles laid down by the </w:t>
            </w:r>
            <w:r w:rsidRPr="00364C5F">
              <w:rPr>
                <w:rFonts w:ascii="Arial" w:hAnsi="Arial" w:cs="Arial"/>
                <w:i/>
                <w:iCs/>
                <w:sz w:val="24"/>
                <w:szCs w:val="24"/>
              </w:rPr>
              <w:t xml:space="preserve">Shari’ah </w:t>
            </w:r>
            <w:r w:rsidRPr="00364C5F">
              <w:rPr>
                <w:rFonts w:ascii="Arial" w:hAnsi="Arial" w:cs="Arial"/>
                <w:sz w:val="24"/>
                <w:szCs w:val="24"/>
              </w:rPr>
              <w:t>in respect of various types</w:t>
            </w:r>
            <w:r>
              <w:rPr>
                <w:rFonts w:ascii="Arial" w:hAnsi="Arial" w:cs="Arial"/>
                <w:sz w:val="24"/>
                <w:szCs w:val="24"/>
              </w:rPr>
              <w:t xml:space="preserve"> </w:t>
            </w:r>
            <w:r w:rsidRPr="00364C5F">
              <w:rPr>
                <w:rFonts w:ascii="Arial" w:hAnsi="Arial" w:cs="Arial"/>
                <w:sz w:val="24"/>
                <w:szCs w:val="24"/>
              </w:rPr>
              <w:t>of transactions like Bai‘, Ijarah and services.</w:t>
            </w:r>
          </w:p>
          <w:p w:rsidR="00364C5F" w:rsidRDefault="00364C5F" w:rsidP="00364C5F">
            <w:pPr>
              <w:autoSpaceDE w:val="0"/>
              <w:autoSpaceDN w:val="0"/>
              <w:adjustRightInd w:val="0"/>
              <w:spacing w:line="360" w:lineRule="auto"/>
              <w:jc w:val="both"/>
              <w:rPr>
                <w:rFonts w:ascii="Arial" w:hAnsi="Arial" w:cs="Arial"/>
                <w:sz w:val="24"/>
                <w:szCs w:val="24"/>
              </w:rPr>
            </w:pPr>
            <w:r w:rsidRPr="00364C5F">
              <w:rPr>
                <w:rFonts w:ascii="Arial" w:hAnsi="Arial" w:cs="Arial"/>
                <w:sz w:val="24"/>
                <w:szCs w:val="24"/>
              </w:rPr>
              <w:t>Islam envisages a free market where fair prices are determined by the forces of demand and supply. Prices</w:t>
            </w:r>
            <w:r>
              <w:rPr>
                <w:rFonts w:ascii="Arial" w:hAnsi="Arial" w:cs="Arial"/>
                <w:sz w:val="24"/>
                <w:szCs w:val="24"/>
              </w:rPr>
              <w:t xml:space="preserve"> </w:t>
            </w:r>
            <w:r w:rsidRPr="00364C5F">
              <w:rPr>
                <w:rFonts w:ascii="Arial" w:hAnsi="Arial" w:cs="Arial"/>
                <w:sz w:val="24"/>
                <w:szCs w:val="24"/>
              </w:rPr>
              <w:t>will be considered fair only if they are the outcome of genuinely free functioning of market forces. There</w:t>
            </w:r>
            <w:r>
              <w:rPr>
                <w:rFonts w:ascii="Arial" w:hAnsi="Arial" w:cs="Arial"/>
                <w:sz w:val="24"/>
                <w:szCs w:val="24"/>
              </w:rPr>
              <w:t xml:space="preserve"> </w:t>
            </w:r>
            <w:r w:rsidRPr="00364C5F">
              <w:rPr>
                <w:rFonts w:ascii="Arial" w:hAnsi="Arial" w:cs="Arial"/>
                <w:sz w:val="24"/>
                <w:szCs w:val="24"/>
              </w:rPr>
              <w:t>should be no interference in the free play of the forces of demand and supply, so as to avoid injustice on</w:t>
            </w:r>
            <w:r>
              <w:rPr>
                <w:rFonts w:ascii="Arial" w:hAnsi="Arial" w:cs="Arial"/>
                <w:sz w:val="24"/>
                <w:szCs w:val="24"/>
              </w:rPr>
              <w:t xml:space="preserve"> </w:t>
            </w:r>
            <w:r w:rsidRPr="00364C5F">
              <w:rPr>
                <w:rFonts w:ascii="Arial" w:hAnsi="Arial" w:cs="Arial"/>
                <w:sz w:val="24"/>
                <w:szCs w:val="24"/>
              </w:rPr>
              <w:t>behalf of suppliers of goods and consumers. The Holy Prophet has prohibited Ghaban-e-Fahish, which</w:t>
            </w:r>
            <w:r>
              <w:rPr>
                <w:rFonts w:ascii="Arial" w:hAnsi="Arial" w:cs="Arial"/>
                <w:sz w:val="24"/>
                <w:szCs w:val="24"/>
              </w:rPr>
              <w:t xml:space="preserve"> </w:t>
            </w:r>
            <w:r w:rsidRPr="00364C5F">
              <w:rPr>
                <w:rFonts w:ascii="Arial" w:hAnsi="Arial" w:cs="Arial"/>
                <w:sz w:val="24"/>
                <w:szCs w:val="24"/>
              </w:rPr>
              <w:t>means selling something at a higher price and giving the impression to the client that he is being charged</w:t>
            </w:r>
            <w:r>
              <w:rPr>
                <w:rFonts w:ascii="Arial" w:hAnsi="Arial" w:cs="Arial"/>
                <w:sz w:val="24"/>
                <w:szCs w:val="24"/>
              </w:rPr>
              <w:t xml:space="preserve"> </w:t>
            </w:r>
            <w:r w:rsidRPr="00364C5F">
              <w:rPr>
                <w:rFonts w:ascii="Arial" w:hAnsi="Arial" w:cs="Arial"/>
                <w:sz w:val="24"/>
                <w:szCs w:val="24"/>
              </w:rPr>
              <w:t>according to the market rate.</w:t>
            </w:r>
          </w:p>
          <w:p w:rsidR="00364C5F" w:rsidRPr="00AF719F" w:rsidRDefault="00364C5F" w:rsidP="00AF719F">
            <w:pPr>
              <w:autoSpaceDE w:val="0"/>
              <w:autoSpaceDN w:val="0"/>
              <w:adjustRightInd w:val="0"/>
              <w:spacing w:line="360" w:lineRule="auto"/>
              <w:jc w:val="both"/>
              <w:rPr>
                <w:rFonts w:ascii="Arial" w:hAnsi="Arial" w:cs="Arial"/>
                <w:sz w:val="24"/>
                <w:szCs w:val="24"/>
              </w:rPr>
            </w:pPr>
            <w:r w:rsidRPr="00AF719F">
              <w:rPr>
                <w:rFonts w:ascii="Arial" w:hAnsi="Arial" w:cs="Arial"/>
                <w:sz w:val="24"/>
                <w:szCs w:val="24"/>
              </w:rPr>
              <w:t>The price of any commodity is determined by keeping in mind the input and production costs, storage,</w:t>
            </w:r>
            <w:r w:rsidR="00AF719F">
              <w:rPr>
                <w:rFonts w:ascii="Arial" w:hAnsi="Arial" w:cs="Arial"/>
                <w:sz w:val="24"/>
                <w:szCs w:val="24"/>
              </w:rPr>
              <w:t xml:space="preserve"> </w:t>
            </w:r>
            <w:r w:rsidRPr="00AF719F">
              <w:rPr>
                <w:rFonts w:ascii="Arial" w:hAnsi="Arial" w:cs="Arial"/>
                <w:sz w:val="24"/>
                <w:szCs w:val="24"/>
              </w:rPr>
              <w:t>transportation and other costs, if any, and the profit margin of the trader.</w:t>
            </w:r>
            <w:r w:rsidR="00AF719F">
              <w:rPr>
                <w:rFonts w:ascii="Arial" w:hAnsi="Arial" w:cs="Arial"/>
                <w:sz w:val="24"/>
                <w:szCs w:val="24"/>
              </w:rPr>
              <w:t xml:space="preserve"> If a person starts selling his </w:t>
            </w:r>
            <w:r w:rsidRPr="00AF719F">
              <w:rPr>
                <w:rFonts w:ascii="Arial" w:hAnsi="Arial" w:cs="Arial"/>
                <w:sz w:val="24"/>
                <w:szCs w:val="24"/>
              </w:rPr>
              <w:t>goods in the market at less than the cost price out of his piety and ph</w:t>
            </w:r>
            <w:r w:rsidR="00AF719F">
              <w:rPr>
                <w:rFonts w:ascii="Arial" w:hAnsi="Arial" w:cs="Arial"/>
                <w:sz w:val="24"/>
                <w:szCs w:val="24"/>
              </w:rPr>
              <w:t xml:space="preserve">ilanthropy, he will be creating </w:t>
            </w:r>
            <w:r w:rsidRPr="00AF719F">
              <w:rPr>
                <w:rFonts w:ascii="Arial" w:hAnsi="Arial" w:cs="Arial"/>
                <w:sz w:val="24"/>
                <w:szCs w:val="24"/>
              </w:rPr>
              <w:t>problems for others, as a result of which the supply of that commodi</w:t>
            </w:r>
            <w:r w:rsidR="00AF719F">
              <w:rPr>
                <w:rFonts w:ascii="Arial" w:hAnsi="Arial" w:cs="Arial"/>
                <w:sz w:val="24"/>
                <w:szCs w:val="24"/>
              </w:rPr>
              <w:t xml:space="preserve">ty may suffer in the future and </w:t>
            </w:r>
            <w:r w:rsidRPr="00AF719F">
              <w:rPr>
                <w:rFonts w:ascii="Arial" w:hAnsi="Arial" w:cs="Arial"/>
                <w:sz w:val="24"/>
                <w:szCs w:val="24"/>
              </w:rPr>
              <w:t>ultimately people may suffer. That is why the second Caliph of Islam, U</w:t>
            </w:r>
            <w:r w:rsidR="00AF719F">
              <w:rPr>
                <w:rFonts w:ascii="Arial" w:hAnsi="Arial" w:cs="Arial"/>
                <w:sz w:val="24"/>
                <w:szCs w:val="24"/>
              </w:rPr>
              <w:t xml:space="preserve">mar (Gbpwh), asked a trader who </w:t>
            </w:r>
            <w:r w:rsidRPr="00AF719F">
              <w:rPr>
                <w:rFonts w:ascii="Arial" w:hAnsi="Arial" w:cs="Arial"/>
                <w:sz w:val="24"/>
                <w:szCs w:val="24"/>
              </w:rPr>
              <w:t>was selling at less than the market price to raise the rate to the market level or leave the market.</w:t>
            </w:r>
            <w:r w:rsidR="00AF719F">
              <w:rPr>
                <w:rFonts w:ascii="Arial" w:hAnsi="Arial" w:cs="Arial"/>
                <w:sz w:val="24"/>
                <w:szCs w:val="24"/>
              </w:rPr>
              <w:t xml:space="preserve"> Islam </w:t>
            </w:r>
            <w:r w:rsidRPr="00AF719F">
              <w:rPr>
                <w:rFonts w:ascii="Arial" w:hAnsi="Arial" w:cs="Arial"/>
                <w:sz w:val="24"/>
                <w:szCs w:val="24"/>
              </w:rPr>
              <w:t>cherishes philanthropy, but requires that it must not create problems for genuine businesses.</w:t>
            </w:r>
          </w:p>
          <w:p w:rsidR="00364C5F" w:rsidRPr="00AF719F" w:rsidRDefault="00364C5F" w:rsidP="00AF719F">
            <w:pPr>
              <w:autoSpaceDE w:val="0"/>
              <w:autoSpaceDN w:val="0"/>
              <w:adjustRightInd w:val="0"/>
              <w:spacing w:line="360" w:lineRule="auto"/>
              <w:jc w:val="both"/>
              <w:rPr>
                <w:rFonts w:ascii="Arial" w:hAnsi="Arial" w:cs="Arial"/>
                <w:sz w:val="24"/>
                <w:szCs w:val="24"/>
              </w:rPr>
            </w:pPr>
            <w:r w:rsidRPr="00AF719F">
              <w:rPr>
                <w:rFonts w:ascii="Arial" w:hAnsi="Arial" w:cs="Arial"/>
                <w:sz w:val="24"/>
                <w:szCs w:val="24"/>
              </w:rPr>
              <w:t>However, if parties with vested interests hinder the proper functioning</w:t>
            </w:r>
            <w:r w:rsidR="00AF719F">
              <w:rPr>
                <w:rFonts w:ascii="Arial" w:hAnsi="Arial" w:cs="Arial"/>
                <w:sz w:val="24"/>
                <w:szCs w:val="24"/>
              </w:rPr>
              <w:t xml:space="preserve"> of market forces or indulge in </w:t>
            </w:r>
            <w:r w:rsidRPr="00AF719F">
              <w:rPr>
                <w:rFonts w:ascii="Arial" w:hAnsi="Arial" w:cs="Arial"/>
                <w:sz w:val="24"/>
                <w:szCs w:val="24"/>
              </w:rPr>
              <w:t>hoarding for creating artificial scarcity, the State or the regulators are dut</w:t>
            </w:r>
            <w:r w:rsidR="00AF719F">
              <w:rPr>
                <w:rFonts w:ascii="Arial" w:hAnsi="Arial" w:cs="Arial"/>
                <w:sz w:val="24"/>
                <w:szCs w:val="24"/>
              </w:rPr>
              <w:t xml:space="preserve">y bound to take proper steps to </w:t>
            </w:r>
            <w:r w:rsidRPr="00AF719F">
              <w:rPr>
                <w:rFonts w:ascii="Arial" w:hAnsi="Arial" w:cs="Arial"/>
                <w:sz w:val="24"/>
                <w:szCs w:val="24"/>
              </w:rPr>
              <w:t>ensure that the forces of demand and supply work genuinely and there is no artificial manipulation.</w:t>
            </w:r>
          </w:p>
          <w:p w:rsidR="00364C5F" w:rsidRDefault="00364C5F" w:rsidP="00AF719F">
            <w:pPr>
              <w:autoSpaceDE w:val="0"/>
              <w:autoSpaceDN w:val="0"/>
              <w:adjustRightInd w:val="0"/>
              <w:spacing w:line="360" w:lineRule="auto"/>
              <w:jc w:val="both"/>
              <w:rPr>
                <w:rFonts w:ascii="Arial" w:hAnsi="Arial" w:cs="Arial"/>
                <w:sz w:val="24"/>
                <w:szCs w:val="24"/>
              </w:rPr>
            </w:pPr>
            <w:r w:rsidRPr="00AF719F">
              <w:rPr>
                <w:rFonts w:ascii="Arial" w:hAnsi="Arial" w:cs="Arial"/>
                <w:sz w:val="24"/>
                <w:szCs w:val="24"/>
              </w:rPr>
              <w:t xml:space="preserve">Therefore, to safeguard the interests of all stakeholders, the Islamic state should not allow the </w:t>
            </w:r>
            <w:r w:rsidR="00AF719F">
              <w:rPr>
                <w:rFonts w:ascii="Arial" w:hAnsi="Arial" w:cs="Arial"/>
                <w:sz w:val="24"/>
                <w:szCs w:val="24"/>
              </w:rPr>
              <w:t xml:space="preserve">creation of </w:t>
            </w:r>
            <w:r w:rsidRPr="00AF719F">
              <w:rPr>
                <w:rFonts w:ascii="Arial" w:hAnsi="Arial" w:cs="Arial"/>
                <w:sz w:val="24"/>
                <w:szCs w:val="24"/>
              </w:rPr>
              <w:t>distortions.</w:t>
            </w:r>
          </w:p>
          <w:p w:rsidR="005859D2" w:rsidRPr="005859D2" w:rsidRDefault="005859D2" w:rsidP="005859D2">
            <w:pPr>
              <w:autoSpaceDE w:val="0"/>
              <w:autoSpaceDN w:val="0"/>
              <w:adjustRightInd w:val="0"/>
              <w:spacing w:line="360" w:lineRule="auto"/>
              <w:jc w:val="both"/>
              <w:rPr>
                <w:rFonts w:ascii="Arial" w:hAnsi="Arial" w:cs="Arial"/>
                <w:sz w:val="24"/>
                <w:szCs w:val="24"/>
              </w:rPr>
            </w:pPr>
            <w:r w:rsidRPr="005859D2">
              <w:rPr>
                <w:rFonts w:ascii="Arial" w:hAnsi="Arial" w:cs="Arial"/>
                <w:sz w:val="24"/>
                <w:szCs w:val="24"/>
              </w:rPr>
              <w:t>Islamic business ethics are not only clearly applicable to the</w:t>
            </w:r>
            <w:r>
              <w:rPr>
                <w:rFonts w:ascii="Arial" w:hAnsi="Arial" w:cs="Arial"/>
                <w:sz w:val="24"/>
                <w:szCs w:val="24"/>
              </w:rPr>
              <w:t xml:space="preserve"> </w:t>
            </w:r>
            <w:r w:rsidRPr="005859D2">
              <w:rPr>
                <w:rFonts w:ascii="Arial" w:hAnsi="Arial" w:cs="Arial"/>
                <w:sz w:val="24"/>
                <w:szCs w:val="24"/>
              </w:rPr>
              <w:t>relationship between business partners, but also among</w:t>
            </w:r>
            <w:r>
              <w:rPr>
                <w:rFonts w:ascii="Arial" w:hAnsi="Arial" w:cs="Arial"/>
                <w:sz w:val="24"/>
                <w:szCs w:val="24"/>
              </w:rPr>
              <w:t xml:space="preserve"> </w:t>
            </w:r>
            <w:r w:rsidRPr="005859D2">
              <w:rPr>
                <w:rFonts w:ascii="Arial" w:hAnsi="Arial" w:cs="Arial"/>
                <w:sz w:val="24"/>
                <w:szCs w:val="24"/>
              </w:rPr>
              <w:t xml:space="preserve">employers and employees. </w:t>
            </w:r>
          </w:p>
          <w:p w:rsidR="005859D2" w:rsidRPr="005859D2" w:rsidRDefault="005859D2" w:rsidP="005859D2">
            <w:pPr>
              <w:autoSpaceDE w:val="0"/>
              <w:autoSpaceDN w:val="0"/>
              <w:adjustRightInd w:val="0"/>
              <w:spacing w:line="360" w:lineRule="auto"/>
              <w:jc w:val="both"/>
              <w:rPr>
                <w:rFonts w:ascii="Arial" w:hAnsi="Arial" w:cs="Arial"/>
                <w:sz w:val="24"/>
                <w:szCs w:val="24"/>
              </w:rPr>
            </w:pPr>
            <w:r w:rsidRPr="005859D2">
              <w:rPr>
                <w:rFonts w:ascii="Arial" w:hAnsi="Arial" w:cs="Arial"/>
                <w:sz w:val="24"/>
                <w:szCs w:val="24"/>
              </w:rPr>
              <w:t>Muslims are not allowed to take</w:t>
            </w:r>
            <w:r>
              <w:rPr>
                <w:rFonts w:ascii="Arial" w:hAnsi="Arial" w:cs="Arial"/>
                <w:sz w:val="24"/>
                <w:szCs w:val="24"/>
              </w:rPr>
              <w:t xml:space="preserve"> </w:t>
            </w:r>
            <w:r w:rsidRPr="005859D2">
              <w:rPr>
                <w:rFonts w:ascii="Arial" w:hAnsi="Arial" w:cs="Arial"/>
                <w:sz w:val="24"/>
                <w:szCs w:val="24"/>
              </w:rPr>
              <w:t xml:space="preserve">advantage of a weaker trading partner. </w:t>
            </w:r>
          </w:p>
          <w:p w:rsidR="005859D2" w:rsidRPr="005859D2" w:rsidRDefault="005859D2" w:rsidP="005859D2">
            <w:pPr>
              <w:autoSpaceDE w:val="0"/>
              <w:autoSpaceDN w:val="0"/>
              <w:adjustRightInd w:val="0"/>
              <w:spacing w:line="360" w:lineRule="auto"/>
              <w:jc w:val="both"/>
              <w:rPr>
                <w:rFonts w:ascii="Arial" w:hAnsi="Arial" w:cs="Arial"/>
                <w:sz w:val="24"/>
                <w:szCs w:val="24"/>
              </w:rPr>
            </w:pPr>
            <w:r w:rsidRPr="005859D2">
              <w:rPr>
                <w:rFonts w:ascii="Arial" w:hAnsi="Arial" w:cs="Arial"/>
                <w:sz w:val="24"/>
                <w:szCs w:val="24"/>
              </w:rPr>
              <w:t>This is the root of the</w:t>
            </w:r>
            <w:r>
              <w:rPr>
                <w:rFonts w:ascii="Arial" w:hAnsi="Arial" w:cs="Arial"/>
                <w:sz w:val="24"/>
                <w:szCs w:val="24"/>
              </w:rPr>
              <w:t xml:space="preserve"> </w:t>
            </w:r>
            <w:r w:rsidRPr="005859D2">
              <w:rPr>
                <w:rFonts w:ascii="Arial" w:hAnsi="Arial" w:cs="Arial"/>
                <w:sz w:val="24"/>
                <w:szCs w:val="24"/>
              </w:rPr>
              <w:t>p</w:t>
            </w:r>
            <w:bookmarkStart w:id="0" w:name="_GoBack"/>
            <w:bookmarkEnd w:id="0"/>
            <w:r w:rsidRPr="005859D2">
              <w:rPr>
                <w:rFonts w:ascii="Arial" w:hAnsi="Arial" w:cs="Arial"/>
                <w:sz w:val="24"/>
                <w:szCs w:val="24"/>
              </w:rPr>
              <w:t xml:space="preserve">rohibitions against riba, gharar, and haram products. </w:t>
            </w:r>
          </w:p>
          <w:p w:rsidR="005859D2" w:rsidRPr="005859D2" w:rsidRDefault="005859D2" w:rsidP="005859D2">
            <w:pPr>
              <w:autoSpaceDE w:val="0"/>
              <w:autoSpaceDN w:val="0"/>
              <w:adjustRightInd w:val="0"/>
              <w:spacing w:line="360" w:lineRule="auto"/>
              <w:jc w:val="both"/>
              <w:rPr>
                <w:rFonts w:ascii="Arial" w:hAnsi="Arial" w:cs="Arial"/>
                <w:sz w:val="24"/>
                <w:szCs w:val="24"/>
              </w:rPr>
            </w:pPr>
            <w:r w:rsidRPr="005859D2">
              <w:rPr>
                <w:rFonts w:ascii="Arial" w:hAnsi="Arial" w:cs="Arial"/>
                <w:sz w:val="24"/>
                <w:szCs w:val="24"/>
              </w:rPr>
              <w:t>It is also</w:t>
            </w:r>
            <w:r>
              <w:rPr>
                <w:rFonts w:ascii="Arial" w:hAnsi="Arial" w:cs="Arial"/>
                <w:sz w:val="24"/>
                <w:szCs w:val="24"/>
              </w:rPr>
              <w:t xml:space="preserve"> </w:t>
            </w:r>
            <w:r w:rsidRPr="005859D2">
              <w:rPr>
                <w:rFonts w:ascii="Arial" w:hAnsi="Arial" w:cs="Arial"/>
                <w:sz w:val="24"/>
                <w:szCs w:val="24"/>
              </w:rPr>
              <w:t>the basis for the emphasis on partnership and mutual investing</w:t>
            </w:r>
          </w:p>
          <w:p w:rsidR="003E244D" w:rsidRPr="00AF719F" w:rsidRDefault="003E244D" w:rsidP="00AF719F">
            <w:pPr>
              <w:autoSpaceDE w:val="0"/>
              <w:autoSpaceDN w:val="0"/>
              <w:adjustRightInd w:val="0"/>
              <w:spacing w:line="360" w:lineRule="auto"/>
              <w:jc w:val="both"/>
              <w:rPr>
                <w:rFonts w:ascii="Arial" w:hAnsi="Arial" w:cs="Arial"/>
                <w:sz w:val="24"/>
                <w:szCs w:val="24"/>
              </w:rPr>
            </w:pPr>
          </w:p>
          <w:p w:rsidR="00F817E2" w:rsidRPr="00F817E2" w:rsidRDefault="00F817E2" w:rsidP="00F817E2">
            <w:pPr>
              <w:autoSpaceDE w:val="0"/>
              <w:autoSpaceDN w:val="0"/>
              <w:adjustRightInd w:val="0"/>
              <w:spacing w:line="360" w:lineRule="auto"/>
              <w:jc w:val="both"/>
              <w:rPr>
                <w:rFonts w:ascii="Arial" w:hAnsi="Arial" w:cs="Arial"/>
                <w:b/>
                <w:sz w:val="24"/>
                <w:szCs w:val="24"/>
              </w:rPr>
            </w:pPr>
            <w:r>
              <w:rPr>
                <w:rFonts w:ascii="Arial" w:hAnsi="Arial" w:cs="Arial"/>
                <w:b/>
                <w:sz w:val="24"/>
                <w:szCs w:val="24"/>
              </w:rPr>
              <w:t xml:space="preserve">3. </w:t>
            </w:r>
            <w:r w:rsidRPr="00F817E2">
              <w:rPr>
                <w:rFonts w:ascii="Arial" w:hAnsi="Arial" w:cs="Arial"/>
                <w:b/>
                <w:sz w:val="24"/>
                <w:szCs w:val="24"/>
              </w:rPr>
              <w:t>‘Islam has clearly stated the difference between lawful and un</w:t>
            </w:r>
            <w:r>
              <w:rPr>
                <w:rFonts w:ascii="Arial" w:hAnsi="Arial" w:cs="Arial"/>
                <w:b/>
                <w:sz w:val="24"/>
                <w:szCs w:val="24"/>
              </w:rPr>
              <w:t xml:space="preserve">lawful and, in between them, is </w:t>
            </w:r>
            <w:r w:rsidRPr="00F817E2">
              <w:rPr>
                <w:rFonts w:ascii="Arial" w:hAnsi="Arial" w:cs="Arial"/>
                <w:b/>
                <w:sz w:val="24"/>
                <w:szCs w:val="24"/>
              </w:rPr>
              <w:t xml:space="preserve">doubtful things, which should be avoided.’ </w:t>
            </w:r>
            <w:r w:rsidRPr="00775673">
              <w:rPr>
                <w:rFonts w:ascii="Arial" w:hAnsi="Arial" w:cs="Arial"/>
                <w:b/>
                <w:sz w:val="24"/>
                <w:szCs w:val="24"/>
              </w:rPr>
              <w:t>Discuss this.</w:t>
            </w:r>
          </w:p>
          <w:p w:rsidR="00664F11" w:rsidRDefault="00664F11" w:rsidP="00775673">
            <w:pPr>
              <w:autoSpaceDE w:val="0"/>
              <w:autoSpaceDN w:val="0"/>
              <w:adjustRightInd w:val="0"/>
              <w:spacing w:line="360" w:lineRule="auto"/>
              <w:jc w:val="both"/>
              <w:rPr>
                <w:rFonts w:ascii="Arial" w:hAnsi="Arial" w:cs="Arial"/>
                <w:b/>
                <w:bCs/>
                <w:sz w:val="24"/>
                <w:szCs w:val="24"/>
              </w:rPr>
            </w:pPr>
          </w:p>
          <w:p w:rsidR="00781A2D" w:rsidRPr="00896C76" w:rsidRDefault="00781A2D" w:rsidP="00781A2D">
            <w:pPr>
              <w:spacing w:line="360" w:lineRule="auto"/>
              <w:jc w:val="both"/>
              <w:rPr>
                <w:rFonts w:ascii="Arial" w:eastAsia="Times New Roman" w:hAnsi="Arial" w:cs="Arial"/>
                <w:sz w:val="24"/>
                <w:szCs w:val="24"/>
                <w:lang w:eastAsia="fr-FR"/>
              </w:rPr>
            </w:pPr>
            <w:r w:rsidRPr="003A0602">
              <w:rPr>
                <w:rFonts w:ascii="Arial" w:eastAsia="Times New Roman" w:hAnsi="Arial" w:cs="Arial"/>
                <w:sz w:val="24"/>
                <w:szCs w:val="24"/>
                <w:lang w:eastAsia="fr-FR"/>
              </w:rPr>
              <w:lastRenderedPageBreak/>
              <w:t>Abû `Abd</w:t>
            </w:r>
            <w:r w:rsidRPr="00896C76">
              <w:rPr>
                <w:rFonts w:ascii="Arial" w:eastAsia="Times New Roman" w:hAnsi="Arial" w:cs="Arial"/>
                <w:sz w:val="24"/>
                <w:szCs w:val="24"/>
                <w:lang w:eastAsia="fr-FR"/>
              </w:rPr>
              <w:t xml:space="preserve"> Allah al-Nu`mân </w:t>
            </w:r>
            <w:r>
              <w:rPr>
                <w:rFonts w:ascii="Arial" w:eastAsia="Times New Roman" w:hAnsi="Arial" w:cs="Arial"/>
                <w:sz w:val="24"/>
                <w:szCs w:val="24"/>
                <w:lang w:eastAsia="fr-FR"/>
              </w:rPr>
              <w:t>i</w:t>
            </w:r>
            <w:r w:rsidRPr="00896C76">
              <w:rPr>
                <w:rFonts w:ascii="Arial" w:eastAsia="Times New Roman" w:hAnsi="Arial" w:cs="Arial"/>
                <w:sz w:val="24"/>
                <w:szCs w:val="24"/>
                <w:lang w:eastAsia="fr-FR"/>
              </w:rPr>
              <w:t>b</w:t>
            </w:r>
            <w:r>
              <w:rPr>
                <w:rFonts w:ascii="Arial" w:eastAsia="Times New Roman" w:hAnsi="Arial" w:cs="Arial"/>
                <w:sz w:val="24"/>
                <w:szCs w:val="24"/>
                <w:lang w:eastAsia="fr-FR"/>
              </w:rPr>
              <w:t>n</w:t>
            </w:r>
            <w:r w:rsidRPr="00896C76">
              <w:rPr>
                <w:rFonts w:ascii="Arial" w:eastAsia="Times New Roman" w:hAnsi="Arial" w:cs="Arial"/>
                <w:sz w:val="24"/>
                <w:szCs w:val="24"/>
                <w:lang w:eastAsia="fr-FR"/>
              </w:rPr>
              <w:t xml:space="preserve"> Bashîr relates that he heard Allah’s Messenger (peace be upon him) say: “</w:t>
            </w:r>
            <w:r w:rsidRPr="00781A2D">
              <w:rPr>
                <w:rFonts w:ascii="Arial" w:eastAsia="Times New Roman" w:hAnsi="Arial" w:cs="Arial"/>
                <w:i/>
                <w:sz w:val="24"/>
                <w:szCs w:val="24"/>
                <w:lang w:eastAsia="fr-FR"/>
              </w:rPr>
              <w:t>That which is lawful is clear and that which is unlawful is clear. Between the two are doubtful matters that few people have knowledge about. Whoever avoids these doubtful matters absolves himself of blame with respect to his religion and his honor. Whoever falls into doubtful things will fall into what is unlawful, just like the shepherd who grazes his flock too close to a private pasture is liable to have some of his flock stray into it. Every king has a private pasture, and Allah’s private pasture is what he has prohibited. Verily, in the body is a small piece of flesh that if it is healthy, the whole body is healthy and if it is sick, the whole body is sick. This small piece of flesh is the heart</w:t>
            </w:r>
            <w:r w:rsidRPr="00896C76">
              <w:rPr>
                <w:rFonts w:ascii="Arial" w:eastAsia="Times New Roman" w:hAnsi="Arial" w:cs="Arial"/>
                <w:sz w:val="24"/>
                <w:szCs w:val="24"/>
                <w:lang w:eastAsia="fr-FR"/>
              </w:rPr>
              <w:t>.” [</w:t>
            </w:r>
            <w:r w:rsidR="003A0602">
              <w:rPr>
                <w:rFonts w:ascii="Arial" w:eastAsia="Times New Roman" w:hAnsi="Arial" w:cs="Arial"/>
                <w:i/>
                <w:iCs/>
                <w:sz w:val="24"/>
                <w:szCs w:val="24"/>
                <w:lang w:eastAsia="fr-FR"/>
              </w:rPr>
              <w:t>Sahi</w:t>
            </w:r>
            <w:r w:rsidRPr="00CD68DA">
              <w:rPr>
                <w:rFonts w:ascii="Arial" w:eastAsia="Times New Roman" w:hAnsi="Arial" w:cs="Arial"/>
                <w:i/>
                <w:iCs/>
                <w:sz w:val="24"/>
                <w:szCs w:val="24"/>
                <w:lang w:eastAsia="fr-FR"/>
              </w:rPr>
              <w:t xml:space="preserve">h al-Bukhârî </w:t>
            </w:r>
            <w:r w:rsidRPr="00896C76">
              <w:rPr>
                <w:rFonts w:ascii="Arial" w:eastAsia="Times New Roman" w:hAnsi="Arial" w:cs="Arial"/>
                <w:sz w:val="24"/>
                <w:szCs w:val="24"/>
                <w:lang w:eastAsia="fr-FR"/>
              </w:rPr>
              <w:t xml:space="preserve">and </w:t>
            </w:r>
            <w:r w:rsidR="003A0602">
              <w:rPr>
                <w:rFonts w:ascii="Arial" w:eastAsia="Times New Roman" w:hAnsi="Arial" w:cs="Arial"/>
                <w:i/>
                <w:iCs/>
                <w:sz w:val="24"/>
                <w:szCs w:val="24"/>
                <w:lang w:eastAsia="fr-FR"/>
              </w:rPr>
              <w:t>Sahi</w:t>
            </w:r>
            <w:r w:rsidRPr="00CD68DA">
              <w:rPr>
                <w:rFonts w:ascii="Arial" w:eastAsia="Times New Roman" w:hAnsi="Arial" w:cs="Arial"/>
                <w:i/>
                <w:iCs/>
                <w:sz w:val="24"/>
                <w:szCs w:val="24"/>
                <w:lang w:eastAsia="fr-FR"/>
              </w:rPr>
              <w:t>h Muslim</w:t>
            </w:r>
            <w:r>
              <w:rPr>
                <w:rFonts w:ascii="Arial" w:eastAsia="Times New Roman" w:hAnsi="Arial" w:cs="Arial"/>
                <w:sz w:val="24"/>
                <w:szCs w:val="24"/>
                <w:lang w:eastAsia="fr-FR"/>
              </w:rPr>
              <w:t>].</w:t>
            </w:r>
          </w:p>
          <w:p w:rsidR="00781A2D" w:rsidRPr="00781A2D" w:rsidRDefault="00781A2D" w:rsidP="00781A2D">
            <w:pPr>
              <w:autoSpaceDE w:val="0"/>
              <w:autoSpaceDN w:val="0"/>
              <w:adjustRightInd w:val="0"/>
              <w:spacing w:line="360" w:lineRule="auto"/>
              <w:jc w:val="both"/>
              <w:rPr>
                <w:rFonts w:ascii="Arial" w:hAnsi="Arial" w:cs="Arial"/>
                <w:sz w:val="14"/>
                <w:szCs w:val="24"/>
              </w:rPr>
            </w:pPr>
          </w:p>
          <w:p w:rsidR="00781A2D" w:rsidRPr="00781A2D" w:rsidRDefault="003A0602" w:rsidP="00781A2D">
            <w:pPr>
              <w:autoSpaceDE w:val="0"/>
              <w:autoSpaceDN w:val="0"/>
              <w:adjustRightInd w:val="0"/>
              <w:spacing w:line="360" w:lineRule="auto"/>
              <w:jc w:val="both"/>
              <w:rPr>
                <w:rFonts w:ascii="Arial" w:hAnsi="Arial" w:cs="Arial"/>
                <w:sz w:val="24"/>
                <w:szCs w:val="24"/>
              </w:rPr>
            </w:pPr>
            <w:r>
              <w:rPr>
                <w:rFonts w:ascii="Arial" w:hAnsi="Arial" w:cs="Arial"/>
                <w:sz w:val="24"/>
                <w:szCs w:val="24"/>
              </w:rPr>
              <w:t>This hadi</w:t>
            </w:r>
            <w:r w:rsidR="00781A2D" w:rsidRPr="00781A2D">
              <w:rPr>
                <w:rFonts w:ascii="Arial" w:hAnsi="Arial" w:cs="Arial"/>
                <w:sz w:val="24"/>
                <w:szCs w:val="24"/>
              </w:rPr>
              <w:t xml:space="preserve">th sets down an important principle of conduct for Muslims to live by. It does so by dividing all matters with respect to their Islamic rulings into the following three categories: </w:t>
            </w:r>
          </w:p>
          <w:p w:rsidR="00781A2D" w:rsidRPr="00781A2D" w:rsidRDefault="00781A2D" w:rsidP="00781A2D">
            <w:pPr>
              <w:autoSpaceDE w:val="0"/>
              <w:autoSpaceDN w:val="0"/>
              <w:adjustRightInd w:val="0"/>
              <w:spacing w:line="360" w:lineRule="auto"/>
              <w:jc w:val="both"/>
              <w:rPr>
                <w:rFonts w:ascii="Arial" w:hAnsi="Arial" w:cs="Arial"/>
                <w:sz w:val="24"/>
                <w:szCs w:val="24"/>
              </w:rPr>
            </w:pPr>
            <w:r w:rsidRPr="00781A2D">
              <w:rPr>
                <w:rFonts w:ascii="Arial" w:hAnsi="Arial" w:cs="Arial"/>
                <w:sz w:val="24"/>
                <w:szCs w:val="24"/>
              </w:rPr>
              <w:t>1. Matters that are clearly permissible.</w:t>
            </w:r>
          </w:p>
          <w:p w:rsidR="00781A2D" w:rsidRPr="00781A2D" w:rsidRDefault="00781A2D" w:rsidP="00781A2D">
            <w:pPr>
              <w:autoSpaceDE w:val="0"/>
              <w:autoSpaceDN w:val="0"/>
              <w:adjustRightInd w:val="0"/>
              <w:spacing w:line="360" w:lineRule="auto"/>
              <w:jc w:val="both"/>
              <w:rPr>
                <w:rFonts w:ascii="Arial" w:hAnsi="Arial" w:cs="Arial"/>
                <w:sz w:val="24"/>
                <w:szCs w:val="24"/>
              </w:rPr>
            </w:pPr>
            <w:r w:rsidRPr="00781A2D">
              <w:rPr>
                <w:rFonts w:ascii="Arial" w:hAnsi="Arial" w:cs="Arial"/>
                <w:sz w:val="24"/>
                <w:szCs w:val="24"/>
              </w:rPr>
              <w:t>2. Matters that are clearly unlawful.</w:t>
            </w:r>
          </w:p>
          <w:p w:rsidR="00781A2D" w:rsidRPr="00781A2D" w:rsidRDefault="00781A2D" w:rsidP="00781A2D">
            <w:pPr>
              <w:autoSpaceDE w:val="0"/>
              <w:autoSpaceDN w:val="0"/>
              <w:adjustRightInd w:val="0"/>
              <w:spacing w:line="360" w:lineRule="auto"/>
              <w:jc w:val="both"/>
              <w:rPr>
                <w:rFonts w:ascii="Arial" w:hAnsi="Arial" w:cs="Arial"/>
                <w:sz w:val="24"/>
                <w:szCs w:val="24"/>
              </w:rPr>
            </w:pPr>
            <w:r w:rsidRPr="00781A2D">
              <w:rPr>
                <w:rFonts w:ascii="Arial" w:hAnsi="Arial" w:cs="Arial"/>
                <w:sz w:val="24"/>
                <w:szCs w:val="24"/>
              </w:rPr>
              <w:t xml:space="preserve">3. Matters wherein it is unclear whether or not they are permissible. </w:t>
            </w:r>
          </w:p>
          <w:p w:rsidR="00781A2D" w:rsidRDefault="00781A2D" w:rsidP="00781A2D">
            <w:pPr>
              <w:spacing w:before="100" w:beforeAutospacing="1" w:after="100" w:afterAutospacing="1" w:line="360" w:lineRule="auto"/>
              <w:jc w:val="both"/>
              <w:rPr>
                <w:rFonts w:ascii="Arial" w:eastAsia="Times New Roman" w:hAnsi="Arial" w:cs="Arial"/>
                <w:sz w:val="24"/>
                <w:szCs w:val="24"/>
                <w:lang w:eastAsia="fr-FR"/>
              </w:rPr>
            </w:pPr>
            <w:r w:rsidRPr="00896C76">
              <w:rPr>
                <w:rFonts w:ascii="Arial" w:eastAsia="Times New Roman" w:hAnsi="Arial" w:cs="Arial"/>
                <w:sz w:val="24"/>
                <w:szCs w:val="24"/>
                <w:lang w:eastAsia="fr-FR"/>
              </w:rPr>
              <w:t>There are many examples that we can think of for things that are clearly permissible. It is permissible to eat wholesome foods. No one can doubt the permissibility of eating an apple. It is permissible to wear clothing made form pure substances like cotton and wool. It is permissible to get married to a virtuous Muslim. The list is endless. When something is clearly permissible, a Muslim knows that he can engage in it without</w:t>
            </w:r>
            <w:r>
              <w:rPr>
                <w:rFonts w:ascii="Arial" w:eastAsia="Times New Roman" w:hAnsi="Arial" w:cs="Arial"/>
                <w:sz w:val="24"/>
                <w:szCs w:val="24"/>
                <w:lang w:eastAsia="fr-FR"/>
              </w:rPr>
              <w:t xml:space="preserve"> any fear of falling into sin.</w:t>
            </w:r>
          </w:p>
          <w:p w:rsidR="00781A2D" w:rsidRDefault="00781A2D" w:rsidP="00781A2D">
            <w:pPr>
              <w:spacing w:before="100" w:beforeAutospacing="1" w:after="100" w:afterAutospacing="1" w:line="360" w:lineRule="auto"/>
              <w:jc w:val="both"/>
              <w:rPr>
                <w:rFonts w:ascii="Arial" w:eastAsia="Times New Roman" w:hAnsi="Arial" w:cs="Arial"/>
                <w:sz w:val="24"/>
                <w:szCs w:val="24"/>
                <w:lang w:eastAsia="fr-FR"/>
              </w:rPr>
            </w:pPr>
            <w:r w:rsidRPr="00896C76">
              <w:rPr>
                <w:rFonts w:ascii="Arial" w:eastAsia="Times New Roman" w:hAnsi="Arial" w:cs="Arial"/>
                <w:sz w:val="24"/>
                <w:szCs w:val="24"/>
                <w:lang w:eastAsia="fr-FR"/>
              </w:rPr>
              <w:t>Likewise, there are many matters that are clearly unlawful. No one can doubt the unlawfulness of murder, fornication, adultery, incest, drinking, gambling, deali</w:t>
            </w:r>
            <w:r>
              <w:rPr>
                <w:rFonts w:ascii="Arial" w:eastAsia="Times New Roman" w:hAnsi="Arial" w:cs="Arial"/>
                <w:sz w:val="24"/>
                <w:szCs w:val="24"/>
                <w:lang w:eastAsia="fr-FR"/>
              </w:rPr>
              <w:t xml:space="preserve">ng in usury, and eating pork. </w:t>
            </w:r>
          </w:p>
          <w:p w:rsidR="00781A2D" w:rsidRDefault="00781A2D" w:rsidP="00781A2D">
            <w:pPr>
              <w:spacing w:before="100" w:beforeAutospacing="1" w:after="100" w:afterAutospacing="1" w:line="360" w:lineRule="auto"/>
              <w:jc w:val="both"/>
              <w:rPr>
                <w:rFonts w:ascii="Arial" w:eastAsia="Times New Roman" w:hAnsi="Arial" w:cs="Arial"/>
                <w:sz w:val="24"/>
                <w:szCs w:val="24"/>
                <w:lang w:eastAsia="fr-FR"/>
              </w:rPr>
            </w:pPr>
            <w:r w:rsidRPr="00896C76">
              <w:rPr>
                <w:rFonts w:ascii="Arial" w:eastAsia="Times New Roman" w:hAnsi="Arial" w:cs="Arial"/>
                <w:sz w:val="24"/>
                <w:szCs w:val="24"/>
                <w:lang w:eastAsia="fr-FR"/>
              </w:rPr>
              <w:t xml:space="preserve">Then there are doubtful matters that a Muslim should avoid. There are basically two reasons for doubt to exist about something. </w:t>
            </w:r>
            <w:r w:rsidRPr="003A0602">
              <w:rPr>
                <w:rFonts w:ascii="Arial" w:eastAsia="Times New Roman" w:hAnsi="Arial" w:cs="Arial"/>
                <w:sz w:val="24"/>
                <w:szCs w:val="24"/>
                <w:lang w:eastAsia="fr-FR"/>
              </w:rPr>
              <w:t>The first is where there is evidence indicating that something is unlawful, but that evidence is uncertain. The second is where there is a clear ruling in Islamic law that something is unlawful, but it is unclear if that ruling applies to a certain matter.</w:t>
            </w:r>
          </w:p>
          <w:p w:rsidR="00781A2D" w:rsidRDefault="00781A2D" w:rsidP="00781A2D">
            <w:pPr>
              <w:spacing w:before="100" w:beforeAutospacing="1" w:after="100" w:afterAutospacing="1" w:line="360" w:lineRule="auto"/>
              <w:jc w:val="both"/>
              <w:rPr>
                <w:rFonts w:ascii="Arial" w:eastAsia="Times New Roman" w:hAnsi="Arial" w:cs="Arial"/>
                <w:sz w:val="24"/>
                <w:szCs w:val="24"/>
                <w:lang w:eastAsia="fr-FR"/>
              </w:rPr>
            </w:pPr>
            <w:r w:rsidRPr="00896C76">
              <w:rPr>
                <w:rFonts w:ascii="Arial" w:eastAsia="Times New Roman" w:hAnsi="Arial" w:cs="Arial"/>
                <w:sz w:val="24"/>
                <w:szCs w:val="24"/>
                <w:lang w:eastAsia="fr-FR"/>
              </w:rPr>
              <w:lastRenderedPageBreak/>
              <w:t>There are a number of ways that the evidence can be uncertain. For example, scholars are faced with what appears to be conflicting evidence from the Qur’ân and Sunnah about the lawfulness of a matter. They may differ about how this conflict is to be resolved. Some of them may rule that something is lawful while others rule that it is prohibited.</w:t>
            </w:r>
            <w:r w:rsidR="003A0602">
              <w:rPr>
                <w:rFonts w:ascii="Arial" w:eastAsia="Times New Roman" w:hAnsi="Arial" w:cs="Arial"/>
                <w:sz w:val="24"/>
                <w:szCs w:val="24"/>
                <w:lang w:eastAsia="fr-FR"/>
              </w:rPr>
              <w:t xml:space="preserve"> A good case of this is the hadi</w:t>
            </w:r>
            <w:r w:rsidRPr="00896C76">
              <w:rPr>
                <w:rFonts w:ascii="Arial" w:eastAsia="Times New Roman" w:hAnsi="Arial" w:cs="Arial"/>
                <w:sz w:val="24"/>
                <w:szCs w:val="24"/>
                <w:lang w:eastAsia="fr-FR"/>
              </w:rPr>
              <w:t>th where the Prophet (peace be upon him) prohibited drinking while sta</w:t>
            </w:r>
            <w:r w:rsidR="003A0602">
              <w:rPr>
                <w:rFonts w:ascii="Arial" w:eastAsia="Times New Roman" w:hAnsi="Arial" w:cs="Arial"/>
                <w:sz w:val="24"/>
                <w:szCs w:val="24"/>
                <w:lang w:eastAsia="fr-FR"/>
              </w:rPr>
              <w:t>nding. In another authentic hadi</w:t>
            </w:r>
            <w:r w:rsidRPr="00896C76">
              <w:rPr>
                <w:rFonts w:ascii="Arial" w:eastAsia="Times New Roman" w:hAnsi="Arial" w:cs="Arial"/>
                <w:sz w:val="24"/>
                <w:szCs w:val="24"/>
                <w:lang w:eastAsia="fr-FR"/>
              </w:rPr>
              <w:t>th, the Prophet (peace be upon him) drank while standing. This has led scholars to disagree on this matter</w:t>
            </w:r>
            <w:r>
              <w:rPr>
                <w:rFonts w:ascii="Arial" w:eastAsia="Times New Roman" w:hAnsi="Arial" w:cs="Arial"/>
                <w:sz w:val="24"/>
                <w:szCs w:val="24"/>
                <w:lang w:eastAsia="fr-FR"/>
              </w:rPr>
              <w:t>.</w:t>
            </w:r>
          </w:p>
          <w:p w:rsidR="00781A2D" w:rsidRDefault="00781A2D" w:rsidP="00781A2D">
            <w:pPr>
              <w:spacing w:before="100" w:beforeAutospacing="1" w:after="100" w:afterAutospacing="1" w:line="360" w:lineRule="auto"/>
              <w:jc w:val="both"/>
              <w:rPr>
                <w:rFonts w:ascii="Arial" w:eastAsia="Times New Roman" w:hAnsi="Arial" w:cs="Arial"/>
                <w:sz w:val="24"/>
                <w:szCs w:val="24"/>
                <w:lang w:eastAsia="fr-FR"/>
              </w:rPr>
            </w:pPr>
            <w:r w:rsidRPr="00896C76">
              <w:rPr>
                <w:rFonts w:ascii="Arial" w:eastAsia="Times New Roman" w:hAnsi="Arial" w:cs="Arial"/>
                <w:sz w:val="24"/>
                <w:szCs w:val="24"/>
                <w:lang w:eastAsia="fr-FR"/>
              </w:rPr>
              <w:t>T</w:t>
            </w:r>
            <w:r w:rsidR="003A0602">
              <w:rPr>
                <w:rFonts w:ascii="Arial" w:eastAsia="Times New Roman" w:hAnsi="Arial" w:cs="Arial"/>
                <w:sz w:val="24"/>
                <w:szCs w:val="24"/>
                <w:lang w:eastAsia="fr-FR"/>
              </w:rPr>
              <w:t>hen there are cases where a hadi</w:t>
            </w:r>
            <w:r w:rsidRPr="00896C76">
              <w:rPr>
                <w:rFonts w:ascii="Arial" w:eastAsia="Times New Roman" w:hAnsi="Arial" w:cs="Arial"/>
                <w:sz w:val="24"/>
                <w:szCs w:val="24"/>
                <w:lang w:eastAsia="fr-FR"/>
              </w:rPr>
              <w:t>th is clear in its prohibition of something, but there may be something questionable about its chain of transmission. For this reason, scholars differ about t</w:t>
            </w:r>
            <w:r w:rsidR="003A0602">
              <w:rPr>
                <w:rFonts w:ascii="Arial" w:eastAsia="Times New Roman" w:hAnsi="Arial" w:cs="Arial"/>
                <w:sz w:val="24"/>
                <w:szCs w:val="24"/>
                <w:lang w:eastAsia="fr-FR"/>
              </w:rPr>
              <w:t>he authenticity of the hadi</w:t>
            </w:r>
            <w:r>
              <w:rPr>
                <w:rFonts w:ascii="Arial" w:eastAsia="Times New Roman" w:hAnsi="Arial" w:cs="Arial"/>
                <w:sz w:val="24"/>
                <w:szCs w:val="24"/>
                <w:lang w:eastAsia="fr-FR"/>
              </w:rPr>
              <w:t>th.</w:t>
            </w:r>
          </w:p>
          <w:p w:rsidR="00781A2D" w:rsidRDefault="00781A2D" w:rsidP="00781A2D">
            <w:pPr>
              <w:spacing w:before="100" w:beforeAutospacing="1" w:after="100" w:afterAutospacing="1" w:line="360" w:lineRule="auto"/>
              <w:jc w:val="both"/>
              <w:rPr>
                <w:rFonts w:ascii="Arial" w:eastAsia="Times New Roman" w:hAnsi="Arial" w:cs="Arial"/>
                <w:sz w:val="24"/>
                <w:szCs w:val="24"/>
                <w:lang w:eastAsia="fr-FR"/>
              </w:rPr>
            </w:pPr>
            <w:r w:rsidRPr="00896C76">
              <w:rPr>
                <w:rFonts w:ascii="Arial" w:eastAsia="Times New Roman" w:hAnsi="Arial" w:cs="Arial"/>
                <w:sz w:val="24"/>
                <w:szCs w:val="24"/>
                <w:lang w:eastAsia="fr-FR"/>
              </w:rPr>
              <w:t xml:space="preserve">Then there are cases where the wording of the text does not clearly indicate that something is unlawful, but the ruling </w:t>
            </w:r>
            <w:r>
              <w:rPr>
                <w:rFonts w:ascii="Arial" w:eastAsia="Times New Roman" w:hAnsi="Arial" w:cs="Arial"/>
                <w:sz w:val="24"/>
                <w:szCs w:val="24"/>
                <w:lang w:eastAsia="fr-FR"/>
              </w:rPr>
              <w:t>can be inferred from the text.</w:t>
            </w:r>
          </w:p>
          <w:p w:rsidR="00781A2D" w:rsidRPr="003A0602" w:rsidRDefault="00781A2D" w:rsidP="00781A2D">
            <w:pPr>
              <w:spacing w:before="100" w:beforeAutospacing="1" w:after="100" w:afterAutospacing="1" w:line="360" w:lineRule="auto"/>
              <w:jc w:val="both"/>
              <w:rPr>
                <w:rFonts w:ascii="Arial" w:eastAsia="Times New Roman" w:hAnsi="Arial" w:cs="Arial"/>
                <w:i/>
                <w:sz w:val="24"/>
                <w:szCs w:val="24"/>
                <w:lang w:eastAsia="fr-FR"/>
              </w:rPr>
            </w:pPr>
            <w:r w:rsidRPr="003A0602">
              <w:rPr>
                <w:rFonts w:ascii="Arial" w:eastAsia="Times New Roman" w:hAnsi="Arial" w:cs="Arial"/>
                <w:b/>
                <w:bCs/>
                <w:i/>
                <w:sz w:val="24"/>
                <w:szCs w:val="24"/>
                <w:lang w:eastAsia="fr-FR"/>
              </w:rPr>
              <w:t>“Whoever falls into doubtful things will fall into what is unlawful</w:t>
            </w:r>
            <w:r w:rsidR="003A0602">
              <w:rPr>
                <w:rFonts w:ascii="Arial" w:eastAsia="Times New Roman" w:hAnsi="Arial" w:cs="Arial"/>
                <w:b/>
                <w:bCs/>
                <w:i/>
                <w:sz w:val="24"/>
                <w:szCs w:val="24"/>
                <w:lang w:eastAsia="fr-FR"/>
              </w:rPr>
              <w:t>…</w:t>
            </w:r>
            <w:r w:rsidRPr="003A0602">
              <w:rPr>
                <w:rFonts w:ascii="Arial" w:eastAsia="Times New Roman" w:hAnsi="Arial" w:cs="Arial"/>
                <w:b/>
                <w:bCs/>
                <w:i/>
                <w:sz w:val="24"/>
                <w:szCs w:val="24"/>
                <w:lang w:eastAsia="fr-FR"/>
              </w:rPr>
              <w:t>”</w:t>
            </w:r>
          </w:p>
          <w:p w:rsidR="00781A2D" w:rsidRDefault="00781A2D" w:rsidP="00781A2D">
            <w:pPr>
              <w:spacing w:before="100" w:beforeAutospacing="1" w:after="100" w:afterAutospacing="1" w:line="360" w:lineRule="auto"/>
              <w:jc w:val="both"/>
              <w:rPr>
                <w:rFonts w:ascii="Arial" w:eastAsia="Times New Roman" w:hAnsi="Arial" w:cs="Arial"/>
                <w:sz w:val="24"/>
                <w:szCs w:val="24"/>
                <w:lang w:eastAsia="fr-FR"/>
              </w:rPr>
            </w:pPr>
            <w:r w:rsidRPr="00896C76">
              <w:rPr>
                <w:rFonts w:ascii="Arial" w:eastAsia="Times New Roman" w:hAnsi="Arial" w:cs="Arial"/>
                <w:sz w:val="24"/>
                <w:szCs w:val="24"/>
                <w:lang w:eastAsia="fr-FR"/>
              </w:rPr>
              <w:t>There are two possible ways that th</w:t>
            </w:r>
            <w:r>
              <w:rPr>
                <w:rFonts w:ascii="Arial" w:eastAsia="Times New Roman" w:hAnsi="Arial" w:cs="Arial"/>
                <w:sz w:val="24"/>
                <w:szCs w:val="24"/>
                <w:lang w:eastAsia="fr-FR"/>
              </w:rPr>
              <w:t>is sentence can be understood:</w:t>
            </w:r>
          </w:p>
          <w:p w:rsidR="00781A2D" w:rsidRDefault="00781A2D" w:rsidP="00781A2D">
            <w:pPr>
              <w:spacing w:before="100" w:beforeAutospacing="1" w:after="100" w:afterAutospacing="1" w:line="360" w:lineRule="auto"/>
              <w:jc w:val="both"/>
              <w:rPr>
                <w:rFonts w:ascii="Arial" w:eastAsia="Times New Roman" w:hAnsi="Arial" w:cs="Arial"/>
                <w:sz w:val="24"/>
                <w:szCs w:val="24"/>
                <w:lang w:eastAsia="fr-FR"/>
              </w:rPr>
            </w:pPr>
            <w:r w:rsidRPr="00896C76">
              <w:rPr>
                <w:rFonts w:ascii="Arial" w:eastAsia="Times New Roman" w:hAnsi="Arial" w:cs="Arial"/>
                <w:sz w:val="24"/>
                <w:szCs w:val="24"/>
                <w:lang w:eastAsia="fr-FR"/>
              </w:rPr>
              <w:t>1. It is unlawful to get involved in doubtful matters. Whoever does so is</w:t>
            </w:r>
            <w:r>
              <w:rPr>
                <w:rFonts w:ascii="Arial" w:eastAsia="Times New Roman" w:hAnsi="Arial" w:cs="Arial"/>
                <w:sz w:val="24"/>
                <w:szCs w:val="24"/>
                <w:lang w:eastAsia="fr-FR"/>
              </w:rPr>
              <w:t xml:space="preserve"> sinning simply for doing so. </w:t>
            </w:r>
          </w:p>
          <w:p w:rsidR="00781A2D" w:rsidRDefault="00781A2D" w:rsidP="00781A2D">
            <w:pPr>
              <w:spacing w:before="100" w:beforeAutospacing="1" w:after="100" w:afterAutospacing="1" w:line="360" w:lineRule="auto"/>
              <w:jc w:val="both"/>
              <w:rPr>
                <w:rFonts w:ascii="Arial" w:eastAsia="Times New Roman" w:hAnsi="Arial" w:cs="Arial"/>
                <w:sz w:val="24"/>
                <w:szCs w:val="24"/>
                <w:lang w:eastAsia="fr-FR"/>
              </w:rPr>
            </w:pPr>
            <w:r w:rsidRPr="00896C76">
              <w:rPr>
                <w:rFonts w:ascii="Arial" w:eastAsia="Times New Roman" w:hAnsi="Arial" w:cs="Arial"/>
                <w:sz w:val="24"/>
                <w:szCs w:val="24"/>
                <w:lang w:eastAsia="fr-FR"/>
              </w:rPr>
              <w:t>2. Getting involved in doubtful matters is not necessarily unlawful in and of itself, but it can easily l</w:t>
            </w:r>
            <w:r>
              <w:rPr>
                <w:rFonts w:ascii="Arial" w:eastAsia="Times New Roman" w:hAnsi="Arial" w:cs="Arial"/>
                <w:sz w:val="24"/>
                <w:szCs w:val="24"/>
                <w:lang w:eastAsia="fr-FR"/>
              </w:rPr>
              <w:t>ead a person to fall into sin.</w:t>
            </w:r>
          </w:p>
          <w:p w:rsidR="00781A2D" w:rsidRDefault="00781A2D" w:rsidP="00781A2D">
            <w:pPr>
              <w:spacing w:before="100" w:beforeAutospacing="1" w:after="100" w:afterAutospacing="1" w:line="360" w:lineRule="auto"/>
              <w:jc w:val="both"/>
              <w:rPr>
                <w:rFonts w:ascii="Arial" w:eastAsia="Times New Roman" w:hAnsi="Arial" w:cs="Arial"/>
                <w:sz w:val="24"/>
                <w:szCs w:val="24"/>
                <w:lang w:eastAsia="fr-FR"/>
              </w:rPr>
            </w:pPr>
            <w:r w:rsidRPr="00896C76">
              <w:rPr>
                <w:rFonts w:ascii="Arial" w:eastAsia="Times New Roman" w:hAnsi="Arial" w:cs="Arial"/>
                <w:sz w:val="24"/>
                <w:szCs w:val="24"/>
                <w:lang w:eastAsia="fr-FR"/>
              </w:rPr>
              <w:t xml:space="preserve">The example given by the Prophet (peace be upon him) clears up which meaning is intended. He mentions a man grazing his flock near a private pasture. In this example, the private pasture represents things that are clearly prohibited in Islamic Law. A person who grazes his sheep near a private pasture is not trespassing at the moment, but he will have a very difficult time keeping his sheep from straying into </w:t>
            </w:r>
            <w:r>
              <w:rPr>
                <w:rFonts w:ascii="Arial" w:eastAsia="Times New Roman" w:hAnsi="Arial" w:cs="Arial"/>
                <w:sz w:val="24"/>
                <w:szCs w:val="24"/>
                <w:lang w:eastAsia="fr-FR"/>
              </w:rPr>
              <w:t xml:space="preserve">it and thus breaking the law. </w:t>
            </w:r>
          </w:p>
          <w:p w:rsidR="00781A2D" w:rsidRDefault="00781A2D" w:rsidP="00781A2D">
            <w:pPr>
              <w:spacing w:before="100" w:beforeAutospacing="1" w:after="100" w:afterAutospacing="1" w:line="360" w:lineRule="auto"/>
              <w:jc w:val="both"/>
              <w:rPr>
                <w:rFonts w:ascii="Arial" w:eastAsia="Times New Roman" w:hAnsi="Arial" w:cs="Arial"/>
                <w:sz w:val="24"/>
                <w:szCs w:val="24"/>
                <w:lang w:eastAsia="fr-FR"/>
              </w:rPr>
            </w:pPr>
            <w:r w:rsidRPr="00896C76">
              <w:rPr>
                <w:rFonts w:ascii="Arial" w:eastAsia="Times New Roman" w:hAnsi="Arial" w:cs="Arial"/>
                <w:sz w:val="24"/>
                <w:szCs w:val="24"/>
                <w:lang w:eastAsia="fr-FR"/>
              </w:rPr>
              <w:t xml:space="preserve">The same thing applies to a person who engages in doubtful matters. It is very difficult for such a person to prevent himself from falling into sin. By staying far away from the doubtful matters, he protects himself from falling into sin, just like a </w:t>
            </w:r>
            <w:r w:rsidRPr="00896C76">
              <w:rPr>
                <w:rFonts w:ascii="Arial" w:eastAsia="Times New Roman" w:hAnsi="Arial" w:cs="Arial"/>
                <w:sz w:val="24"/>
                <w:szCs w:val="24"/>
                <w:lang w:eastAsia="fr-FR"/>
              </w:rPr>
              <w:lastRenderedPageBreak/>
              <w:t>shepherd who keeps his flock far away from the private pasture does not have to worry ab</w:t>
            </w:r>
            <w:r>
              <w:rPr>
                <w:rFonts w:ascii="Arial" w:eastAsia="Times New Roman" w:hAnsi="Arial" w:cs="Arial"/>
                <w:sz w:val="24"/>
                <w:szCs w:val="24"/>
                <w:lang w:eastAsia="fr-FR"/>
              </w:rPr>
              <w:t>out his flock straying into it.</w:t>
            </w:r>
          </w:p>
          <w:p w:rsidR="00781A2D" w:rsidRDefault="00781A2D" w:rsidP="00781A2D">
            <w:pPr>
              <w:spacing w:before="100" w:beforeAutospacing="1" w:after="100" w:afterAutospacing="1" w:line="360" w:lineRule="auto"/>
              <w:jc w:val="both"/>
              <w:rPr>
                <w:rFonts w:ascii="Arial" w:eastAsia="Times New Roman" w:hAnsi="Arial" w:cs="Arial"/>
                <w:sz w:val="24"/>
                <w:szCs w:val="24"/>
                <w:lang w:eastAsia="fr-FR"/>
              </w:rPr>
            </w:pPr>
            <w:r w:rsidRPr="00896C76">
              <w:rPr>
                <w:rFonts w:ascii="Arial" w:eastAsia="Times New Roman" w:hAnsi="Arial" w:cs="Arial"/>
                <w:sz w:val="24"/>
                <w:szCs w:val="24"/>
                <w:lang w:eastAsia="fr-FR"/>
              </w:rPr>
              <w:t xml:space="preserve">In </w:t>
            </w:r>
            <w:r w:rsidR="003A0602">
              <w:rPr>
                <w:rFonts w:ascii="Arial" w:eastAsia="Times New Roman" w:hAnsi="Arial" w:cs="Arial"/>
                <w:sz w:val="24"/>
                <w:szCs w:val="24"/>
                <w:lang w:eastAsia="fr-FR"/>
              </w:rPr>
              <w:t xml:space="preserve">addition, through </w:t>
            </w:r>
            <w:r w:rsidRPr="00896C76">
              <w:rPr>
                <w:rFonts w:ascii="Arial" w:eastAsia="Times New Roman" w:hAnsi="Arial" w:cs="Arial"/>
                <w:sz w:val="24"/>
                <w:szCs w:val="24"/>
                <w:lang w:eastAsia="fr-FR"/>
              </w:rPr>
              <w:t>this hadîth, the Prophet (peace be upon him) has encouraged us to avoid what is doubtful. However, it is important to distinguish truly doubtful matters from mere misgivings. A matter has to be doubtful for a reason, such as one of the reasons we have discussed above. There has to be some sort of evidence indicating that it may be unlawful. In the absence of such evidence, there is no virtue i</w:t>
            </w:r>
            <w:r>
              <w:rPr>
                <w:rFonts w:ascii="Arial" w:eastAsia="Times New Roman" w:hAnsi="Arial" w:cs="Arial"/>
                <w:sz w:val="24"/>
                <w:szCs w:val="24"/>
                <w:lang w:eastAsia="fr-FR"/>
              </w:rPr>
              <w:t>n our abstaining from things.</w:t>
            </w:r>
          </w:p>
          <w:p w:rsidR="00781A2D" w:rsidRDefault="00781A2D" w:rsidP="00781A2D">
            <w:pPr>
              <w:spacing w:before="100" w:beforeAutospacing="1" w:after="100" w:afterAutospacing="1" w:line="360" w:lineRule="auto"/>
              <w:jc w:val="both"/>
              <w:rPr>
                <w:rFonts w:ascii="Arial" w:eastAsia="Times New Roman" w:hAnsi="Arial" w:cs="Arial"/>
                <w:sz w:val="24"/>
                <w:szCs w:val="24"/>
                <w:lang w:eastAsia="fr-FR"/>
              </w:rPr>
            </w:pPr>
            <w:r w:rsidRPr="00896C76">
              <w:rPr>
                <w:rFonts w:ascii="Arial" w:eastAsia="Times New Roman" w:hAnsi="Arial" w:cs="Arial"/>
                <w:sz w:val="24"/>
                <w:szCs w:val="24"/>
                <w:lang w:eastAsia="fr-FR"/>
              </w:rPr>
              <w:t>A’ishah narrates to us that a group of people once came to the Prophet (peace be upon him) and said: “O Messenger of Allah! There are people who come to us with meat, but we do not know whether or not they had mentioned Allah’s name upon i</w:t>
            </w:r>
            <w:r>
              <w:rPr>
                <w:rFonts w:ascii="Arial" w:eastAsia="Times New Roman" w:hAnsi="Arial" w:cs="Arial"/>
                <w:sz w:val="24"/>
                <w:szCs w:val="24"/>
                <w:lang w:eastAsia="fr-FR"/>
              </w:rPr>
              <w:t>t (when they slaughtered it).”</w:t>
            </w:r>
          </w:p>
          <w:p w:rsidR="00781A2D" w:rsidRDefault="00781A2D" w:rsidP="00781A2D">
            <w:pPr>
              <w:spacing w:before="100" w:beforeAutospacing="1" w:after="100" w:afterAutospacing="1" w:line="360" w:lineRule="auto"/>
              <w:jc w:val="both"/>
              <w:rPr>
                <w:rFonts w:ascii="Arial" w:eastAsia="Times New Roman" w:hAnsi="Arial" w:cs="Arial"/>
                <w:sz w:val="24"/>
                <w:szCs w:val="24"/>
                <w:lang w:eastAsia="fr-FR"/>
              </w:rPr>
            </w:pPr>
            <w:r w:rsidRPr="00896C76">
              <w:rPr>
                <w:rFonts w:ascii="Arial" w:eastAsia="Times New Roman" w:hAnsi="Arial" w:cs="Arial"/>
                <w:sz w:val="24"/>
                <w:szCs w:val="24"/>
                <w:lang w:eastAsia="fr-FR"/>
              </w:rPr>
              <w:t>The Prophet (peace be upon him) told them: “You mention Allah’s name over it and eat it.” [</w:t>
            </w:r>
            <w:r w:rsidRPr="00CD68DA">
              <w:rPr>
                <w:rFonts w:ascii="Arial" w:eastAsia="Times New Roman" w:hAnsi="Arial" w:cs="Arial"/>
                <w:i/>
                <w:iCs/>
                <w:sz w:val="24"/>
                <w:szCs w:val="24"/>
                <w:lang w:eastAsia="fr-FR"/>
              </w:rPr>
              <w:t>Sahîh al-Bukhârî</w:t>
            </w:r>
            <w:r>
              <w:rPr>
                <w:rFonts w:ascii="Arial" w:eastAsia="Times New Roman" w:hAnsi="Arial" w:cs="Arial"/>
                <w:sz w:val="24"/>
                <w:szCs w:val="24"/>
                <w:lang w:eastAsia="fr-FR"/>
              </w:rPr>
              <w:t>]</w:t>
            </w:r>
          </w:p>
          <w:p w:rsidR="00781A2D" w:rsidRDefault="00781A2D" w:rsidP="00781A2D">
            <w:pPr>
              <w:spacing w:before="100" w:beforeAutospacing="1" w:after="100" w:afterAutospacing="1" w:line="360" w:lineRule="auto"/>
              <w:jc w:val="both"/>
              <w:rPr>
                <w:rFonts w:ascii="Arial" w:eastAsia="Times New Roman" w:hAnsi="Arial" w:cs="Arial"/>
                <w:sz w:val="24"/>
                <w:szCs w:val="24"/>
                <w:lang w:eastAsia="fr-FR"/>
              </w:rPr>
            </w:pPr>
            <w:r w:rsidRPr="00896C76">
              <w:rPr>
                <w:rFonts w:ascii="Arial" w:eastAsia="Times New Roman" w:hAnsi="Arial" w:cs="Arial"/>
                <w:sz w:val="24"/>
                <w:szCs w:val="24"/>
                <w:lang w:eastAsia="fr-FR"/>
              </w:rPr>
              <w:t>The people being asked about had only recently accepted Islam and therefore the people asking the question had reservations about eating the meat that those new Muslims would bring them. They needed to know if they had to abstain from eating the meat on account of their suspicions. The prophet (peace be upon him) let them know that such baseless suspicions were not to be taken into consideration. They had no real reason to believe that the meat being brought to them by their fellow Muslims ha</w:t>
            </w:r>
            <w:r>
              <w:rPr>
                <w:rFonts w:ascii="Arial" w:eastAsia="Times New Roman" w:hAnsi="Arial" w:cs="Arial"/>
                <w:sz w:val="24"/>
                <w:szCs w:val="24"/>
                <w:lang w:eastAsia="fr-FR"/>
              </w:rPr>
              <w:t>d been slaughtered improperly.</w:t>
            </w:r>
          </w:p>
          <w:p w:rsidR="00781A2D" w:rsidRDefault="00781A2D" w:rsidP="00781A2D">
            <w:pPr>
              <w:autoSpaceDE w:val="0"/>
              <w:autoSpaceDN w:val="0"/>
              <w:adjustRightInd w:val="0"/>
              <w:spacing w:line="360" w:lineRule="auto"/>
              <w:jc w:val="both"/>
              <w:rPr>
                <w:rFonts w:ascii="Arial" w:eastAsia="Times New Roman" w:hAnsi="Arial" w:cs="Arial"/>
                <w:sz w:val="24"/>
                <w:szCs w:val="24"/>
                <w:lang w:eastAsia="fr-FR"/>
              </w:rPr>
            </w:pPr>
            <w:r w:rsidRPr="00896C76">
              <w:rPr>
                <w:rFonts w:ascii="Arial" w:eastAsia="Times New Roman" w:hAnsi="Arial" w:cs="Arial"/>
                <w:sz w:val="24"/>
                <w:szCs w:val="24"/>
                <w:lang w:eastAsia="fr-FR"/>
              </w:rPr>
              <w:t>This is quite different from the problem being faced by people today living in some industrialized nations. There are many non-Muslim countries where it is the norm for animals to be killed by methods that are contrary to Islamic Law. These methods are preferred for their swiftness and efficiency in killing a large number of animals in a short period of time. If such methods are known to be highly prevalent in a country, then a Muslim living in that country who avoids eating the meat in the market is in fact avoiding something doubtful, even in a predominantly Christian country where the meat would in principle be lawful to eat were it not for the improper method of slaughter.</w:t>
            </w:r>
            <w:r w:rsidRPr="00896C76">
              <w:rPr>
                <w:rFonts w:ascii="Arial" w:eastAsia="Times New Roman" w:hAnsi="Arial" w:cs="Arial"/>
                <w:sz w:val="24"/>
                <w:szCs w:val="24"/>
                <w:lang w:eastAsia="fr-FR"/>
              </w:rPr>
              <w:br/>
            </w:r>
            <w:r w:rsidRPr="00896C76">
              <w:rPr>
                <w:rFonts w:ascii="Arial" w:eastAsia="Times New Roman" w:hAnsi="Arial" w:cs="Arial"/>
                <w:sz w:val="24"/>
                <w:szCs w:val="24"/>
                <w:lang w:eastAsia="fr-FR"/>
              </w:rPr>
              <w:lastRenderedPageBreak/>
              <w:t>In Muslim countries and Christian countries where such unlawful methods are not known to be the norm, abstaining from eating the meat on the basis of the mere possibility of improper slaughter would be an extreme position to take. It would not fall under the category of avoiding suspicious things.</w:t>
            </w:r>
          </w:p>
          <w:p w:rsidR="00BA4ABA" w:rsidRPr="00BA4ABA" w:rsidRDefault="00BA4ABA" w:rsidP="00781A2D">
            <w:pPr>
              <w:autoSpaceDE w:val="0"/>
              <w:autoSpaceDN w:val="0"/>
              <w:adjustRightInd w:val="0"/>
              <w:spacing w:line="360" w:lineRule="auto"/>
              <w:jc w:val="both"/>
              <w:rPr>
                <w:rFonts w:ascii="Arial" w:eastAsia="Times New Roman" w:hAnsi="Arial" w:cs="Arial"/>
                <w:sz w:val="12"/>
                <w:szCs w:val="24"/>
                <w:lang w:eastAsia="fr-FR"/>
              </w:rPr>
            </w:pPr>
          </w:p>
          <w:p w:rsidR="00D35F50" w:rsidRPr="00BA4ABA" w:rsidRDefault="00D35F50" w:rsidP="00781A2D">
            <w:pPr>
              <w:autoSpaceDE w:val="0"/>
              <w:autoSpaceDN w:val="0"/>
              <w:adjustRightInd w:val="0"/>
              <w:spacing w:line="360" w:lineRule="auto"/>
              <w:jc w:val="both"/>
              <w:rPr>
                <w:rFonts w:ascii="Arial" w:hAnsi="Arial" w:cs="Arial"/>
                <w:b/>
                <w:bCs/>
                <w:sz w:val="24"/>
                <w:szCs w:val="24"/>
              </w:rPr>
            </w:pPr>
            <w:r>
              <w:rPr>
                <w:rFonts w:ascii="Arial" w:eastAsia="Times New Roman" w:hAnsi="Arial" w:cs="Arial"/>
                <w:sz w:val="24"/>
                <w:szCs w:val="24"/>
                <w:lang w:eastAsia="fr-FR"/>
              </w:rPr>
              <w:t>To resume our thoughts</w:t>
            </w:r>
            <w:r w:rsidR="00BA4ABA">
              <w:rPr>
                <w:rFonts w:ascii="Arial" w:eastAsia="Times New Roman" w:hAnsi="Arial" w:cs="Arial"/>
                <w:sz w:val="24"/>
                <w:szCs w:val="24"/>
                <w:lang w:eastAsia="fr-FR"/>
              </w:rPr>
              <w:t>, let’s</w:t>
            </w:r>
            <w:r>
              <w:rPr>
                <w:rFonts w:ascii="Arial" w:eastAsia="Times New Roman" w:hAnsi="Arial" w:cs="Arial"/>
                <w:sz w:val="24"/>
                <w:szCs w:val="24"/>
                <w:lang w:eastAsia="fr-FR"/>
              </w:rPr>
              <w:t xml:space="preserve"> </w:t>
            </w:r>
            <w:r w:rsidR="00BA4ABA">
              <w:rPr>
                <w:rFonts w:ascii="Arial" w:eastAsia="Times New Roman" w:hAnsi="Arial" w:cs="Arial"/>
                <w:sz w:val="24"/>
                <w:szCs w:val="24"/>
                <w:lang w:eastAsia="fr-FR"/>
              </w:rPr>
              <w:t xml:space="preserve">highlight </w:t>
            </w:r>
            <w:r>
              <w:rPr>
                <w:rFonts w:ascii="Arial" w:eastAsia="Times New Roman" w:hAnsi="Arial" w:cs="Arial"/>
                <w:sz w:val="24"/>
                <w:szCs w:val="24"/>
                <w:lang w:eastAsia="fr-FR"/>
              </w:rPr>
              <w:t>this dialogue between a man and the Pro</w:t>
            </w:r>
            <w:r w:rsidR="00BA4ABA">
              <w:rPr>
                <w:rFonts w:ascii="Arial" w:eastAsia="Times New Roman" w:hAnsi="Arial" w:cs="Arial"/>
                <w:sz w:val="24"/>
                <w:szCs w:val="24"/>
                <w:lang w:eastAsia="fr-FR"/>
              </w:rPr>
              <w:t>phet (PBU</w:t>
            </w:r>
            <w:r>
              <w:rPr>
                <w:rFonts w:ascii="Arial" w:eastAsia="Times New Roman" w:hAnsi="Arial" w:cs="Arial"/>
                <w:sz w:val="24"/>
                <w:szCs w:val="24"/>
                <w:lang w:eastAsia="fr-FR"/>
              </w:rPr>
              <w:t>H)</w:t>
            </w:r>
            <w:r w:rsidR="00BA4ABA">
              <w:rPr>
                <w:rFonts w:ascii="Arial" w:eastAsia="Times New Roman" w:hAnsi="Arial" w:cs="Arial"/>
                <w:sz w:val="24"/>
                <w:szCs w:val="24"/>
                <w:lang w:eastAsia="fr-FR"/>
              </w:rPr>
              <w:t>.</w:t>
            </w:r>
            <w:r>
              <w:rPr>
                <w:rFonts w:ascii="Arial" w:eastAsia="Times New Roman" w:hAnsi="Arial" w:cs="Arial"/>
                <w:sz w:val="24"/>
                <w:szCs w:val="24"/>
                <w:lang w:eastAsia="fr-FR"/>
              </w:rPr>
              <w:t xml:space="preserve"> </w:t>
            </w:r>
            <w:r w:rsidR="00BA4ABA">
              <w:rPr>
                <w:rFonts w:ascii="Arial" w:eastAsia="Times New Roman" w:hAnsi="Arial" w:cs="Arial"/>
                <w:sz w:val="24"/>
                <w:szCs w:val="24"/>
                <w:lang w:eastAsia="fr-FR"/>
              </w:rPr>
              <w:t xml:space="preserve">The man </w:t>
            </w:r>
            <w:r w:rsidRPr="00D35F50">
              <w:rPr>
                <w:rFonts w:ascii="Arial" w:hAnsi="Arial" w:cs="Arial"/>
                <w:bCs/>
                <w:sz w:val="24"/>
                <w:szCs w:val="24"/>
              </w:rPr>
              <w:t>asked to the Prophet Muhammad (SAW) ‘what form of gain is the best? He answered: ‘A man’s work with his hands, and every legitimate sale’. (</w:t>
            </w:r>
            <w:r w:rsidRPr="00D35F50">
              <w:rPr>
                <w:rFonts w:ascii="Arial" w:hAnsi="Arial" w:cs="Arial"/>
                <w:bCs/>
                <w:i/>
                <w:iCs/>
                <w:sz w:val="24"/>
                <w:szCs w:val="24"/>
              </w:rPr>
              <w:t>Ahmad</w:t>
            </w:r>
            <w:r w:rsidRPr="00D35F50">
              <w:rPr>
                <w:rFonts w:ascii="Arial" w:hAnsi="Arial" w:cs="Arial"/>
                <w:bCs/>
                <w:sz w:val="24"/>
                <w:szCs w:val="24"/>
              </w:rPr>
              <w:t>, No: 1576)</w:t>
            </w:r>
            <w:r w:rsidR="00BA4ABA">
              <w:rPr>
                <w:rFonts w:ascii="Arial" w:hAnsi="Arial" w:cs="Arial"/>
                <w:b/>
                <w:bCs/>
                <w:sz w:val="24"/>
                <w:szCs w:val="24"/>
              </w:rPr>
              <w:t xml:space="preserve">. </w:t>
            </w:r>
            <w:r w:rsidRPr="00775673">
              <w:rPr>
                <w:rFonts w:ascii="Arial" w:hAnsi="Arial" w:cs="Arial"/>
                <w:sz w:val="24"/>
                <w:szCs w:val="24"/>
              </w:rPr>
              <w:t xml:space="preserve">From the above it is clear that a Muslim trader must only earn through </w:t>
            </w:r>
            <w:r>
              <w:rPr>
                <w:rFonts w:ascii="Arial" w:hAnsi="Arial" w:cs="Arial"/>
                <w:sz w:val="24"/>
                <w:szCs w:val="24"/>
              </w:rPr>
              <w:t xml:space="preserve">legal means. He should not only </w:t>
            </w:r>
            <w:r w:rsidRPr="00775673">
              <w:rPr>
                <w:rFonts w:ascii="Arial" w:hAnsi="Arial" w:cs="Arial"/>
                <w:sz w:val="24"/>
                <w:szCs w:val="24"/>
              </w:rPr>
              <w:t>avoid illegal ways of earning his bread and butter but also distance hi</w:t>
            </w:r>
            <w:r>
              <w:rPr>
                <w:rFonts w:ascii="Arial" w:hAnsi="Arial" w:cs="Arial"/>
                <w:sz w:val="24"/>
                <w:szCs w:val="24"/>
              </w:rPr>
              <w:t xml:space="preserve">mself from any matters that are </w:t>
            </w:r>
            <w:r w:rsidRPr="00775673">
              <w:rPr>
                <w:rFonts w:ascii="Arial" w:hAnsi="Arial" w:cs="Arial"/>
                <w:sz w:val="24"/>
                <w:szCs w:val="24"/>
              </w:rPr>
              <w:t>doubtful or have any hidden conditions. The Prophet (PBUH) is also reported to have said:</w:t>
            </w:r>
            <w:r w:rsidR="00BA4ABA">
              <w:rPr>
                <w:rFonts w:ascii="Arial" w:hAnsi="Arial" w:cs="Arial"/>
                <w:b/>
                <w:bCs/>
                <w:sz w:val="24"/>
                <w:szCs w:val="24"/>
              </w:rPr>
              <w:t xml:space="preserve"> </w:t>
            </w:r>
            <w:r w:rsidRPr="00BA4ABA">
              <w:rPr>
                <w:rFonts w:ascii="Arial" w:hAnsi="Arial" w:cs="Arial"/>
                <w:sz w:val="24"/>
                <w:szCs w:val="24"/>
              </w:rPr>
              <w:t>Leave</w:t>
            </w:r>
            <w:r w:rsidRPr="00775673">
              <w:rPr>
                <w:rFonts w:ascii="Arial" w:hAnsi="Arial" w:cs="Arial"/>
                <w:sz w:val="24"/>
                <w:szCs w:val="24"/>
              </w:rPr>
              <w:t xml:space="preserve"> what makes you doubt for things that do not make you doubt. (</w:t>
            </w:r>
            <w:r w:rsidRPr="00775673">
              <w:rPr>
                <w:rFonts w:ascii="Arial" w:hAnsi="Arial" w:cs="Arial"/>
                <w:i/>
                <w:iCs/>
                <w:sz w:val="24"/>
                <w:szCs w:val="24"/>
              </w:rPr>
              <w:t>Tirmidhi</w:t>
            </w:r>
            <w:r w:rsidRPr="00775673">
              <w:rPr>
                <w:rFonts w:ascii="Arial" w:hAnsi="Arial" w:cs="Arial"/>
                <w:sz w:val="24"/>
                <w:szCs w:val="24"/>
              </w:rPr>
              <w:t>, No: 2442)</w:t>
            </w:r>
            <w:r>
              <w:rPr>
                <w:rFonts w:ascii="Arial" w:hAnsi="Arial" w:cs="Arial"/>
                <w:sz w:val="24"/>
                <w:szCs w:val="24"/>
              </w:rPr>
              <w:t xml:space="preserve">. </w:t>
            </w:r>
            <w:r w:rsidRPr="00775673">
              <w:rPr>
                <w:rFonts w:ascii="Arial" w:hAnsi="Arial" w:cs="Arial"/>
                <w:sz w:val="24"/>
                <w:szCs w:val="24"/>
              </w:rPr>
              <w:t>Islam has clearly stated the difference between lawful and unlawful an</w:t>
            </w:r>
            <w:r>
              <w:rPr>
                <w:rFonts w:ascii="Arial" w:hAnsi="Arial" w:cs="Arial"/>
                <w:sz w:val="24"/>
                <w:szCs w:val="24"/>
              </w:rPr>
              <w:t xml:space="preserve">d, in between them, is doubtful </w:t>
            </w:r>
            <w:r w:rsidRPr="00775673">
              <w:rPr>
                <w:rFonts w:ascii="Arial" w:hAnsi="Arial" w:cs="Arial"/>
                <w:sz w:val="24"/>
                <w:szCs w:val="24"/>
              </w:rPr>
              <w:t>things, which should be avoided. In order to keep clear in regard to his fai</w:t>
            </w:r>
            <w:r>
              <w:rPr>
                <w:rFonts w:ascii="Arial" w:hAnsi="Arial" w:cs="Arial"/>
                <w:sz w:val="24"/>
                <w:szCs w:val="24"/>
              </w:rPr>
              <w:t xml:space="preserve">th and his honour a true Muslim </w:t>
            </w:r>
            <w:r w:rsidRPr="00775673">
              <w:rPr>
                <w:rFonts w:ascii="Arial" w:hAnsi="Arial" w:cs="Arial"/>
                <w:sz w:val="24"/>
                <w:szCs w:val="24"/>
              </w:rPr>
              <w:t>businessman should be cautious of the doubtful while making deals b</w:t>
            </w:r>
            <w:r>
              <w:rPr>
                <w:rFonts w:ascii="Arial" w:hAnsi="Arial" w:cs="Arial"/>
                <w:sz w:val="24"/>
                <w:szCs w:val="24"/>
              </w:rPr>
              <w:t xml:space="preserve">ecause doubtful matters lead to </w:t>
            </w:r>
            <w:r w:rsidRPr="00775673">
              <w:rPr>
                <w:rFonts w:ascii="Arial" w:hAnsi="Arial" w:cs="Arial"/>
                <w:sz w:val="24"/>
                <w:szCs w:val="24"/>
              </w:rPr>
              <w:t>unlawful (</w:t>
            </w:r>
            <w:r w:rsidRPr="00775673">
              <w:rPr>
                <w:rFonts w:ascii="Arial" w:hAnsi="Arial" w:cs="Arial"/>
                <w:i/>
                <w:iCs/>
                <w:sz w:val="24"/>
                <w:szCs w:val="24"/>
              </w:rPr>
              <w:t>Haram</w:t>
            </w:r>
            <w:r w:rsidRPr="00775673">
              <w:rPr>
                <w:rFonts w:ascii="Arial" w:hAnsi="Arial" w:cs="Arial"/>
                <w:sz w:val="24"/>
                <w:szCs w:val="24"/>
              </w:rPr>
              <w:t>) earnings. A tradition of the Prophet (PBUH) states:</w:t>
            </w:r>
            <w:r w:rsidR="00BA4ABA">
              <w:rPr>
                <w:rFonts w:ascii="Arial" w:hAnsi="Arial" w:cs="Arial"/>
                <w:b/>
                <w:bCs/>
                <w:sz w:val="24"/>
                <w:szCs w:val="24"/>
              </w:rPr>
              <w:t xml:space="preserve"> </w:t>
            </w:r>
            <w:r w:rsidRPr="00775673">
              <w:rPr>
                <w:rFonts w:ascii="Arial" w:hAnsi="Arial" w:cs="Arial"/>
                <w:sz w:val="24"/>
                <w:szCs w:val="24"/>
              </w:rPr>
              <w:t>A time will come upon the people when one will not care as to how he gets his money whether legally or</w:t>
            </w:r>
            <w:r>
              <w:rPr>
                <w:rFonts w:ascii="Arial" w:hAnsi="Arial" w:cs="Arial"/>
                <w:sz w:val="24"/>
                <w:szCs w:val="24"/>
              </w:rPr>
              <w:t xml:space="preserve"> </w:t>
            </w:r>
            <w:r w:rsidRPr="00775673">
              <w:rPr>
                <w:rFonts w:ascii="Arial" w:hAnsi="Arial" w:cs="Arial"/>
                <w:sz w:val="24"/>
                <w:szCs w:val="24"/>
              </w:rPr>
              <w:t>illegally. (</w:t>
            </w:r>
            <w:r w:rsidRPr="00775673">
              <w:rPr>
                <w:rFonts w:ascii="Arial" w:hAnsi="Arial" w:cs="Arial"/>
                <w:i/>
                <w:iCs/>
                <w:sz w:val="24"/>
                <w:szCs w:val="24"/>
              </w:rPr>
              <w:t>Bukhari</w:t>
            </w:r>
            <w:r w:rsidRPr="00775673">
              <w:rPr>
                <w:rFonts w:ascii="Arial" w:hAnsi="Arial" w:cs="Arial"/>
                <w:sz w:val="24"/>
                <w:szCs w:val="24"/>
              </w:rPr>
              <w:t>, No: 1941)</w:t>
            </w:r>
            <w:r w:rsidR="00BA4ABA">
              <w:rPr>
                <w:rFonts w:ascii="Arial" w:hAnsi="Arial" w:cs="Arial"/>
                <w:sz w:val="24"/>
                <w:szCs w:val="24"/>
              </w:rPr>
              <w:t>.</w:t>
            </w:r>
          </w:p>
        </w:tc>
      </w:tr>
    </w:tbl>
    <w:p w:rsidR="007C53D9" w:rsidRPr="006B5F0B" w:rsidRDefault="007C53D9" w:rsidP="00A851DA">
      <w:pPr>
        <w:autoSpaceDE w:val="0"/>
        <w:autoSpaceDN w:val="0"/>
        <w:adjustRightInd w:val="0"/>
        <w:spacing w:after="0" w:line="240" w:lineRule="auto"/>
        <w:rPr>
          <w:rFonts w:cs="CalvertMT-Bold"/>
          <w:b/>
          <w:bCs/>
          <w:color w:val="002060"/>
          <w:sz w:val="1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6B5F0B" w:rsidRDefault="00A851DA" w:rsidP="00A851DA">
      <w:pPr>
        <w:autoSpaceDE w:val="0"/>
        <w:autoSpaceDN w:val="0"/>
        <w:adjustRightInd w:val="0"/>
        <w:spacing w:after="0" w:line="240" w:lineRule="auto"/>
        <w:rPr>
          <w:rFonts w:cs="CalvertMT-Bold"/>
          <w:b/>
          <w:bCs/>
          <w:color w:val="001AE6"/>
          <w:sz w:val="10"/>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C53D9" w:rsidRDefault="007C53D9" w:rsidP="00A851DA">
            <w:pPr>
              <w:rPr>
                <w:rFonts w:ascii="Comic Sans MS" w:hAnsi="Comic Sans MS" w:cs="Bliss-Regular"/>
                <w:color w:val="000000"/>
              </w:rPr>
            </w:pPr>
            <w:r w:rsidRPr="007C53D9">
              <w:rPr>
                <w:rFonts w:ascii="Comic Sans MS" w:hAnsi="Comic Sans MS" w:cs="Bliss-Regular"/>
                <w:color w:val="000000"/>
              </w:rPr>
              <w:t>MOHAMADOU BACHIROU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973C8" w:rsidP="009F7645">
            <w:pPr>
              <w:jc w:val="center"/>
              <w:rPr>
                <w:rFonts w:cs="Bliss-Regular"/>
                <w:color w:val="000000"/>
              </w:rPr>
            </w:pPr>
            <w:r>
              <w:rPr>
                <w:rFonts w:cs="Bliss-Regular"/>
                <w:color w:val="000000"/>
              </w:rPr>
              <w:t>10</w:t>
            </w:r>
            <w:r w:rsidR="00EF63C0">
              <w:rPr>
                <w:rFonts w:cs="Bliss-Regular"/>
                <w:color w:val="000000"/>
              </w:rPr>
              <w:t>/01/2017</w:t>
            </w:r>
          </w:p>
        </w:tc>
      </w:tr>
    </w:tbl>
    <w:p w:rsidR="00A851DA" w:rsidRPr="006B5F0B" w:rsidRDefault="00A851DA" w:rsidP="00A851DA">
      <w:pPr>
        <w:rPr>
          <w:rFonts w:cs="Bliss-Regular"/>
          <w:color w:val="000000"/>
          <w:sz w:val="1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firstRow="1" w:lastRow="0" w:firstColumn="1" w:lastColumn="0" w:noHBand="0" w:noVBand="1"/>
      </w:tblPr>
      <w:tblGrid>
        <w:gridCol w:w="4523"/>
        <w:gridCol w:w="4493"/>
      </w:tblGrid>
      <w:tr w:rsidR="00503D7E" w:rsidRPr="00B0415E" w:rsidTr="00425484">
        <w:trPr>
          <w:trHeight w:val="249"/>
        </w:trPr>
        <w:tc>
          <w:tcPr>
            <w:tcW w:w="4523"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493" w:type="dxa"/>
          </w:tcPr>
          <w:p w:rsidR="00503D7E" w:rsidRPr="00B0415E" w:rsidRDefault="00503D7E" w:rsidP="00503D7E">
            <w:pPr>
              <w:rPr>
                <w:rFonts w:cs="Times New Roman"/>
                <w:szCs w:val="32"/>
              </w:rPr>
            </w:pPr>
          </w:p>
        </w:tc>
      </w:tr>
      <w:tr w:rsidR="00503D7E" w:rsidRPr="00B0415E" w:rsidTr="00425484">
        <w:tc>
          <w:tcPr>
            <w:tcW w:w="4523"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493" w:type="dxa"/>
          </w:tcPr>
          <w:p w:rsidR="00503D7E" w:rsidRPr="00B0415E" w:rsidRDefault="00503D7E" w:rsidP="00503D7E">
            <w:pPr>
              <w:rPr>
                <w:rFonts w:cs="Times New Roman"/>
                <w:szCs w:val="32"/>
              </w:rPr>
            </w:pPr>
          </w:p>
        </w:tc>
      </w:tr>
      <w:tr w:rsidR="00503D7E" w:rsidRPr="00B0415E" w:rsidTr="00425484">
        <w:tc>
          <w:tcPr>
            <w:tcW w:w="4523"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493" w:type="dxa"/>
          </w:tcPr>
          <w:p w:rsidR="00503D7E" w:rsidRPr="00B0415E" w:rsidRDefault="00503D7E" w:rsidP="00503D7E">
            <w:pPr>
              <w:rPr>
                <w:rFonts w:cs="Times New Roman"/>
                <w:szCs w:val="32"/>
              </w:rPr>
            </w:pPr>
          </w:p>
        </w:tc>
      </w:tr>
    </w:tbl>
    <w:p w:rsidR="00B97781" w:rsidRDefault="00B97781" w:rsidP="00690503">
      <w:pPr>
        <w:spacing w:line="360" w:lineRule="auto"/>
        <w:jc w:val="both"/>
        <w:rPr>
          <w:rFonts w:cs="Times New Roman"/>
          <w:sz w:val="24"/>
          <w:szCs w:val="32"/>
        </w:rPr>
      </w:pPr>
    </w:p>
    <w:sectPr w:rsidR="00B9778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084" w:rsidRDefault="00B05084" w:rsidP="00CB4D0A">
      <w:pPr>
        <w:spacing w:after="0" w:line="240" w:lineRule="auto"/>
      </w:pPr>
      <w:r>
        <w:separator/>
      </w:r>
    </w:p>
  </w:endnote>
  <w:endnote w:type="continuationSeparator" w:id="0">
    <w:p w:rsidR="00B05084" w:rsidRDefault="00B0508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084" w:rsidRDefault="00B05084" w:rsidP="00CB4D0A">
      <w:pPr>
        <w:spacing w:after="0" w:line="240" w:lineRule="auto"/>
      </w:pPr>
      <w:r>
        <w:separator/>
      </w:r>
    </w:p>
  </w:footnote>
  <w:footnote w:type="continuationSeparator" w:id="0">
    <w:p w:rsidR="00B05084" w:rsidRDefault="00B0508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77AE0"/>
    <w:multiLevelType w:val="hybridMultilevel"/>
    <w:tmpl w:val="E38616A4"/>
    <w:lvl w:ilvl="0" w:tplc="9260F926">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554056B"/>
    <w:multiLevelType w:val="hybridMultilevel"/>
    <w:tmpl w:val="F6F4B1F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2E87519"/>
    <w:multiLevelType w:val="hybridMultilevel"/>
    <w:tmpl w:val="18E67D18"/>
    <w:lvl w:ilvl="0" w:tplc="559A7EDA">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5EF2A3B"/>
    <w:multiLevelType w:val="hybridMultilevel"/>
    <w:tmpl w:val="8A7E73B4"/>
    <w:lvl w:ilvl="0" w:tplc="650AA4C4">
      <w:start w:val="1"/>
      <w:numFmt w:val="bullet"/>
      <w:lvlText w:val="•"/>
      <w:lvlJc w:val="left"/>
      <w:pPr>
        <w:tabs>
          <w:tab w:val="num" w:pos="720"/>
        </w:tabs>
        <w:ind w:left="720" w:hanging="360"/>
      </w:pPr>
      <w:rPr>
        <w:rFonts w:ascii="Times New Roman" w:hAnsi="Times New Roman" w:hint="default"/>
      </w:rPr>
    </w:lvl>
    <w:lvl w:ilvl="1" w:tplc="9D0A0072">
      <w:start w:val="1"/>
      <w:numFmt w:val="bullet"/>
      <w:lvlText w:val="•"/>
      <w:lvlJc w:val="left"/>
      <w:pPr>
        <w:tabs>
          <w:tab w:val="num" w:pos="1440"/>
        </w:tabs>
        <w:ind w:left="1440" w:hanging="360"/>
      </w:pPr>
      <w:rPr>
        <w:rFonts w:ascii="Times New Roman" w:hAnsi="Times New Roman" w:hint="default"/>
      </w:rPr>
    </w:lvl>
    <w:lvl w:ilvl="2" w:tplc="5456EF40" w:tentative="1">
      <w:start w:val="1"/>
      <w:numFmt w:val="bullet"/>
      <w:lvlText w:val="•"/>
      <w:lvlJc w:val="left"/>
      <w:pPr>
        <w:tabs>
          <w:tab w:val="num" w:pos="2160"/>
        </w:tabs>
        <w:ind w:left="2160" w:hanging="360"/>
      </w:pPr>
      <w:rPr>
        <w:rFonts w:ascii="Times New Roman" w:hAnsi="Times New Roman" w:hint="default"/>
      </w:rPr>
    </w:lvl>
    <w:lvl w:ilvl="3" w:tplc="26563970" w:tentative="1">
      <w:start w:val="1"/>
      <w:numFmt w:val="bullet"/>
      <w:lvlText w:val="•"/>
      <w:lvlJc w:val="left"/>
      <w:pPr>
        <w:tabs>
          <w:tab w:val="num" w:pos="2880"/>
        </w:tabs>
        <w:ind w:left="2880" w:hanging="360"/>
      </w:pPr>
      <w:rPr>
        <w:rFonts w:ascii="Times New Roman" w:hAnsi="Times New Roman" w:hint="default"/>
      </w:rPr>
    </w:lvl>
    <w:lvl w:ilvl="4" w:tplc="CC72A4D6" w:tentative="1">
      <w:start w:val="1"/>
      <w:numFmt w:val="bullet"/>
      <w:lvlText w:val="•"/>
      <w:lvlJc w:val="left"/>
      <w:pPr>
        <w:tabs>
          <w:tab w:val="num" w:pos="3600"/>
        </w:tabs>
        <w:ind w:left="3600" w:hanging="360"/>
      </w:pPr>
      <w:rPr>
        <w:rFonts w:ascii="Times New Roman" w:hAnsi="Times New Roman" w:hint="default"/>
      </w:rPr>
    </w:lvl>
    <w:lvl w:ilvl="5" w:tplc="318C2BD0" w:tentative="1">
      <w:start w:val="1"/>
      <w:numFmt w:val="bullet"/>
      <w:lvlText w:val="•"/>
      <w:lvlJc w:val="left"/>
      <w:pPr>
        <w:tabs>
          <w:tab w:val="num" w:pos="4320"/>
        </w:tabs>
        <w:ind w:left="4320" w:hanging="360"/>
      </w:pPr>
      <w:rPr>
        <w:rFonts w:ascii="Times New Roman" w:hAnsi="Times New Roman" w:hint="default"/>
      </w:rPr>
    </w:lvl>
    <w:lvl w:ilvl="6" w:tplc="16BEC046" w:tentative="1">
      <w:start w:val="1"/>
      <w:numFmt w:val="bullet"/>
      <w:lvlText w:val="•"/>
      <w:lvlJc w:val="left"/>
      <w:pPr>
        <w:tabs>
          <w:tab w:val="num" w:pos="5040"/>
        </w:tabs>
        <w:ind w:left="5040" w:hanging="360"/>
      </w:pPr>
      <w:rPr>
        <w:rFonts w:ascii="Times New Roman" w:hAnsi="Times New Roman" w:hint="default"/>
      </w:rPr>
    </w:lvl>
    <w:lvl w:ilvl="7" w:tplc="CB503CDA" w:tentative="1">
      <w:start w:val="1"/>
      <w:numFmt w:val="bullet"/>
      <w:lvlText w:val="•"/>
      <w:lvlJc w:val="left"/>
      <w:pPr>
        <w:tabs>
          <w:tab w:val="num" w:pos="5760"/>
        </w:tabs>
        <w:ind w:left="5760" w:hanging="360"/>
      </w:pPr>
      <w:rPr>
        <w:rFonts w:ascii="Times New Roman" w:hAnsi="Times New Roman" w:hint="default"/>
      </w:rPr>
    </w:lvl>
    <w:lvl w:ilvl="8" w:tplc="FBDE3626" w:tentative="1">
      <w:start w:val="1"/>
      <w:numFmt w:val="bullet"/>
      <w:lvlText w:val="•"/>
      <w:lvlJc w:val="left"/>
      <w:pPr>
        <w:tabs>
          <w:tab w:val="num" w:pos="6480"/>
        </w:tabs>
        <w:ind w:left="6480" w:hanging="360"/>
      </w:pPr>
      <w:rPr>
        <w:rFonts w:ascii="Times New Roman" w:hAnsi="Times New Roman" w:hint="default"/>
      </w:rPr>
    </w:lvl>
  </w:abstractNum>
  <w:abstractNum w:abstractNumId="4">
    <w:nsid w:val="32A469A5"/>
    <w:multiLevelType w:val="hybridMultilevel"/>
    <w:tmpl w:val="5E9E5D2C"/>
    <w:lvl w:ilvl="0" w:tplc="6220E3D0">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4B41A68"/>
    <w:multiLevelType w:val="hybridMultilevel"/>
    <w:tmpl w:val="837474AE"/>
    <w:lvl w:ilvl="0" w:tplc="040C0005">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E5622B6"/>
    <w:multiLevelType w:val="hybridMultilevel"/>
    <w:tmpl w:val="BEF2EBB6"/>
    <w:lvl w:ilvl="0" w:tplc="34920EE4">
      <w:start w:val="1"/>
      <w:numFmt w:val="bullet"/>
      <w:lvlText w:val="●"/>
      <w:lvlJc w:val="left"/>
      <w:pPr>
        <w:tabs>
          <w:tab w:val="num" w:pos="720"/>
        </w:tabs>
        <w:ind w:left="720" w:hanging="360"/>
      </w:pPr>
      <w:rPr>
        <w:rFonts w:ascii="Arial" w:hAnsi="Arial" w:hint="default"/>
      </w:rPr>
    </w:lvl>
    <w:lvl w:ilvl="1" w:tplc="7D8025BC" w:tentative="1">
      <w:start w:val="1"/>
      <w:numFmt w:val="bullet"/>
      <w:lvlText w:val="●"/>
      <w:lvlJc w:val="left"/>
      <w:pPr>
        <w:tabs>
          <w:tab w:val="num" w:pos="1440"/>
        </w:tabs>
        <w:ind w:left="1440" w:hanging="360"/>
      </w:pPr>
      <w:rPr>
        <w:rFonts w:ascii="Arial" w:hAnsi="Arial" w:hint="default"/>
      </w:rPr>
    </w:lvl>
    <w:lvl w:ilvl="2" w:tplc="08945C3C" w:tentative="1">
      <w:start w:val="1"/>
      <w:numFmt w:val="bullet"/>
      <w:lvlText w:val="●"/>
      <w:lvlJc w:val="left"/>
      <w:pPr>
        <w:tabs>
          <w:tab w:val="num" w:pos="2160"/>
        </w:tabs>
        <w:ind w:left="2160" w:hanging="360"/>
      </w:pPr>
      <w:rPr>
        <w:rFonts w:ascii="Arial" w:hAnsi="Arial" w:hint="default"/>
      </w:rPr>
    </w:lvl>
    <w:lvl w:ilvl="3" w:tplc="DAEC51D4" w:tentative="1">
      <w:start w:val="1"/>
      <w:numFmt w:val="bullet"/>
      <w:lvlText w:val="●"/>
      <w:lvlJc w:val="left"/>
      <w:pPr>
        <w:tabs>
          <w:tab w:val="num" w:pos="2880"/>
        </w:tabs>
        <w:ind w:left="2880" w:hanging="360"/>
      </w:pPr>
      <w:rPr>
        <w:rFonts w:ascii="Arial" w:hAnsi="Arial" w:hint="default"/>
      </w:rPr>
    </w:lvl>
    <w:lvl w:ilvl="4" w:tplc="9D5A3320" w:tentative="1">
      <w:start w:val="1"/>
      <w:numFmt w:val="bullet"/>
      <w:lvlText w:val="●"/>
      <w:lvlJc w:val="left"/>
      <w:pPr>
        <w:tabs>
          <w:tab w:val="num" w:pos="3600"/>
        </w:tabs>
        <w:ind w:left="3600" w:hanging="360"/>
      </w:pPr>
      <w:rPr>
        <w:rFonts w:ascii="Arial" w:hAnsi="Arial" w:hint="default"/>
      </w:rPr>
    </w:lvl>
    <w:lvl w:ilvl="5" w:tplc="C1FC57A6" w:tentative="1">
      <w:start w:val="1"/>
      <w:numFmt w:val="bullet"/>
      <w:lvlText w:val="●"/>
      <w:lvlJc w:val="left"/>
      <w:pPr>
        <w:tabs>
          <w:tab w:val="num" w:pos="4320"/>
        </w:tabs>
        <w:ind w:left="4320" w:hanging="360"/>
      </w:pPr>
      <w:rPr>
        <w:rFonts w:ascii="Arial" w:hAnsi="Arial" w:hint="default"/>
      </w:rPr>
    </w:lvl>
    <w:lvl w:ilvl="6" w:tplc="F126C35E" w:tentative="1">
      <w:start w:val="1"/>
      <w:numFmt w:val="bullet"/>
      <w:lvlText w:val="●"/>
      <w:lvlJc w:val="left"/>
      <w:pPr>
        <w:tabs>
          <w:tab w:val="num" w:pos="5040"/>
        </w:tabs>
        <w:ind w:left="5040" w:hanging="360"/>
      </w:pPr>
      <w:rPr>
        <w:rFonts w:ascii="Arial" w:hAnsi="Arial" w:hint="default"/>
      </w:rPr>
    </w:lvl>
    <w:lvl w:ilvl="7" w:tplc="A5D0BC82" w:tentative="1">
      <w:start w:val="1"/>
      <w:numFmt w:val="bullet"/>
      <w:lvlText w:val="●"/>
      <w:lvlJc w:val="left"/>
      <w:pPr>
        <w:tabs>
          <w:tab w:val="num" w:pos="5760"/>
        </w:tabs>
        <w:ind w:left="5760" w:hanging="360"/>
      </w:pPr>
      <w:rPr>
        <w:rFonts w:ascii="Arial" w:hAnsi="Arial" w:hint="default"/>
      </w:rPr>
    </w:lvl>
    <w:lvl w:ilvl="8" w:tplc="68947BB2" w:tentative="1">
      <w:start w:val="1"/>
      <w:numFmt w:val="bullet"/>
      <w:lvlText w:val="●"/>
      <w:lvlJc w:val="left"/>
      <w:pPr>
        <w:tabs>
          <w:tab w:val="num" w:pos="6480"/>
        </w:tabs>
        <w:ind w:left="6480" w:hanging="360"/>
      </w:pPr>
      <w:rPr>
        <w:rFonts w:ascii="Arial" w:hAnsi="Arial" w:hint="default"/>
      </w:rPr>
    </w:lvl>
  </w:abstractNum>
  <w:abstractNum w:abstractNumId="7">
    <w:nsid w:val="43A01535"/>
    <w:multiLevelType w:val="hybridMultilevel"/>
    <w:tmpl w:val="01B256B0"/>
    <w:lvl w:ilvl="0" w:tplc="734CCA1A">
      <w:start w:val="30"/>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A2121FB"/>
    <w:multiLevelType w:val="hybridMultilevel"/>
    <w:tmpl w:val="919ECC1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559218C0"/>
    <w:multiLevelType w:val="hybridMultilevel"/>
    <w:tmpl w:val="5C580D8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BC6146B"/>
    <w:multiLevelType w:val="hybridMultilevel"/>
    <w:tmpl w:val="1F94CDFE"/>
    <w:lvl w:ilvl="0" w:tplc="934A0ECC">
      <w:start w:val="2"/>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1204215"/>
    <w:multiLevelType w:val="hybridMultilevel"/>
    <w:tmpl w:val="D338B16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64100224"/>
    <w:multiLevelType w:val="hybridMultilevel"/>
    <w:tmpl w:val="9F3C3ABE"/>
    <w:lvl w:ilvl="0" w:tplc="D52CB224">
      <w:start w:val="1"/>
      <w:numFmt w:val="bullet"/>
      <w:lvlText w:val="●"/>
      <w:lvlJc w:val="left"/>
      <w:pPr>
        <w:tabs>
          <w:tab w:val="num" w:pos="720"/>
        </w:tabs>
        <w:ind w:left="720" w:hanging="360"/>
      </w:pPr>
      <w:rPr>
        <w:rFonts w:ascii="Arial" w:hAnsi="Arial" w:hint="default"/>
      </w:rPr>
    </w:lvl>
    <w:lvl w:ilvl="1" w:tplc="92B6E024" w:tentative="1">
      <w:start w:val="1"/>
      <w:numFmt w:val="bullet"/>
      <w:lvlText w:val="●"/>
      <w:lvlJc w:val="left"/>
      <w:pPr>
        <w:tabs>
          <w:tab w:val="num" w:pos="1440"/>
        </w:tabs>
        <w:ind w:left="1440" w:hanging="360"/>
      </w:pPr>
      <w:rPr>
        <w:rFonts w:ascii="Arial" w:hAnsi="Arial" w:hint="default"/>
      </w:rPr>
    </w:lvl>
    <w:lvl w:ilvl="2" w:tplc="86388DCA" w:tentative="1">
      <w:start w:val="1"/>
      <w:numFmt w:val="bullet"/>
      <w:lvlText w:val="●"/>
      <w:lvlJc w:val="left"/>
      <w:pPr>
        <w:tabs>
          <w:tab w:val="num" w:pos="2160"/>
        </w:tabs>
        <w:ind w:left="2160" w:hanging="360"/>
      </w:pPr>
      <w:rPr>
        <w:rFonts w:ascii="Arial" w:hAnsi="Arial" w:hint="default"/>
      </w:rPr>
    </w:lvl>
    <w:lvl w:ilvl="3" w:tplc="157EF21C" w:tentative="1">
      <w:start w:val="1"/>
      <w:numFmt w:val="bullet"/>
      <w:lvlText w:val="●"/>
      <w:lvlJc w:val="left"/>
      <w:pPr>
        <w:tabs>
          <w:tab w:val="num" w:pos="2880"/>
        </w:tabs>
        <w:ind w:left="2880" w:hanging="360"/>
      </w:pPr>
      <w:rPr>
        <w:rFonts w:ascii="Arial" w:hAnsi="Arial" w:hint="default"/>
      </w:rPr>
    </w:lvl>
    <w:lvl w:ilvl="4" w:tplc="C69A9FF0" w:tentative="1">
      <w:start w:val="1"/>
      <w:numFmt w:val="bullet"/>
      <w:lvlText w:val="●"/>
      <w:lvlJc w:val="left"/>
      <w:pPr>
        <w:tabs>
          <w:tab w:val="num" w:pos="3600"/>
        </w:tabs>
        <w:ind w:left="3600" w:hanging="360"/>
      </w:pPr>
      <w:rPr>
        <w:rFonts w:ascii="Arial" w:hAnsi="Arial" w:hint="default"/>
      </w:rPr>
    </w:lvl>
    <w:lvl w:ilvl="5" w:tplc="300C9098" w:tentative="1">
      <w:start w:val="1"/>
      <w:numFmt w:val="bullet"/>
      <w:lvlText w:val="●"/>
      <w:lvlJc w:val="left"/>
      <w:pPr>
        <w:tabs>
          <w:tab w:val="num" w:pos="4320"/>
        </w:tabs>
        <w:ind w:left="4320" w:hanging="360"/>
      </w:pPr>
      <w:rPr>
        <w:rFonts w:ascii="Arial" w:hAnsi="Arial" w:hint="default"/>
      </w:rPr>
    </w:lvl>
    <w:lvl w:ilvl="6" w:tplc="AA4E23BA" w:tentative="1">
      <w:start w:val="1"/>
      <w:numFmt w:val="bullet"/>
      <w:lvlText w:val="●"/>
      <w:lvlJc w:val="left"/>
      <w:pPr>
        <w:tabs>
          <w:tab w:val="num" w:pos="5040"/>
        </w:tabs>
        <w:ind w:left="5040" w:hanging="360"/>
      </w:pPr>
      <w:rPr>
        <w:rFonts w:ascii="Arial" w:hAnsi="Arial" w:hint="default"/>
      </w:rPr>
    </w:lvl>
    <w:lvl w:ilvl="7" w:tplc="131C56A8" w:tentative="1">
      <w:start w:val="1"/>
      <w:numFmt w:val="bullet"/>
      <w:lvlText w:val="●"/>
      <w:lvlJc w:val="left"/>
      <w:pPr>
        <w:tabs>
          <w:tab w:val="num" w:pos="5760"/>
        </w:tabs>
        <w:ind w:left="5760" w:hanging="360"/>
      </w:pPr>
      <w:rPr>
        <w:rFonts w:ascii="Arial" w:hAnsi="Arial" w:hint="default"/>
      </w:rPr>
    </w:lvl>
    <w:lvl w:ilvl="8" w:tplc="C75485EE" w:tentative="1">
      <w:start w:val="1"/>
      <w:numFmt w:val="bullet"/>
      <w:lvlText w:val="●"/>
      <w:lvlJc w:val="left"/>
      <w:pPr>
        <w:tabs>
          <w:tab w:val="num" w:pos="6480"/>
        </w:tabs>
        <w:ind w:left="6480" w:hanging="360"/>
      </w:pPr>
      <w:rPr>
        <w:rFonts w:ascii="Arial" w:hAnsi="Arial" w:hint="default"/>
      </w:rPr>
    </w:lvl>
  </w:abstractNum>
  <w:abstractNum w:abstractNumId="13">
    <w:nsid w:val="724763EB"/>
    <w:multiLevelType w:val="hybridMultilevel"/>
    <w:tmpl w:val="D730C3A0"/>
    <w:lvl w:ilvl="0" w:tplc="852A0356">
      <w:start w:val="1"/>
      <w:numFmt w:val="bullet"/>
      <w:lvlText w:val="●"/>
      <w:lvlJc w:val="left"/>
      <w:pPr>
        <w:tabs>
          <w:tab w:val="num" w:pos="720"/>
        </w:tabs>
        <w:ind w:left="720" w:hanging="360"/>
      </w:pPr>
      <w:rPr>
        <w:rFonts w:ascii="Arial" w:hAnsi="Arial" w:hint="default"/>
      </w:rPr>
    </w:lvl>
    <w:lvl w:ilvl="1" w:tplc="54222C10" w:tentative="1">
      <w:start w:val="1"/>
      <w:numFmt w:val="bullet"/>
      <w:lvlText w:val="●"/>
      <w:lvlJc w:val="left"/>
      <w:pPr>
        <w:tabs>
          <w:tab w:val="num" w:pos="1440"/>
        </w:tabs>
        <w:ind w:left="1440" w:hanging="360"/>
      </w:pPr>
      <w:rPr>
        <w:rFonts w:ascii="Arial" w:hAnsi="Arial" w:hint="default"/>
      </w:rPr>
    </w:lvl>
    <w:lvl w:ilvl="2" w:tplc="C310BB14" w:tentative="1">
      <w:start w:val="1"/>
      <w:numFmt w:val="bullet"/>
      <w:lvlText w:val="●"/>
      <w:lvlJc w:val="left"/>
      <w:pPr>
        <w:tabs>
          <w:tab w:val="num" w:pos="2160"/>
        </w:tabs>
        <w:ind w:left="2160" w:hanging="360"/>
      </w:pPr>
      <w:rPr>
        <w:rFonts w:ascii="Arial" w:hAnsi="Arial" w:hint="default"/>
      </w:rPr>
    </w:lvl>
    <w:lvl w:ilvl="3" w:tplc="930251CA" w:tentative="1">
      <w:start w:val="1"/>
      <w:numFmt w:val="bullet"/>
      <w:lvlText w:val="●"/>
      <w:lvlJc w:val="left"/>
      <w:pPr>
        <w:tabs>
          <w:tab w:val="num" w:pos="2880"/>
        </w:tabs>
        <w:ind w:left="2880" w:hanging="360"/>
      </w:pPr>
      <w:rPr>
        <w:rFonts w:ascii="Arial" w:hAnsi="Arial" w:hint="default"/>
      </w:rPr>
    </w:lvl>
    <w:lvl w:ilvl="4" w:tplc="16C8666C" w:tentative="1">
      <w:start w:val="1"/>
      <w:numFmt w:val="bullet"/>
      <w:lvlText w:val="●"/>
      <w:lvlJc w:val="left"/>
      <w:pPr>
        <w:tabs>
          <w:tab w:val="num" w:pos="3600"/>
        </w:tabs>
        <w:ind w:left="3600" w:hanging="360"/>
      </w:pPr>
      <w:rPr>
        <w:rFonts w:ascii="Arial" w:hAnsi="Arial" w:hint="default"/>
      </w:rPr>
    </w:lvl>
    <w:lvl w:ilvl="5" w:tplc="A872CE00" w:tentative="1">
      <w:start w:val="1"/>
      <w:numFmt w:val="bullet"/>
      <w:lvlText w:val="●"/>
      <w:lvlJc w:val="left"/>
      <w:pPr>
        <w:tabs>
          <w:tab w:val="num" w:pos="4320"/>
        </w:tabs>
        <w:ind w:left="4320" w:hanging="360"/>
      </w:pPr>
      <w:rPr>
        <w:rFonts w:ascii="Arial" w:hAnsi="Arial" w:hint="default"/>
      </w:rPr>
    </w:lvl>
    <w:lvl w:ilvl="6" w:tplc="52666612" w:tentative="1">
      <w:start w:val="1"/>
      <w:numFmt w:val="bullet"/>
      <w:lvlText w:val="●"/>
      <w:lvlJc w:val="left"/>
      <w:pPr>
        <w:tabs>
          <w:tab w:val="num" w:pos="5040"/>
        </w:tabs>
        <w:ind w:left="5040" w:hanging="360"/>
      </w:pPr>
      <w:rPr>
        <w:rFonts w:ascii="Arial" w:hAnsi="Arial" w:hint="default"/>
      </w:rPr>
    </w:lvl>
    <w:lvl w:ilvl="7" w:tplc="2340CD46" w:tentative="1">
      <w:start w:val="1"/>
      <w:numFmt w:val="bullet"/>
      <w:lvlText w:val="●"/>
      <w:lvlJc w:val="left"/>
      <w:pPr>
        <w:tabs>
          <w:tab w:val="num" w:pos="5760"/>
        </w:tabs>
        <w:ind w:left="5760" w:hanging="360"/>
      </w:pPr>
      <w:rPr>
        <w:rFonts w:ascii="Arial" w:hAnsi="Arial" w:hint="default"/>
      </w:rPr>
    </w:lvl>
    <w:lvl w:ilvl="8" w:tplc="99049CB8" w:tentative="1">
      <w:start w:val="1"/>
      <w:numFmt w:val="bullet"/>
      <w:lvlText w:val="●"/>
      <w:lvlJc w:val="left"/>
      <w:pPr>
        <w:tabs>
          <w:tab w:val="num" w:pos="6480"/>
        </w:tabs>
        <w:ind w:left="6480" w:hanging="360"/>
      </w:pPr>
      <w:rPr>
        <w:rFonts w:ascii="Arial" w:hAnsi="Arial" w:hint="default"/>
      </w:rPr>
    </w:lvl>
  </w:abstractNum>
  <w:abstractNum w:abstractNumId="14">
    <w:nsid w:val="7F483E9C"/>
    <w:multiLevelType w:val="hybridMultilevel"/>
    <w:tmpl w:val="596023A6"/>
    <w:lvl w:ilvl="0" w:tplc="2F761A5A">
      <w:start w:val="2"/>
      <w:numFmt w:val="bullet"/>
      <w:lvlText w:val="-"/>
      <w:lvlJc w:val="left"/>
      <w:pPr>
        <w:ind w:left="720" w:hanging="360"/>
      </w:pPr>
      <w:rPr>
        <w:rFonts w:ascii="Calibri" w:eastAsiaTheme="minorHAnsi" w:hAnsi="Calibri" w:cs="Calibri" w:hint="default"/>
        <w:b/>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3"/>
  </w:num>
  <w:num w:numId="4">
    <w:abstractNumId w:val="6"/>
  </w:num>
  <w:num w:numId="5">
    <w:abstractNumId w:val="8"/>
  </w:num>
  <w:num w:numId="6">
    <w:abstractNumId w:val="1"/>
  </w:num>
  <w:num w:numId="7">
    <w:abstractNumId w:val="10"/>
  </w:num>
  <w:num w:numId="8">
    <w:abstractNumId w:val="0"/>
  </w:num>
  <w:num w:numId="9">
    <w:abstractNumId w:val="4"/>
  </w:num>
  <w:num w:numId="10">
    <w:abstractNumId w:val="2"/>
  </w:num>
  <w:num w:numId="11">
    <w:abstractNumId w:val="7"/>
  </w:num>
  <w:num w:numId="12">
    <w:abstractNumId w:val="11"/>
  </w:num>
  <w:num w:numId="13">
    <w:abstractNumId w:val="9"/>
  </w:num>
  <w:num w:numId="14">
    <w:abstractNumId w:val="5"/>
  </w:num>
  <w:num w:numId="15">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7DA"/>
    <w:rsid w:val="0000458F"/>
    <w:rsid w:val="00004900"/>
    <w:rsid w:val="00004C9D"/>
    <w:rsid w:val="0000705A"/>
    <w:rsid w:val="000158F9"/>
    <w:rsid w:val="00016979"/>
    <w:rsid w:val="000171D2"/>
    <w:rsid w:val="00017B4D"/>
    <w:rsid w:val="00022F9C"/>
    <w:rsid w:val="00023FD0"/>
    <w:rsid w:val="000262D3"/>
    <w:rsid w:val="0002776E"/>
    <w:rsid w:val="000352E1"/>
    <w:rsid w:val="00035CDD"/>
    <w:rsid w:val="00036633"/>
    <w:rsid w:val="00040083"/>
    <w:rsid w:val="00043212"/>
    <w:rsid w:val="000456B7"/>
    <w:rsid w:val="00045E7E"/>
    <w:rsid w:val="0005297C"/>
    <w:rsid w:val="00055992"/>
    <w:rsid w:val="000574CE"/>
    <w:rsid w:val="00063E56"/>
    <w:rsid w:val="000703CA"/>
    <w:rsid w:val="000705F9"/>
    <w:rsid w:val="00075C42"/>
    <w:rsid w:val="0007757C"/>
    <w:rsid w:val="000820E8"/>
    <w:rsid w:val="0009055A"/>
    <w:rsid w:val="000A383F"/>
    <w:rsid w:val="000A3CFB"/>
    <w:rsid w:val="000A573A"/>
    <w:rsid w:val="000A63A4"/>
    <w:rsid w:val="000B168F"/>
    <w:rsid w:val="000D4F4E"/>
    <w:rsid w:val="000D6728"/>
    <w:rsid w:val="000D760F"/>
    <w:rsid w:val="000E6155"/>
    <w:rsid w:val="000F6DC0"/>
    <w:rsid w:val="000F7D14"/>
    <w:rsid w:val="001043FF"/>
    <w:rsid w:val="00107552"/>
    <w:rsid w:val="001175EE"/>
    <w:rsid w:val="00122B2D"/>
    <w:rsid w:val="00123218"/>
    <w:rsid w:val="00130298"/>
    <w:rsid w:val="00131829"/>
    <w:rsid w:val="00135770"/>
    <w:rsid w:val="0013738C"/>
    <w:rsid w:val="00142731"/>
    <w:rsid w:val="0014279F"/>
    <w:rsid w:val="00157CF6"/>
    <w:rsid w:val="001607CF"/>
    <w:rsid w:val="00161EDE"/>
    <w:rsid w:val="001621F0"/>
    <w:rsid w:val="0017727F"/>
    <w:rsid w:val="00182416"/>
    <w:rsid w:val="00182617"/>
    <w:rsid w:val="00183332"/>
    <w:rsid w:val="001852E6"/>
    <w:rsid w:val="00187EB4"/>
    <w:rsid w:val="001A2C05"/>
    <w:rsid w:val="001A470D"/>
    <w:rsid w:val="001C2437"/>
    <w:rsid w:val="001C47F8"/>
    <w:rsid w:val="001C4E12"/>
    <w:rsid w:val="001C6E19"/>
    <w:rsid w:val="001D7729"/>
    <w:rsid w:val="001D7A20"/>
    <w:rsid w:val="001E46BC"/>
    <w:rsid w:val="001F0481"/>
    <w:rsid w:val="001F2EBE"/>
    <w:rsid w:val="001F52D0"/>
    <w:rsid w:val="00200C92"/>
    <w:rsid w:val="00200E06"/>
    <w:rsid w:val="00202327"/>
    <w:rsid w:val="00203D00"/>
    <w:rsid w:val="0020451E"/>
    <w:rsid w:val="00206B9D"/>
    <w:rsid w:val="00216327"/>
    <w:rsid w:val="00221170"/>
    <w:rsid w:val="0022777E"/>
    <w:rsid w:val="002320D8"/>
    <w:rsid w:val="0023257D"/>
    <w:rsid w:val="0023259C"/>
    <w:rsid w:val="00235898"/>
    <w:rsid w:val="002374F2"/>
    <w:rsid w:val="00240EBA"/>
    <w:rsid w:val="002475A7"/>
    <w:rsid w:val="00256D01"/>
    <w:rsid w:val="00257C4A"/>
    <w:rsid w:val="00264B39"/>
    <w:rsid w:val="00274DBA"/>
    <w:rsid w:val="00274FA3"/>
    <w:rsid w:val="002B0354"/>
    <w:rsid w:val="002B0BD7"/>
    <w:rsid w:val="002B373D"/>
    <w:rsid w:val="002B573D"/>
    <w:rsid w:val="002C00B9"/>
    <w:rsid w:val="002C0529"/>
    <w:rsid w:val="002C2A08"/>
    <w:rsid w:val="002C5CB2"/>
    <w:rsid w:val="002D14EA"/>
    <w:rsid w:val="002E0A15"/>
    <w:rsid w:val="002E472C"/>
    <w:rsid w:val="002E7CF6"/>
    <w:rsid w:val="002F134A"/>
    <w:rsid w:val="002F1DE5"/>
    <w:rsid w:val="002F2336"/>
    <w:rsid w:val="002F779F"/>
    <w:rsid w:val="00310D0C"/>
    <w:rsid w:val="003120C4"/>
    <w:rsid w:val="00313C55"/>
    <w:rsid w:val="0031644D"/>
    <w:rsid w:val="00335031"/>
    <w:rsid w:val="00343F05"/>
    <w:rsid w:val="00351279"/>
    <w:rsid w:val="00354521"/>
    <w:rsid w:val="00364C5F"/>
    <w:rsid w:val="003652B6"/>
    <w:rsid w:val="00371885"/>
    <w:rsid w:val="003728D6"/>
    <w:rsid w:val="003732A5"/>
    <w:rsid w:val="00375765"/>
    <w:rsid w:val="00383944"/>
    <w:rsid w:val="00385772"/>
    <w:rsid w:val="00385E98"/>
    <w:rsid w:val="00390B1C"/>
    <w:rsid w:val="00392260"/>
    <w:rsid w:val="0039535F"/>
    <w:rsid w:val="003A0602"/>
    <w:rsid w:val="003A1FD0"/>
    <w:rsid w:val="003B652E"/>
    <w:rsid w:val="003C5CF9"/>
    <w:rsid w:val="003D1AA8"/>
    <w:rsid w:val="003E244D"/>
    <w:rsid w:val="003E2870"/>
    <w:rsid w:val="003E291C"/>
    <w:rsid w:val="003E2B87"/>
    <w:rsid w:val="003E5A8F"/>
    <w:rsid w:val="003E64ED"/>
    <w:rsid w:val="003E7AD1"/>
    <w:rsid w:val="003F2914"/>
    <w:rsid w:val="003F37DB"/>
    <w:rsid w:val="003F7CF4"/>
    <w:rsid w:val="00401804"/>
    <w:rsid w:val="00402786"/>
    <w:rsid w:val="00405895"/>
    <w:rsid w:val="004058DF"/>
    <w:rsid w:val="00405CCD"/>
    <w:rsid w:val="004077C9"/>
    <w:rsid w:val="004123BA"/>
    <w:rsid w:val="004150A7"/>
    <w:rsid w:val="00425484"/>
    <w:rsid w:val="00443860"/>
    <w:rsid w:val="00443E6F"/>
    <w:rsid w:val="00452962"/>
    <w:rsid w:val="00454ABC"/>
    <w:rsid w:val="0045791A"/>
    <w:rsid w:val="00457A08"/>
    <w:rsid w:val="00464F07"/>
    <w:rsid w:val="00466536"/>
    <w:rsid w:val="004674C2"/>
    <w:rsid w:val="004835CD"/>
    <w:rsid w:val="00486F1A"/>
    <w:rsid w:val="00490420"/>
    <w:rsid w:val="00490CB9"/>
    <w:rsid w:val="00495496"/>
    <w:rsid w:val="004A1092"/>
    <w:rsid w:val="004A2CE2"/>
    <w:rsid w:val="004A5F3F"/>
    <w:rsid w:val="004B103F"/>
    <w:rsid w:val="004B1195"/>
    <w:rsid w:val="004B20ED"/>
    <w:rsid w:val="004B5FB7"/>
    <w:rsid w:val="004C2B8A"/>
    <w:rsid w:val="004D0089"/>
    <w:rsid w:val="004D06C6"/>
    <w:rsid w:val="004D38EB"/>
    <w:rsid w:val="004D4A78"/>
    <w:rsid w:val="004D7CCF"/>
    <w:rsid w:val="004E3CDA"/>
    <w:rsid w:val="004E5595"/>
    <w:rsid w:val="004F2F27"/>
    <w:rsid w:val="004F4B4D"/>
    <w:rsid w:val="004F77B7"/>
    <w:rsid w:val="00502152"/>
    <w:rsid w:val="0050216D"/>
    <w:rsid w:val="005038D2"/>
    <w:rsid w:val="00503D7E"/>
    <w:rsid w:val="0050778F"/>
    <w:rsid w:val="00515CFE"/>
    <w:rsid w:val="00527C11"/>
    <w:rsid w:val="00533B22"/>
    <w:rsid w:val="00533ECB"/>
    <w:rsid w:val="00535462"/>
    <w:rsid w:val="00535F31"/>
    <w:rsid w:val="00537C5A"/>
    <w:rsid w:val="0054025C"/>
    <w:rsid w:val="00560BA3"/>
    <w:rsid w:val="005622B1"/>
    <w:rsid w:val="0057189D"/>
    <w:rsid w:val="005732F3"/>
    <w:rsid w:val="00574D64"/>
    <w:rsid w:val="00580B83"/>
    <w:rsid w:val="005850F0"/>
    <w:rsid w:val="005859D2"/>
    <w:rsid w:val="005866FC"/>
    <w:rsid w:val="00591365"/>
    <w:rsid w:val="00591587"/>
    <w:rsid w:val="00593A31"/>
    <w:rsid w:val="005A148C"/>
    <w:rsid w:val="005A1DE0"/>
    <w:rsid w:val="005B1353"/>
    <w:rsid w:val="005B31E4"/>
    <w:rsid w:val="005B5BF6"/>
    <w:rsid w:val="005D034C"/>
    <w:rsid w:val="005D2651"/>
    <w:rsid w:val="005D431D"/>
    <w:rsid w:val="005D693F"/>
    <w:rsid w:val="005F1D75"/>
    <w:rsid w:val="005F7C6F"/>
    <w:rsid w:val="006034F6"/>
    <w:rsid w:val="00606782"/>
    <w:rsid w:val="0060719F"/>
    <w:rsid w:val="00607874"/>
    <w:rsid w:val="00607E77"/>
    <w:rsid w:val="006134B8"/>
    <w:rsid w:val="00614A9C"/>
    <w:rsid w:val="00617968"/>
    <w:rsid w:val="00617BB3"/>
    <w:rsid w:val="006409E0"/>
    <w:rsid w:val="00643308"/>
    <w:rsid w:val="00645CDD"/>
    <w:rsid w:val="006577D1"/>
    <w:rsid w:val="00664F11"/>
    <w:rsid w:val="00670873"/>
    <w:rsid w:val="00670D5D"/>
    <w:rsid w:val="0067385E"/>
    <w:rsid w:val="00673C54"/>
    <w:rsid w:val="0067430C"/>
    <w:rsid w:val="006823A7"/>
    <w:rsid w:val="00687EE8"/>
    <w:rsid w:val="00690503"/>
    <w:rsid w:val="006973C8"/>
    <w:rsid w:val="006A317E"/>
    <w:rsid w:val="006B3511"/>
    <w:rsid w:val="006B5095"/>
    <w:rsid w:val="006B5F0B"/>
    <w:rsid w:val="006B7929"/>
    <w:rsid w:val="006C0089"/>
    <w:rsid w:val="006C56D7"/>
    <w:rsid w:val="006C5D31"/>
    <w:rsid w:val="006C733E"/>
    <w:rsid w:val="006D0CCB"/>
    <w:rsid w:val="006D2A27"/>
    <w:rsid w:val="006D5C03"/>
    <w:rsid w:val="006D65E2"/>
    <w:rsid w:val="006D6726"/>
    <w:rsid w:val="006E0B8D"/>
    <w:rsid w:val="006E33C9"/>
    <w:rsid w:val="006E51F2"/>
    <w:rsid w:val="006F6C0F"/>
    <w:rsid w:val="0070347F"/>
    <w:rsid w:val="00704A36"/>
    <w:rsid w:val="0070678E"/>
    <w:rsid w:val="007146E8"/>
    <w:rsid w:val="0072674D"/>
    <w:rsid w:val="00727C6F"/>
    <w:rsid w:val="00735CE1"/>
    <w:rsid w:val="007362D7"/>
    <w:rsid w:val="00744501"/>
    <w:rsid w:val="00745A09"/>
    <w:rsid w:val="00761BC7"/>
    <w:rsid w:val="0076569F"/>
    <w:rsid w:val="00770102"/>
    <w:rsid w:val="00771DD6"/>
    <w:rsid w:val="00775673"/>
    <w:rsid w:val="00775E41"/>
    <w:rsid w:val="00780847"/>
    <w:rsid w:val="00781A2D"/>
    <w:rsid w:val="00795027"/>
    <w:rsid w:val="007A3FEE"/>
    <w:rsid w:val="007A49D6"/>
    <w:rsid w:val="007A5201"/>
    <w:rsid w:val="007A75D5"/>
    <w:rsid w:val="007B1BED"/>
    <w:rsid w:val="007B2DAC"/>
    <w:rsid w:val="007B368D"/>
    <w:rsid w:val="007C33E4"/>
    <w:rsid w:val="007C53D9"/>
    <w:rsid w:val="007D280E"/>
    <w:rsid w:val="007D4788"/>
    <w:rsid w:val="007D6714"/>
    <w:rsid w:val="007F1552"/>
    <w:rsid w:val="007F36EF"/>
    <w:rsid w:val="007F36FD"/>
    <w:rsid w:val="007F775A"/>
    <w:rsid w:val="008021F4"/>
    <w:rsid w:val="00802D38"/>
    <w:rsid w:val="008151A3"/>
    <w:rsid w:val="00826CA9"/>
    <w:rsid w:val="00827973"/>
    <w:rsid w:val="00831C11"/>
    <w:rsid w:val="00836035"/>
    <w:rsid w:val="00843C6A"/>
    <w:rsid w:val="00847349"/>
    <w:rsid w:val="00871110"/>
    <w:rsid w:val="008716EF"/>
    <w:rsid w:val="008804E1"/>
    <w:rsid w:val="0088263D"/>
    <w:rsid w:val="008913BD"/>
    <w:rsid w:val="00891566"/>
    <w:rsid w:val="0089731D"/>
    <w:rsid w:val="008A2F3C"/>
    <w:rsid w:val="008A5E13"/>
    <w:rsid w:val="008A60B4"/>
    <w:rsid w:val="008A6BC5"/>
    <w:rsid w:val="008B001F"/>
    <w:rsid w:val="008B3C31"/>
    <w:rsid w:val="008B412A"/>
    <w:rsid w:val="008B4260"/>
    <w:rsid w:val="008B4DE7"/>
    <w:rsid w:val="008B64FE"/>
    <w:rsid w:val="008C3016"/>
    <w:rsid w:val="008C5973"/>
    <w:rsid w:val="008C5FD0"/>
    <w:rsid w:val="008C7A89"/>
    <w:rsid w:val="008C7DD8"/>
    <w:rsid w:val="008D4381"/>
    <w:rsid w:val="008D53C9"/>
    <w:rsid w:val="008E5EBA"/>
    <w:rsid w:val="008F2DBD"/>
    <w:rsid w:val="008F6116"/>
    <w:rsid w:val="008F6E29"/>
    <w:rsid w:val="0090005D"/>
    <w:rsid w:val="00900136"/>
    <w:rsid w:val="00901E60"/>
    <w:rsid w:val="00907901"/>
    <w:rsid w:val="009113FA"/>
    <w:rsid w:val="00912E70"/>
    <w:rsid w:val="00920BC0"/>
    <w:rsid w:val="00921135"/>
    <w:rsid w:val="009251E3"/>
    <w:rsid w:val="00930812"/>
    <w:rsid w:val="009321BA"/>
    <w:rsid w:val="00935BF7"/>
    <w:rsid w:val="0095442C"/>
    <w:rsid w:val="00957809"/>
    <w:rsid w:val="0096213B"/>
    <w:rsid w:val="00966A2A"/>
    <w:rsid w:val="00967CFB"/>
    <w:rsid w:val="00971354"/>
    <w:rsid w:val="009721B8"/>
    <w:rsid w:val="00973AFF"/>
    <w:rsid w:val="00983942"/>
    <w:rsid w:val="009B31DD"/>
    <w:rsid w:val="009B32C0"/>
    <w:rsid w:val="009B360E"/>
    <w:rsid w:val="009B45A6"/>
    <w:rsid w:val="009C00DF"/>
    <w:rsid w:val="009C37E0"/>
    <w:rsid w:val="009C3F76"/>
    <w:rsid w:val="009D01DF"/>
    <w:rsid w:val="009D0CFE"/>
    <w:rsid w:val="009D6E78"/>
    <w:rsid w:val="009E1EA2"/>
    <w:rsid w:val="009E41F4"/>
    <w:rsid w:val="009E51C6"/>
    <w:rsid w:val="009E7619"/>
    <w:rsid w:val="009F7645"/>
    <w:rsid w:val="00A005F6"/>
    <w:rsid w:val="00A039A8"/>
    <w:rsid w:val="00A05354"/>
    <w:rsid w:val="00A05D62"/>
    <w:rsid w:val="00A1479B"/>
    <w:rsid w:val="00A14B66"/>
    <w:rsid w:val="00A14EAA"/>
    <w:rsid w:val="00A27183"/>
    <w:rsid w:val="00A310D4"/>
    <w:rsid w:val="00A36825"/>
    <w:rsid w:val="00A40D59"/>
    <w:rsid w:val="00A43B40"/>
    <w:rsid w:val="00A470FE"/>
    <w:rsid w:val="00A553C0"/>
    <w:rsid w:val="00A63853"/>
    <w:rsid w:val="00A65CF7"/>
    <w:rsid w:val="00A765DE"/>
    <w:rsid w:val="00A81AB4"/>
    <w:rsid w:val="00A8213E"/>
    <w:rsid w:val="00A851DA"/>
    <w:rsid w:val="00A8607C"/>
    <w:rsid w:val="00A90969"/>
    <w:rsid w:val="00A90F3C"/>
    <w:rsid w:val="00AA74F7"/>
    <w:rsid w:val="00AB02E0"/>
    <w:rsid w:val="00AB170D"/>
    <w:rsid w:val="00AB533C"/>
    <w:rsid w:val="00AC1289"/>
    <w:rsid w:val="00AC167C"/>
    <w:rsid w:val="00AC1B50"/>
    <w:rsid w:val="00AC1D8B"/>
    <w:rsid w:val="00AC7D5B"/>
    <w:rsid w:val="00AC7E42"/>
    <w:rsid w:val="00AD2639"/>
    <w:rsid w:val="00AD4BA4"/>
    <w:rsid w:val="00AD6D89"/>
    <w:rsid w:val="00AD7FA7"/>
    <w:rsid w:val="00AE0182"/>
    <w:rsid w:val="00AE0813"/>
    <w:rsid w:val="00AE1481"/>
    <w:rsid w:val="00AE42D4"/>
    <w:rsid w:val="00AF103F"/>
    <w:rsid w:val="00AF1EDC"/>
    <w:rsid w:val="00AF719F"/>
    <w:rsid w:val="00AF7842"/>
    <w:rsid w:val="00AF7CA4"/>
    <w:rsid w:val="00B0415E"/>
    <w:rsid w:val="00B044F4"/>
    <w:rsid w:val="00B04678"/>
    <w:rsid w:val="00B05084"/>
    <w:rsid w:val="00B26F33"/>
    <w:rsid w:val="00B37CAD"/>
    <w:rsid w:val="00B42689"/>
    <w:rsid w:val="00B433EB"/>
    <w:rsid w:val="00B463E6"/>
    <w:rsid w:val="00B53476"/>
    <w:rsid w:val="00B84538"/>
    <w:rsid w:val="00B93973"/>
    <w:rsid w:val="00B96585"/>
    <w:rsid w:val="00B97781"/>
    <w:rsid w:val="00BA4ABA"/>
    <w:rsid w:val="00BC429E"/>
    <w:rsid w:val="00BC448A"/>
    <w:rsid w:val="00BC46DF"/>
    <w:rsid w:val="00BD0B56"/>
    <w:rsid w:val="00BD6AD6"/>
    <w:rsid w:val="00BE3844"/>
    <w:rsid w:val="00BE6ADD"/>
    <w:rsid w:val="00BF5433"/>
    <w:rsid w:val="00BF5B34"/>
    <w:rsid w:val="00C02529"/>
    <w:rsid w:val="00C03577"/>
    <w:rsid w:val="00C10113"/>
    <w:rsid w:val="00C10C19"/>
    <w:rsid w:val="00C202D6"/>
    <w:rsid w:val="00C20D20"/>
    <w:rsid w:val="00C23F05"/>
    <w:rsid w:val="00C25ECD"/>
    <w:rsid w:val="00C26A1F"/>
    <w:rsid w:val="00C31BC7"/>
    <w:rsid w:val="00C32ADF"/>
    <w:rsid w:val="00C34BCD"/>
    <w:rsid w:val="00C403AA"/>
    <w:rsid w:val="00C50A46"/>
    <w:rsid w:val="00C53029"/>
    <w:rsid w:val="00C6554B"/>
    <w:rsid w:val="00C65AC7"/>
    <w:rsid w:val="00C65FEA"/>
    <w:rsid w:val="00C71E3A"/>
    <w:rsid w:val="00C721DA"/>
    <w:rsid w:val="00C72475"/>
    <w:rsid w:val="00C739A5"/>
    <w:rsid w:val="00C74B4A"/>
    <w:rsid w:val="00C83E1B"/>
    <w:rsid w:val="00C95356"/>
    <w:rsid w:val="00CA0AC2"/>
    <w:rsid w:val="00CB4D0A"/>
    <w:rsid w:val="00CC2FB3"/>
    <w:rsid w:val="00CC575A"/>
    <w:rsid w:val="00CC7F72"/>
    <w:rsid w:val="00CD6B57"/>
    <w:rsid w:val="00CD7111"/>
    <w:rsid w:val="00CD7156"/>
    <w:rsid w:val="00CD76A5"/>
    <w:rsid w:val="00CE27F8"/>
    <w:rsid w:val="00CE5E6D"/>
    <w:rsid w:val="00CE72C0"/>
    <w:rsid w:val="00CF123B"/>
    <w:rsid w:val="00CF58EF"/>
    <w:rsid w:val="00D039AC"/>
    <w:rsid w:val="00D104C7"/>
    <w:rsid w:val="00D310B6"/>
    <w:rsid w:val="00D35F50"/>
    <w:rsid w:val="00D427DE"/>
    <w:rsid w:val="00D43468"/>
    <w:rsid w:val="00D451D1"/>
    <w:rsid w:val="00D5107A"/>
    <w:rsid w:val="00D5330F"/>
    <w:rsid w:val="00D533A2"/>
    <w:rsid w:val="00D5587D"/>
    <w:rsid w:val="00D641C5"/>
    <w:rsid w:val="00D65854"/>
    <w:rsid w:val="00D707CC"/>
    <w:rsid w:val="00D71055"/>
    <w:rsid w:val="00D72CCE"/>
    <w:rsid w:val="00D81788"/>
    <w:rsid w:val="00D821FE"/>
    <w:rsid w:val="00D83506"/>
    <w:rsid w:val="00D866BD"/>
    <w:rsid w:val="00D87818"/>
    <w:rsid w:val="00D93AF5"/>
    <w:rsid w:val="00DA3CEE"/>
    <w:rsid w:val="00DA79E8"/>
    <w:rsid w:val="00DB0058"/>
    <w:rsid w:val="00DB0793"/>
    <w:rsid w:val="00DB2FFD"/>
    <w:rsid w:val="00DC05AB"/>
    <w:rsid w:val="00DC14AC"/>
    <w:rsid w:val="00DC7231"/>
    <w:rsid w:val="00DD2CDA"/>
    <w:rsid w:val="00DD5BDF"/>
    <w:rsid w:val="00DD7D38"/>
    <w:rsid w:val="00DD7DDF"/>
    <w:rsid w:val="00DE6018"/>
    <w:rsid w:val="00DF3815"/>
    <w:rsid w:val="00DF42E4"/>
    <w:rsid w:val="00DF52F5"/>
    <w:rsid w:val="00E00821"/>
    <w:rsid w:val="00E04DB4"/>
    <w:rsid w:val="00E04E42"/>
    <w:rsid w:val="00E04FA7"/>
    <w:rsid w:val="00E12BE5"/>
    <w:rsid w:val="00E1587E"/>
    <w:rsid w:val="00E2021F"/>
    <w:rsid w:val="00E211A1"/>
    <w:rsid w:val="00E21627"/>
    <w:rsid w:val="00E2654C"/>
    <w:rsid w:val="00E30679"/>
    <w:rsid w:val="00E31FBC"/>
    <w:rsid w:val="00E32105"/>
    <w:rsid w:val="00E36A33"/>
    <w:rsid w:val="00E4597D"/>
    <w:rsid w:val="00E47C7C"/>
    <w:rsid w:val="00E54832"/>
    <w:rsid w:val="00E5526C"/>
    <w:rsid w:val="00E56A90"/>
    <w:rsid w:val="00E572A4"/>
    <w:rsid w:val="00E6104D"/>
    <w:rsid w:val="00E641CC"/>
    <w:rsid w:val="00E65343"/>
    <w:rsid w:val="00E67861"/>
    <w:rsid w:val="00E67A6B"/>
    <w:rsid w:val="00E726E8"/>
    <w:rsid w:val="00E75B91"/>
    <w:rsid w:val="00E7701C"/>
    <w:rsid w:val="00E80821"/>
    <w:rsid w:val="00E8675E"/>
    <w:rsid w:val="00E9565E"/>
    <w:rsid w:val="00E962C8"/>
    <w:rsid w:val="00EA0982"/>
    <w:rsid w:val="00EA30AB"/>
    <w:rsid w:val="00EB1595"/>
    <w:rsid w:val="00EB3925"/>
    <w:rsid w:val="00EC373F"/>
    <w:rsid w:val="00EC557D"/>
    <w:rsid w:val="00EC5801"/>
    <w:rsid w:val="00EC5DE9"/>
    <w:rsid w:val="00ED201C"/>
    <w:rsid w:val="00ED20B5"/>
    <w:rsid w:val="00EF63C0"/>
    <w:rsid w:val="00F03293"/>
    <w:rsid w:val="00F15EED"/>
    <w:rsid w:val="00F17BE1"/>
    <w:rsid w:val="00F17D0A"/>
    <w:rsid w:val="00F309B9"/>
    <w:rsid w:val="00F30FD5"/>
    <w:rsid w:val="00F408A0"/>
    <w:rsid w:val="00F42A4D"/>
    <w:rsid w:val="00F435DA"/>
    <w:rsid w:val="00F539A6"/>
    <w:rsid w:val="00F577E5"/>
    <w:rsid w:val="00F635FF"/>
    <w:rsid w:val="00F63E4D"/>
    <w:rsid w:val="00F7580F"/>
    <w:rsid w:val="00F817E2"/>
    <w:rsid w:val="00F87100"/>
    <w:rsid w:val="00F954B1"/>
    <w:rsid w:val="00F96EB3"/>
    <w:rsid w:val="00FA0A87"/>
    <w:rsid w:val="00FA145A"/>
    <w:rsid w:val="00FA6450"/>
    <w:rsid w:val="00FC2824"/>
    <w:rsid w:val="00FD275C"/>
    <w:rsid w:val="00FD51BA"/>
    <w:rsid w:val="00FD6BC9"/>
    <w:rsid w:val="00FD76CC"/>
    <w:rsid w:val="00FE45E2"/>
    <w:rsid w:val="00FE7E72"/>
    <w:rsid w:val="00FF19C8"/>
    <w:rsid w:val="00FF30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6847B4-12C3-4CD9-A381-49B091762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Titre1">
    <w:name w:val="heading 1"/>
    <w:basedOn w:val="Normal"/>
    <w:next w:val="Normal"/>
    <w:link w:val="Titre1Car"/>
    <w:uiPriority w:val="9"/>
    <w:qFormat/>
    <w:rsid w:val="006C008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BE6A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6C0089"/>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6409E0"/>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Lienhypertexte">
    <w:name w:val="Hyperlink"/>
    <w:basedOn w:val="Policepardfaut"/>
    <w:uiPriority w:val="99"/>
    <w:unhideWhenUsed/>
    <w:rsid w:val="006409E0"/>
    <w:rPr>
      <w:color w:val="0000FF"/>
      <w:u w:val="single"/>
    </w:rPr>
  </w:style>
  <w:style w:type="character" w:customStyle="1" w:styleId="Titre3Car">
    <w:name w:val="Titre 3 Car"/>
    <w:basedOn w:val="Policepardfaut"/>
    <w:link w:val="Titre3"/>
    <w:uiPriority w:val="9"/>
    <w:semiHidden/>
    <w:rsid w:val="00BE6ADD"/>
    <w:rPr>
      <w:rFonts w:asciiTheme="majorHAnsi" w:eastAsiaTheme="majorEastAsia" w:hAnsiTheme="majorHAnsi" w:cstheme="majorBidi"/>
      <w:color w:val="243F60" w:themeColor="accent1" w:themeShade="7F"/>
      <w:sz w:val="24"/>
      <w:szCs w:val="24"/>
    </w:rPr>
  </w:style>
  <w:style w:type="character" w:styleId="Accentuation">
    <w:name w:val="Emphasis"/>
    <w:basedOn w:val="Policepardfaut"/>
    <w:uiPriority w:val="20"/>
    <w:qFormat/>
    <w:rsid w:val="004D06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3721">
      <w:bodyDiv w:val="1"/>
      <w:marLeft w:val="0"/>
      <w:marRight w:val="0"/>
      <w:marTop w:val="0"/>
      <w:marBottom w:val="0"/>
      <w:divBdr>
        <w:top w:val="none" w:sz="0" w:space="0" w:color="auto"/>
        <w:left w:val="none" w:sz="0" w:space="0" w:color="auto"/>
        <w:bottom w:val="none" w:sz="0" w:space="0" w:color="auto"/>
        <w:right w:val="none" w:sz="0" w:space="0" w:color="auto"/>
      </w:divBdr>
    </w:div>
    <w:div w:id="33772336">
      <w:bodyDiv w:val="1"/>
      <w:marLeft w:val="0"/>
      <w:marRight w:val="0"/>
      <w:marTop w:val="0"/>
      <w:marBottom w:val="0"/>
      <w:divBdr>
        <w:top w:val="none" w:sz="0" w:space="0" w:color="auto"/>
        <w:left w:val="none" w:sz="0" w:space="0" w:color="auto"/>
        <w:bottom w:val="none" w:sz="0" w:space="0" w:color="auto"/>
        <w:right w:val="none" w:sz="0" w:space="0" w:color="auto"/>
      </w:divBdr>
      <w:divsChild>
        <w:div w:id="1153987255">
          <w:marLeft w:val="0"/>
          <w:marRight w:val="0"/>
          <w:marTop w:val="0"/>
          <w:marBottom w:val="0"/>
          <w:divBdr>
            <w:top w:val="none" w:sz="0" w:space="0" w:color="auto"/>
            <w:left w:val="none" w:sz="0" w:space="0" w:color="auto"/>
            <w:bottom w:val="none" w:sz="0" w:space="0" w:color="auto"/>
            <w:right w:val="none" w:sz="0" w:space="0" w:color="auto"/>
          </w:divBdr>
        </w:div>
      </w:divsChild>
    </w:div>
    <w:div w:id="54477236">
      <w:bodyDiv w:val="1"/>
      <w:marLeft w:val="0"/>
      <w:marRight w:val="0"/>
      <w:marTop w:val="0"/>
      <w:marBottom w:val="0"/>
      <w:divBdr>
        <w:top w:val="none" w:sz="0" w:space="0" w:color="auto"/>
        <w:left w:val="none" w:sz="0" w:space="0" w:color="auto"/>
        <w:bottom w:val="none" w:sz="0" w:space="0" w:color="auto"/>
        <w:right w:val="none" w:sz="0" w:space="0" w:color="auto"/>
      </w:divBdr>
      <w:divsChild>
        <w:div w:id="1580753501">
          <w:marLeft w:val="0"/>
          <w:marRight w:val="0"/>
          <w:marTop w:val="139"/>
          <w:marBottom w:val="0"/>
          <w:divBdr>
            <w:top w:val="none" w:sz="0" w:space="0" w:color="auto"/>
            <w:left w:val="none" w:sz="0" w:space="0" w:color="auto"/>
            <w:bottom w:val="none" w:sz="0" w:space="0" w:color="auto"/>
            <w:right w:val="none" w:sz="0" w:space="0" w:color="auto"/>
          </w:divBdr>
        </w:div>
        <w:div w:id="972565721">
          <w:marLeft w:val="0"/>
          <w:marRight w:val="0"/>
          <w:marTop w:val="134"/>
          <w:marBottom w:val="0"/>
          <w:divBdr>
            <w:top w:val="none" w:sz="0" w:space="0" w:color="auto"/>
            <w:left w:val="none" w:sz="0" w:space="0" w:color="auto"/>
            <w:bottom w:val="none" w:sz="0" w:space="0" w:color="auto"/>
            <w:right w:val="none" w:sz="0" w:space="0" w:color="auto"/>
          </w:divBdr>
        </w:div>
      </w:divsChild>
    </w:div>
    <w:div w:id="61804556">
      <w:bodyDiv w:val="1"/>
      <w:marLeft w:val="0"/>
      <w:marRight w:val="0"/>
      <w:marTop w:val="0"/>
      <w:marBottom w:val="0"/>
      <w:divBdr>
        <w:top w:val="none" w:sz="0" w:space="0" w:color="auto"/>
        <w:left w:val="none" w:sz="0" w:space="0" w:color="auto"/>
        <w:bottom w:val="none" w:sz="0" w:space="0" w:color="auto"/>
        <w:right w:val="none" w:sz="0" w:space="0" w:color="auto"/>
      </w:divBdr>
      <w:divsChild>
        <w:div w:id="1320621783">
          <w:marLeft w:val="547"/>
          <w:marRight w:val="0"/>
          <w:marTop w:val="134"/>
          <w:marBottom w:val="0"/>
          <w:divBdr>
            <w:top w:val="none" w:sz="0" w:space="0" w:color="auto"/>
            <w:left w:val="none" w:sz="0" w:space="0" w:color="auto"/>
            <w:bottom w:val="none" w:sz="0" w:space="0" w:color="auto"/>
            <w:right w:val="none" w:sz="0" w:space="0" w:color="auto"/>
          </w:divBdr>
        </w:div>
        <w:div w:id="472873206">
          <w:marLeft w:val="1454"/>
          <w:marRight w:val="0"/>
          <w:marTop w:val="134"/>
          <w:marBottom w:val="0"/>
          <w:divBdr>
            <w:top w:val="none" w:sz="0" w:space="0" w:color="auto"/>
            <w:left w:val="none" w:sz="0" w:space="0" w:color="auto"/>
            <w:bottom w:val="none" w:sz="0" w:space="0" w:color="auto"/>
            <w:right w:val="none" w:sz="0" w:space="0" w:color="auto"/>
          </w:divBdr>
        </w:div>
        <w:div w:id="1957325381">
          <w:marLeft w:val="1454"/>
          <w:marRight w:val="0"/>
          <w:marTop w:val="134"/>
          <w:marBottom w:val="0"/>
          <w:divBdr>
            <w:top w:val="none" w:sz="0" w:space="0" w:color="auto"/>
            <w:left w:val="none" w:sz="0" w:space="0" w:color="auto"/>
            <w:bottom w:val="none" w:sz="0" w:space="0" w:color="auto"/>
            <w:right w:val="none" w:sz="0" w:space="0" w:color="auto"/>
          </w:divBdr>
        </w:div>
        <w:div w:id="473303618">
          <w:marLeft w:val="1454"/>
          <w:marRight w:val="0"/>
          <w:marTop w:val="134"/>
          <w:marBottom w:val="0"/>
          <w:divBdr>
            <w:top w:val="none" w:sz="0" w:space="0" w:color="auto"/>
            <w:left w:val="none" w:sz="0" w:space="0" w:color="auto"/>
            <w:bottom w:val="none" w:sz="0" w:space="0" w:color="auto"/>
            <w:right w:val="none" w:sz="0" w:space="0" w:color="auto"/>
          </w:divBdr>
        </w:div>
        <w:div w:id="1386563089">
          <w:marLeft w:val="1454"/>
          <w:marRight w:val="0"/>
          <w:marTop w:val="134"/>
          <w:marBottom w:val="0"/>
          <w:divBdr>
            <w:top w:val="none" w:sz="0" w:space="0" w:color="auto"/>
            <w:left w:val="none" w:sz="0" w:space="0" w:color="auto"/>
            <w:bottom w:val="none" w:sz="0" w:space="0" w:color="auto"/>
            <w:right w:val="none" w:sz="0" w:space="0" w:color="auto"/>
          </w:divBdr>
        </w:div>
        <w:div w:id="1701197107">
          <w:marLeft w:val="1454"/>
          <w:marRight w:val="0"/>
          <w:marTop w:val="134"/>
          <w:marBottom w:val="0"/>
          <w:divBdr>
            <w:top w:val="none" w:sz="0" w:space="0" w:color="auto"/>
            <w:left w:val="none" w:sz="0" w:space="0" w:color="auto"/>
            <w:bottom w:val="none" w:sz="0" w:space="0" w:color="auto"/>
            <w:right w:val="none" w:sz="0" w:space="0" w:color="auto"/>
          </w:divBdr>
        </w:div>
        <w:div w:id="615672589">
          <w:marLeft w:val="1454"/>
          <w:marRight w:val="0"/>
          <w:marTop w:val="134"/>
          <w:marBottom w:val="0"/>
          <w:divBdr>
            <w:top w:val="none" w:sz="0" w:space="0" w:color="auto"/>
            <w:left w:val="none" w:sz="0" w:space="0" w:color="auto"/>
            <w:bottom w:val="none" w:sz="0" w:space="0" w:color="auto"/>
            <w:right w:val="none" w:sz="0" w:space="0" w:color="auto"/>
          </w:divBdr>
        </w:div>
      </w:divsChild>
    </w:div>
    <w:div w:id="64882966">
      <w:bodyDiv w:val="1"/>
      <w:marLeft w:val="0"/>
      <w:marRight w:val="0"/>
      <w:marTop w:val="0"/>
      <w:marBottom w:val="0"/>
      <w:divBdr>
        <w:top w:val="none" w:sz="0" w:space="0" w:color="auto"/>
        <w:left w:val="none" w:sz="0" w:space="0" w:color="auto"/>
        <w:bottom w:val="none" w:sz="0" w:space="0" w:color="auto"/>
        <w:right w:val="none" w:sz="0" w:space="0" w:color="auto"/>
      </w:divBdr>
      <w:divsChild>
        <w:div w:id="1722708625">
          <w:marLeft w:val="547"/>
          <w:marRight w:val="0"/>
          <w:marTop w:val="125"/>
          <w:marBottom w:val="0"/>
          <w:divBdr>
            <w:top w:val="none" w:sz="0" w:space="0" w:color="auto"/>
            <w:left w:val="none" w:sz="0" w:space="0" w:color="auto"/>
            <w:bottom w:val="none" w:sz="0" w:space="0" w:color="auto"/>
            <w:right w:val="none" w:sz="0" w:space="0" w:color="auto"/>
          </w:divBdr>
        </w:div>
        <w:div w:id="1988244828">
          <w:marLeft w:val="547"/>
          <w:marRight w:val="0"/>
          <w:marTop w:val="125"/>
          <w:marBottom w:val="0"/>
          <w:divBdr>
            <w:top w:val="none" w:sz="0" w:space="0" w:color="auto"/>
            <w:left w:val="none" w:sz="0" w:space="0" w:color="auto"/>
            <w:bottom w:val="none" w:sz="0" w:space="0" w:color="auto"/>
            <w:right w:val="none" w:sz="0" w:space="0" w:color="auto"/>
          </w:divBdr>
        </w:div>
        <w:div w:id="1284456342">
          <w:marLeft w:val="547"/>
          <w:marRight w:val="0"/>
          <w:marTop w:val="125"/>
          <w:marBottom w:val="0"/>
          <w:divBdr>
            <w:top w:val="none" w:sz="0" w:space="0" w:color="auto"/>
            <w:left w:val="none" w:sz="0" w:space="0" w:color="auto"/>
            <w:bottom w:val="none" w:sz="0" w:space="0" w:color="auto"/>
            <w:right w:val="none" w:sz="0" w:space="0" w:color="auto"/>
          </w:divBdr>
        </w:div>
      </w:divsChild>
    </w:div>
    <w:div w:id="131480599">
      <w:bodyDiv w:val="1"/>
      <w:marLeft w:val="0"/>
      <w:marRight w:val="0"/>
      <w:marTop w:val="0"/>
      <w:marBottom w:val="0"/>
      <w:divBdr>
        <w:top w:val="none" w:sz="0" w:space="0" w:color="auto"/>
        <w:left w:val="none" w:sz="0" w:space="0" w:color="auto"/>
        <w:bottom w:val="none" w:sz="0" w:space="0" w:color="auto"/>
        <w:right w:val="none" w:sz="0" w:space="0" w:color="auto"/>
      </w:divBdr>
      <w:divsChild>
        <w:div w:id="992756751">
          <w:marLeft w:val="547"/>
          <w:marRight w:val="0"/>
          <w:marTop w:val="134"/>
          <w:marBottom w:val="0"/>
          <w:divBdr>
            <w:top w:val="none" w:sz="0" w:space="0" w:color="auto"/>
            <w:left w:val="none" w:sz="0" w:space="0" w:color="auto"/>
            <w:bottom w:val="none" w:sz="0" w:space="0" w:color="auto"/>
            <w:right w:val="none" w:sz="0" w:space="0" w:color="auto"/>
          </w:divBdr>
        </w:div>
        <w:div w:id="422186105">
          <w:marLeft w:val="547"/>
          <w:marRight w:val="0"/>
          <w:marTop w:val="134"/>
          <w:marBottom w:val="0"/>
          <w:divBdr>
            <w:top w:val="none" w:sz="0" w:space="0" w:color="auto"/>
            <w:left w:val="none" w:sz="0" w:space="0" w:color="auto"/>
            <w:bottom w:val="none" w:sz="0" w:space="0" w:color="auto"/>
            <w:right w:val="none" w:sz="0" w:space="0" w:color="auto"/>
          </w:divBdr>
        </w:div>
      </w:divsChild>
    </w:div>
    <w:div w:id="149563723">
      <w:bodyDiv w:val="1"/>
      <w:marLeft w:val="0"/>
      <w:marRight w:val="0"/>
      <w:marTop w:val="0"/>
      <w:marBottom w:val="0"/>
      <w:divBdr>
        <w:top w:val="none" w:sz="0" w:space="0" w:color="auto"/>
        <w:left w:val="none" w:sz="0" w:space="0" w:color="auto"/>
        <w:bottom w:val="none" w:sz="0" w:space="0" w:color="auto"/>
        <w:right w:val="none" w:sz="0" w:space="0" w:color="auto"/>
      </w:divBdr>
      <w:divsChild>
        <w:div w:id="1635133309">
          <w:marLeft w:val="461"/>
          <w:marRight w:val="0"/>
          <w:marTop w:val="72"/>
          <w:marBottom w:val="0"/>
          <w:divBdr>
            <w:top w:val="none" w:sz="0" w:space="0" w:color="auto"/>
            <w:left w:val="none" w:sz="0" w:space="0" w:color="auto"/>
            <w:bottom w:val="none" w:sz="0" w:space="0" w:color="auto"/>
            <w:right w:val="none" w:sz="0" w:space="0" w:color="auto"/>
          </w:divBdr>
        </w:div>
      </w:divsChild>
    </w:div>
    <w:div w:id="184681253">
      <w:bodyDiv w:val="1"/>
      <w:marLeft w:val="0"/>
      <w:marRight w:val="0"/>
      <w:marTop w:val="0"/>
      <w:marBottom w:val="0"/>
      <w:divBdr>
        <w:top w:val="none" w:sz="0" w:space="0" w:color="auto"/>
        <w:left w:val="none" w:sz="0" w:space="0" w:color="auto"/>
        <w:bottom w:val="none" w:sz="0" w:space="0" w:color="auto"/>
        <w:right w:val="none" w:sz="0" w:space="0" w:color="auto"/>
      </w:divBdr>
      <w:divsChild>
        <w:div w:id="1693454632">
          <w:marLeft w:val="1354"/>
          <w:marRight w:val="0"/>
          <w:marTop w:val="134"/>
          <w:marBottom w:val="0"/>
          <w:divBdr>
            <w:top w:val="none" w:sz="0" w:space="0" w:color="auto"/>
            <w:left w:val="none" w:sz="0" w:space="0" w:color="auto"/>
            <w:bottom w:val="none" w:sz="0" w:space="0" w:color="auto"/>
            <w:right w:val="none" w:sz="0" w:space="0" w:color="auto"/>
          </w:divBdr>
        </w:div>
        <w:div w:id="870263202">
          <w:marLeft w:val="1354"/>
          <w:marRight w:val="0"/>
          <w:marTop w:val="134"/>
          <w:marBottom w:val="0"/>
          <w:divBdr>
            <w:top w:val="none" w:sz="0" w:space="0" w:color="auto"/>
            <w:left w:val="none" w:sz="0" w:space="0" w:color="auto"/>
            <w:bottom w:val="none" w:sz="0" w:space="0" w:color="auto"/>
            <w:right w:val="none" w:sz="0" w:space="0" w:color="auto"/>
          </w:divBdr>
        </w:div>
        <w:div w:id="656108942">
          <w:marLeft w:val="1354"/>
          <w:marRight w:val="0"/>
          <w:marTop w:val="134"/>
          <w:marBottom w:val="0"/>
          <w:divBdr>
            <w:top w:val="none" w:sz="0" w:space="0" w:color="auto"/>
            <w:left w:val="none" w:sz="0" w:space="0" w:color="auto"/>
            <w:bottom w:val="none" w:sz="0" w:space="0" w:color="auto"/>
            <w:right w:val="none" w:sz="0" w:space="0" w:color="auto"/>
          </w:divBdr>
        </w:div>
      </w:divsChild>
    </w:div>
    <w:div w:id="188881689">
      <w:bodyDiv w:val="1"/>
      <w:marLeft w:val="0"/>
      <w:marRight w:val="0"/>
      <w:marTop w:val="0"/>
      <w:marBottom w:val="0"/>
      <w:divBdr>
        <w:top w:val="none" w:sz="0" w:space="0" w:color="auto"/>
        <w:left w:val="none" w:sz="0" w:space="0" w:color="auto"/>
        <w:bottom w:val="none" w:sz="0" w:space="0" w:color="auto"/>
        <w:right w:val="none" w:sz="0" w:space="0" w:color="auto"/>
      </w:divBdr>
      <w:divsChild>
        <w:div w:id="1610164631">
          <w:marLeft w:val="0"/>
          <w:marRight w:val="0"/>
          <w:marTop w:val="0"/>
          <w:marBottom w:val="0"/>
          <w:divBdr>
            <w:top w:val="none" w:sz="0" w:space="0" w:color="auto"/>
            <w:left w:val="none" w:sz="0" w:space="0" w:color="auto"/>
            <w:bottom w:val="none" w:sz="0" w:space="0" w:color="auto"/>
            <w:right w:val="none" w:sz="0" w:space="0" w:color="auto"/>
          </w:divBdr>
        </w:div>
        <w:div w:id="662470233">
          <w:marLeft w:val="0"/>
          <w:marRight w:val="0"/>
          <w:marTop w:val="0"/>
          <w:marBottom w:val="0"/>
          <w:divBdr>
            <w:top w:val="none" w:sz="0" w:space="0" w:color="auto"/>
            <w:left w:val="none" w:sz="0" w:space="0" w:color="auto"/>
            <w:bottom w:val="none" w:sz="0" w:space="0" w:color="auto"/>
            <w:right w:val="none" w:sz="0" w:space="0" w:color="auto"/>
          </w:divBdr>
        </w:div>
        <w:div w:id="1540976815">
          <w:marLeft w:val="0"/>
          <w:marRight w:val="0"/>
          <w:marTop w:val="0"/>
          <w:marBottom w:val="0"/>
          <w:divBdr>
            <w:top w:val="none" w:sz="0" w:space="0" w:color="auto"/>
            <w:left w:val="none" w:sz="0" w:space="0" w:color="auto"/>
            <w:bottom w:val="none" w:sz="0" w:space="0" w:color="auto"/>
            <w:right w:val="none" w:sz="0" w:space="0" w:color="auto"/>
          </w:divBdr>
        </w:div>
        <w:div w:id="551502067">
          <w:marLeft w:val="0"/>
          <w:marRight w:val="0"/>
          <w:marTop w:val="0"/>
          <w:marBottom w:val="0"/>
          <w:divBdr>
            <w:top w:val="none" w:sz="0" w:space="0" w:color="auto"/>
            <w:left w:val="none" w:sz="0" w:space="0" w:color="auto"/>
            <w:bottom w:val="none" w:sz="0" w:space="0" w:color="auto"/>
            <w:right w:val="none" w:sz="0" w:space="0" w:color="auto"/>
          </w:divBdr>
        </w:div>
        <w:div w:id="1231381868">
          <w:marLeft w:val="0"/>
          <w:marRight w:val="0"/>
          <w:marTop w:val="0"/>
          <w:marBottom w:val="0"/>
          <w:divBdr>
            <w:top w:val="none" w:sz="0" w:space="0" w:color="auto"/>
            <w:left w:val="none" w:sz="0" w:space="0" w:color="auto"/>
            <w:bottom w:val="none" w:sz="0" w:space="0" w:color="auto"/>
            <w:right w:val="none" w:sz="0" w:space="0" w:color="auto"/>
          </w:divBdr>
        </w:div>
      </w:divsChild>
    </w:div>
    <w:div w:id="207038048">
      <w:bodyDiv w:val="1"/>
      <w:marLeft w:val="0"/>
      <w:marRight w:val="0"/>
      <w:marTop w:val="0"/>
      <w:marBottom w:val="0"/>
      <w:divBdr>
        <w:top w:val="none" w:sz="0" w:space="0" w:color="auto"/>
        <w:left w:val="none" w:sz="0" w:space="0" w:color="auto"/>
        <w:bottom w:val="none" w:sz="0" w:space="0" w:color="auto"/>
        <w:right w:val="none" w:sz="0" w:space="0" w:color="auto"/>
      </w:divBdr>
      <w:divsChild>
        <w:div w:id="438572116">
          <w:marLeft w:val="965"/>
          <w:marRight w:val="0"/>
          <w:marTop w:val="115"/>
          <w:marBottom w:val="0"/>
          <w:divBdr>
            <w:top w:val="none" w:sz="0" w:space="0" w:color="auto"/>
            <w:left w:val="none" w:sz="0" w:space="0" w:color="auto"/>
            <w:bottom w:val="none" w:sz="0" w:space="0" w:color="auto"/>
            <w:right w:val="none" w:sz="0" w:space="0" w:color="auto"/>
          </w:divBdr>
        </w:div>
        <w:div w:id="1751347265">
          <w:marLeft w:val="1814"/>
          <w:marRight w:val="0"/>
          <w:marTop w:val="115"/>
          <w:marBottom w:val="0"/>
          <w:divBdr>
            <w:top w:val="none" w:sz="0" w:space="0" w:color="auto"/>
            <w:left w:val="none" w:sz="0" w:space="0" w:color="auto"/>
            <w:bottom w:val="none" w:sz="0" w:space="0" w:color="auto"/>
            <w:right w:val="none" w:sz="0" w:space="0" w:color="auto"/>
          </w:divBdr>
        </w:div>
        <w:div w:id="67776959">
          <w:marLeft w:val="1814"/>
          <w:marRight w:val="0"/>
          <w:marTop w:val="115"/>
          <w:marBottom w:val="0"/>
          <w:divBdr>
            <w:top w:val="none" w:sz="0" w:space="0" w:color="auto"/>
            <w:left w:val="none" w:sz="0" w:space="0" w:color="auto"/>
            <w:bottom w:val="none" w:sz="0" w:space="0" w:color="auto"/>
            <w:right w:val="none" w:sz="0" w:space="0" w:color="auto"/>
          </w:divBdr>
        </w:div>
      </w:divsChild>
    </w:div>
    <w:div w:id="207423515">
      <w:bodyDiv w:val="1"/>
      <w:marLeft w:val="0"/>
      <w:marRight w:val="0"/>
      <w:marTop w:val="0"/>
      <w:marBottom w:val="0"/>
      <w:divBdr>
        <w:top w:val="none" w:sz="0" w:space="0" w:color="auto"/>
        <w:left w:val="none" w:sz="0" w:space="0" w:color="auto"/>
        <w:bottom w:val="none" w:sz="0" w:space="0" w:color="auto"/>
        <w:right w:val="none" w:sz="0" w:space="0" w:color="auto"/>
      </w:divBdr>
      <w:divsChild>
        <w:div w:id="1718167208">
          <w:marLeft w:val="0"/>
          <w:marRight w:val="0"/>
          <w:marTop w:val="0"/>
          <w:marBottom w:val="0"/>
          <w:divBdr>
            <w:top w:val="none" w:sz="0" w:space="0" w:color="auto"/>
            <w:left w:val="none" w:sz="0" w:space="0" w:color="auto"/>
            <w:bottom w:val="none" w:sz="0" w:space="0" w:color="auto"/>
            <w:right w:val="none" w:sz="0" w:space="0" w:color="auto"/>
          </w:divBdr>
        </w:div>
        <w:div w:id="140463605">
          <w:marLeft w:val="0"/>
          <w:marRight w:val="0"/>
          <w:marTop w:val="0"/>
          <w:marBottom w:val="0"/>
          <w:divBdr>
            <w:top w:val="none" w:sz="0" w:space="0" w:color="auto"/>
            <w:left w:val="none" w:sz="0" w:space="0" w:color="auto"/>
            <w:bottom w:val="none" w:sz="0" w:space="0" w:color="auto"/>
            <w:right w:val="none" w:sz="0" w:space="0" w:color="auto"/>
          </w:divBdr>
        </w:div>
        <w:div w:id="1071775874">
          <w:marLeft w:val="0"/>
          <w:marRight w:val="0"/>
          <w:marTop w:val="0"/>
          <w:marBottom w:val="0"/>
          <w:divBdr>
            <w:top w:val="none" w:sz="0" w:space="0" w:color="auto"/>
            <w:left w:val="none" w:sz="0" w:space="0" w:color="auto"/>
            <w:bottom w:val="none" w:sz="0" w:space="0" w:color="auto"/>
            <w:right w:val="none" w:sz="0" w:space="0" w:color="auto"/>
          </w:divBdr>
        </w:div>
        <w:div w:id="99493191">
          <w:marLeft w:val="0"/>
          <w:marRight w:val="0"/>
          <w:marTop w:val="0"/>
          <w:marBottom w:val="0"/>
          <w:divBdr>
            <w:top w:val="none" w:sz="0" w:space="0" w:color="auto"/>
            <w:left w:val="none" w:sz="0" w:space="0" w:color="auto"/>
            <w:bottom w:val="none" w:sz="0" w:space="0" w:color="auto"/>
            <w:right w:val="none" w:sz="0" w:space="0" w:color="auto"/>
          </w:divBdr>
        </w:div>
        <w:div w:id="956445723">
          <w:marLeft w:val="0"/>
          <w:marRight w:val="0"/>
          <w:marTop w:val="0"/>
          <w:marBottom w:val="0"/>
          <w:divBdr>
            <w:top w:val="none" w:sz="0" w:space="0" w:color="auto"/>
            <w:left w:val="none" w:sz="0" w:space="0" w:color="auto"/>
            <w:bottom w:val="none" w:sz="0" w:space="0" w:color="auto"/>
            <w:right w:val="none" w:sz="0" w:space="0" w:color="auto"/>
          </w:divBdr>
        </w:div>
        <w:div w:id="350184738">
          <w:marLeft w:val="0"/>
          <w:marRight w:val="0"/>
          <w:marTop w:val="0"/>
          <w:marBottom w:val="0"/>
          <w:divBdr>
            <w:top w:val="none" w:sz="0" w:space="0" w:color="auto"/>
            <w:left w:val="none" w:sz="0" w:space="0" w:color="auto"/>
            <w:bottom w:val="none" w:sz="0" w:space="0" w:color="auto"/>
            <w:right w:val="none" w:sz="0" w:space="0" w:color="auto"/>
          </w:divBdr>
        </w:div>
        <w:div w:id="1873573391">
          <w:marLeft w:val="0"/>
          <w:marRight w:val="0"/>
          <w:marTop w:val="0"/>
          <w:marBottom w:val="0"/>
          <w:divBdr>
            <w:top w:val="none" w:sz="0" w:space="0" w:color="auto"/>
            <w:left w:val="none" w:sz="0" w:space="0" w:color="auto"/>
            <w:bottom w:val="none" w:sz="0" w:space="0" w:color="auto"/>
            <w:right w:val="none" w:sz="0" w:space="0" w:color="auto"/>
          </w:divBdr>
        </w:div>
        <w:div w:id="1297567917">
          <w:marLeft w:val="0"/>
          <w:marRight w:val="0"/>
          <w:marTop w:val="0"/>
          <w:marBottom w:val="0"/>
          <w:divBdr>
            <w:top w:val="none" w:sz="0" w:space="0" w:color="auto"/>
            <w:left w:val="none" w:sz="0" w:space="0" w:color="auto"/>
            <w:bottom w:val="none" w:sz="0" w:space="0" w:color="auto"/>
            <w:right w:val="none" w:sz="0" w:space="0" w:color="auto"/>
          </w:divBdr>
        </w:div>
        <w:div w:id="486361662">
          <w:marLeft w:val="0"/>
          <w:marRight w:val="0"/>
          <w:marTop w:val="0"/>
          <w:marBottom w:val="0"/>
          <w:divBdr>
            <w:top w:val="none" w:sz="0" w:space="0" w:color="auto"/>
            <w:left w:val="none" w:sz="0" w:space="0" w:color="auto"/>
            <w:bottom w:val="none" w:sz="0" w:space="0" w:color="auto"/>
            <w:right w:val="none" w:sz="0" w:space="0" w:color="auto"/>
          </w:divBdr>
        </w:div>
        <w:div w:id="961765703">
          <w:marLeft w:val="0"/>
          <w:marRight w:val="0"/>
          <w:marTop w:val="0"/>
          <w:marBottom w:val="0"/>
          <w:divBdr>
            <w:top w:val="none" w:sz="0" w:space="0" w:color="auto"/>
            <w:left w:val="none" w:sz="0" w:space="0" w:color="auto"/>
            <w:bottom w:val="none" w:sz="0" w:space="0" w:color="auto"/>
            <w:right w:val="none" w:sz="0" w:space="0" w:color="auto"/>
          </w:divBdr>
        </w:div>
      </w:divsChild>
    </w:div>
    <w:div w:id="208883207">
      <w:bodyDiv w:val="1"/>
      <w:marLeft w:val="0"/>
      <w:marRight w:val="0"/>
      <w:marTop w:val="0"/>
      <w:marBottom w:val="0"/>
      <w:divBdr>
        <w:top w:val="none" w:sz="0" w:space="0" w:color="auto"/>
        <w:left w:val="none" w:sz="0" w:space="0" w:color="auto"/>
        <w:bottom w:val="none" w:sz="0" w:space="0" w:color="auto"/>
        <w:right w:val="none" w:sz="0" w:space="0" w:color="auto"/>
      </w:divBdr>
      <w:divsChild>
        <w:div w:id="1263494764">
          <w:marLeft w:val="0"/>
          <w:marRight w:val="0"/>
          <w:marTop w:val="0"/>
          <w:marBottom w:val="0"/>
          <w:divBdr>
            <w:top w:val="none" w:sz="0" w:space="0" w:color="auto"/>
            <w:left w:val="none" w:sz="0" w:space="0" w:color="auto"/>
            <w:bottom w:val="none" w:sz="0" w:space="0" w:color="auto"/>
            <w:right w:val="none" w:sz="0" w:space="0" w:color="auto"/>
          </w:divBdr>
        </w:div>
        <w:div w:id="1951662761">
          <w:marLeft w:val="0"/>
          <w:marRight w:val="0"/>
          <w:marTop w:val="0"/>
          <w:marBottom w:val="0"/>
          <w:divBdr>
            <w:top w:val="none" w:sz="0" w:space="0" w:color="auto"/>
            <w:left w:val="none" w:sz="0" w:space="0" w:color="auto"/>
            <w:bottom w:val="none" w:sz="0" w:space="0" w:color="auto"/>
            <w:right w:val="none" w:sz="0" w:space="0" w:color="auto"/>
          </w:divBdr>
        </w:div>
        <w:div w:id="220795860">
          <w:marLeft w:val="0"/>
          <w:marRight w:val="0"/>
          <w:marTop w:val="0"/>
          <w:marBottom w:val="0"/>
          <w:divBdr>
            <w:top w:val="none" w:sz="0" w:space="0" w:color="auto"/>
            <w:left w:val="none" w:sz="0" w:space="0" w:color="auto"/>
            <w:bottom w:val="none" w:sz="0" w:space="0" w:color="auto"/>
            <w:right w:val="none" w:sz="0" w:space="0" w:color="auto"/>
          </w:divBdr>
        </w:div>
        <w:div w:id="1018965975">
          <w:marLeft w:val="0"/>
          <w:marRight w:val="0"/>
          <w:marTop w:val="0"/>
          <w:marBottom w:val="0"/>
          <w:divBdr>
            <w:top w:val="none" w:sz="0" w:space="0" w:color="auto"/>
            <w:left w:val="none" w:sz="0" w:space="0" w:color="auto"/>
            <w:bottom w:val="none" w:sz="0" w:space="0" w:color="auto"/>
            <w:right w:val="none" w:sz="0" w:space="0" w:color="auto"/>
          </w:divBdr>
        </w:div>
        <w:div w:id="1620065067">
          <w:marLeft w:val="0"/>
          <w:marRight w:val="0"/>
          <w:marTop w:val="0"/>
          <w:marBottom w:val="0"/>
          <w:divBdr>
            <w:top w:val="none" w:sz="0" w:space="0" w:color="auto"/>
            <w:left w:val="none" w:sz="0" w:space="0" w:color="auto"/>
            <w:bottom w:val="none" w:sz="0" w:space="0" w:color="auto"/>
            <w:right w:val="none" w:sz="0" w:space="0" w:color="auto"/>
          </w:divBdr>
        </w:div>
        <w:div w:id="179859823">
          <w:marLeft w:val="0"/>
          <w:marRight w:val="0"/>
          <w:marTop w:val="0"/>
          <w:marBottom w:val="0"/>
          <w:divBdr>
            <w:top w:val="none" w:sz="0" w:space="0" w:color="auto"/>
            <w:left w:val="none" w:sz="0" w:space="0" w:color="auto"/>
            <w:bottom w:val="none" w:sz="0" w:space="0" w:color="auto"/>
            <w:right w:val="none" w:sz="0" w:space="0" w:color="auto"/>
          </w:divBdr>
        </w:div>
        <w:div w:id="1534077526">
          <w:marLeft w:val="0"/>
          <w:marRight w:val="0"/>
          <w:marTop w:val="0"/>
          <w:marBottom w:val="0"/>
          <w:divBdr>
            <w:top w:val="none" w:sz="0" w:space="0" w:color="auto"/>
            <w:left w:val="none" w:sz="0" w:space="0" w:color="auto"/>
            <w:bottom w:val="none" w:sz="0" w:space="0" w:color="auto"/>
            <w:right w:val="none" w:sz="0" w:space="0" w:color="auto"/>
          </w:divBdr>
        </w:div>
        <w:div w:id="814490089">
          <w:marLeft w:val="0"/>
          <w:marRight w:val="0"/>
          <w:marTop w:val="0"/>
          <w:marBottom w:val="0"/>
          <w:divBdr>
            <w:top w:val="none" w:sz="0" w:space="0" w:color="auto"/>
            <w:left w:val="none" w:sz="0" w:space="0" w:color="auto"/>
            <w:bottom w:val="none" w:sz="0" w:space="0" w:color="auto"/>
            <w:right w:val="none" w:sz="0" w:space="0" w:color="auto"/>
          </w:divBdr>
        </w:div>
        <w:div w:id="22832996">
          <w:marLeft w:val="0"/>
          <w:marRight w:val="0"/>
          <w:marTop w:val="0"/>
          <w:marBottom w:val="0"/>
          <w:divBdr>
            <w:top w:val="none" w:sz="0" w:space="0" w:color="auto"/>
            <w:left w:val="none" w:sz="0" w:space="0" w:color="auto"/>
            <w:bottom w:val="none" w:sz="0" w:space="0" w:color="auto"/>
            <w:right w:val="none" w:sz="0" w:space="0" w:color="auto"/>
          </w:divBdr>
        </w:div>
        <w:div w:id="86461918">
          <w:marLeft w:val="0"/>
          <w:marRight w:val="0"/>
          <w:marTop w:val="0"/>
          <w:marBottom w:val="0"/>
          <w:divBdr>
            <w:top w:val="none" w:sz="0" w:space="0" w:color="auto"/>
            <w:left w:val="none" w:sz="0" w:space="0" w:color="auto"/>
            <w:bottom w:val="none" w:sz="0" w:space="0" w:color="auto"/>
            <w:right w:val="none" w:sz="0" w:space="0" w:color="auto"/>
          </w:divBdr>
        </w:div>
        <w:div w:id="1740249480">
          <w:marLeft w:val="0"/>
          <w:marRight w:val="0"/>
          <w:marTop w:val="0"/>
          <w:marBottom w:val="0"/>
          <w:divBdr>
            <w:top w:val="none" w:sz="0" w:space="0" w:color="auto"/>
            <w:left w:val="none" w:sz="0" w:space="0" w:color="auto"/>
            <w:bottom w:val="none" w:sz="0" w:space="0" w:color="auto"/>
            <w:right w:val="none" w:sz="0" w:space="0" w:color="auto"/>
          </w:divBdr>
        </w:div>
        <w:div w:id="372273597">
          <w:marLeft w:val="0"/>
          <w:marRight w:val="0"/>
          <w:marTop w:val="0"/>
          <w:marBottom w:val="0"/>
          <w:divBdr>
            <w:top w:val="none" w:sz="0" w:space="0" w:color="auto"/>
            <w:left w:val="none" w:sz="0" w:space="0" w:color="auto"/>
            <w:bottom w:val="none" w:sz="0" w:space="0" w:color="auto"/>
            <w:right w:val="none" w:sz="0" w:space="0" w:color="auto"/>
          </w:divBdr>
        </w:div>
        <w:div w:id="18511464">
          <w:marLeft w:val="0"/>
          <w:marRight w:val="0"/>
          <w:marTop w:val="0"/>
          <w:marBottom w:val="0"/>
          <w:divBdr>
            <w:top w:val="none" w:sz="0" w:space="0" w:color="auto"/>
            <w:left w:val="none" w:sz="0" w:space="0" w:color="auto"/>
            <w:bottom w:val="none" w:sz="0" w:space="0" w:color="auto"/>
            <w:right w:val="none" w:sz="0" w:space="0" w:color="auto"/>
          </w:divBdr>
        </w:div>
        <w:div w:id="257909792">
          <w:marLeft w:val="0"/>
          <w:marRight w:val="0"/>
          <w:marTop w:val="0"/>
          <w:marBottom w:val="0"/>
          <w:divBdr>
            <w:top w:val="none" w:sz="0" w:space="0" w:color="auto"/>
            <w:left w:val="none" w:sz="0" w:space="0" w:color="auto"/>
            <w:bottom w:val="none" w:sz="0" w:space="0" w:color="auto"/>
            <w:right w:val="none" w:sz="0" w:space="0" w:color="auto"/>
          </w:divBdr>
        </w:div>
        <w:div w:id="1431967102">
          <w:marLeft w:val="0"/>
          <w:marRight w:val="0"/>
          <w:marTop w:val="0"/>
          <w:marBottom w:val="0"/>
          <w:divBdr>
            <w:top w:val="none" w:sz="0" w:space="0" w:color="auto"/>
            <w:left w:val="none" w:sz="0" w:space="0" w:color="auto"/>
            <w:bottom w:val="none" w:sz="0" w:space="0" w:color="auto"/>
            <w:right w:val="none" w:sz="0" w:space="0" w:color="auto"/>
          </w:divBdr>
        </w:div>
        <w:div w:id="96600631">
          <w:marLeft w:val="0"/>
          <w:marRight w:val="0"/>
          <w:marTop w:val="0"/>
          <w:marBottom w:val="0"/>
          <w:divBdr>
            <w:top w:val="none" w:sz="0" w:space="0" w:color="auto"/>
            <w:left w:val="none" w:sz="0" w:space="0" w:color="auto"/>
            <w:bottom w:val="none" w:sz="0" w:space="0" w:color="auto"/>
            <w:right w:val="none" w:sz="0" w:space="0" w:color="auto"/>
          </w:divBdr>
        </w:div>
        <w:div w:id="273706419">
          <w:marLeft w:val="0"/>
          <w:marRight w:val="0"/>
          <w:marTop w:val="0"/>
          <w:marBottom w:val="0"/>
          <w:divBdr>
            <w:top w:val="none" w:sz="0" w:space="0" w:color="auto"/>
            <w:left w:val="none" w:sz="0" w:space="0" w:color="auto"/>
            <w:bottom w:val="none" w:sz="0" w:space="0" w:color="auto"/>
            <w:right w:val="none" w:sz="0" w:space="0" w:color="auto"/>
          </w:divBdr>
        </w:div>
        <w:div w:id="137579809">
          <w:marLeft w:val="0"/>
          <w:marRight w:val="0"/>
          <w:marTop w:val="0"/>
          <w:marBottom w:val="0"/>
          <w:divBdr>
            <w:top w:val="none" w:sz="0" w:space="0" w:color="auto"/>
            <w:left w:val="none" w:sz="0" w:space="0" w:color="auto"/>
            <w:bottom w:val="none" w:sz="0" w:space="0" w:color="auto"/>
            <w:right w:val="none" w:sz="0" w:space="0" w:color="auto"/>
          </w:divBdr>
        </w:div>
        <w:div w:id="302808590">
          <w:marLeft w:val="0"/>
          <w:marRight w:val="0"/>
          <w:marTop w:val="0"/>
          <w:marBottom w:val="0"/>
          <w:divBdr>
            <w:top w:val="none" w:sz="0" w:space="0" w:color="auto"/>
            <w:left w:val="none" w:sz="0" w:space="0" w:color="auto"/>
            <w:bottom w:val="none" w:sz="0" w:space="0" w:color="auto"/>
            <w:right w:val="none" w:sz="0" w:space="0" w:color="auto"/>
          </w:divBdr>
        </w:div>
        <w:div w:id="36392582">
          <w:marLeft w:val="0"/>
          <w:marRight w:val="0"/>
          <w:marTop w:val="0"/>
          <w:marBottom w:val="0"/>
          <w:divBdr>
            <w:top w:val="none" w:sz="0" w:space="0" w:color="auto"/>
            <w:left w:val="none" w:sz="0" w:space="0" w:color="auto"/>
            <w:bottom w:val="none" w:sz="0" w:space="0" w:color="auto"/>
            <w:right w:val="none" w:sz="0" w:space="0" w:color="auto"/>
          </w:divBdr>
        </w:div>
        <w:div w:id="249851173">
          <w:marLeft w:val="0"/>
          <w:marRight w:val="0"/>
          <w:marTop w:val="0"/>
          <w:marBottom w:val="0"/>
          <w:divBdr>
            <w:top w:val="none" w:sz="0" w:space="0" w:color="auto"/>
            <w:left w:val="none" w:sz="0" w:space="0" w:color="auto"/>
            <w:bottom w:val="none" w:sz="0" w:space="0" w:color="auto"/>
            <w:right w:val="none" w:sz="0" w:space="0" w:color="auto"/>
          </w:divBdr>
        </w:div>
        <w:div w:id="1446079736">
          <w:marLeft w:val="0"/>
          <w:marRight w:val="0"/>
          <w:marTop w:val="0"/>
          <w:marBottom w:val="0"/>
          <w:divBdr>
            <w:top w:val="none" w:sz="0" w:space="0" w:color="auto"/>
            <w:left w:val="none" w:sz="0" w:space="0" w:color="auto"/>
            <w:bottom w:val="none" w:sz="0" w:space="0" w:color="auto"/>
            <w:right w:val="none" w:sz="0" w:space="0" w:color="auto"/>
          </w:divBdr>
        </w:div>
        <w:div w:id="115492181">
          <w:marLeft w:val="0"/>
          <w:marRight w:val="0"/>
          <w:marTop w:val="0"/>
          <w:marBottom w:val="0"/>
          <w:divBdr>
            <w:top w:val="none" w:sz="0" w:space="0" w:color="auto"/>
            <w:left w:val="none" w:sz="0" w:space="0" w:color="auto"/>
            <w:bottom w:val="none" w:sz="0" w:space="0" w:color="auto"/>
            <w:right w:val="none" w:sz="0" w:space="0" w:color="auto"/>
          </w:divBdr>
        </w:div>
        <w:div w:id="1691839117">
          <w:marLeft w:val="0"/>
          <w:marRight w:val="0"/>
          <w:marTop w:val="0"/>
          <w:marBottom w:val="0"/>
          <w:divBdr>
            <w:top w:val="none" w:sz="0" w:space="0" w:color="auto"/>
            <w:left w:val="none" w:sz="0" w:space="0" w:color="auto"/>
            <w:bottom w:val="none" w:sz="0" w:space="0" w:color="auto"/>
            <w:right w:val="none" w:sz="0" w:space="0" w:color="auto"/>
          </w:divBdr>
        </w:div>
        <w:div w:id="1252471317">
          <w:marLeft w:val="0"/>
          <w:marRight w:val="0"/>
          <w:marTop w:val="0"/>
          <w:marBottom w:val="0"/>
          <w:divBdr>
            <w:top w:val="none" w:sz="0" w:space="0" w:color="auto"/>
            <w:left w:val="none" w:sz="0" w:space="0" w:color="auto"/>
            <w:bottom w:val="none" w:sz="0" w:space="0" w:color="auto"/>
            <w:right w:val="none" w:sz="0" w:space="0" w:color="auto"/>
          </w:divBdr>
        </w:div>
        <w:div w:id="1933053671">
          <w:marLeft w:val="0"/>
          <w:marRight w:val="0"/>
          <w:marTop w:val="0"/>
          <w:marBottom w:val="0"/>
          <w:divBdr>
            <w:top w:val="none" w:sz="0" w:space="0" w:color="auto"/>
            <w:left w:val="none" w:sz="0" w:space="0" w:color="auto"/>
            <w:bottom w:val="none" w:sz="0" w:space="0" w:color="auto"/>
            <w:right w:val="none" w:sz="0" w:space="0" w:color="auto"/>
          </w:divBdr>
        </w:div>
        <w:div w:id="970864318">
          <w:marLeft w:val="0"/>
          <w:marRight w:val="0"/>
          <w:marTop w:val="0"/>
          <w:marBottom w:val="0"/>
          <w:divBdr>
            <w:top w:val="none" w:sz="0" w:space="0" w:color="auto"/>
            <w:left w:val="none" w:sz="0" w:space="0" w:color="auto"/>
            <w:bottom w:val="none" w:sz="0" w:space="0" w:color="auto"/>
            <w:right w:val="none" w:sz="0" w:space="0" w:color="auto"/>
          </w:divBdr>
        </w:div>
        <w:div w:id="619992060">
          <w:marLeft w:val="0"/>
          <w:marRight w:val="0"/>
          <w:marTop w:val="0"/>
          <w:marBottom w:val="0"/>
          <w:divBdr>
            <w:top w:val="none" w:sz="0" w:space="0" w:color="auto"/>
            <w:left w:val="none" w:sz="0" w:space="0" w:color="auto"/>
            <w:bottom w:val="none" w:sz="0" w:space="0" w:color="auto"/>
            <w:right w:val="none" w:sz="0" w:space="0" w:color="auto"/>
          </w:divBdr>
        </w:div>
        <w:div w:id="2124302394">
          <w:marLeft w:val="0"/>
          <w:marRight w:val="0"/>
          <w:marTop w:val="0"/>
          <w:marBottom w:val="0"/>
          <w:divBdr>
            <w:top w:val="none" w:sz="0" w:space="0" w:color="auto"/>
            <w:left w:val="none" w:sz="0" w:space="0" w:color="auto"/>
            <w:bottom w:val="none" w:sz="0" w:space="0" w:color="auto"/>
            <w:right w:val="none" w:sz="0" w:space="0" w:color="auto"/>
          </w:divBdr>
        </w:div>
        <w:div w:id="1701735560">
          <w:marLeft w:val="0"/>
          <w:marRight w:val="0"/>
          <w:marTop w:val="0"/>
          <w:marBottom w:val="0"/>
          <w:divBdr>
            <w:top w:val="none" w:sz="0" w:space="0" w:color="auto"/>
            <w:left w:val="none" w:sz="0" w:space="0" w:color="auto"/>
            <w:bottom w:val="none" w:sz="0" w:space="0" w:color="auto"/>
            <w:right w:val="none" w:sz="0" w:space="0" w:color="auto"/>
          </w:divBdr>
        </w:div>
        <w:div w:id="1229149840">
          <w:marLeft w:val="0"/>
          <w:marRight w:val="0"/>
          <w:marTop w:val="0"/>
          <w:marBottom w:val="0"/>
          <w:divBdr>
            <w:top w:val="none" w:sz="0" w:space="0" w:color="auto"/>
            <w:left w:val="none" w:sz="0" w:space="0" w:color="auto"/>
            <w:bottom w:val="none" w:sz="0" w:space="0" w:color="auto"/>
            <w:right w:val="none" w:sz="0" w:space="0" w:color="auto"/>
          </w:divBdr>
        </w:div>
        <w:div w:id="1927416779">
          <w:marLeft w:val="0"/>
          <w:marRight w:val="0"/>
          <w:marTop w:val="0"/>
          <w:marBottom w:val="0"/>
          <w:divBdr>
            <w:top w:val="none" w:sz="0" w:space="0" w:color="auto"/>
            <w:left w:val="none" w:sz="0" w:space="0" w:color="auto"/>
            <w:bottom w:val="none" w:sz="0" w:space="0" w:color="auto"/>
            <w:right w:val="none" w:sz="0" w:space="0" w:color="auto"/>
          </w:divBdr>
        </w:div>
        <w:div w:id="2134014897">
          <w:marLeft w:val="0"/>
          <w:marRight w:val="0"/>
          <w:marTop w:val="0"/>
          <w:marBottom w:val="0"/>
          <w:divBdr>
            <w:top w:val="none" w:sz="0" w:space="0" w:color="auto"/>
            <w:left w:val="none" w:sz="0" w:space="0" w:color="auto"/>
            <w:bottom w:val="none" w:sz="0" w:space="0" w:color="auto"/>
            <w:right w:val="none" w:sz="0" w:space="0" w:color="auto"/>
          </w:divBdr>
        </w:div>
        <w:div w:id="1469738984">
          <w:marLeft w:val="0"/>
          <w:marRight w:val="0"/>
          <w:marTop w:val="0"/>
          <w:marBottom w:val="0"/>
          <w:divBdr>
            <w:top w:val="none" w:sz="0" w:space="0" w:color="auto"/>
            <w:left w:val="none" w:sz="0" w:space="0" w:color="auto"/>
            <w:bottom w:val="none" w:sz="0" w:space="0" w:color="auto"/>
            <w:right w:val="none" w:sz="0" w:space="0" w:color="auto"/>
          </w:divBdr>
        </w:div>
        <w:div w:id="1140607510">
          <w:marLeft w:val="0"/>
          <w:marRight w:val="0"/>
          <w:marTop w:val="0"/>
          <w:marBottom w:val="0"/>
          <w:divBdr>
            <w:top w:val="none" w:sz="0" w:space="0" w:color="auto"/>
            <w:left w:val="none" w:sz="0" w:space="0" w:color="auto"/>
            <w:bottom w:val="none" w:sz="0" w:space="0" w:color="auto"/>
            <w:right w:val="none" w:sz="0" w:space="0" w:color="auto"/>
          </w:divBdr>
        </w:div>
        <w:div w:id="1253658828">
          <w:marLeft w:val="0"/>
          <w:marRight w:val="0"/>
          <w:marTop w:val="0"/>
          <w:marBottom w:val="0"/>
          <w:divBdr>
            <w:top w:val="none" w:sz="0" w:space="0" w:color="auto"/>
            <w:left w:val="none" w:sz="0" w:space="0" w:color="auto"/>
            <w:bottom w:val="none" w:sz="0" w:space="0" w:color="auto"/>
            <w:right w:val="none" w:sz="0" w:space="0" w:color="auto"/>
          </w:divBdr>
        </w:div>
        <w:div w:id="939725694">
          <w:marLeft w:val="0"/>
          <w:marRight w:val="0"/>
          <w:marTop w:val="0"/>
          <w:marBottom w:val="0"/>
          <w:divBdr>
            <w:top w:val="none" w:sz="0" w:space="0" w:color="auto"/>
            <w:left w:val="none" w:sz="0" w:space="0" w:color="auto"/>
            <w:bottom w:val="none" w:sz="0" w:space="0" w:color="auto"/>
            <w:right w:val="none" w:sz="0" w:space="0" w:color="auto"/>
          </w:divBdr>
        </w:div>
        <w:div w:id="1551964849">
          <w:marLeft w:val="0"/>
          <w:marRight w:val="0"/>
          <w:marTop w:val="0"/>
          <w:marBottom w:val="0"/>
          <w:divBdr>
            <w:top w:val="none" w:sz="0" w:space="0" w:color="auto"/>
            <w:left w:val="none" w:sz="0" w:space="0" w:color="auto"/>
            <w:bottom w:val="none" w:sz="0" w:space="0" w:color="auto"/>
            <w:right w:val="none" w:sz="0" w:space="0" w:color="auto"/>
          </w:divBdr>
        </w:div>
        <w:div w:id="2104449853">
          <w:marLeft w:val="0"/>
          <w:marRight w:val="0"/>
          <w:marTop w:val="0"/>
          <w:marBottom w:val="0"/>
          <w:divBdr>
            <w:top w:val="none" w:sz="0" w:space="0" w:color="auto"/>
            <w:left w:val="none" w:sz="0" w:space="0" w:color="auto"/>
            <w:bottom w:val="none" w:sz="0" w:space="0" w:color="auto"/>
            <w:right w:val="none" w:sz="0" w:space="0" w:color="auto"/>
          </w:divBdr>
        </w:div>
        <w:div w:id="1742754665">
          <w:marLeft w:val="0"/>
          <w:marRight w:val="0"/>
          <w:marTop w:val="0"/>
          <w:marBottom w:val="0"/>
          <w:divBdr>
            <w:top w:val="none" w:sz="0" w:space="0" w:color="auto"/>
            <w:left w:val="none" w:sz="0" w:space="0" w:color="auto"/>
            <w:bottom w:val="none" w:sz="0" w:space="0" w:color="auto"/>
            <w:right w:val="none" w:sz="0" w:space="0" w:color="auto"/>
          </w:divBdr>
        </w:div>
        <w:div w:id="371879647">
          <w:marLeft w:val="0"/>
          <w:marRight w:val="0"/>
          <w:marTop w:val="0"/>
          <w:marBottom w:val="0"/>
          <w:divBdr>
            <w:top w:val="none" w:sz="0" w:space="0" w:color="auto"/>
            <w:left w:val="none" w:sz="0" w:space="0" w:color="auto"/>
            <w:bottom w:val="none" w:sz="0" w:space="0" w:color="auto"/>
            <w:right w:val="none" w:sz="0" w:space="0" w:color="auto"/>
          </w:divBdr>
        </w:div>
        <w:div w:id="371803770">
          <w:marLeft w:val="0"/>
          <w:marRight w:val="0"/>
          <w:marTop w:val="0"/>
          <w:marBottom w:val="0"/>
          <w:divBdr>
            <w:top w:val="none" w:sz="0" w:space="0" w:color="auto"/>
            <w:left w:val="none" w:sz="0" w:space="0" w:color="auto"/>
            <w:bottom w:val="none" w:sz="0" w:space="0" w:color="auto"/>
            <w:right w:val="none" w:sz="0" w:space="0" w:color="auto"/>
          </w:divBdr>
        </w:div>
        <w:div w:id="1271620634">
          <w:marLeft w:val="0"/>
          <w:marRight w:val="0"/>
          <w:marTop w:val="0"/>
          <w:marBottom w:val="0"/>
          <w:divBdr>
            <w:top w:val="none" w:sz="0" w:space="0" w:color="auto"/>
            <w:left w:val="none" w:sz="0" w:space="0" w:color="auto"/>
            <w:bottom w:val="none" w:sz="0" w:space="0" w:color="auto"/>
            <w:right w:val="none" w:sz="0" w:space="0" w:color="auto"/>
          </w:divBdr>
        </w:div>
        <w:div w:id="1479152900">
          <w:marLeft w:val="0"/>
          <w:marRight w:val="0"/>
          <w:marTop w:val="0"/>
          <w:marBottom w:val="0"/>
          <w:divBdr>
            <w:top w:val="none" w:sz="0" w:space="0" w:color="auto"/>
            <w:left w:val="none" w:sz="0" w:space="0" w:color="auto"/>
            <w:bottom w:val="none" w:sz="0" w:space="0" w:color="auto"/>
            <w:right w:val="none" w:sz="0" w:space="0" w:color="auto"/>
          </w:divBdr>
        </w:div>
        <w:div w:id="994919194">
          <w:marLeft w:val="0"/>
          <w:marRight w:val="0"/>
          <w:marTop w:val="0"/>
          <w:marBottom w:val="0"/>
          <w:divBdr>
            <w:top w:val="none" w:sz="0" w:space="0" w:color="auto"/>
            <w:left w:val="none" w:sz="0" w:space="0" w:color="auto"/>
            <w:bottom w:val="none" w:sz="0" w:space="0" w:color="auto"/>
            <w:right w:val="none" w:sz="0" w:space="0" w:color="auto"/>
          </w:divBdr>
        </w:div>
        <w:div w:id="1529877779">
          <w:marLeft w:val="0"/>
          <w:marRight w:val="0"/>
          <w:marTop w:val="0"/>
          <w:marBottom w:val="0"/>
          <w:divBdr>
            <w:top w:val="none" w:sz="0" w:space="0" w:color="auto"/>
            <w:left w:val="none" w:sz="0" w:space="0" w:color="auto"/>
            <w:bottom w:val="none" w:sz="0" w:space="0" w:color="auto"/>
            <w:right w:val="none" w:sz="0" w:space="0" w:color="auto"/>
          </w:divBdr>
        </w:div>
        <w:div w:id="2068724081">
          <w:marLeft w:val="0"/>
          <w:marRight w:val="0"/>
          <w:marTop w:val="0"/>
          <w:marBottom w:val="0"/>
          <w:divBdr>
            <w:top w:val="none" w:sz="0" w:space="0" w:color="auto"/>
            <w:left w:val="none" w:sz="0" w:space="0" w:color="auto"/>
            <w:bottom w:val="none" w:sz="0" w:space="0" w:color="auto"/>
            <w:right w:val="none" w:sz="0" w:space="0" w:color="auto"/>
          </w:divBdr>
        </w:div>
        <w:div w:id="921067326">
          <w:marLeft w:val="0"/>
          <w:marRight w:val="0"/>
          <w:marTop w:val="0"/>
          <w:marBottom w:val="0"/>
          <w:divBdr>
            <w:top w:val="none" w:sz="0" w:space="0" w:color="auto"/>
            <w:left w:val="none" w:sz="0" w:space="0" w:color="auto"/>
            <w:bottom w:val="none" w:sz="0" w:space="0" w:color="auto"/>
            <w:right w:val="none" w:sz="0" w:space="0" w:color="auto"/>
          </w:divBdr>
        </w:div>
        <w:div w:id="1660964525">
          <w:marLeft w:val="0"/>
          <w:marRight w:val="0"/>
          <w:marTop w:val="0"/>
          <w:marBottom w:val="0"/>
          <w:divBdr>
            <w:top w:val="none" w:sz="0" w:space="0" w:color="auto"/>
            <w:left w:val="none" w:sz="0" w:space="0" w:color="auto"/>
            <w:bottom w:val="none" w:sz="0" w:space="0" w:color="auto"/>
            <w:right w:val="none" w:sz="0" w:space="0" w:color="auto"/>
          </w:divBdr>
        </w:div>
        <w:div w:id="1820227455">
          <w:marLeft w:val="0"/>
          <w:marRight w:val="0"/>
          <w:marTop w:val="0"/>
          <w:marBottom w:val="0"/>
          <w:divBdr>
            <w:top w:val="none" w:sz="0" w:space="0" w:color="auto"/>
            <w:left w:val="none" w:sz="0" w:space="0" w:color="auto"/>
            <w:bottom w:val="none" w:sz="0" w:space="0" w:color="auto"/>
            <w:right w:val="none" w:sz="0" w:space="0" w:color="auto"/>
          </w:divBdr>
        </w:div>
        <w:div w:id="2046517691">
          <w:marLeft w:val="0"/>
          <w:marRight w:val="0"/>
          <w:marTop w:val="0"/>
          <w:marBottom w:val="0"/>
          <w:divBdr>
            <w:top w:val="none" w:sz="0" w:space="0" w:color="auto"/>
            <w:left w:val="none" w:sz="0" w:space="0" w:color="auto"/>
            <w:bottom w:val="none" w:sz="0" w:space="0" w:color="auto"/>
            <w:right w:val="none" w:sz="0" w:space="0" w:color="auto"/>
          </w:divBdr>
        </w:div>
        <w:div w:id="1444611119">
          <w:marLeft w:val="0"/>
          <w:marRight w:val="0"/>
          <w:marTop w:val="0"/>
          <w:marBottom w:val="0"/>
          <w:divBdr>
            <w:top w:val="none" w:sz="0" w:space="0" w:color="auto"/>
            <w:left w:val="none" w:sz="0" w:space="0" w:color="auto"/>
            <w:bottom w:val="none" w:sz="0" w:space="0" w:color="auto"/>
            <w:right w:val="none" w:sz="0" w:space="0" w:color="auto"/>
          </w:divBdr>
        </w:div>
        <w:div w:id="139807423">
          <w:marLeft w:val="0"/>
          <w:marRight w:val="0"/>
          <w:marTop w:val="0"/>
          <w:marBottom w:val="0"/>
          <w:divBdr>
            <w:top w:val="none" w:sz="0" w:space="0" w:color="auto"/>
            <w:left w:val="none" w:sz="0" w:space="0" w:color="auto"/>
            <w:bottom w:val="none" w:sz="0" w:space="0" w:color="auto"/>
            <w:right w:val="none" w:sz="0" w:space="0" w:color="auto"/>
          </w:divBdr>
        </w:div>
        <w:div w:id="338629500">
          <w:marLeft w:val="0"/>
          <w:marRight w:val="0"/>
          <w:marTop w:val="0"/>
          <w:marBottom w:val="0"/>
          <w:divBdr>
            <w:top w:val="none" w:sz="0" w:space="0" w:color="auto"/>
            <w:left w:val="none" w:sz="0" w:space="0" w:color="auto"/>
            <w:bottom w:val="none" w:sz="0" w:space="0" w:color="auto"/>
            <w:right w:val="none" w:sz="0" w:space="0" w:color="auto"/>
          </w:divBdr>
        </w:div>
        <w:div w:id="2071726821">
          <w:marLeft w:val="0"/>
          <w:marRight w:val="0"/>
          <w:marTop w:val="0"/>
          <w:marBottom w:val="0"/>
          <w:divBdr>
            <w:top w:val="none" w:sz="0" w:space="0" w:color="auto"/>
            <w:left w:val="none" w:sz="0" w:space="0" w:color="auto"/>
            <w:bottom w:val="none" w:sz="0" w:space="0" w:color="auto"/>
            <w:right w:val="none" w:sz="0" w:space="0" w:color="auto"/>
          </w:divBdr>
        </w:div>
      </w:divsChild>
    </w:div>
    <w:div w:id="259145190">
      <w:bodyDiv w:val="1"/>
      <w:marLeft w:val="0"/>
      <w:marRight w:val="0"/>
      <w:marTop w:val="0"/>
      <w:marBottom w:val="0"/>
      <w:divBdr>
        <w:top w:val="none" w:sz="0" w:space="0" w:color="auto"/>
        <w:left w:val="none" w:sz="0" w:space="0" w:color="auto"/>
        <w:bottom w:val="none" w:sz="0" w:space="0" w:color="auto"/>
        <w:right w:val="none" w:sz="0" w:space="0" w:color="auto"/>
      </w:divBdr>
      <w:divsChild>
        <w:div w:id="816916607">
          <w:marLeft w:val="547"/>
          <w:marRight w:val="0"/>
          <w:marTop w:val="134"/>
          <w:marBottom w:val="0"/>
          <w:divBdr>
            <w:top w:val="none" w:sz="0" w:space="0" w:color="auto"/>
            <w:left w:val="none" w:sz="0" w:space="0" w:color="auto"/>
            <w:bottom w:val="none" w:sz="0" w:space="0" w:color="auto"/>
            <w:right w:val="none" w:sz="0" w:space="0" w:color="auto"/>
          </w:divBdr>
        </w:div>
        <w:div w:id="829061269">
          <w:marLeft w:val="547"/>
          <w:marRight w:val="0"/>
          <w:marTop w:val="134"/>
          <w:marBottom w:val="0"/>
          <w:divBdr>
            <w:top w:val="none" w:sz="0" w:space="0" w:color="auto"/>
            <w:left w:val="none" w:sz="0" w:space="0" w:color="auto"/>
            <w:bottom w:val="none" w:sz="0" w:space="0" w:color="auto"/>
            <w:right w:val="none" w:sz="0" w:space="0" w:color="auto"/>
          </w:divBdr>
        </w:div>
      </w:divsChild>
    </w:div>
    <w:div w:id="308900482">
      <w:bodyDiv w:val="1"/>
      <w:marLeft w:val="0"/>
      <w:marRight w:val="0"/>
      <w:marTop w:val="0"/>
      <w:marBottom w:val="0"/>
      <w:divBdr>
        <w:top w:val="none" w:sz="0" w:space="0" w:color="auto"/>
        <w:left w:val="none" w:sz="0" w:space="0" w:color="auto"/>
        <w:bottom w:val="none" w:sz="0" w:space="0" w:color="auto"/>
        <w:right w:val="none" w:sz="0" w:space="0" w:color="auto"/>
      </w:divBdr>
      <w:divsChild>
        <w:div w:id="506480964">
          <w:marLeft w:val="965"/>
          <w:marRight w:val="0"/>
          <w:marTop w:val="115"/>
          <w:marBottom w:val="0"/>
          <w:divBdr>
            <w:top w:val="none" w:sz="0" w:space="0" w:color="auto"/>
            <w:left w:val="none" w:sz="0" w:space="0" w:color="auto"/>
            <w:bottom w:val="none" w:sz="0" w:space="0" w:color="auto"/>
            <w:right w:val="none" w:sz="0" w:space="0" w:color="auto"/>
          </w:divBdr>
        </w:div>
        <w:div w:id="1521123327">
          <w:marLeft w:val="1627"/>
          <w:marRight w:val="0"/>
          <w:marTop w:val="115"/>
          <w:marBottom w:val="0"/>
          <w:divBdr>
            <w:top w:val="none" w:sz="0" w:space="0" w:color="auto"/>
            <w:left w:val="none" w:sz="0" w:space="0" w:color="auto"/>
            <w:bottom w:val="none" w:sz="0" w:space="0" w:color="auto"/>
            <w:right w:val="none" w:sz="0" w:space="0" w:color="auto"/>
          </w:divBdr>
        </w:div>
        <w:div w:id="1905872566">
          <w:marLeft w:val="2707"/>
          <w:marRight w:val="0"/>
          <w:marTop w:val="115"/>
          <w:marBottom w:val="0"/>
          <w:divBdr>
            <w:top w:val="none" w:sz="0" w:space="0" w:color="auto"/>
            <w:left w:val="none" w:sz="0" w:space="0" w:color="auto"/>
            <w:bottom w:val="none" w:sz="0" w:space="0" w:color="auto"/>
            <w:right w:val="none" w:sz="0" w:space="0" w:color="auto"/>
          </w:divBdr>
        </w:div>
        <w:div w:id="1985112830">
          <w:marLeft w:val="2707"/>
          <w:marRight w:val="0"/>
          <w:marTop w:val="115"/>
          <w:marBottom w:val="0"/>
          <w:divBdr>
            <w:top w:val="none" w:sz="0" w:space="0" w:color="auto"/>
            <w:left w:val="none" w:sz="0" w:space="0" w:color="auto"/>
            <w:bottom w:val="none" w:sz="0" w:space="0" w:color="auto"/>
            <w:right w:val="none" w:sz="0" w:space="0" w:color="auto"/>
          </w:divBdr>
        </w:div>
        <w:div w:id="1662348519">
          <w:marLeft w:val="2707"/>
          <w:marRight w:val="0"/>
          <w:marTop w:val="115"/>
          <w:marBottom w:val="0"/>
          <w:divBdr>
            <w:top w:val="none" w:sz="0" w:space="0" w:color="auto"/>
            <w:left w:val="none" w:sz="0" w:space="0" w:color="auto"/>
            <w:bottom w:val="none" w:sz="0" w:space="0" w:color="auto"/>
            <w:right w:val="none" w:sz="0" w:space="0" w:color="auto"/>
          </w:divBdr>
        </w:div>
        <w:div w:id="1229347073">
          <w:marLeft w:val="965"/>
          <w:marRight w:val="0"/>
          <w:marTop w:val="115"/>
          <w:marBottom w:val="0"/>
          <w:divBdr>
            <w:top w:val="none" w:sz="0" w:space="0" w:color="auto"/>
            <w:left w:val="none" w:sz="0" w:space="0" w:color="auto"/>
            <w:bottom w:val="none" w:sz="0" w:space="0" w:color="auto"/>
            <w:right w:val="none" w:sz="0" w:space="0" w:color="auto"/>
          </w:divBdr>
        </w:div>
      </w:divsChild>
    </w:div>
    <w:div w:id="312222734">
      <w:bodyDiv w:val="1"/>
      <w:marLeft w:val="0"/>
      <w:marRight w:val="0"/>
      <w:marTop w:val="0"/>
      <w:marBottom w:val="0"/>
      <w:divBdr>
        <w:top w:val="none" w:sz="0" w:space="0" w:color="auto"/>
        <w:left w:val="none" w:sz="0" w:space="0" w:color="auto"/>
        <w:bottom w:val="none" w:sz="0" w:space="0" w:color="auto"/>
        <w:right w:val="none" w:sz="0" w:space="0" w:color="auto"/>
      </w:divBdr>
      <w:divsChild>
        <w:div w:id="1052658539">
          <w:marLeft w:val="0"/>
          <w:marRight w:val="0"/>
          <w:marTop w:val="0"/>
          <w:marBottom w:val="0"/>
          <w:divBdr>
            <w:top w:val="none" w:sz="0" w:space="0" w:color="auto"/>
            <w:left w:val="none" w:sz="0" w:space="0" w:color="auto"/>
            <w:bottom w:val="none" w:sz="0" w:space="0" w:color="auto"/>
            <w:right w:val="none" w:sz="0" w:space="0" w:color="auto"/>
          </w:divBdr>
        </w:div>
        <w:div w:id="1882403436">
          <w:marLeft w:val="0"/>
          <w:marRight w:val="0"/>
          <w:marTop w:val="0"/>
          <w:marBottom w:val="0"/>
          <w:divBdr>
            <w:top w:val="none" w:sz="0" w:space="0" w:color="auto"/>
            <w:left w:val="none" w:sz="0" w:space="0" w:color="auto"/>
            <w:bottom w:val="none" w:sz="0" w:space="0" w:color="auto"/>
            <w:right w:val="none" w:sz="0" w:space="0" w:color="auto"/>
          </w:divBdr>
        </w:div>
        <w:div w:id="1997492041">
          <w:marLeft w:val="0"/>
          <w:marRight w:val="0"/>
          <w:marTop w:val="0"/>
          <w:marBottom w:val="0"/>
          <w:divBdr>
            <w:top w:val="none" w:sz="0" w:space="0" w:color="auto"/>
            <w:left w:val="none" w:sz="0" w:space="0" w:color="auto"/>
            <w:bottom w:val="none" w:sz="0" w:space="0" w:color="auto"/>
            <w:right w:val="none" w:sz="0" w:space="0" w:color="auto"/>
          </w:divBdr>
        </w:div>
        <w:div w:id="1246914030">
          <w:marLeft w:val="0"/>
          <w:marRight w:val="0"/>
          <w:marTop w:val="0"/>
          <w:marBottom w:val="0"/>
          <w:divBdr>
            <w:top w:val="none" w:sz="0" w:space="0" w:color="auto"/>
            <w:left w:val="none" w:sz="0" w:space="0" w:color="auto"/>
            <w:bottom w:val="none" w:sz="0" w:space="0" w:color="auto"/>
            <w:right w:val="none" w:sz="0" w:space="0" w:color="auto"/>
          </w:divBdr>
        </w:div>
        <w:div w:id="1936865247">
          <w:marLeft w:val="0"/>
          <w:marRight w:val="0"/>
          <w:marTop w:val="0"/>
          <w:marBottom w:val="0"/>
          <w:divBdr>
            <w:top w:val="none" w:sz="0" w:space="0" w:color="auto"/>
            <w:left w:val="none" w:sz="0" w:space="0" w:color="auto"/>
            <w:bottom w:val="none" w:sz="0" w:space="0" w:color="auto"/>
            <w:right w:val="none" w:sz="0" w:space="0" w:color="auto"/>
          </w:divBdr>
        </w:div>
        <w:div w:id="2082558602">
          <w:marLeft w:val="0"/>
          <w:marRight w:val="0"/>
          <w:marTop w:val="0"/>
          <w:marBottom w:val="0"/>
          <w:divBdr>
            <w:top w:val="none" w:sz="0" w:space="0" w:color="auto"/>
            <w:left w:val="none" w:sz="0" w:space="0" w:color="auto"/>
            <w:bottom w:val="none" w:sz="0" w:space="0" w:color="auto"/>
            <w:right w:val="none" w:sz="0" w:space="0" w:color="auto"/>
          </w:divBdr>
        </w:div>
        <w:div w:id="294797928">
          <w:marLeft w:val="0"/>
          <w:marRight w:val="0"/>
          <w:marTop w:val="0"/>
          <w:marBottom w:val="0"/>
          <w:divBdr>
            <w:top w:val="none" w:sz="0" w:space="0" w:color="auto"/>
            <w:left w:val="none" w:sz="0" w:space="0" w:color="auto"/>
            <w:bottom w:val="none" w:sz="0" w:space="0" w:color="auto"/>
            <w:right w:val="none" w:sz="0" w:space="0" w:color="auto"/>
          </w:divBdr>
        </w:div>
        <w:div w:id="596255318">
          <w:marLeft w:val="0"/>
          <w:marRight w:val="0"/>
          <w:marTop w:val="0"/>
          <w:marBottom w:val="0"/>
          <w:divBdr>
            <w:top w:val="none" w:sz="0" w:space="0" w:color="auto"/>
            <w:left w:val="none" w:sz="0" w:space="0" w:color="auto"/>
            <w:bottom w:val="none" w:sz="0" w:space="0" w:color="auto"/>
            <w:right w:val="none" w:sz="0" w:space="0" w:color="auto"/>
          </w:divBdr>
        </w:div>
        <w:div w:id="1326519490">
          <w:marLeft w:val="0"/>
          <w:marRight w:val="0"/>
          <w:marTop w:val="0"/>
          <w:marBottom w:val="0"/>
          <w:divBdr>
            <w:top w:val="none" w:sz="0" w:space="0" w:color="auto"/>
            <w:left w:val="none" w:sz="0" w:space="0" w:color="auto"/>
            <w:bottom w:val="none" w:sz="0" w:space="0" w:color="auto"/>
            <w:right w:val="none" w:sz="0" w:space="0" w:color="auto"/>
          </w:divBdr>
        </w:div>
        <w:div w:id="1763334011">
          <w:marLeft w:val="0"/>
          <w:marRight w:val="0"/>
          <w:marTop w:val="0"/>
          <w:marBottom w:val="0"/>
          <w:divBdr>
            <w:top w:val="none" w:sz="0" w:space="0" w:color="auto"/>
            <w:left w:val="none" w:sz="0" w:space="0" w:color="auto"/>
            <w:bottom w:val="none" w:sz="0" w:space="0" w:color="auto"/>
            <w:right w:val="none" w:sz="0" w:space="0" w:color="auto"/>
          </w:divBdr>
        </w:div>
        <w:div w:id="671569431">
          <w:marLeft w:val="0"/>
          <w:marRight w:val="0"/>
          <w:marTop w:val="0"/>
          <w:marBottom w:val="0"/>
          <w:divBdr>
            <w:top w:val="none" w:sz="0" w:space="0" w:color="auto"/>
            <w:left w:val="none" w:sz="0" w:space="0" w:color="auto"/>
            <w:bottom w:val="none" w:sz="0" w:space="0" w:color="auto"/>
            <w:right w:val="none" w:sz="0" w:space="0" w:color="auto"/>
          </w:divBdr>
        </w:div>
        <w:div w:id="1501120645">
          <w:marLeft w:val="0"/>
          <w:marRight w:val="0"/>
          <w:marTop w:val="0"/>
          <w:marBottom w:val="0"/>
          <w:divBdr>
            <w:top w:val="none" w:sz="0" w:space="0" w:color="auto"/>
            <w:left w:val="none" w:sz="0" w:space="0" w:color="auto"/>
            <w:bottom w:val="none" w:sz="0" w:space="0" w:color="auto"/>
            <w:right w:val="none" w:sz="0" w:space="0" w:color="auto"/>
          </w:divBdr>
        </w:div>
        <w:div w:id="893351209">
          <w:marLeft w:val="0"/>
          <w:marRight w:val="0"/>
          <w:marTop w:val="0"/>
          <w:marBottom w:val="0"/>
          <w:divBdr>
            <w:top w:val="none" w:sz="0" w:space="0" w:color="auto"/>
            <w:left w:val="none" w:sz="0" w:space="0" w:color="auto"/>
            <w:bottom w:val="none" w:sz="0" w:space="0" w:color="auto"/>
            <w:right w:val="none" w:sz="0" w:space="0" w:color="auto"/>
          </w:divBdr>
        </w:div>
        <w:div w:id="1662195263">
          <w:marLeft w:val="0"/>
          <w:marRight w:val="0"/>
          <w:marTop w:val="0"/>
          <w:marBottom w:val="0"/>
          <w:divBdr>
            <w:top w:val="none" w:sz="0" w:space="0" w:color="auto"/>
            <w:left w:val="none" w:sz="0" w:space="0" w:color="auto"/>
            <w:bottom w:val="none" w:sz="0" w:space="0" w:color="auto"/>
            <w:right w:val="none" w:sz="0" w:space="0" w:color="auto"/>
          </w:divBdr>
        </w:div>
        <w:div w:id="1924340064">
          <w:marLeft w:val="0"/>
          <w:marRight w:val="0"/>
          <w:marTop w:val="0"/>
          <w:marBottom w:val="0"/>
          <w:divBdr>
            <w:top w:val="none" w:sz="0" w:space="0" w:color="auto"/>
            <w:left w:val="none" w:sz="0" w:space="0" w:color="auto"/>
            <w:bottom w:val="none" w:sz="0" w:space="0" w:color="auto"/>
            <w:right w:val="none" w:sz="0" w:space="0" w:color="auto"/>
          </w:divBdr>
        </w:div>
        <w:div w:id="2140761745">
          <w:marLeft w:val="0"/>
          <w:marRight w:val="0"/>
          <w:marTop w:val="0"/>
          <w:marBottom w:val="0"/>
          <w:divBdr>
            <w:top w:val="none" w:sz="0" w:space="0" w:color="auto"/>
            <w:left w:val="none" w:sz="0" w:space="0" w:color="auto"/>
            <w:bottom w:val="none" w:sz="0" w:space="0" w:color="auto"/>
            <w:right w:val="none" w:sz="0" w:space="0" w:color="auto"/>
          </w:divBdr>
        </w:div>
        <w:div w:id="1480419071">
          <w:marLeft w:val="0"/>
          <w:marRight w:val="0"/>
          <w:marTop w:val="0"/>
          <w:marBottom w:val="0"/>
          <w:divBdr>
            <w:top w:val="none" w:sz="0" w:space="0" w:color="auto"/>
            <w:left w:val="none" w:sz="0" w:space="0" w:color="auto"/>
            <w:bottom w:val="none" w:sz="0" w:space="0" w:color="auto"/>
            <w:right w:val="none" w:sz="0" w:space="0" w:color="auto"/>
          </w:divBdr>
        </w:div>
        <w:div w:id="1669862310">
          <w:marLeft w:val="0"/>
          <w:marRight w:val="0"/>
          <w:marTop w:val="0"/>
          <w:marBottom w:val="0"/>
          <w:divBdr>
            <w:top w:val="none" w:sz="0" w:space="0" w:color="auto"/>
            <w:left w:val="none" w:sz="0" w:space="0" w:color="auto"/>
            <w:bottom w:val="none" w:sz="0" w:space="0" w:color="auto"/>
            <w:right w:val="none" w:sz="0" w:space="0" w:color="auto"/>
          </w:divBdr>
        </w:div>
        <w:div w:id="1592274731">
          <w:marLeft w:val="0"/>
          <w:marRight w:val="0"/>
          <w:marTop w:val="0"/>
          <w:marBottom w:val="0"/>
          <w:divBdr>
            <w:top w:val="none" w:sz="0" w:space="0" w:color="auto"/>
            <w:left w:val="none" w:sz="0" w:space="0" w:color="auto"/>
            <w:bottom w:val="none" w:sz="0" w:space="0" w:color="auto"/>
            <w:right w:val="none" w:sz="0" w:space="0" w:color="auto"/>
          </w:divBdr>
        </w:div>
      </w:divsChild>
    </w:div>
    <w:div w:id="326130243">
      <w:bodyDiv w:val="1"/>
      <w:marLeft w:val="0"/>
      <w:marRight w:val="0"/>
      <w:marTop w:val="0"/>
      <w:marBottom w:val="0"/>
      <w:divBdr>
        <w:top w:val="none" w:sz="0" w:space="0" w:color="auto"/>
        <w:left w:val="none" w:sz="0" w:space="0" w:color="auto"/>
        <w:bottom w:val="none" w:sz="0" w:space="0" w:color="auto"/>
        <w:right w:val="none" w:sz="0" w:space="0" w:color="auto"/>
      </w:divBdr>
      <w:divsChild>
        <w:div w:id="1789230544">
          <w:marLeft w:val="965"/>
          <w:marRight w:val="0"/>
          <w:marTop w:val="115"/>
          <w:marBottom w:val="0"/>
          <w:divBdr>
            <w:top w:val="none" w:sz="0" w:space="0" w:color="auto"/>
            <w:left w:val="none" w:sz="0" w:space="0" w:color="auto"/>
            <w:bottom w:val="none" w:sz="0" w:space="0" w:color="auto"/>
            <w:right w:val="none" w:sz="0" w:space="0" w:color="auto"/>
          </w:divBdr>
        </w:div>
        <w:div w:id="180896906">
          <w:marLeft w:val="965"/>
          <w:marRight w:val="0"/>
          <w:marTop w:val="115"/>
          <w:marBottom w:val="0"/>
          <w:divBdr>
            <w:top w:val="none" w:sz="0" w:space="0" w:color="auto"/>
            <w:left w:val="none" w:sz="0" w:space="0" w:color="auto"/>
            <w:bottom w:val="none" w:sz="0" w:space="0" w:color="auto"/>
            <w:right w:val="none" w:sz="0" w:space="0" w:color="auto"/>
          </w:divBdr>
        </w:div>
        <w:div w:id="724645532">
          <w:marLeft w:val="965"/>
          <w:marRight w:val="0"/>
          <w:marTop w:val="115"/>
          <w:marBottom w:val="0"/>
          <w:divBdr>
            <w:top w:val="none" w:sz="0" w:space="0" w:color="auto"/>
            <w:left w:val="none" w:sz="0" w:space="0" w:color="auto"/>
            <w:bottom w:val="none" w:sz="0" w:space="0" w:color="auto"/>
            <w:right w:val="none" w:sz="0" w:space="0" w:color="auto"/>
          </w:divBdr>
        </w:div>
      </w:divsChild>
    </w:div>
    <w:div w:id="346370851">
      <w:bodyDiv w:val="1"/>
      <w:marLeft w:val="0"/>
      <w:marRight w:val="0"/>
      <w:marTop w:val="0"/>
      <w:marBottom w:val="0"/>
      <w:divBdr>
        <w:top w:val="none" w:sz="0" w:space="0" w:color="auto"/>
        <w:left w:val="none" w:sz="0" w:space="0" w:color="auto"/>
        <w:bottom w:val="none" w:sz="0" w:space="0" w:color="auto"/>
        <w:right w:val="none" w:sz="0" w:space="0" w:color="auto"/>
      </w:divBdr>
      <w:divsChild>
        <w:div w:id="776801646">
          <w:marLeft w:val="360"/>
          <w:marRight w:val="0"/>
          <w:marTop w:val="173"/>
          <w:marBottom w:val="173"/>
          <w:divBdr>
            <w:top w:val="none" w:sz="0" w:space="0" w:color="auto"/>
            <w:left w:val="none" w:sz="0" w:space="0" w:color="auto"/>
            <w:bottom w:val="none" w:sz="0" w:space="0" w:color="auto"/>
            <w:right w:val="none" w:sz="0" w:space="0" w:color="auto"/>
          </w:divBdr>
        </w:div>
        <w:div w:id="1323922688">
          <w:marLeft w:val="360"/>
          <w:marRight w:val="0"/>
          <w:marTop w:val="173"/>
          <w:marBottom w:val="173"/>
          <w:divBdr>
            <w:top w:val="none" w:sz="0" w:space="0" w:color="auto"/>
            <w:left w:val="none" w:sz="0" w:space="0" w:color="auto"/>
            <w:bottom w:val="none" w:sz="0" w:space="0" w:color="auto"/>
            <w:right w:val="none" w:sz="0" w:space="0" w:color="auto"/>
          </w:divBdr>
        </w:div>
        <w:div w:id="715937142">
          <w:marLeft w:val="360"/>
          <w:marRight w:val="0"/>
          <w:marTop w:val="173"/>
          <w:marBottom w:val="173"/>
          <w:divBdr>
            <w:top w:val="none" w:sz="0" w:space="0" w:color="auto"/>
            <w:left w:val="none" w:sz="0" w:space="0" w:color="auto"/>
            <w:bottom w:val="none" w:sz="0" w:space="0" w:color="auto"/>
            <w:right w:val="none" w:sz="0" w:space="0" w:color="auto"/>
          </w:divBdr>
        </w:div>
        <w:div w:id="1156725227">
          <w:marLeft w:val="360"/>
          <w:marRight w:val="0"/>
          <w:marTop w:val="173"/>
          <w:marBottom w:val="173"/>
          <w:divBdr>
            <w:top w:val="none" w:sz="0" w:space="0" w:color="auto"/>
            <w:left w:val="none" w:sz="0" w:space="0" w:color="auto"/>
            <w:bottom w:val="none" w:sz="0" w:space="0" w:color="auto"/>
            <w:right w:val="none" w:sz="0" w:space="0" w:color="auto"/>
          </w:divBdr>
        </w:div>
        <w:div w:id="827401809">
          <w:marLeft w:val="360"/>
          <w:marRight w:val="0"/>
          <w:marTop w:val="173"/>
          <w:marBottom w:val="173"/>
          <w:divBdr>
            <w:top w:val="none" w:sz="0" w:space="0" w:color="auto"/>
            <w:left w:val="none" w:sz="0" w:space="0" w:color="auto"/>
            <w:bottom w:val="none" w:sz="0" w:space="0" w:color="auto"/>
            <w:right w:val="none" w:sz="0" w:space="0" w:color="auto"/>
          </w:divBdr>
        </w:div>
      </w:divsChild>
    </w:div>
    <w:div w:id="360938392">
      <w:bodyDiv w:val="1"/>
      <w:marLeft w:val="0"/>
      <w:marRight w:val="0"/>
      <w:marTop w:val="0"/>
      <w:marBottom w:val="0"/>
      <w:divBdr>
        <w:top w:val="none" w:sz="0" w:space="0" w:color="auto"/>
        <w:left w:val="none" w:sz="0" w:space="0" w:color="auto"/>
        <w:bottom w:val="none" w:sz="0" w:space="0" w:color="auto"/>
        <w:right w:val="none" w:sz="0" w:space="0" w:color="auto"/>
      </w:divBdr>
      <w:divsChild>
        <w:div w:id="801385874">
          <w:marLeft w:val="547"/>
          <w:marRight w:val="0"/>
          <w:marTop w:val="134"/>
          <w:marBottom w:val="0"/>
          <w:divBdr>
            <w:top w:val="none" w:sz="0" w:space="0" w:color="auto"/>
            <w:left w:val="none" w:sz="0" w:space="0" w:color="auto"/>
            <w:bottom w:val="none" w:sz="0" w:space="0" w:color="auto"/>
            <w:right w:val="none" w:sz="0" w:space="0" w:color="auto"/>
          </w:divBdr>
        </w:div>
        <w:div w:id="327371485">
          <w:marLeft w:val="547"/>
          <w:marRight w:val="0"/>
          <w:marTop w:val="134"/>
          <w:marBottom w:val="0"/>
          <w:divBdr>
            <w:top w:val="none" w:sz="0" w:space="0" w:color="auto"/>
            <w:left w:val="none" w:sz="0" w:space="0" w:color="auto"/>
            <w:bottom w:val="none" w:sz="0" w:space="0" w:color="auto"/>
            <w:right w:val="none" w:sz="0" w:space="0" w:color="auto"/>
          </w:divBdr>
        </w:div>
      </w:divsChild>
    </w:div>
    <w:div w:id="373774854">
      <w:bodyDiv w:val="1"/>
      <w:marLeft w:val="0"/>
      <w:marRight w:val="0"/>
      <w:marTop w:val="0"/>
      <w:marBottom w:val="0"/>
      <w:divBdr>
        <w:top w:val="none" w:sz="0" w:space="0" w:color="auto"/>
        <w:left w:val="none" w:sz="0" w:space="0" w:color="auto"/>
        <w:bottom w:val="none" w:sz="0" w:space="0" w:color="auto"/>
        <w:right w:val="none" w:sz="0" w:space="0" w:color="auto"/>
      </w:divBdr>
      <w:divsChild>
        <w:div w:id="411393231">
          <w:marLeft w:val="547"/>
          <w:marRight w:val="0"/>
          <w:marTop w:val="154"/>
          <w:marBottom w:val="0"/>
          <w:divBdr>
            <w:top w:val="none" w:sz="0" w:space="0" w:color="auto"/>
            <w:left w:val="none" w:sz="0" w:space="0" w:color="auto"/>
            <w:bottom w:val="none" w:sz="0" w:space="0" w:color="auto"/>
            <w:right w:val="none" w:sz="0" w:space="0" w:color="auto"/>
          </w:divBdr>
        </w:div>
        <w:div w:id="1465582123">
          <w:marLeft w:val="547"/>
          <w:marRight w:val="0"/>
          <w:marTop w:val="154"/>
          <w:marBottom w:val="0"/>
          <w:divBdr>
            <w:top w:val="none" w:sz="0" w:space="0" w:color="auto"/>
            <w:left w:val="none" w:sz="0" w:space="0" w:color="auto"/>
            <w:bottom w:val="none" w:sz="0" w:space="0" w:color="auto"/>
            <w:right w:val="none" w:sz="0" w:space="0" w:color="auto"/>
          </w:divBdr>
        </w:div>
        <w:div w:id="65614809">
          <w:marLeft w:val="547"/>
          <w:marRight w:val="0"/>
          <w:marTop w:val="154"/>
          <w:marBottom w:val="0"/>
          <w:divBdr>
            <w:top w:val="none" w:sz="0" w:space="0" w:color="auto"/>
            <w:left w:val="none" w:sz="0" w:space="0" w:color="auto"/>
            <w:bottom w:val="none" w:sz="0" w:space="0" w:color="auto"/>
            <w:right w:val="none" w:sz="0" w:space="0" w:color="auto"/>
          </w:divBdr>
        </w:div>
      </w:divsChild>
    </w:div>
    <w:div w:id="421727917">
      <w:bodyDiv w:val="1"/>
      <w:marLeft w:val="0"/>
      <w:marRight w:val="0"/>
      <w:marTop w:val="0"/>
      <w:marBottom w:val="0"/>
      <w:divBdr>
        <w:top w:val="none" w:sz="0" w:space="0" w:color="auto"/>
        <w:left w:val="none" w:sz="0" w:space="0" w:color="auto"/>
        <w:bottom w:val="none" w:sz="0" w:space="0" w:color="auto"/>
        <w:right w:val="none" w:sz="0" w:space="0" w:color="auto"/>
      </w:divBdr>
      <w:divsChild>
        <w:div w:id="1115295399">
          <w:marLeft w:val="0"/>
          <w:marRight w:val="0"/>
          <w:marTop w:val="0"/>
          <w:marBottom w:val="0"/>
          <w:divBdr>
            <w:top w:val="none" w:sz="0" w:space="0" w:color="auto"/>
            <w:left w:val="none" w:sz="0" w:space="0" w:color="auto"/>
            <w:bottom w:val="none" w:sz="0" w:space="0" w:color="auto"/>
            <w:right w:val="none" w:sz="0" w:space="0" w:color="auto"/>
          </w:divBdr>
        </w:div>
      </w:divsChild>
    </w:div>
    <w:div w:id="444471031">
      <w:bodyDiv w:val="1"/>
      <w:marLeft w:val="0"/>
      <w:marRight w:val="0"/>
      <w:marTop w:val="0"/>
      <w:marBottom w:val="0"/>
      <w:divBdr>
        <w:top w:val="none" w:sz="0" w:space="0" w:color="auto"/>
        <w:left w:val="none" w:sz="0" w:space="0" w:color="auto"/>
        <w:bottom w:val="none" w:sz="0" w:space="0" w:color="auto"/>
        <w:right w:val="none" w:sz="0" w:space="0" w:color="auto"/>
      </w:divBdr>
      <w:divsChild>
        <w:div w:id="609552215">
          <w:marLeft w:val="547"/>
          <w:marRight w:val="0"/>
          <w:marTop w:val="115"/>
          <w:marBottom w:val="0"/>
          <w:divBdr>
            <w:top w:val="none" w:sz="0" w:space="0" w:color="auto"/>
            <w:left w:val="none" w:sz="0" w:space="0" w:color="auto"/>
            <w:bottom w:val="none" w:sz="0" w:space="0" w:color="auto"/>
            <w:right w:val="none" w:sz="0" w:space="0" w:color="auto"/>
          </w:divBdr>
        </w:div>
        <w:div w:id="1707024587">
          <w:marLeft w:val="547"/>
          <w:marRight w:val="0"/>
          <w:marTop w:val="115"/>
          <w:marBottom w:val="0"/>
          <w:divBdr>
            <w:top w:val="none" w:sz="0" w:space="0" w:color="auto"/>
            <w:left w:val="none" w:sz="0" w:space="0" w:color="auto"/>
            <w:bottom w:val="none" w:sz="0" w:space="0" w:color="auto"/>
            <w:right w:val="none" w:sz="0" w:space="0" w:color="auto"/>
          </w:divBdr>
        </w:div>
      </w:divsChild>
    </w:div>
    <w:div w:id="466435307">
      <w:bodyDiv w:val="1"/>
      <w:marLeft w:val="0"/>
      <w:marRight w:val="0"/>
      <w:marTop w:val="0"/>
      <w:marBottom w:val="0"/>
      <w:divBdr>
        <w:top w:val="none" w:sz="0" w:space="0" w:color="auto"/>
        <w:left w:val="none" w:sz="0" w:space="0" w:color="auto"/>
        <w:bottom w:val="none" w:sz="0" w:space="0" w:color="auto"/>
        <w:right w:val="none" w:sz="0" w:space="0" w:color="auto"/>
      </w:divBdr>
    </w:div>
    <w:div w:id="481701086">
      <w:bodyDiv w:val="1"/>
      <w:marLeft w:val="0"/>
      <w:marRight w:val="0"/>
      <w:marTop w:val="0"/>
      <w:marBottom w:val="0"/>
      <w:divBdr>
        <w:top w:val="none" w:sz="0" w:space="0" w:color="auto"/>
        <w:left w:val="none" w:sz="0" w:space="0" w:color="auto"/>
        <w:bottom w:val="none" w:sz="0" w:space="0" w:color="auto"/>
        <w:right w:val="none" w:sz="0" w:space="0" w:color="auto"/>
      </w:divBdr>
      <w:divsChild>
        <w:div w:id="1001932863">
          <w:marLeft w:val="0"/>
          <w:marRight w:val="0"/>
          <w:marTop w:val="0"/>
          <w:marBottom w:val="0"/>
          <w:divBdr>
            <w:top w:val="none" w:sz="0" w:space="0" w:color="auto"/>
            <w:left w:val="none" w:sz="0" w:space="0" w:color="auto"/>
            <w:bottom w:val="none" w:sz="0" w:space="0" w:color="auto"/>
            <w:right w:val="none" w:sz="0" w:space="0" w:color="auto"/>
          </w:divBdr>
        </w:div>
        <w:div w:id="735736792">
          <w:marLeft w:val="0"/>
          <w:marRight w:val="0"/>
          <w:marTop w:val="0"/>
          <w:marBottom w:val="0"/>
          <w:divBdr>
            <w:top w:val="none" w:sz="0" w:space="0" w:color="auto"/>
            <w:left w:val="none" w:sz="0" w:space="0" w:color="auto"/>
            <w:bottom w:val="none" w:sz="0" w:space="0" w:color="auto"/>
            <w:right w:val="none" w:sz="0" w:space="0" w:color="auto"/>
          </w:divBdr>
        </w:div>
        <w:div w:id="1656030698">
          <w:marLeft w:val="0"/>
          <w:marRight w:val="0"/>
          <w:marTop w:val="0"/>
          <w:marBottom w:val="0"/>
          <w:divBdr>
            <w:top w:val="none" w:sz="0" w:space="0" w:color="auto"/>
            <w:left w:val="none" w:sz="0" w:space="0" w:color="auto"/>
            <w:bottom w:val="none" w:sz="0" w:space="0" w:color="auto"/>
            <w:right w:val="none" w:sz="0" w:space="0" w:color="auto"/>
          </w:divBdr>
        </w:div>
        <w:div w:id="1690987942">
          <w:marLeft w:val="0"/>
          <w:marRight w:val="0"/>
          <w:marTop w:val="0"/>
          <w:marBottom w:val="0"/>
          <w:divBdr>
            <w:top w:val="none" w:sz="0" w:space="0" w:color="auto"/>
            <w:left w:val="none" w:sz="0" w:space="0" w:color="auto"/>
            <w:bottom w:val="none" w:sz="0" w:space="0" w:color="auto"/>
            <w:right w:val="none" w:sz="0" w:space="0" w:color="auto"/>
          </w:divBdr>
        </w:div>
        <w:div w:id="516896200">
          <w:marLeft w:val="0"/>
          <w:marRight w:val="0"/>
          <w:marTop w:val="0"/>
          <w:marBottom w:val="0"/>
          <w:divBdr>
            <w:top w:val="none" w:sz="0" w:space="0" w:color="auto"/>
            <w:left w:val="none" w:sz="0" w:space="0" w:color="auto"/>
            <w:bottom w:val="none" w:sz="0" w:space="0" w:color="auto"/>
            <w:right w:val="none" w:sz="0" w:space="0" w:color="auto"/>
          </w:divBdr>
        </w:div>
        <w:div w:id="1476410232">
          <w:marLeft w:val="0"/>
          <w:marRight w:val="0"/>
          <w:marTop w:val="0"/>
          <w:marBottom w:val="0"/>
          <w:divBdr>
            <w:top w:val="none" w:sz="0" w:space="0" w:color="auto"/>
            <w:left w:val="none" w:sz="0" w:space="0" w:color="auto"/>
            <w:bottom w:val="none" w:sz="0" w:space="0" w:color="auto"/>
            <w:right w:val="none" w:sz="0" w:space="0" w:color="auto"/>
          </w:divBdr>
        </w:div>
        <w:div w:id="33846363">
          <w:marLeft w:val="0"/>
          <w:marRight w:val="0"/>
          <w:marTop w:val="0"/>
          <w:marBottom w:val="0"/>
          <w:divBdr>
            <w:top w:val="none" w:sz="0" w:space="0" w:color="auto"/>
            <w:left w:val="none" w:sz="0" w:space="0" w:color="auto"/>
            <w:bottom w:val="none" w:sz="0" w:space="0" w:color="auto"/>
            <w:right w:val="none" w:sz="0" w:space="0" w:color="auto"/>
          </w:divBdr>
        </w:div>
        <w:div w:id="2079790846">
          <w:marLeft w:val="0"/>
          <w:marRight w:val="0"/>
          <w:marTop w:val="0"/>
          <w:marBottom w:val="0"/>
          <w:divBdr>
            <w:top w:val="none" w:sz="0" w:space="0" w:color="auto"/>
            <w:left w:val="none" w:sz="0" w:space="0" w:color="auto"/>
            <w:bottom w:val="none" w:sz="0" w:space="0" w:color="auto"/>
            <w:right w:val="none" w:sz="0" w:space="0" w:color="auto"/>
          </w:divBdr>
        </w:div>
      </w:divsChild>
    </w:div>
    <w:div w:id="504981503">
      <w:bodyDiv w:val="1"/>
      <w:marLeft w:val="0"/>
      <w:marRight w:val="0"/>
      <w:marTop w:val="0"/>
      <w:marBottom w:val="0"/>
      <w:divBdr>
        <w:top w:val="none" w:sz="0" w:space="0" w:color="auto"/>
        <w:left w:val="none" w:sz="0" w:space="0" w:color="auto"/>
        <w:bottom w:val="none" w:sz="0" w:space="0" w:color="auto"/>
        <w:right w:val="none" w:sz="0" w:space="0" w:color="auto"/>
      </w:divBdr>
      <w:divsChild>
        <w:div w:id="981815365">
          <w:marLeft w:val="547"/>
          <w:marRight w:val="0"/>
          <w:marTop w:val="115"/>
          <w:marBottom w:val="0"/>
          <w:divBdr>
            <w:top w:val="none" w:sz="0" w:space="0" w:color="auto"/>
            <w:left w:val="none" w:sz="0" w:space="0" w:color="auto"/>
            <w:bottom w:val="none" w:sz="0" w:space="0" w:color="auto"/>
            <w:right w:val="none" w:sz="0" w:space="0" w:color="auto"/>
          </w:divBdr>
        </w:div>
        <w:div w:id="1380937450">
          <w:marLeft w:val="547"/>
          <w:marRight w:val="0"/>
          <w:marTop w:val="115"/>
          <w:marBottom w:val="0"/>
          <w:divBdr>
            <w:top w:val="none" w:sz="0" w:space="0" w:color="auto"/>
            <w:left w:val="none" w:sz="0" w:space="0" w:color="auto"/>
            <w:bottom w:val="none" w:sz="0" w:space="0" w:color="auto"/>
            <w:right w:val="none" w:sz="0" w:space="0" w:color="auto"/>
          </w:divBdr>
        </w:div>
        <w:div w:id="1501507328">
          <w:marLeft w:val="547"/>
          <w:marRight w:val="0"/>
          <w:marTop w:val="115"/>
          <w:marBottom w:val="0"/>
          <w:divBdr>
            <w:top w:val="none" w:sz="0" w:space="0" w:color="auto"/>
            <w:left w:val="none" w:sz="0" w:space="0" w:color="auto"/>
            <w:bottom w:val="none" w:sz="0" w:space="0" w:color="auto"/>
            <w:right w:val="none" w:sz="0" w:space="0" w:color="auto"/>
          </w:divBdr>
        </w:div>
      </w:divsChild>
    </w:div>
    <w:div w:id="525212852">
      <w:bodyDiv w:val="1"/>
      <w:marLeft w:val="0"/>
      <w:marRight w:val="0"/>
      <w:marTop w:val="0"/>
      <w:marBottom w:val="0"/>
      <w:divBdr>
        <w:top w:val="none" w:sz="0" w:space="0" w:color="auto"/>
        <w:left w:val="none" w:sz="0" w:space="0" w:color="auto"/>
        <w:bottom w:val="none" w:sz="0" w:space="0" w:color="auto"/>
        <w:right w:val="none" w:sz="0" w:space="0" w:color="auto"/>
      </w:divBdr>
      <w:divsChild>
        <w:div w:id="506553989">
          <w:marLeft w:val="0"/>
          <w:marRight w:val="0"/>
          <w:marTop w:val="0"/>
          <w:marBottom w:val="0"/>
          <w:divBdr>
            <w:top w:val="none" w:sz="0" w:space="0" w:color="auto"/>
            <w:left w:val="none" w:sz="0" w:space="0" w:color="auto"/>
            <w:bottom w:val="none" w:sz="0" w:space="0" w:color="auto"/>
            <w:right w:val="none" w:sz="0" w:space="0" w:color="auto"/>
          </w:divBdr>
          <w:divsChild>
            <w:div w:id="1866021389">
              <w:marLeft w:val="0"/>
              <w:marRight w:val="0"/>
              <w:marTop w:val="0"/>
              <w:marBottom w:val="0"/>
              <w:divBdr>
                <w:top w:val="none" w:sz="0" w:space="0" w:color="auto"/>
                <w:left w:val="none" w:sz="0" w:space="0" w:color="auto"/>
                <w:bottom w:val="none" w:sz="0" w:space="0" w:color="auto"/>
                <w:right w:val="none" w:sz="0" w:space="0" w:color="auto"/>
              </w:divBdr>
            </w:div>
            <w:div w:id="49815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043247">
      <w:bodyDiv w:val="1"/>
      <w:marLeft w:val="0"/>
      <w:marRight w:val="0"/>
      <w:marTop w:val="0"/>
      <w:marBottom w:val="0"/>
      <w:divBdr>
        <w:top w:val="none" w:sz="0" w:space="0" w:color="auto"/>
        <w:left w:val="none" w:sz="0" w:space="0" w:color="auto"/>
        <w:bottom w:val="none" w:sz="0" w:space="0" w:color="auto"/>
        <w:right w:val="none" w:sz="0" w:space="0" w:color="auto"/>
      </w:divBdr>
      <w:divsChild>
        <w:div w:id="1166047772">
          <w:marLeft w:val="547"/>
          <w:marRight w:val="0"/>
          <w:marTop w:val="115"/>
          <w:marBottom w:val="0"/>
          <w:divBdr>
            <w:top w:val="none" w:sz="0" w:space="0" w:color="auto"/>
            <w:left w:val="none" w:sz="0" w:space="0" w:color="auto"/>
            <w:bottom w:val="none" w:sz="0" w:space="0" w:color="auto"/>
            <w:right w:val="none" w:sz="0" w:space="0" w:color="auto"/>
          </w:divBdr>
        </w:div>
        <w:div w:id="1904021589">
          <w:marLeft w:val="547"/>
          <w:marRight w:val="0"/>
          <w:marTop w:val="115"/>
          <w:marBottom w:val="0"/>
          <w:divBdr>
            <w:top w:val="none" w:sz="0" w:space="0" w:color="auto"/>
            <w:left w:val="none" w:sz="0" w:space="0" w:color="auto"/>
            <w:bottom w:val="none" w:sz="0" w:space="0" w:color="auto"/>
            <w:right w:val="none" w:sz="0" w:space="0" w:color="auto"/>
          </w:divBdr>
        </w:div>
      </w:divsChild>
    </w:div>
    <w:div w:id="542206701">
      <w:bodyDiv w:val="1"/>
      <w:marLeft w:val="0"/>
      <w:marRight w:val="0"/>
      <w:marTop w:val="0"/>
      <w:marBottom w:val="0"/>
      <w:divBdr>
        <w:top w:val="none" w:sz="0" w:space="0" w:color="auto"/>
        <w:left w:val="none" w:sz="0" w:space="0" w:color="auto"/>
        <w:bottom w:val="none" w:sz="0" w:space="0" w:color="auto"/>
        <w:right w:val="none" w:sz="0" w:space="0" w:color="auto"/>
      </w:divBdr>
      <w:divsChild>
        <w:div w:id="1216509374">
          <w:marLeft w:val="965"/>
          <w:marRight w:val="0"/>
          <w:marTop w:val="115"/>
          <w:marBottom w:val="0"/>
          <w:divBdr>
            <w:top w:val="none" w:sz="0" w:space="0" w:color="auto"/>
            <w:left w:val="none" w:sz="0" w:space="0" w:color="auto"/>
            <w:bottom w:val="none" w:sz="0" w:space="0" w:color="auto"/>
            <w:right w:val="none" w:sz="0" w:space="0" w:color="auto"/>
          </w:divBdr>
        </w:div>
      </w:divsChild>
    </w:div>
    <w:div w:id="556478190">
      <w:bodyDiv w:val="1"/>
      <w:marLeft w:val="0"/>
      <w:marRight w:val="0"/>
      <w:marTop w:val="0"/>
      <w:marBottom w:val="0"/>
      <w:divBdr>
        <w:top w:val="none" w:sz="0" w:space="0" w:color="auto"/>
        <w:left w:val="none" w:sz="0" w:space="0" w:color="auto"/>
        <w:bottom w:val="none" w:sz="0" w:space="0" w:color="auto"/>
        <w:right w:val="none" w:sz="0" w:space="0" w:color="auto"/>
      </w:divBdr>
    </w:div>
    <w:div w:id="589655098">
      <w:bodyDiv w:val="1"/>
      <w:marLeft w:val="0"/>
      <w:marRight w:val="0"/>
      <w:marTop w:val="0"/>
      <w:marBottom w:val="0"/>
      <w:divBdr>
        <w:top w:val="none" w:sz="0" w:space="0" w:color="auto"/>
        <w:left w:val="none" w:sz="0" w:space="0" w:color="auto"/>
        <w:bottom w:val="none" w:sz="0" w:space="0" w:color="auto"/>
        <w:right w:val="none" w:sz="0" w:space="0" w:color="auto"/>
      </w:divBdr>
      <w:divsChild>
        <w:div w:id="997340505">
          <w:marLeft w:val="547"/>
          <w:marRight w:val="0"/>
          <w:marTop w:val="134"/>
          <w:marBottom w:val="0"/>
          <w:divBdr>
            <w:top w:val="none" w:sz="0" w:space="0" w:color="auto"/>
            <w:left w:val="none" w:sz="0" w:space="0" w:color="auto"/>
            <w:bottom w:val="none" w:sz="0" w:space="0" w:color="auto"/>
            <w:right w:val="none" w:sz="0" w:space="0" w:color="auto"/>
          </w:divBdr>
        </w:div>
        <w:div w:id="336620879">
          <w:marLeft w:val="547"/>
          <w:marRight w:val="0"/>
          <w:marTop w:val="134"/>
          <w:marBottom w:val="0"/>
          <w:divBdr>
            <w:top w:val="none" w:sz="0" w:space="0" w:color="auto"/>
            <w:left w:val="none" w:sz="0" w:space="0" w:color="auto"/>
            <w:bottom w:val="none" w:sz="0" w:space="0" w:color="auto"/>
            <w:right w:val="none" w:sz="0" w:space="0" w:color="auto"/>
          </w:divBdr>
        </w:div>
        <w:div w:id="1932397419">
          <w:marLeft w:val="547"/>
          <w:marRight w:val="0"/>
          <w:marTop w:val="134"/>
          <w:marBottom w:val="0"/>
          <w:divBdr>
            <w:top w:val="none" w:sz="0" w:space="0" w:color="auto"/>
            <w:left w:val="none" w:sz="0" w:space="0" w:color="auto"/>
            <w:bottom w:val="none" w:sz="0" w:space="0" w:color="auto"/>
            <w:right w:val="none" w:sz="0" w:space="0" w:color="auto"/>
          </w:divBdr>
        </w:div>
      </w:divsChild>
    </w:div>
    <w:div w:id="635649222">
      <w:bodyDiv w:val="1"/>
      <w:marLeft w:val="0"/>
      <w:marRight w:val="0"/>
      <w:marTop w:val="0"/>
      <w:marBottom w:val="0"/>
      <w:divBdr>
        <w:top w:val="none" w:sz="0" w:space="0" w:color="auto"/>
        <w:left w:val="none" w:sz="0" w:space="0" w:color="auto"/>
        <w:bottom w:val="none" w:sz="0" w:space="0" w:color="auto"/>
        <w:right w:val="none" w:sz="0" w:space="0" w:color="auto"/>
      </w:divBdr>
      <w:divsChild>
        <w:div w:id="1876042855">
          <w:marLeft w:val="0"/>
          <w:marRight w:val="0"/>
          <w:marTop w:val="115"/>
          <w:marBottom w:val="0"/>
          <w:divBdr>
            <w:top w:val="none" w:sz="0" w:space="0" w:color="auto"/>
            <w:left w:val="none" w:sz="0" w:space="0" w:color="auto"/>
            <w:bottom w:val="none" w:sz="0" w:space="0" w:color="auto"/>
            <w:right w:val="none" w:sz="0" w:space="0" w:color="auto"/>
          </w:divBdr>
        </w:div>
        <w:div w:id="288360523">
          <w:marLeft w:val="0"/>
          <w:marRight w:val="0"/>
          <w:marTop w:val="115"/>
          <w:marBottom w:val="0"/>
          <w:divBdr>
            <w:top w:val="none" w:sz="0" w:space="0" w:color="auto"/>
            <w:left w:val="none" w:sz="0" w:space="0" w:color="auto"/>
            <w:bottom w:val="none" w:sz="0" w:space="0" w:color="auto"/>
            <w:right w:val="none" w:sz="0" w:space="0" w:color="auto"/>
          </w:divBdr>
        </w:div>
      </w:divsChild>
    </w:div>
    <w:div w:id="637799984">
      <w:bodyDiv w:val="1"/>
      <w:marLeft w:val="0"/>
      <w:marRight w:val="0"/>
      <w:marTop w:val="0"/>
      <w:marBottom w:val="0"/>
      <w:divBdr>
        <w:top w:val="none" w:sz="0" w:space="0" w:color="auto"/>
        <w:left w:val="none" w:sz="0" w:space="0" w:color="auto"/>
        <w:bottom w:val="none" w:sz="0" w:space="0" w:color="auto"/>
        <w:right w:val="none" w:sz="0" w:space="0" w:color="auto"/>
      </w:divBdr>
      <w:divsChild>
        <w:div w:id="2017686585">
          <w:marLeft w:val="547"/>
          <w:marRight w:val="0"/>
          <w:marTop w:val="115"/>
          <w:marBottom w:val="0"/>
          <w:divBdr>
            <w:top w:val="none" w:sz="0" w:space="0" w:color="auto"/>
            <w:left w:val="none" w:sz="0" w:space="0" w:color="auto"/>
            <w:bottom w:val="none" w:sz="0" w:space="0" w:color="auto"/>
            <w:right w:val="none" w:sz="0" w:space="0" w:color="auto"/>
          </w:divBdr>
        </w:div>
        <w:div w:id="31924894">
          <w:marLeft w:val="547"/>
          <w:marRight w:val="0"/>
          <w:marTop w:val="115"/>
          <w:marBottom w:val="0"/>
          <w:divBdr>
            <w:top w:val="none" w:sz="0" w:space="0" w:color="auto"/>
            <w:left w:val="none" w:sz="0" w:space="0" w:color="auto"/>
            <w:bottom w:val="none" w:sz="0" w:space="0" w:color="auto"/>
            <w:right w:val="none" w:sz="0" w:space="0" w:color="auto"/>
          </w:divBdr>
        </w:div>
      </w:divsChild>
    </w:div>
    <w:div w:id="639653952">
      <w:bodyDiv w:val="1"/>
      <w:marLeft w:val="0"/>
      <w:marRight w:val="0"/>
      <w:marTop w:val="0"/>
      <w:marBottom w:val="0"/>
      <w:divBdr>
        <w:top w:val="none" w:sz="0" w:space="0" w:color="auto"/>
        <w:left w:val="none" w:sz="0" w:space="0" w:color="auto"/>
        <w:bottom w:val="none" w:sz="0" w:space="0" w:color="auto"/>
        <w:right w:val="none" w:sz="0" w:space="0" w:color="auto"/>
      </w:divBdr>
    </w:div>
    <w:div w:id="647981365">
      <w:bodyDiv w:val="1"/>
      <w:marLeft w:val="0"/>
      <w:marRight w:val="0"/>
      <w:marTop w:val="0"/>
      <w:marBottom w:val="0"/>
      <w:divBdr>
        <w:top w:val="none" w:sz="0" w:space="0" w:color="auto"/>
        <w:left w:val="none" w:sz="0" w:space="0" w:color="auto"/>
        <w:bottom w:val="none" w:sz="0" w:space="0" w:color="auto"/>
        <w:right w:val="none" w:sz="0" w:space="0" w:color="auto"/>
      </w:divBdr>
      <w:divsChild>
        <w:div w:id="154691495">
          <w:marLeft w:val="0"/>
          <w:marRight w:val="0"/>
          <w:marTop w:val="0"/>
          <w:marBottom w:val="0"/>
          <w:divBdr>
            <w:top w:val="none" w:sz="0" w:space="0" w:color="auto"/>
            <w:left w:val="none" w:sz="0" w:space="0" w:color="auto"/>
            <w:bottom w:val="none" w:sz="0" w:space="0" w:color="auto"/>
            <w:right w:val="none" w:sz="0" w:space="0" w:color="auto"/>
          </w:divBdr>
        </w:div>
        <w:div w:id="671105486">
          <w:marLeft w:val="0"/>
          <w:marRight w:val="0"/>
          <w:marTop w:val="0"/>
          <w:marBottom w:val="0"/>
          <w:divBdr>
            <w:top w:val="none" w:sz="0" w:space="0" w:color="auto"/>
            <w:left w:val="none" w:sz="0" w:space="0" w:color="auto"/>
            <w:bottom w:val="none" w:sz="0" w:space="0" w:color="auto"/>
            <w:right w:val="none" w:sz="0" w:space="0" w:color="auto"/>
          </w:divBdr>
        </w:div>
        <w:div w:id="224991965">
          <w:marLeft w:val="0"/>
          <w:marRight w:val="0"/>
          <w:marTop w:val="0"/>
          <w:marBottom w:val="0"/>
          <w:divBdr>
            <w:top w:val="none" w:sz="0" w:space="0" w:color="auto"/>
            <w:left w:val="none" w:sz="0" w:space="0" w:color="auto"/>
            <w:bottom w:val="none" w:sz="0" w:space="0" w:color="auto"/>
            <w:right w:val="none" w:sz="0" w:space="0" w:color="auto"/>
          </w:divBdr>
        </w:div>
        <w:div w:id="741561286">
          <w:marLeft w:val="0"/>
          <w:marRight w:val="0"/>
          <w:marTop w:val="0"/>
          <w:marBottom w:val="0"/>
          <w:divBdr>
            <w:top w:val="none" w:sz="0" w:space="0" w:color="auto"/>
            <w:left w:val="none" w:sz="0" w:space="0" w:color="auto"/>
            <w:bottom w:val="none" w:sz="0" w:space="0" w:color="auto"/>
            <w:right w:val="none" w:sz="0" w:space="0" w:color="auto"/>
          </w:divBdr>
        </w:div>
        <w:div w:id="2137483147">
          <w:marLeft w:val="0"/>
          <w:marRight w:val="0"/>
          <w:marTop w:val="0"/>
          <w:marBottom w:val="0"/>
          <w:divBdr>
            <w:top w:val="none" w:sz="0" w:space="0" w:color="auto"/>
            <w:left w:val="none" w:sz="0" w:space="0" w:color="auto"/>
            <w:bottom w:val="none" w:sz="0" w:space="0" w:color="auto"/>
            <w:right w:val="none" w:sz="0" w:space="0" w:color="auto"/>
          </w:divBdr>
        </w:div>
        <w:div w:id="1638756807">
          <w:marLeft w:val="0"/>
          <w:marRight w:val="0"/>
          <w:marTop w:val="0"/>
          <w:marBottom w:val="0"/>
          <w:divBdr>
            <w:top w:val="none" w:sz="0" w:space="0" w:color="auto"/>
            <w:left w:val="none" w:sz="0" w:space="0" w:color="auto"/>
            <w:bottom w:val="none" w:sz="0" w:space="0" w:color="auto"/>
            <w:right w:val="none" w:sz="0" w:space="0" w:color="auto"/>
          </w:divBdr>
        </w:div>
        <w:div w:id="163977414">
          <w:marLeft w:val="0"/>
          <w:marRight w:val="0"/>
          <w:marTop w:val="0"/>
          <w:marBottom w:val="0"/>
          <w:divBdr>
            <w:top w:val="none" w:sz="0" w:space="0" w:color="auto"/>
            <w:left w:val="none" w:sz="0" w:space="0" w:color="auto"/>
            <w:bottom w:val="none" w:sz="0" w:space="0" w:color="auto"/>
            <w:right w:val="none" w:sz="0" w:space="0" w:color="auto"/>
          </w:divBdr>
        </w:div>
        <w:div w:id="2037729180">
          <w:marLeft w:val="0"/>
          <w:marRight w:val="0"/>
          <w:marTop w:val="0"/>
          <w:marBottom w:val="0"/>
          <w:divBdr>
            <w:top w:val="none" w:sz="0" w:space="0" w:color="auto"/>
            <w:left w:val="none" w:sz="0" w:space="0" w:color="auto"/>
            <w:bottom w:val="none" w:sz="0" w:space="0" w:color="auto"/>
            <w:right w:val="none" w:sz="0" w:space="0" w:color="auto"/>
          </w:divBdr>
        </w:div>
        <w:div w:id="979455103">
          <w:marLeft w:val="0"/>
          <w:marRight w:val="0"/>
          <w:marTop w:val="0"/>
          <w:marBottom w:val="0"/>
          <w:divBdr>
            <w:top w:val="none" w:sz="0" w:space="0" w:color="auto"/>
            <w:left w:val="none" w:sz="0" w:space="0" w:color="auto"/>
            <w:bottom w:val="none" w:sz="0" w:space="0" w:color="auto"/>
            <w:right w:val="none" w:sz="0" w:space="0" w:color="auto"/>
          </w:divBdr>
        </w:div>
        <w:div w:id="1065838261">
          <w:marLeft w:val="0"/>
          <w:marRight w:val="0"/>
          <w:marTop w:val="0"/>
          <w:marBottom w:val="0"/>
          <w:divBdr>
            <w:top w:val="none" w:sz="0" w:space="0" w:color="auto"/>
            <w:left w:val="none" w:sz="0" w:space="0" w:color="auto"/>
            <w:bottom w:val="none" w:sz="0" w:space="0" w:color="auto"/>
            <w:right w:val="none" w:sz="0" w:space="0" w:color="auto"/>
          </w:divBdr>
        </w:div>
        <w:div w:id="1478258558">
          <w:marLeft w:val="0"/>
          <w:marRight w:val="0"/>
          <w:marTop w:val="0"/>
          <w:marBottom w:val="0"/>
          <w:divBdr>
            <w:top w:val="none" w:sz="0" w:space="0" w:color="auto"/>
            <w:left w:val="none" w:sz="0" w:space="0" w:color="auto"/>
            <w:bottom w:val="none" w:sz="0" w:space="0" w:color="auto"/>
            <w:right w:val="none" w:sz="0" w:space="0" w:color="auto"/>
          </w:divBdr>
        </w:div>
        <w:div w:id="1346591413">
          <w:marLeft w:val="0"/>
          <w:marRight w:val="0"/>
          <w:marTop w:val="0"/>
          <w:marBottom w:val="0"/>
          <w:divBdr>
            <w:top w:val="none" w:sz="0" w:space="0" w:color="auto"/>
            <w:left w:val="none" w:sz="0" w:space="0" w:color="auto"/>
            <w:bottom w:val="none" w:sz="0" w:space="0" w:color="auto"/>
            <w:right w:val="none" w:sz="0" w:space="0" w:color="auto"/>
          </w:divBdr>
        </w:div>
        <w:div w:id="1904438979">
          <w:marLeft w:val="0"/>
          <w:marRight w:val="0"/>
          <w:marTop w:val="0"/>
          <w:marBottom w:val="0"/>
          <w:divBdr>
            <w:top w:val="none" w:sz="0" w:space="0" w:color="auto"/>
            <w:left w:val="none" w:sz="0" w:space="0" w:color="auto"/>
            <w:bottom w:val="none" w:sz="0" w:space="0" w:color="auto"/>
            <w:right w:val="none" w:sz="0" w:space="0" w:color="auto"/>
          </w:divBdr>
        </w:div>
        <w:div w:id="1718041802">
          <w:marLeft w:val="0"/>
          <w:marRight w:val="0"/>
          <w:marTop w:val="0"/>
          <w:marBottom w:val="0"/>
          <w:divBdr>
            <w:top w:val="none" w:sz="0" w:space="0" w:color="auto"/>
            <w:left w:val="none" w:sz="0" w:space="0" w:color="auto"/>
            <w:bottom w:val="none" w:sz="0" w:space="0" w:color="auto"/>
            <w:right w:val="none" w:sz="0" w:space="0" w:color="auto"/>
          </w:divBdr>
        </w:div>
        <w:div w:id="867255405">
          <w:marLeft w:val="0"/>
          <w:marRight w:val="0"/>
          <w:marTop w:val="0"/>
          <w:marBottom w:val="0"/>
          <w:divBdr>
            <w:top w:val="none" w:sz="0" w:space="0" w:color="auto"/>
            <w:left w:val="none" w:sz="0" w:space="0" w:color="auto"/>
            <w:bottom w:val="none" w:sz="0" w:space="0" w:color="auto"/>
            <w:right w:val="none" w:sz="0" w:space="0" w:color="auto"/>
          </w:divBdr>
        </w:div>
        <w:div w:id="502550271">
          <w:marLeft w:val="0"/>
          <w:marRight w:val="0"/>
          <w:marTop w:val="0"/>
          <w:marBottom w:val="0"/>
          <w:divBdr>
            <w:top w:val="none" w:sz="0" w:space="0" w:color="auto"/>
            <w:left w:val="none" w:sz="0" w:space="0" w:color="auto"/>
            <w:bottom w:val="none" w:sz="0" w:space="0" w:color="auto"/>
            <w:right w:val="none" w:sz="0" w:space="0" w:color="auto"/>
          </w:divBdr>
        </w:div>
        <w:div w:id="608128162">
          <w:marLeft w:val="0"/>
          <w:marRight w:val="0"/>
          <w:marTop w:val="0"/>
          <w:marBottom w:val="0"/>
          <w:divBdr>
            <w:top w:val="none" w:sz="0" w:space="0" w:color="auto"/>
            <w:left w:val="none" w:sz="0" w:space="0" w:color="auto"/>
            <w:bottom w:val="none" w:sz="0" w:space="0" w:color="auto"/>
            <w:right w:val="none" w:sz="0" w:space="0" w:color="auto"/>
          </w:divBdr>
        </w:div>
        <w:div w:id="15546275">
          <w:marLeft w:val="0"/>
          <w:marRight w:val="0"/>
          <w:marTop w:val="0"/>
          <w:marBottom w:val="0"/>
          <w:divBdr>
            <w:top w:val="none" w:sz="0" w:space="0" w:color="auto"/>
            <w:left w:val="none" w:sz="0" w:space="0" w:color="auto"/>
            <w:bottom w:val="none" w:sz="0" w:space="0" w:color="auto"/>
            <w:right w:val="none" w:sz="0" w:space="0" w:color="auto"/>
          </w:divBdr>
        </w:div>
        <w:div w:id="193618952">
          <w:marLeft w:val="0"/>
          <w:marRight w:val="0"/>
          <w:marTop w:val="0"/>
          <w:marBottom w:val="0"/>
          <w:divBdr>
            <w:top w:val="none" w:sz="0" w:space="0" w:color="auto"/>
            <w:left w:val="none" w:sz="0" w:space="0" w:color="auto"/>
            <w:bottom w:val="none" w:sz="0" w:space="0" w:color="auto"/>
            <w:right w:val="none" w:sz="0" w:space="0" w:color="auto"/>
          </w:divBdr>
        </w:div>
      </w:divsChild>
    </w:div>
    <w:div w:id="648940583">
      <w:bodyDiv w:val="1"/>
      <w:marLeft w:val="0"/>
      <w:marRight w:val="0"/>
      <w:marTop w:val="0"/>
      <w:marBottom w:val="0"/>
      <w:divBdr>
        <w:top w:val="none" w:sz="0" w:space="0" w:color="auto"/>
        <w:left w:val="none" w:sz="0" w:space="0" w:color="auto"/>
        <w:bottom w:val="none" w:sz="0" w:space="0" w:color="auto"/>
        <w:right w:val="none" w:sz="0" w:space="0" w:color="auto"/>
      </w:divBdr>
      <w:divsChild>
        <w:div w:id="1274093945">
          <w:marLeft w:val="547"/>
          <w:marRight w:val="0"/>
          <w:marTop w:val="154"/>
          <w:marBottom w:val="0"/>
          <w:divBdr>
            <w:top w:val="none" w:sz="0" w:space="0" w:color="auto"/>
            <w:left w:val="none" w:sz="0" w:space="0" w:color="auto"/>
            <w:bottom w:val="none" w:sz="0" w:space="0" w:color="auto"/>
            <w:right w:val="none" w:sz="0" w:space="0" w:color="auto"/>
          </w:divBdr>
        </w:div>
        <w:div w:id="399602764">
          <w:marLeft w:val="1166"/>
          <w:marRight w:val="0"/>
          <w:marTop w:val="134"/>
          <w:marBottom w:val="0"/>
          <w:divBdr>
            <w:top w:val="none" w:sz="0" w:space="0" w:color="auto"/>
            <w:left w:val="none" w:sz="0" w:space="0" w:color="auto"/>
            <w:bottom w:val="none" w:sz="0" w:space="0" w:color="auto"/>
            <w:right w:val="none" w:sz="0" w:space="0" w:color="auto"/>
          </w:divBdr>
        </w:div>
      </w:divsChild>
    </w:div>
    <w:div w:id="663628751">
      <w:bodyDiv w:val="1"/>
      <w:marLeft w:val="0"/>
      <w:marRight w:val="0"/>
      <w:marTop w:val="0"/>
      <w:marBottom w:val="0"/>
      <w:divBdr>
        <w:top w:val="none" w:sz="0" w:space="0" w:color="auto"/>
        <w:left w:val="none" w:sz="0" w:space="0" w:color="auto"/>
        <w:bottom w:val="none" w:sz="0" w:space="0" w:color="auto"/>
        <w:right w:val="none" w:sz="0" w:space="0" w:color="auto"/>
      </w:divBdr>
      <w:divsChild>
        <w:div w:id="71662161">
          <w:marLeft w:val="0"/>
          <w:marRight w:val="0"/>
          <w:marTop w:val="0"/>
          <w:marBottom w:val="0"/>
          <w:divBdr>
            <w:top w:val="none" w:sz="0" w:space="0" w:color="auto"/>
            <w:left w:val="none" w:sz="0" w:space="0" w:color="auto"/>
            <w:bottom w:val="none" w:sz="0" w:space="0" w:color="auto"/>
            <w:right w:val="none" w:sz="0" w:space="0" w:color="auto"/>
          </w:divBdr>
        </w:div>
        <w:div w:id="451092678">
          <w:marLeft w:val="0"/>
          <w:marRight w:val="0"/>
          <w:marTop w:val="0"/>
          <w:marBottom w:val="0"/>
          <w:divBdr>
            <w:top w:val="none" w:sz="0" w:space="0" w:color="auto"/>
            <w:left w:val="none" w:sz="0" w:space="0" w:color="auto"/>
            <w:bottom w:val="none" w:sz="0" w:space="0" w:color="auto"/>
            <w:right w:val="none" w:sz="0" w:space="0" w:color="auto"/>
          </w:divBdr>
        </w:div>
        <w:div w:id="1501894443">
          <w:marLeft w:val="0"/>
          <w:marRight w:val="0"/>
          <w:marTop w:val="0"/>
          <w:marBottom w:val="0"/>
          <w:divBdr>
            <w:top w:val="none" w:sz="0" w:space="0" w:color="auto"/>
            <w:left w:val="none" w:sz="0" w:space="0" w:color="auto"/>
            <w:bottom w:val="none" w:sz="0" w:space="0" w:color="auto"/>
            <w:right w:val="none" w:sz="0" w:space="0" w:color="auto"/>
          </w:divBdr>
        </w:div>
        <w:div w:id="1393196747">
          <w:marLeft w:val="0"/>
          <w:marRight w:val="0"/>
          <w:marTop w:val="0"/>
          <w:marBottom w:val="0"/>
          <w:divBdr>
            <w:top w:val="none" w:sz="0" w:space="0" w:color="auto"/>
            <w:left w:val="none" w:sz="0" w:space="0" w:color="auto"/>
            <w:bottom w:val="none" w:sz="0" w:space="0" w:color="auto"/>
            <w:right w:val="none" w:sz="0" w:space="0" w:color="auto"/>
          </w:divBdr>
        </w:div>
        <w:div w:id="1897005399">
          <w:marLeft w:val="0"/>
          <w:marRight w:val="0"/>
          <w:marTop w:val="0"/>
          <w:marBottom w:val="0"/>
          <w:divBdr>
            <w:top w:val="none" w:sz="0" w:space="0" w:color="auto"/>
            <w:left w:val="none" w:sz="0" w:space="0" w:color="auto"/>
            <w:bottom w:val="none" w:sz="0" w:space="0" w:color="auto"/>
            <w:right w:val="none" w:sz="0" w:space="0" w:color="auto"/>
          </w:divBdr>
        </w:div>
        <w:div w:id="1790709063">
          <w:marLeft w:val="0"/>
          <w:marRight w:val="0"/>
          <w:marTop w:val="0"/>
          <w:marBottom w:val="0"/>
          <w:divBdr>
            <w:top w:val="none" w:sz="0" w:space="0" w:color="auto"/>
            <w:left w:val="none" w:sz="0" w:space="0" w:color="auto"/>
            <w:bottom w:val="none" w:sz="0" w:space="0" w:color="auto"/>
            <w:right w:val="none" w:sz="0" w:space="0" w:color="auto"/>
          </w:divBdr>
        </w:div>
        <w:div w:id="1493985017">
          <w:marLeft w:val="0"/>
          <w:marRight w:val="0"/>
          <w:marTop w:val="0"/>
          <w:marBottom w:val="0"/>
          <w:divBdr>
            <w:top w:val="none" w:sz="0" w:space="0" w:color="auto"/>
            <w:left w:val="none" w:sz="0" w:space="0" w:color="auto"/>
            <w:bottom w:val="none" w:sz="0" w:space="0" w:color="auto"/>
            <w:right w:val="none" w:sz="0" w:space="0" w:color="auto"/>
          </w:divBdr>
        </w:div>
        <w:div w:id="257907512">
          <w:marLeft w:val="0"/>
          <w:marRight w:val="0"/>
          <w:marTop w:val="0"/>
          <w:marBottom w:val="0"/>
          <w:divBdr>
            <w:top w:val="none" w:sz="0" w:space="0" w:color="auto"/>
            <w:left w:val="none" w:sz="0" w:space="0" w:color="auto"/>
            <w:bottom w:val="none" w:sz="0" w:space="0" w:color="auto"/>
            <w:right w:val="none" w:sz="0" w:space="0" w:color="auto"/>
          </w:divBdr>
        </w:div>
        <w:div w:id="462038698">
          <w:marLeft w:val="0"/>
          <w:marRight w:val="0"/>
          <w:marTop w:val="0"/>
          <w:marBottom w:val="0"/>
          <w:divBdr>
            <w:top w:val="none" w:sz="0" w:space="0" w:color="auto"/>
            <w:left w:val="none" w:sz="0" w:space="0" w:color="auto"/>
            <w:bottom w:val="none" w:sz="0" w:space="0" w:color="auto"/>
            <w:right w:val="none" w:sz="0" w:space="0" w:color="auto"/>
          </w:divBdr>
        </w:div>
        <w:div w:id="1408109045">
          <w:marLeft w:val="0"/>
          <w:marRight w:val="0"/>
          <w:marTop w:val="0"/>
          <w:marBottom w:val="0"/>
          <w:divBdr>
            <w:top w:val="none" w:sz="0" w:space="0" w:color="auto"/>
            <w:left w:val="none" w:sz="0" w:space="0" w:color="auto"/>
            <w:bottom w:val="none" w:sz="0" w:space="0" w:color="auto"/>
            <w:right w:val="none" w:sz="0" w:space="0" w:color="auto"/>
          </w:divBdr>
        </w:div>
        <w:div w:id="373429220">
          <w:marLeft w:val="0"/>
          <w:marRight w:val="0"/>
          <w:marTop w:val="0"/>
          <w:marBottom w:val="0"/>
          <w:divBdr>
            <w:top w:val="none" w:sz="0" w:space="0" w:color="auto"/>
            <w:left w:val="none" w:sz="0" w:space="0" w:color="auto"/>
            <w:bottom w:val="none" w:sz="0" w:space="0" w:color="auto"/>
            <w:right w:val="none" w:sz="0" w:space="0" w:color="auto"/>
          </w:divBdr>
        </w:div>
        <w:div w:id="632102097">
          <w:marLeft w:val="0"/>
          <w:marRight w:val="0"/>
          <w:marTop w:val="0"/>
          <w:marBottom w:val="0"/>
          <w:divBdr>
            <w:top w:val="none" w:sz="0" w:space="0" w:color="auto"/>
            <w:left w:val="none" w:sz="0" w:space="0" w:color="auto"/>
            <w:bottom w:val="none" w:sz="0" w:space="0" w:color="auto"/>
            <w:right w:val="none" w:sz="0" w:space="0" w:color="auto"/>
          </w:divBdr>
        </w:div>
        <w:div w:id="166291454">
          <w:marLeft w:val="0"/>
          <w:marRight w:val="0"/>
          <w:marTop w:val="0"/>
          <w:marBottom w:val="0"/>
          <w:divBdr>
            <w:top w:val="none" w:sz="0" w:space="0" w:color="auto"/>
            <w:left w:val="none" w:sz="0" w:space="0" w:color="auto"/>
            <w:bottom w:val="none" w:sz="0" w:space="0" w:color="auto"/>
            <w:right w:val="none" w:sz="0" w:space="0" w:color="auto"/>
          </w:divBdr>
        </w:div>
        <w:div w:id="428425612">
          <w:marLeft w:val="0"/>
          <w:marRight w:val="0"/>
          <w:marTop w:val="0"/>
          <w:marBottom w:val="0"/>
          <w:divBdr>
            <w:top w:val="none" w:sz="0" w:space="0" w:color="auto"/>
            <w:left w:val="none" w:sz="0" w:space="0" w:color="auto"/>
            <w:bottom w:val="none" w:sz="0" w:space="0" w:color="auto"/>
            <w:right w:val="none" w:sz="0" w:space="0" w:color="auto"/>
          </w:divBdr>
        </w:div>
        <w:div w:id="713890675">
          <w:marLeft w:val="0"/>
          <w:marRight w:val="0"/>
          <w:marTop w:val="0"/>
          <w:marBottom w:val="0"/>
          <w:divBdr>
            <w:top w:val="none" w:sz="0" w:space="0" w:color="auto"/>
            <w:left w:val="none" w:sz="0" w:space="0" w:color="auto"/>
            <w:bottom w:val="none" w:sz="0" w:space="0" w:color="auto"/>
            <w:right w:val="none" w:sz="0" w:space="0" w:color="auto"/>
          </w:divBdr>
        </w:div>
        <w:div w:id="670111182">
          <w:marLeft w:val="0"/>
          <w:marRight w:val="0"/>
          <w:marTop w:val="0"/>
          <w:marBottom w:val="0"/>
          <w:divBdr>
            <w:top w:val="none" w:sz="0" w:space="0" w:color="auto"/>
            <w:left w:val="none" w:sz="0" w:space="0" w:color="auto"/>
            <w:bottom w:val="none" w:sz="0" w:space="0" w:color="auto"/>
            <w:right w:val="none" w:sz="0" w:space="0" w:color="auto"/>
          </w:divBdr>
        </w:div>
        <w:div w:id="107244900">
          <w:marLeft w:val="0"/>
          <w:marRight w:val="0"/>
          <w:marTop w:val="0"/>
          <w:marBottom w:val="0"/>
          <w:divBdr>
            <w:top w:val="none" w:sz="0" w:space="0" w:color="auto"/>
            <w:left w:val="none" w:sz="0" w:space="0" w:color="auto"/>
            <w:bottom w:val="none" w:sz="0" w:space="0" w:color="auto"/>
            <w:right w:val="none" w:sz="0" w:space="0" w:color="auto"/>
          </w:divBdr>
        </w:div>
        <w:div w:id="1284725308">
          <w:marLeft w:val="0"/>
          <w:marRight w:val="0"/>
          <w:marTop w:val="0"/>
          <w:marBottom w:val="0"/>
          <w:divBdr>
            <w:top w:val="none" w:sz="0" w:space="0" w:color="auto"/>
            <w:left w:val="none" w:sz="0" w:space="0" w:color="auto"/>
            <w:bottom w:val="none" w:sz="0" w:space="0" w:color="auto"/>
            <w:right w:val="none" w:sz="0" w:space="0" w:color="auto"/>
          </w:divBdr>
        </w:div>
        <w:div w:id="1579898799">
          <w:marLeft w:val="0"/>
          <w:marRight w:val="0"/>
          <w:marTop w:val="0"/>
          <w:marBottom w:val="0"/>
          <w:divBdr>
            <w:top w:val="none" w:sz="0" w:space="0" w:color="auto"/>
            <w:left w:val="none" w:sz="0" w:space="0" w:color="auto"/>
            <w:bottom w:val="none" w:sz="0" w:space="0" w:color="auto"/>
            <w:right w:val="none" w:sz="0" w:space="0" w:color="auto"/>
          </w:divBdr>
        </w:div>
        <w:div w:id="2065640034">
          <w:marLeft w:val="0"/>
          <w:marRight w:val="0"/>
          <w:marTop w:val="0"/>
          <w:marBottom w:val="0"/>
          <w:divBdr>
            <w:top w:val="none" w:sz="0" w:space="0" w:color="auto"/>
            <w:left w:val="none" w:sz="0" w:space="0" w:color="auto"/>
            <w:bottom w:val="none" w:sz="0" w:space="0" w:color="auto"/>
            <w:right w:val="none" w:sz="0" w:space="0" w:color="auto"/>
          </w:divBdr>
        </w:div>
        <w:div w:id="357704073">
          <w:marLeft w:val="0"/>
          <w:marRight w:val="0"/>
          <w:marTop w:val="0"/>
          <w:marBottom w:val="0"/>
          <w:divBdr>
            <w:top w:val="none" w:sz="0" w:space="0" w:color="auto"/>
            <w:left w:val="none" w:sz="0" w:space="0" w:color="auto"/>
            <w:bottom w:val="none" w:sz="0" w:space="0" w:color="auto"/>
            <w:right w:val="none" w:sz="0" w:space="0" w:color="auto"/>
          </w:divBdr>
        </w:div>
        <w:div w:id="458689517">
          <w:marLeft w:val="0"/>
          <w:marRight w:val="0"/>
          <w:marTop w:val="0"/>
          <w:marBottom w:val="0"/>
          <w:divBdr>
            <w:top w:val="none" w:sz="0" w:space="0" w:color="auto"/>
            <w:left w:val="none" w:sz="0" w:space="0" w:color="auto"/>
            <w:bottom w:val="none" w:sz="0" w:space="0" w:color="auto"/>
            <w:right w:val="none" w:sz="0" w:space="0" w:color="auto"/>
          </w:divBdr>
        </w:div>
        <w:div w:id="176045083">
          <w:marLeft w:val="0"/>
          <w:marRight w:val="0"/>
          <w:marTop w:val="0"/>
          <w:marBottom w:val="0"/>
          <w:divBdr>
            <w:top w:val="none" w:sz="0" w:space="0" w:color="auto"/>
            <w:left w:val="none" w:sz="0" w:space="0" w:color="auto"/>
            <w:bottom w:val="none" w:sz="0" w:space="0" w:color="auto"/>
            <w:right w:val="none" w:sz="0" w:space="0" w:color="auto"/>
          </w:divBdr>
        </w:div>
        <w:div w:id="1607731891">
          <w:marLeft w:val="0"/>
          <w:marRight w:val="0"/>
          <w:marTop w:val="0"/>
          <w:marBottom w:val="0"/>
          <w:divBdr>
            <w:top w:val="none" w:sz="0" w:space="0" w:color="auto"/>
            <w:left w:val="none" w:sz="0" w:space="0" w:color="auto"/>
            <w:bottom w:val="none" w:sz="0" w:space="0" w:color="auto"/>
            <w:right w:val="none" w:sz="0" w:space="0" w:color="auto"/>
          </w:divBdr>
        </w:div>
        <w:div w:id="30961816">
          <w:marLeft w:val="0"/>
          <w:marRight w:val="0"/>
          <w:marTop w:val="0"/>
          <w:marBottom w:val="0"/>
          <w:divBdr>
            <w:top w:val="none" w:sz="0" w:space="0" w:color="auto"/>
            <w:left w:val="none" w:sz="0" w:space="0" w:color="auto"/>
            <w:bottom w:val="none" w:sz="0" w:space="0" w:color="auto"/>
            <w:right w:val="none" w:sz="0" w:space="0" w:color="auto"/>
          </w:divBdr>
        </w:div>
        <w:div w:id="606815162">
          <w:marLeft w:val="0"/>
          <w:marRight w:val="0"/>
          <w:marTop w:val="0"/>
          <w:marBottom w:val="0"/>
          <w:divBdr>
            <w:top w:val="none" w:sz="0" w:space="0" w:color="auto"/>
            <w:left w:val="none" w:sz="0" w:space="0" w:color="auto"/>
            <w:bottom w:val="none" w:sz="0" w:space="0" w:color="auto"/>
            <w:right w:val="none" w:sz="0" w:space="0" w:color="auto"/>
          </w:divBdr>
        </w:div>
        <w:div w:id="1282496149">
          <w:marLeft w:val="0"/>
          <w:marRight w:val="0"/>
          <w:marTop w:val="0"/>
          <w:marBottom w:val="0"/>
          <w:divBdr>
            <w:top w:val="none" w:sz="0" w:space="0" w:color="auto"/>
            <w:left w:val="none" w:sz="0" w:space="0" w:color="auto"/>
            <w:bottom w:val="none" w:sz="0" w:space="0" w:color="auto"/>
            <w:right w:val="none" w:sz="0" w:space="0" w:color="auto"/>
          </w:divBdr>
        </w:div>
        <w:div w:id="903685691">
          <w:marLeft w:val="0"/>
          <w:marRight w:val="0"/>
          <w:marTop w:val="0"/>
          <w:marBottom w:val="0"/>
          <w:divBdr>
            <w:top w:val="none" w:sz="0" w:space="0" w:color="auto"/>
            <w:left w:val="none" w:sz="0" w:space="0" w:color="auto"/>
            <w:bottom w:val="none" w:sz="0" w:space="0" w:color="auto"/>
            <w:right w:val="none" w:sz="0" w:space="0" w:color="auto"/>
          </w:divBdr>
        </w:div>
        <w:div w:id="840781193">
          <w:marLeft w:val="0"/>
          <w:marRight w:val="0"/>
          <w:marTop w:val="0"/>
          <w:marBottom w:val="0"/>
          <w:divBdr>
            <w:top w:val="none" w:sz="0" w:space="0" w:color="auto"/>
            <w:left w:val="none" w:sz="0" w:space="0" w:color="auto"/>
            <w:bottom w:val="none" w:sz="0" w:space="0" w:color="auto"/>
            <w:right w:val="none" w:sz="0" w:space="0" w:color="auto"/>
          </w:divBdr>
        </w:div>
        <w:div w:id="477919360">
          <w:marLeft w:val="0"/>
          <w:marRight w:val="0"/>
          <w:marTop w:val="0"/>
          <w:marBottom w:val="0"/>
          <w:divBdr>
            <w:top w:val="none" w:sz="0" w:space="0" w:color="auto"/>
            <w:left w:val="none" w:sz="0" w:space="0" w:color="auto"/>
            <w:bottom w:val="none" w:sz="0" w:space="0" w:color="auto"/>
            <w:right w:val="none" w:sz="0" w:space="0" w:color="auto"/>
          </w:divBdr>
        </w:div>
        <w:div w:id="1823765230">
          <w:marLeft w:val="0"/>
          <w:marRight w:val="0"/>
          <w:marTop w:val="0"/>
          <w:marBottom w:val="0"/>
          <w:divBdr>
            <w:top w:val="none" w:sz="0" w:space="0" w:color="auto"/>
            <w:left w:val="none" w:sz="0" w:space="0" w:color="auto"/>
            <w:bottom w:val="none" w:sz="0" w:space="0" w:color="auto"/>
            <w:right w:val="none" w:sz="0" w:space="0" w:color="auto"/>
          </w:divBdr>
        </w:div>
        <w:div w:id="1099641470">
          <w:marLeft w:val="0"/>
          <w:marRight w:val="0"/>
          <w:marTop w:val="0"/>
          <w:marBottom w:val="0"/>
          <w:divBdr>
            <w:top w:val="none" w:sz="0" w:space="0" w:color="auto"/>
            <w:left w:val="none" w:sz="0" w:space="0" w:color="auto"/>
            <w:bottom w:val="none" w:sz="0" w:space="0" w:color="auto"/>
            <w:right w:val="none" w:sz="0" w:space="0" w:color="auto"/>
          </w:divBdr>
        </w:div>
        <w:div w:id="787508194">
          <w:marLeft w:val="0"/>
          <w:marRight w:val="0"/>
          <w:marTop w:val="0"/>
          <w:marBottom w:val="0"/>
          <w:divBdr>
            <w:top w:val="none" w:sz="0" w:space="0" w:color="auto"/>
            <w:left w:val="none" w:sz="0" w:space="0" w:color="auto"/>
            <w:bottom w:val="none" w:sz="0" w:space="0" w:color="auto"/>
            <w:right w:val="none" w:sz="0" w:space="0" w:color="auto"/>
          </w:divBdr>
        </w:div>
        <w:div w:id="1956326943">
          <w:marLeft w:val="0"/>
          <w:marRight w:val="0"/>
          <w:marTop w:val="0"/>
          <w:marBottom w:val="0"/>
          <w:divBdr>
            <w:top w:val="none" w:sz="0" w:space="0" w:color="auto"/>
            <w:left w:val="none" w:sz="0" w:space="0" w:color="auto"/>
            <w:bottom w:val="none" w:sz="0" w:space="0" w:color="auto"/>
            <w:right w:val="none" w:sz="0" w:space="0" w:color="auto"/>
          </w:divBdr>
        </w:div>
        <w:div w:id="1640108447">
          <w:marLeft w:val="0"/>
          <w:marRight w:val="0"/>
          <w:marTop w:val="0"/>
          <w:marBottom w:val="0"/>
          <w:divBdr>
            <w:top w:val="none" w:sz="0" w:space="0" w:color="auto"/>
            <w:left w:val="none" w:sz="0" w:space="0" w:color="auto"/>
            <w:bottom w:val="none" w:sz="0" w:space="0" w:color="auto"/>
            <w:right w:val="none" w:sz="0" w:space="0" w:color="auto"/>
          </w:divBdr>
        </w:div>
        <w:div w:id="493255847">
          <w:marLeft w:val="0"/>
          <w:marRight w:val="0"/>
          <w:marTop w:val="0"/>
          <w:marBottom w:val="0"/>
          <w:divBdr>
            <w:top w:val="none" w:sz="0" w:space="0" w:color="auto"/>
            <w:left w:val="none" w:sz="0" w:space="0" w:color="auto"/>
            <w:bottom w:val="none" w:sz="0" w:space="0" w:color="auto"/>
            <w:right w:val="none" w:sz="0" w:space="0" w:color="auto"/>
          </w:divBdr>
        </w:div>
        <w:div w:id="1352144639">
          <w:marLeft w:val="0"/>
          <w:marRight w:val="0"/>
          <w:marTop w:val="0"/>
          <w:marBottom w:val="0"/>
          <w:divBdr>
            <w:top w:val="none" w:sz="0" w:space="0" w:color="auto"/>
            <w:left w:val="none" w:sz="0" w:space="0" w:color="auto"/>
            <w:bottom w:val="none" w:sz="0" w:space="0" w:color="auto"/>
            <w:right w:val="none" w:sz="0" w:space="0" w:color="auto"/>
          </w:divBdr>
        </w:div>
        <w:div w:id="1191842684">
          <w:marLeft w:val="0"/>
          <w:marRight w:val="0"/>
          <w:marTop w:val="0"/>
          <w:marBottom w:val="0"/>
          <w:divBdr>
            <w:top w:val="none" w:sz="0" w:space="0" w:color="auto"/>
            <w:left w:val="none" w:sz="0" w:space="0" w:color="auto"/>
            <w:bottom w:val="none" w:sz="0" w:space="0" w:color="auto"/>
            <w:right w:val="none" w:sz="0" w:space="0" w:color="auto"/>
          </w:divBdr>
        </w:div>
        <w:div w:id="85619495">
          <w:marLeft w:val="0"/>
          <w:marRight w:val="0"/>
          <w:marTop w:val="0"/>
          <w:marBottom w:val="0"/>
          <w:divBdr>
            <w:top w:val="none" w:sz="0" w:space="0" w:color="auto"/>
            <w:left w:val="none" w:sz="0" w:space="0" w:color="auto"/>
            <w:bottom w:val="none" w:sz="0" w:space="0" w:color="auto"/>
            <w:right w:val="none" w:sz="0" w:space="0" w:color="auto"/>
          </w:divBdr>
        </w:div>
        <w:div w:id="1063019149">
          <w:marLeft w:val="0"/>
          <w:marRight w:val="0"/>
          <w:marTop w:val="0"/>
          <w:marBottom w:val="0"/>
          <w:divBdr>
            <w:top w:val="none" w:sz="0" w:space="0" w:color="auto"/>
            <w:left w:val="none" w:sz="0" w:space="0" w:color="auto"/>
            <w:bottom w:val="none" w:sz="0" w:space="0" w:color="auto"/>
            <w:right w:val="none" w:sz="0" w:space="0" w:color="auto"/>
          </w:divBdr>
        </w:div>
        <w:div w:id="1518420348">
          <w:marLeft w:val="0"/>
          <w:marRight w:val="0"/>
          <w:marTop w:val="0"/>
          <w:marBottom w:val="0"/>
          <w:divBdr>
            <w:top w:val="none" w:sz="0" w:space="0" w:color="auto"/>
            <w:left w:val="none" w:sz="0" w:space="0" w:color="auto"/>
            <w:bottom w:val="none" w:sz="0" w:space="0" w:color="auto"/>
            <w:right w:val="none" w:sz="0" w:space="0" w:color="auto"/>
          </w:divBdr>
        </w:div>
        <w:div w:id="1013260681">
          <w:marLeft w:val="0"/>
          <w:marRight w:val="0"/>
          <w:marTop w:val="0"/>
          <w:marBottom w:val="0"/>
          <w:divBdr>
            <w:top w:val="none" w:sz="0" w:space="0" w:color="auto"/>
            <w:left w:val="none" w:sz="0" w:space="0" w:color="auto"/>
            <w:bottom w:val="none" w:sz="0" w:space="0" w:color="auto"/>
            <w:right w:val="none" w:sz="0" w:space="0" w:color="auto"/>
          </w:divBdr>
        </w:div>
        <w:div w:id="66267382">
          <w:marLeft w:val="0"/>
          <w:marRight w:val="0"/>
          <w:marTop w:val="0"/>
          <w:marBottom w:val="0"/>
          <w:divBdr>
            <w:top w:val="none" w:sz="0" w:space="0" w:color="auto"/>
            <w:left w:val="none" w:sz="0" w:space="0" w:color="auto"/>
            <w:bottom w:val="none" w:sz="0" w:space="0" w:color="auto"/>
            <w:right w:val="none" w:sz="0" w:space="0" w:color="auto"/>
          </w:divBdr>
        </w:div>
        <w:div w:id="101000532">
          <w:marLeft w:val="0"/>
          <w:marRight w:val="0"/>
          <w:marTop w:val="0"/>
          <w:marBottom w:val="0"/>
          <w:divBdr>
            <w:top w:val="none" w:sz="0" w:space="0" w:color="auto"/>
            <w:left w:val="none" w:sz="0" w:space="0" w:color="auto"/>
            <w:bottom w:val="none" w:sz="0" w:space="0" w:color="auto"/>
            <w:right w:val="none" w:sz="0" w:space="0" w:color="auto"/>
          </w:divBdr>
        </w:div>
      </w:divsChild>
    </w:div>
    <w:div w:id="696203573">
      <w:bodyDiv w:val="1"/>
      <w:marLeft w:val="0"/>
      <w:marRight w:val="0"/>
      <w:marTop w:val="0"/>
      <w:marBottom w:val="0"/>
      <w:divBdr>
        <w:top w:val="none" w:sz="0" w:space="0" w:color="auto"/>
        <w:left w:val="none" w:sz="0" w:space="0" w:color="auto"/>
        <w:bottom w:val="none" w:sz="0" w:space="0" w:color="auto"/>
        <w:right w:val="none" w:sz="0" w:space="0" w:color="auto"/>
      </w:divBdr>
      <w:divsChild>
        <w:div w:id="1836873203">
          <w:marLeft w:val="0"/>
          <w:marRight w:val="0"/>
          <w:marTop w:val="0"/>
          <w:marBottom w:val="0"/>
          <w:divBdr>
            <w:top w:val="none" w:sz="0" w:space="0" w:color="auto"/>
            <w:left w:val="none" w:sz="0" w:space="0" w:color="auto"/>
            <w:bottom w:val="none" w:sz="0" w:space="0" w:color="auto"/>
            <w:right w:val="none" w:sz="0" w:space="0" w:color="auto"/>
          </w:divBdr>
          <w:divsChild>
            <w:div w:id="318466919">
              <w:marLeft w:val="0"/>
              <w:marRight w:val="0"/>
              <w:marTop w:val="0"/>
              <w:marBottom w:val="0"/>
              <w:divBdr>
                <w:top w:val="none" w:sz="0" w:space="0" w:color="auto"/>
                <w:left w:val="none" w:sz="0" w:space="0" w:color="auto"/>
                <w:bottom w:val="none" w:sz="0" w:space="0" w:color="auto"/>
                <w:right w:val="none" w:sz="0" w:space="0" w:color="auto"/>
              </w:divBdr>
            </w:div>
            <w:div w:id="187067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90712">
      <w:bodyDiv w:val="1"/>
      <w:marLeft w:val="0"/>
      <w:marRight w:val="0"/>
      <w:marTop w:val="0"/>
      <w:marBottom w:val="0"/>
      <w:divBdr>
        <w:top w:val="none" w:sz="0" w:space="0" w:color="auto"/>
        <w:left w:val="none" w:sz="0" w:space="0" w:color="auto"/>
        <w:bottom w:val="none" w:sz="0" w:space="0" w:color="auto"/>
        <w:right w:val="none" w:sz="0" w:space="0" w:color="auto"/>
      </w:divBdr>
      <w:divsChild>
        <w:div w:id="1123841274">
          <w:marLeft w:val="547"/>
          <w:marRight w:val="0"/>
          <w:marTop w:val="115"/>
          <w:marBottom w:val="0"/>
          <w:divBdr>
            <w:top w:val="none" w:sz="0" w:space="0" w:color="auto"/>
            <w:left w:val="none" w:sz="0" w:space="0" w:color="auto"/>
            <w:bottom w:val="none" w:sz="0" w:space="0" w:color="auto"/>
            <w:right w:val="none" w:sz="0" w:space="0" w:color="auto"/>
          </w:divBdr>
        </w:div>
        <w:div w:id="353069849">
          <w:marLeft w:val="547"/>
          <w:marRight w:val="0"/>
          <w:marTop w:val="115"/>
          <w:marBottom w:val="0"/>
          <w:divBdr>
            <w:top w:val="none" w:sz="0" w:space="0" w:color="auto"/>
            <w:left w:val="none" w:sz="0" w:space="0" w:color="auto"/>
            <w:bottom w:val="none" w:sz="0" w:space="0" w:color="auto"/>
            <w:right w:val="none" w:sz="0" w:space="0" w:color="auto"/>
          </w:divBdr>
        </w:div>
        <w:div w:id="1860653710">
          <w:marLeft w:val="547"/>
          <w:marRight w:val="0"/>
          <w:marTop w:val="115"/>
          <w:marBottom w:val="0"/>
          <w:divBdr>
            <w:top w:val="none" w:sz="0" w:space="0" w:color="auto"/>
            <w:left w:val="none" w:sz="0" w:space="0" w:color="auto"/>
            <w:bottom w:val="none" w:sz="0" w:space="0" w:color="auto"/>
            <w:right w:val="none" w:sz="0" w:space="0" w:color="auto"/>
          </w:divBdr>
        </w:div>
      </w:divsChild>
    </w:div>
    <w:div w:id="726025668">
      <w:bodyDiv w:val="1"/>
      <w:marLeft w:val="0"/>
      <w:marRight w:val="0"/>
      <w:marTop w:val="0"/>
      <w:marBottom w:val="0"/>
      <w:divBdr>
        <w:top w:val="none" w:sz="0" w:space="0" w:color="auto"/>
        <w:left w:val="none" w:sz="0" w:space="0" w:color="auto"/>
        <w:bottom w:val="none" w:sz="0" w:space="0" w:color="auto"/>
        <w:right w:val="none" w:sz="0" w:space="0" w:color="auto"/>
      </w:divBdr>
      <w:divsChild>
        <w:div w:id="2132282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35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090729">
      <w:bodyDiv w:val="1"/>
      <w:marLeft w:val="0"/>
      <w:marRight w:val="0"/>
      <w:marTop w:val="0"/>
      <w:marBottom w:val="0"/>
      <w:divBdr>
        <w:top w:val="none" w:sz="0" w:space="0" w:color="auto"/>
        <w:left w:val="none" w:sz="0" w:space="0" w:color="auto"/>
        <w:bottom w:val="none" w:sz="0" w:space="0" w:color="auto"/>
        <w:right w:val="none" w:sz="0" w:space="0" w:color="auto"/>
      </w:divBdr>
    </w:div>
    <w:div w:id="777718132">
      <w:bodyDiv w:val="1"/>
      <w:marLeft w:val="0"/>
      <w:marRight w:val="0"/>
      <w:marTop w:val="0"/>
      <w:marBottom w:val="0"/>
      <w:divBdr>
        <w:top w:val="none" w:sz="0" w:space="0" w:color="auto"/>
        <w:left w:val="none" w:sz="0" w:space="0" w:color="auto"/>
        <w:bottom w:val="none" w:sz="0" w:space="0" w:color="auto"/>
        <w:right w:val="none" w:sz="0" w:space="0" w:color="auto"/>
      </w:divBdr>
      <w:divsChild>
        <w:div w:id="632901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3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734511">
      <w:bodyDiv w:val="1"/>
      <w:marLeft w:val="0"/>
      <w:marRight w:val="0"/>
      <w:marTop w:val="0"/>
      <w:marBottom w:val="0"/>
      <w:divBdr>
        <w:top w:val="none" w:sz="0" w:space="0" w:color="auto"/>
        <w:left w:val="none" w:sz="0" w:space="0" w:color="auto"/>
        <w:bottom w:val="none" w:sz="0" w:space="0" w:color="auto"/>
        <w:right w:val="none" w:sz="0" w:space="0" w:color="auto"/>
      </w:divBdr>
      <w:divsChild>
        <w:div w:id="1829128779">
          <w:marLeft w:val="0"/>
          <w:marRight w:val="0"/>
          <w:marTop w:val="0"/>
          <w:marBottom w:val="0"/>
          <w:divBdr>
            <w:top w:val="none" w:sz="0" w:space="0" w:color="auto"/>
            <w:left w:val="none" w:sz="0" w:space="0" w:color="auto"/>
            <w:bottom w:val="none" w:sz="0" w:space="0" w:color="auto"/>
            <w:right w:val="none" w:sz="0" w:space="0" w:color="auto"/>
          </w:divBdr>
        </w:div>
      </w:divsChild>
    </w:div>
    <w:div w:id="870610540">
      <w:bodyDiv w:val="1"/>
      <w:marLeft w:val="0"/>
      <w:marRight w:val="0"/>
      <w:marTop w:val="0"/>
      <w:marBottom w:val="0"/>
      <w:divBdr>
        <w:top w:val="none" w:sz="0" w:space="0" w:color="auto"/>
        <w:left w:val="none" w:sz="0" w:space="0" w:color="auto"/>
        <w:bottom w:val="none" w:sz="0" w:space="0" w:color="auto"/>
        <w:right w:val="none" w:sz="0" w:space="0" w:color="auto"/>
      </w:divBdr>
      <w:divsChild>
        <w:div w:id="310251191">
          <w:marLeft w:val="547"/>
          <w:marRight w:val="0"/>
          <w:marTop w:val="115"/>
          <w:marBottom w:val="0"/>
          <w:divBdr>
            <w:top w:val="none" w:sz="0" w:space="0" w:color="auto"/>
            <w:left w:val="none" w:sz="0" w:space="0" w:color="auto"/>
            <w:bottom w:val="none" w:sz="0" w:space="0" w:color="auto"/>
            <w:right w:val="none" w:sz="0" w:space="0" w:color="auto"/>
          </w:divBdr>
        </w:div>
        <w:div w:id="1193422584">
          <w:marLeft w:val="1656"/>
          <w:marRight w:val="0"/>
          <w:marTop w:val="115"/>
          <w:marBottom w:val="0"/>
          <w:divBdr>
            <w:top w:val="none" w:sz="0" w:space="0" w:color="auto"/>
            <w:left w:val="none" w:sz="0" w:space="0" w:color="auto"/>
            <w:bottom w:val="none" w:sz="0" w:space="0" w:color="auto"/>
            <w:right w:val="none" w:sz="0" w:space="0" w:color="auto"/>
          </w:divBdr>
        </w:div>
        <w:div w:id="996883084">
          <w:marLeft w:val="1656"/>
          <w:marRight w:val="0"/>
          <w:marTop w:val="115"/>
          <w:marBottom w:val="0"/>
          <w:divBdr>
            <w:top w:val="none" w:sz="0" w:space="0" w:color="auto"/>
            <w:left w:val="none" w:sz="0" w:space="0" w:color="auto"/>
            <w:bottom w:val="none" w:sz="0" w:space="0" w:color="auto"/>
            <w:right w:val="none" w:sz="0" w:space="0" w:color="auto"/>
          </w:divBdr>
        </w:div>
        <w:div w:id="1101032423">
          <w:marLeft w:val="1656"/>
          <w:marRight w:val="0"/>
          <w:marTop w:val="115"/>
          <w:marBottom w:val="0"/>
          <w:divBdr>
            <w:top w:val="none" w:sz="0" w:space="0" w:color="auto"/>
            <w:left w:val="none" w:sz="0" w:space="0" w:color="auto"/>
            <w:bottom w:val="none" w:sz="0" w:space="0" w:color="auto"/>
            <w:right w:val="none" w:sz="0" w:space="0" w:color="auto"/>
          </w:divBdr>
        </w:div>
        <w:div w:id="821776936">
          <w:marLeft w:val="1656"/>
          <w:marRight w:val="0"/>
          <w:marTop w:val="115"/>
          <w:marBottom w:val="0"/>
          <w:divBdr>
            <w:top w:val="none" w:sz="0" w:space="0" w:color="auto"/>
            <w:left w:val="none" w:sz="0" w:space="0" w:color="auto"/>
            <w:bottom w:val="none" w:sz="0" w:space="0" w:color="auto"/>
            <w:right w:val="none" w:sz="0" w:space="0" w:color="auto"/>
          </w:divBdr>
        </w:div>
        <w:div w:id="490602591">
          <w:marLeft w:val="547"/>
          <w:marRight w:val="0"/>
          <w:marTop w:val="115"/>
          <w:marBottom w:val="0"/>
          <w:divBdr>
            <w:top w:val="none" w:sz="0" w:space="0" w:color="auto"/>
            <w:left w:val="none" w:sz="0" w:space="0" w:color="auto"/>
            <w:bottom w:val="none" w:sz="0" w:space="0" w:color="auto"/>
            <w:right w:val="none" w:sz="0" w:space="0" w:color="auto"/>
          </w:divBdr>
        </w:div>
      </w:divsChild>
    </w:div>
    <w:div w:id="881743468">
      <w:bodyDiv w:val="1"/>
      <w:marLeft w:val="0"/>
      <w:marRight w:val="0"/>
      <w:marTop w:val="0"/>
      <w:marBottom w:val="0"/>
      <w:divBdr>
        <w:top w:val="none" w:sz="0" w:space="0" w:color="auto"/>
        <w:left w:val="none" w:sz="0" w:space="0" w:color="auto"/>
        <w:bottom w:val="none" w:sz="0" w:space="0" w:color="auto"/>
        <w:right w:val="none" w:sz="0" w:space="0" w:color="auto"/>
      </w:divBdr>
    </w:div>
    <w:div w:id="928730920">
      <w:bodyDiv w:val="1"/>
      <w:marLeft w:val="0"/>
      <w:marRight w:val="0"/>
      <w:marTop w:val="0"/>
      <w:marBottom w:val="0"/>
      <w:divBdr>
        <w:top w:val="none" w:sz="0" w:space="0" w:color="auto"/>
        <w:left w:val="none" w:sz="0" w:space="0" w:color="auto"/>
        <w:bottom w:val="none" w:sz="0" w:space="0" w:color="auto"/>
        <w:right w:val="none" w:sz="0" w:space="0" w:color="auto"/>
      </w:divBdr>
      <w:divsChild>
        <w:div w:id="1887911544">
          <w:marLeft w:val="0"/>
          <w:marRight w:val="0"/>
          <w:marTop w:val="0"/>
          <w:marBottom w:val="0"/>
          <w:divBdr>
            <w:top w:val="none" w:sz="0" w:space="0" w:color="auto"/>
            <w:left w:val="none" w:sz="0" w:space="0" w:color="auto"/>
            <w:bottom w:val="none" w:sz="0" w:space="0" w:color="auto"/>
            <w:right w:val="none" w:sz="0" w:space="0" w:color="auto"/>
          </w:divBdr>
        </w:div>
        <w:div w:id="267391859">
          <w:marLeft w:val="0"/>
          <w:marRight w:val="0"/>
          <w:marTop w:val="0"/>
          <w:marBottom w:val="0"/>
          <w:divBdr>
            <w:top w:val="none" w:sz="0" w:space="0" w:color="auto"/>
            <w:left w:val="none" w:sz="0" w:space="0" w:color="auto"/>
            <w:bottom w:val="none" w:sz="0" w:space="0" w:color="auto"/>
            <w:right w:val="none" w:sz="0" w:space="0" w:color="auto"/>
          </w:divBdr>
        </w:div>
        <w:div w:id="964114680">
          <w:marLeft w:val="0"/>
          <w:marRight w:val="0"/>
          <w:marTop w:val="0"/>
          <w:marBottom w:val="0"/>
          <w:divBdr>
            <w:top w:val="none" w:sz="0" w:space="0" w:color="auto"/>
            <w:left w:val="none" w:sz="0" w:space="0" w:color="auto"/>
            <w:bottom w:val="none" w:sz="0" w:space="0" w:color="auto"/>
            <w:right w:val="none" w:sz="0" w:space="0" w:color="auto"/>
          </w:divBdr>
        </w:div>
        <w:div w:id="272638221">
          <w:marLeft w:val="0"/>
          <w:marRight w:val="0"/>
          <w:marTop w:val="0"/>
          <w:marBottom w:val="0"/>
          <w:divBdr>
            <w:top w:val="none" w:sz="0" w:space="0" w:color="auto"/>
            <w:left w:val="none" w:sz="0" w:space="0" w:color="auto"/>
            <w:bottom w:val="none" w:sz="0" w:space="0" w:color="auto"/>
            <w:right w:val="none" w:sz="0" w:space="0" w:color="auto"/>
          </w:divBdr>
        </w:div>
        <w:div w:id="1999923010">
          <w:marLeft w:val="0"/>
          <w:marRight w:val="0"/>
          <w:marTop w:val="0"/>
          <w:marBottom w:val="0"/>
          <w:divBdr>
            <w:top w:val="none" w:sz="0" w:space="0" w:color="auto"/>
            <w:left w:val="none" w:sz="0" w:space="0" w:color="auto"/>
            <w:bottom w:val="none" w:sz="0" w:space="0" w:color="auto"/>
            <w:right w:val="none" w:sz="0" w:space="0" w:color="auto"/>
          </w:divBdr>
        </w:div>
        <w:div w:id="1898323454">
          <w:marLeft w:val="0"/>
          <w:marRight w:val="0"/>
          <w:marTop w:val="0"/>
          <w:marBottom w:val="0"/>
          <w:divBdr>
            <w:top w:val="none" w:sz="0" w:space="0" w:color="auto"/>
            <w:left w:val="none" w:sz="0" w:space="0" w:color="auto"/>
            <w:bottom w:val="none" w:sz="0" w:space="0" w:color="auto"/>
            <w:right w:val="none" w:sz="0" w:space="0" w:color="auto"/>
          </w:divBdr>
        </w:div>
        <w:div w:id="915088551">
          <w:marLeft w:val="0"/>
          <w:marRight w:val="0"/>
          <w:marTop w:val="0"/>
          <w:marBottom w:val="0"/>
          <w:divBdr>
            <w:top w:val="none" w:sz="0" w:space="0" w:color="auto"/>
            <w:left w:val="none" w:sz="0" w:space="0" w:color="auto"/>
            <w:bottom w:val="none" w:sz="0" w:space="0" w:color="auto"/>
            <w:right w:val="none" w:sz="0" w:space="0" w:color="auto"/>
          </w:divBdr>
        </w:div>
        <w:div w:id="713312916">
          <w:marLeft w:val="0"/>
          <w:marRight w:val="0"/>
          <w:marTop w:val="0"/>
          <w:marBottom w:val="0"/>
          <w:divBdr>
            <w:top w:val="none" w:sz="0" w:space="0" w:color="auto"/>
            <w:left w:val="none" w:sz="0" w:space="0" w:color="auto"/>
            <w:bottom w:val="none" w:sz="0" w:space="0" w:color="auto"/>
            <w:right w:val="none" w:sz="0" w:space="0" w:color="auto"/>
          </w:divBdr>
        </w:div>
      </w:divsChild>
    </w:div>
    <w:div w:id="966854157">
      <w:bodyDiv w:val="1"/>
      <w:marLeft w:val="0"/>
      <w:marRight w:val="0"/>
      <w:marTop w:val="0"/>
      <w:marBottom w:val="0"/>
      <w:divBdr>
        <w:top w:val="none" w:sz="0" w:space="0" w:color="auto"/>
        <w:left w:val="none" w:sz="0" w:space="0" w:color="auto"/>
        <w:bottom w:val="none" w:sz="0" w:space="0" w:color="auto"/>
        <w:right w:val="none" w:sz="0" w:space="0" w:color="auto"/>
      </w:divBdr>
      <w:divsChild>
        <w:div w:id="144468042">
          <w:marLeft w:val="965"/>
          <w:marRight w:val="0"/>
          <w:marTop w:val="125"/>
          <w:marBottom w:val="0"/>
          <w:divBdr>
            <w:top w:val="none" w:sz="0" w:space="0" w:color="auto"/>
            <w:left w:val="none" w:sz="0" w:space="0" w:color="auto"/>
            <w:bottom w:val="none" w:sz="0" w:space="0" w:color="auto"/>
            <w:right w:val="none" w:sz="0" w:space="0" w:color="auto"/>
          </w:divBdr>
        </w:div>
        <w:div w:id="1701275720">
          <w:marLeft w:val="965"/>
          <w:marRight w:val="0"/>
          <w:marTop w:val="125"/>
          <w:marBottom w:val="0"/>
          <w:divBdr>
            <w:top w:val="none" w:sz="0" w:space="0" w:color="auto"/>
            <w:left w:val="none" w:sz="0" w:space="0" w:color="auto"/>
            <w:bottom w:val="none" w:sz="0" w:space="0" w:color="auto"/>
            <w:right w:val="none" w:sz="0" w:space="0" w:color="auto"/>
          </w:divBdr>
        </w:div>
      </w:divsChild>
    </w:div>
    <w:div w:id="978345340">
      <w:bodyDiv w:val="1"/>
      <w:marLeft w:val="0"/>
      <w:marRight w:val="0"/>
      <w:marTop w:val="0"/>
      <w:marBottom w:val="0"/>
      <w:divBdr>
        <w:top w:val="none" w:sz="0" w:space="0" w:color="auto"/>
        <w:left w:val="none" w:sz="0" w:space="0" w:color="auto"/>
        <w:bottom w:val="none" w:sz="0" w:space="0" w:color="auto"/>
        <w:right w:val="none" w:sz="0" w:space="0" w:color="auto"/>
      </w:divBdr>
      <w:divsChild>
        <w:div w:id="1117338080">
          <w:marLeft w:val="0"/>
          <w:marRight w:val="0"/>
          <w:marTop w:val="0"/>
          <w:marBottom w:val="0"/>
          <w:divBdr>
            <w:top w:val="none" w:sz="0" w:space="0" w:color="auto"/>
            <w:left w:val="none" w:sz="0" w:space="0" w:color="auto"/>
            <w:bottom w:val="none" w:sz="0" w:space="0" w:color="auto"/>
            <w:right w:val="none" w:sz="0" w:space="0" w:color="auto"/>
          </w:divBdr>
        </w:div>
        <w:div w:id="1449200608">
          <w:marLeft w:val="0"/>
          <w:marRight w:val="0"/>
          <w:marTop w:val="0"/>
          <w:marBottom w:val="0"/>
          <w:divBdr>
            <w:top w:val="none" w:sz="0" w:space="0" w:color="auto"/>
            <w:left w:val="none" w:sz="0" w:space="0" w:color="auto"/>
            <w:bottom w:val="none" w:sz="0" w:space="0" w:color="auto"/>
            <w:right w:val="none" w:sz="0" w:space="0" w:color="auto"/>
          </w:divBdr>
        </w:div>
        <w:div w:id="395007613">
          <w:marLeft w:val="0"/>
          <w:marRight w:val="0"/>
          <w:marTop w:val="0"/>
          <w:marBottom w:val="0"/>
          <w:divBdr>
            <w:top w:val="none" w:sz="0" w:space="0" w:color="auto"/>
            <w:left w:val="none" w:sz="0" w:space="0" w:color="auto"/>
            <w:bottom w:val="none" w:sz="0" w:space="0" w:color="auto"/>
            <w:right w:val="none" w:sz="0" w:space="0" w:color="auto"/>
          </w:divBdr>
        </w:div>
        <w:div w:id="193226667">
          <w:marLeft w:val="0"/>
          <w:marRight w:val="0"/>
          <w:marTop w:val="0"/>
          <w:marBottom w:val="0"/>
          <w:divBdr>
            <w:top w:val="none" w:sz="0" w:space="0" w:color="auto"/>
            <w:left w:val="none" w:sz="0" w:space="0" w:color="auto"/>
            <w:bottom w:val="none" w:sz="0" w:space="0" w:color="auto"/>
            <w:right w:val="none" w:sz="0" w:space="0" w:color="auto"/>
          </w:divBdr>
        </w:div>
        <w:div w:id="648292528">
          <w:marLeft w:val="0"/>
          <w:marRight w:val="0"/>
          <w:marTop w:val="0"/>
          <w:marBottom w:val="0"/>
          <w:divBdr>
            <w:top w:val="none" w:sz="0" w:space="0" w:color="auto"/>
            <w:left w:val="none" w:sz="0" w:space="0" w:color="auto"/>
            <w:bottom w:val="none" w:sz="0" w:space="0" w:color="auto"/>
            <w:right w:val="none" w:sz="0" w:space="0" w:color="auto"/>
          </w:divBdr>
        </w:div>
        <w:div w:id="1802573318">
          <w:marLeft w:val="0"/>
          <w:marRight w:val="0"/>
          <w:marTop w:val="0"/>
          <w:marBottom w:val="0"/>
          <w:divBdr>
            <w:top w:val="none" w:sz="0" w:space="0" w:color="auto"/>
            <w:left w:val="none" w:sz="0" w:space="0" w:color="auto"/>
            <w:bottom w:val="none" w:sz="0" w:space="0" w:color="auto"/>
            <w:right w:val="none" w:sz="0" w:space="0" w:color="auto"/>
          </w:divBdr>
        </w:div>
        <w:div w:id="1823424673">
          <w:marLeft w:val="0"/>
          <w:marRight w:val="0"/>
          <w:marTop w:val="0"/>
          <w:marBottom w:val="0"/>
          <w:divBdr>
            <w:top w:val="none" w:sz="0" w:space="0" w:color="auto"/>
            <w:left w:val="none" w:sz="0" w:space="0" w:color="auto"/>
            <w:bottom w:val="none" w:sz="0" w:space="0" w:color="auto"/>
            <w:right w:val="none" w:sz="0" w:space="0" w:color="auto"/>
          </w:divBdr>
        </w:div>
        <w:div w:id="1898124486">
          <w:marLeft w:val="0"/>
          <w:marRight w:val="0"/>
          <w:marTop w:val="0"/>
          <w:marBottom w:val="0"/>
          <w:divBdr>
            <w:top w:val="none" w:sz="0" w:space="0" w:color="auto"/>
            <w:left w:val="none" w:sz="0" w:space="0" w:color="auto"/>
            <w:bottom w:val="none" w:sz="0" w:space="0" w:color="auto"/>
            <w:right w:val="none" w:sz="0" w:space="0" w:color="auto"/>
          </w:divBdr>
        </w:div>
        <w:div w:id="99571570">
          <w:marLeft w:val="0"/>
          <w:marRight w:val="0"/>
          <w:marTop w:val="0"/>
          <w:marBottom w:val="0"/>
          <w:divBdr>
            <w:top w:val="none" w:sz="0" w:space="0" w:color="auto"/>
            <w:left w:val="none" w:sz="0" w:space="0" w:color="auto"/>
            <w:bottom w:val="none" w:sz="0" w:space="0" w:color="auto"/>
            <w:right w:val="none" w:sz="0" w:space="0" w:color="auto"/>
          </w:divBdr>
        </w:div>
        <w:div w:id="1203901129">
          <w:marLeft w:val="0"/>
          <w:marRight w:val="0"/>
          <w:marTop w:val="0"/>
          <w:marBottom w:val="0"/>
          <w:divBdr>
            <w:top w:val="none" w:sz="0" w:space="0" w:color="auto"/>
            <w:left w:val="none" w:sz="0" w:space="0" w:color="auto"/>
            <w:bottom w:val="none" w:sz="0" w:space="0" w:color="auto"/>
            <w:right w:val="none" w:sz="0" w:space="0" w:color="auto"/>
          </w:divBdr>
        </w:div>
        <w:div w:id="917444365">
          <w:marLeft w:val="0"/>
          <w:marRight w:val="0"/>
          <w:marTop w:val="0"/>
          <w:marBottom w:val="0"/>
          <w:divBdr>
            <w:top w:val="none" w:sz="0" w:space="0" w:color="auto"/>
            <w:left w:val="none" w:sz="0" w:space="0" w:color="auto"/>
            <w:bottom w:val="none" w:sz="0" w:space="0" w:color="auto"/>
            <w:right w:val="none" w:sz="0" w:space="0" w:color="auto"/>
          </w:divBdr>
        </w:div>
        <w:div w:id="1732000148">
          <w:marLeft w:val="0"/>
          <w:marRight w:val="0"/>
          <w:marTop w:val="0"/>
          <w:marBottom w:val="0"/>
          <w:divBdr>
            <w:top w:val="none" w:sz="0" w:space="0" w:color="auto"/>
            <w:left w:val="none" w:sz="0" w:space="0" w:color="auto"/>
            <w:bottom w:val="none" w:sz="0" w:space="0" w:color="auto"/>
            <w:right w:val="none" w:sz="0" w:space="0" w:color="auto"/>
          </w:divBdr>
        </w:div>
        <w:div w:id="2102800859">
          <w:marLeft w:val="0"/>
          <w:marRight w:val="0"/>
          <w:marTop w:val="0"/>
          <w:marBottom w:val="0"/>
          <w:divBdr>
            <w:top w:val="none" w:sz="0" w:space="0" w:color="auto"/>
            <w:left w:val="none" w:sz="0" w:space="0" w:color="auto"/>
            <w:bottom w:val="none" w:sz="0" w:space="0" w:color="auto"/>
            <w:right w:val="none" w:sz="0" w:space="0" w:color="auto"/>
          </w:divBdr>
        </w:div>
        <w:div w:id="1002316658">
          <w:marLeft w:val="0"/>
          <w:marRight w:val="0"/>
          <w:marTop w:val="0"/>
          <w:marBottom w:val="0"/>
          <w:divBdr>
            <w:top w:val="none" w:sz="0" w:space="0" w:color="auto"/>
            <w:left w:val="none" w:sz="0" w:space="0" w:color="auto"/>
            <w:bottom w:val="none" w:sz="0" w:space="0" w:color="auto"/>
            <w:right w:val="none" w:sz="0" w:space="0" w:color="auto"/>
          </w:divBdr>
        </w:div>
        <w:div w:id="1583296599">
          <w:marLeft w:val="0"/>
          <w:marRight w:val="0"/>
          <w:marTop w:val="0"/>
          <w:marBottom w:val="0"/>
          <w:divBdr>
            <w:top w:val="none" w:sz="0" w:space="0" w:color="auto"/>
            <w:left w:val="none" w:sz="0" w:space="0" w:color="auto"/>
            <w:bottom w:val="none" w:sz="0" w:space="0" w:color="auto"/>
            <w:right w:val="none" w:sz="0" w:space="0" w:color="auto"/>
          </w:divBdr>
        </w:div>
        <w:div w:id="472330240">
          <w:marLeft w:val="0"/>
          <w:marRight w:val="0"/>
          <w:marTop w:val="0"/>
          <w:marBottom w:val="0"/>
          <w:divBdr>
            <w:top w:val="none" w:sz="0" w:space="0" w:color="auto"/>
            <w:left w:val="none" w:sz="0" w:space="0" w:color="auto"/>
            <w:bottom w:val="none" w:sz="0" w:space="0" w:color="auto"/>
            <w:right w:val="none" w:sz="0" w:space="0" w:color="auto"/>
          </w:divBdr>
        </w:div>
        <w:div w:id="296644834">
          <w:marLeft w:val="0"/>
          <w:marRight w:val="0"/>
          <w:marTop w:val="0"/>
          <w:marBottom w:val="0"/>
          <w:divBdr>
            <w:top w:val="none" w:sz="0" w:space="0" w:color="auto"/>
            <w:left w:val="none" w:sz="0" w:space="0" w:color="auto"/>
            <w:bottom w:val="none" w:sz="0" w:space="0" w:color="auto"/>
            <w:right w:val="none" w:sz="0" w:space="0" w:color="auto"/>
          </w:divBdr>
        </w:div>
        <w:div w:id="1254195167">
          <w:marLeft w:val="0"/>
          <w:marRight w:val="0"/>
          <w:marTop w:val="0"/>
          <w:marBottom w:val="0"/>
          <w:divBdr>
            <w:top w:val="none" w:sz="0" w:space="0" w:color="auto"/>
            <w:left w:val="none" w:sz="0" w:space="0" w:color="auto"/>
            <w:bottom w:val="none" w:sz="0" w:space="0" w:color="auto"/>
            <w:right w:val="none" w:sz="0" w:space="0" w:color="auto"/>
          </w:divBdr>
        </w:div>
        <w:div w:id="1062021787">
          <w:marLeft w:val="0"/>
          <w:marRight w:val="0"/>
          <w:marTop w:val="0"/>
          <w:marBottom w:val="0"/>
          <w:divBdr>
            <w:top w:val="none" w:sz="0" w:space="0" w:color="auto"/>
            <w:left w:val="none" w:sz="0" w:space="0" w:color="auto"/>
            <w:bottom w:val="none" w:sz="0" w:space="0" w:color="auto"/>
            <w:right w:val="none" w:sz="0" w:space="0" w:color="auto"/>
          </w:divBdr>
        </w:div>
        <w:div w:id="450628959">
          <w:marLeft w:val="0"/>
          <w:marRight w:val="0"/>
          <w:marTop w:val="0"/>
          <w:marBottom w:val="0"/>
          <w:divBdr>
            <w:top w:val="none" w:sz="0" w:space="0" w:color="auto"/>
            <w:left w:val="none" w:sz="0" w:space="0" w:color="auto"/>
            <w:bottom w:val="none" w:sz="0" w:space="0" w:color="auto"/>
            <w:right w:val="none" w:sz="0" w:space="0" w:color="auto"/>
          </w:divBdr>
        </w:div>
        <w:div w:id="2018729772">
          <w:marLeft w:val="0"/>
          <w:marRight w:val="0"/>
          <w:marTop w:val="0"/>
          <w:marBottom w:val="0"/>
          <w:divBdr>
            <w:top w:val="none" w:sz="0" w:space="0" w:color="auto"/>
            <w:left w:val="none" w:sz="0" w:space="0" w:color="auto"/>
            <w:bottom w:val="none" w:sz="0" w:space="0" w:color="auto"/>
            <w:right w:val="none" w:sz="0" w:space="0" w:color="auto"/>
          </w:divBdr>
        </w:div>
        <w:div w:id="964962888">
          <w:marLeft w:val="0"/>
          <w:marRight w:val="0"/>
          <w:marTop w:val="0"/>
          <w:marBottom w:val="0"/>
          <w:divBdr>
            <w:top w:val="none" w:sz="0" w:space="0" w:color="auto"/>
            <w:left w:val="none" w:sz="0" w:space="0" w:color="auto"/>
            <w:bottom w:val="none" w:sz="0" w:space="0" w:color="auto"/>
            <w:right w:val="none" w:sz="0" w:space="0" w:color="auto"/>
          </w:divBdr>
        </w:div>
        <w:div w:id="611934581">
          <w:marLeft w:val="0"/>
          <w:marRight w:val="0"/>
          <w:marTop w:val="0"/>
          <w:marBottom w:val="0"/>
          <w:divBdr>
            <w:top w:val="none" w:sz="0" w:space="0" w:color="auto"/>
            <w:left w:val="none" w:sz="0" w:space="0" w:color="auto"/>
            <w:bottom w:val="none" w:sz="0" w:space="0" w:color="auto"/>
            <w:right w:val="none" w:sz="0" w:space="0" w:color="auto"/>
          </w:divBdr>
        </w:div>
        <w:div w:id="1503738881">
          <w:marLeft w:val="0"/>
          <w:marRight w:val="0"/>
          <w:marTop w:val="0"/>
          <w:marBottom w:val="0"/>
          <w:divBdr>
            <w:top w:val="none" w:sz="0" w:space="0" w:color="auto"/>
            <w:left w:val="none" w:sz="0" w:space="0" w:color="auto"/>
            <w:bottom w:val="none" w:sz="0" w:space="0" w:color="auto"/>
            <w:right w:val="none" w:sz="0" w:space="0" w:color="auto"/>
          </w:divBdr>
        </w:div>
        <w:div w:id="448359475">
          <w:marLeft w:val="0"/>
          <w:marRight w:val="0"/>
          <w:marTop w:val="0"/>
          <w:marBottom w:val="0"/>
          <w:divBdr>
            <w:top w:val="none" w:sz="0" w:space="0" w:color="auto"/>
            <w:left w:val="none" w:sz="0" w:space="0" w:color="auto"/>
            <w:bottom w:val="none" w:sz="0" w:space="0" w:color="auto"/>
            <w:right w:val="none" w:sz="0" w:space="0" w:color="auto"/>
          </w:divBdr>
        </w:div>
        <w:div w:id="369691998">
          <w:marLeft w:val="0"/>
          <w:marRight w:val="0"/>
          <w:marTop w:val="0"/>
          <w:marBottom w:val="0"/>
          <w:divBdr>
            <w:top w:val="none" w:sz="0" w:space="0" w:color="auto"/>
            <w:left w:val="none" w:sz="0" w:space="0" w:color="auto"/>
            <w:bottom w:val="none" w:sz="0" w:space="0" w:color="auto"/>
            <w:right w:val="none" w:sz="0" w:space="0" w:color="auto"/>
          </w:divBdr>
        </w:div>
        <w:div w:id="1286228415">
          <w:marLeft w:val="0"/>
          <w:marRight w:val="0"/>
          <w:marTop w:val="0"/>
          <w:marBottom w:val="0"/>
          <w:divBdr>
            <w:top w:val="none" w:sz="0" w:space="0" w:color="auto"/>
            <w:left w:val="none" w:sz="0" w:space="0" w:color="auto"/>
            <w:bottom w:val="none" w:sz="0" w:space="0" w:color="auto"/>
            <w:right w:val="none" w:sz="0" w:space="0" w:color="auto"/>
          </w:divBdr>
        </w:div>
      </w:divsChild>
    </w:div>
    <w:div w:id="987784772">
      <w:bodyDiv w:val="1"/>
      <w:marLeft w:val="0"/>
      <w:marRight w:val="0"/>
      <w:marTop w:val="0"/>
      <w:marBottom w:val="0"/>
      <w:divBdr>
        <w:top w:val="none" w:sz="0" w:space="0" w:color="auto"/>
        <w:left w:val="none" w:sz="0" w:space="0" w:color="auto"/>
        <w:bottom w:val="none" w:sz="0" w:space="0" w:color="auto"/>
        <w:right w:val="none" w:sz="0" w:space="0" w:color="auto"/>
      </w:divBdr>
      <w:divsChild>
        <w:div w:id="843014202">
          <w:marLeft w:val="0"/>
          <w:marRight w:val="0"/>
          <w:marTop w:val="0"/>
          <w:marBottom w:val="0"/>
          <w:divBdr>
            <w:top w:val="none" w:sz="0" w:space="0" w:color="auto"/>
            <w:left w:val="none" w:sz="0" w:space="0" w:color="auto"/>
            <w:bottom w:val="none" w:sz="0" w:space="0" w:color="auto"/>
            <w:right w:val="none" w:sz="0" w:space="0" w:color="auto"/>
          </w:divBdr>
          <w:divsChild>
            <w:div w:id="18440526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46568658">
      <w:bodyDiv w:val="1"/>
      <w:marLeft w:val="0"/>
      <w:marRight w:val="0"/>
      <w:marTop w:val="0"/>
      <w:marBottom w:val="0"/>
      <w:divBdr>
        <w:top w:val="none" w:sz="0" w:space="0" w:color="auto"/>
        <w:left w:val="none" w:sz="0" w:space="0" w:color="auto"/>
        <w:bottom w:val="none" w:sz="0" w:space="0" w:color="auto"/>
        <w:right w:val="none" w:sz="0" w:space="0" w:color="auto"/>
      </w:divBdr>
    </w:div>
    <w:div w:id="1050424491">
      <w:bodyDiv w:val="1"/>
      <w:marLeft w:val="0"/>
      <w:marRight w:val="0"/>
      <w:marTop w:val="0"/>
      <w:marBottom w:val="0"/>
      <w:divBdr>
        <w:top w:val="none" w:sz="0" w:space="0" w:color="auto"/>
        <w:left w:val="none" w:sz="0" w:space="0" w:color="auto"/>
        <w:bottom w:val="none" w:sz="0" w:space="0" w:color="auto"/>
        <w:right w:val="none" w:sz="0" w:space="0" w:color="auto"/>
      </w:divBdr>
    </w:div>
    <w:div w:id="1051884553">
      <w:bodyDiv w:val="1"/>
      <w:marLeft w:val="0"/>
      <w:marRight w:val="0"/>
      <w:marTop w:val="0"/>
      <w:marBottom w:val="0"/>
      <w:divBdr>
        <w:top w:val="none" w:sz="0" w:space="0" w:color="auto"/>
        <w:left w:val="none" w:sz="0" w:space="0" w:color="auto"/>
        <w:bottom w:val="none" w:sz="0" w:space="0" w:color="auto"/>
        <w:right w:val="none" w:sz="0" w:space="0" w:color="auto"/>
      </w:divBdr>
    </w:div>
    <w:div w:id="1062100378">
      <w:bodyDiv w:val="1"/>
      <w:marLeft w:val="0"/>
      <w:marRight w:val="0"/>
      <w:marTop w:val="0"/>
      <w:marBottom w:val="0"/>
      <w:divBdr>
        <w:top w:val="none" w:sz="0" w:space="0" w:color="auto"/>
        <w:left w:val="none" w:sz="0" w:space="0" w:color="auto"/>
        <w:bottom w:val="none" w:sz="0" w:space="0" w:color="auto"/>
        <w:right w:val="none" w:sz="0" w:space="0" w:color="auto"/>
      </w:divBdr>
      <w:divsChild>
        <w:div w:id="1280264206">
          <w:marLeft w:val="0"/>
          <w:marRight w:val="0"/>
          <w:marTop w:val="115"/>
          <w:marBottom w:val="0"/>
          <w:divBdr>
            <w:top w:val="none" w:sz="0" w:space="0" w:color="auto"/>
            <w:left w:val="none" w:sz="0" w:space="0" w:color="auto"/>
            <w:bottom w:val="none" w:sz="0" w:space="0" w:color="auto"/>
            <w:right w:val="none" w:sz="0" w:space="0" w:color="auto"/>
          </w:divBdr>
        </w:div>
        <w:div w:id="1682899664">
          <w:marLeft w:val="0"/>
          <w:marRight w:val="0"/>
          <w:marTop w:val="115"/>
          <w:marBottom w:val="0"/>
          <w:divBdr>
            <w:top w:val="none" w:sz="0" w:space="0" w:color="auto"/>
            <w:left w:val="none" w:sz="0" w:space="0" w:color="auto"/>
            <w:bottom w:val="none" w:sz="0" w:space="0" w:color="auto"/>
            <w:right w:val="none" w:sz="0" w:space="0" w:color="auto"/>
          </w:divBdr>
        </w:div>
        <w:div w:id="1624967122">
          <w:marLeft w:val="0"/>
          <w:marRight w:val="0"/>
          <w:marTop w:val="134"/>
          <w:marBottom w:val="0"/>
          <w:divBdr>
            <w:top w:val="none" w:sz="0" w:space="0" w:color="auto"/>
            <w:left w:val="none" w:sz="0" w:space="0" w:color="auto"/>
            <w:bottom w:val="none" w:sz="0" w:space="0" w:color="auto"/>
            <w:right w:val="none" w:sz="0" w:space="0" w:color="auto"/>
          </w:divBdr>
        </w:div>
        <w:div w:id="1029188618">
          <w:marLeft w:val="0"/>
          <w:marRight w:val="0"/>
          <w:marTop w:val="134"/>
          <w:marBottom w:val="0"/>
          <w:divBdr>
            <w:top w:val="none" w:sz="0" w:space="0" w:color="auto"/>
            <w:left w:val="none" w:sz="0" w:space="0" w:color="auto"/>
            <w:bottom w:val="none" w:sz="0" w:space="0" w:color="auto"/>
            <w:right w:val="none" w:sz="0" w:space="0" w:color="auto"/>
          </w:divBdr>
        </w:div>
        <w:div w:id="487749639">
          <w:marLeft w:val="0"/>
          <w:marRight w:val="0"/>
          <w:marTop w:val="134"/>
          <w:marBottom w:val="0"/>
          <w:divBdr>
            <w:top w:val="none" w:sz="0" w:space="0" w:color="auto"/>
            <w:left w:val="none" w:sz="0" w:space="0" w:color="auto"/>
            <w:bottom w:val="none" w:sz="0" w:space="0" w:color="auto"/>
            <w:right w:val="none" w:sz="0" w:space="0" w:color="auto"/>
          </w:divBdr>
        </w:div>
      </w:divsChild>
    </w:div>
    <w:div w:id="1069307313">
      <w:bodyDiv w:val="1"/>
      <w:marLeft w:val="0"/>
      <w:marRight w:val="0"/>
      <w:marTop w:val="0"/>
      <w:marBottom w:val="0"/>
      <w:divBdr>
        <w:top w:val="none" w:sz="0" w:space="0" w:color="auto"/>
        <w:left w:val="none" w:sz="0" w:space="0" w:color="auto"/>
        <w:bottom w:val="none" w:sz="0" w:space="0" w:color="auto"/>
        <w:right w:val="none" w:sz="0" w:space="0" w:color="auto"/>
      </w:divBdr>
      <w:divsChild>
        <w:div w:id="1906063652">
          <w:marLeft w:val="547"/>
          <w:marRight w:val="0"/>
          <w:marTop w:val="115"/>
          <w:marBottom w:val="0"/>
          <w:divBdr>
            <w:top w:val="none" w:sz="0" w:space="0" w:color="auto"/>
            <w:left w:val="none" w:sz="0" w:space="0" w:color="auto"/>
            <w:bottom w:val="none" w:sz="0" w:space="0" w:color="auto"/>
            <w:right w:val="none" w:sz="0" w:space="0" w:color="auto"/>
          </w:divBdr>
        </w:div>
        <w:div w:id="1218279523">
          <w:marLeft w:val="547"/>
          <w:marRight w:val="0"/>
          <w:marTop w:val="115"/>
          <w:marBottom w:val="0"/>
          <w:divBdr>
            <w:top w:val="none" w:sz="0" w:space="0" w:color="auto"/>
            <w:left w:val="none" w:sz="0" w:space="0" w:color="auto"/>
            <w:bottom w:val="none" w:sz="0" w:space="0" w:color="auto"/>
            <w:right w:val="none" w:sz="0" w:space="0" w:color="auto"/>
          </w:divBdr>
        </w:div>
        <w:div w:id="602349118">
          <w:marLeft w:val="547"/>
          <w:marRight w:val="0"/>
          <w:marTop w:val="115"/>
          <w:marBottom w:val="0"/>
          <w:divBdr>
            <w:top w:val="none" w:sz="0" w:space="0" w:color="auto"/>
            <w:left w:val="none" w:sz="0" w:space="0" w:color="auto"/>
            <w:bottom w:val="none" w:sz="0" w:space="0" w:color="auto"/>
            <w:right w:val="none" w:sz="0" w:space="0" w:color="auto"/>
          </w:divBdr>
        </w:div>
      </w:divsChild>
    </w:div>
    <w:div w:id="1070613350">
      <w:bodyDiv w:val="1"/>
      <w:marLeft w:val="0"/>
      <w:marRight w:val="0"/>
      <w:marTop w:val="0"/>
      <w:marBottom w:val="0"/>
      <w:divBdr>
        <w:top w:val="none" w:sz="0" w:space="0" w:color="auto"/>
        <w:left w:val="none" w:sz="0" w:space="0" w:color="auto"/>
        <w:bottom w:val="none" w:sz="0" w:space="0" w:color="auto"/>
        <w:right w:val="none" w:sz="0" w:space="0" w:color="auto"/>
      </w:divBdr>
      <w:divsChild>
        <w:div w:id="1471096353">
          <w:marLeft w:val="288"/>
          <w:marRight w:val="0"/>
          <w:marTop w:val="77"/>
          <w:marBottom w:val="0"/>
          <w:divBdr>
            <w:top w:val="none" w:sz="0" w:space="0" w:color="auto"/>
            <w:left w:val="none" w:sz="0" w:space="0" w:color="auto"/>
            <w:bottom w:val="none" w:sz="0" w:space="0" w:color="auto"/>
            <w:right w:val="none" w:sz="0" w:space="0" w:color="auto"/>
          </w:divBdr>
        </w:div>
        <w:div w:id="1999576265">
          <w:marLeft w:val="288"/>
          <w:marRight w:val="0"/>
          <w:marTop w:val="77"/>
          <w:marBottom w:val="0"/>
          <w:divBdr>
            <w:top w:val="none" w:sz="0" w:space="0" w:color="auto"/>
            <w:left w:val="none" w:sz="0" w:space="0" w:color="auto"/>
            <w:bottom w:val="none" w:sz="0" w:space="0" w:color="auto"/>
            <w:right w:val="none" w:sz="0" w:space="0" w:color="auto"/>
          </w:divBdr>
        </w:div>
        <w:div w:id="68433286">
          <w:marLeft w:val="288"/>
          <w:marRight w:val="0"/>
          <w:marTop w:val="77"/>
          <w:marBottom w:val="0"/>
          <w:divBdr>
            <w:top w:val="none" w:sz="0" w:space="0" w:color="auto"/>
            <w:left w:val="none" w:sz="0" w:space="0" w:color="auto"/>
            <w:bottom w:val="none" w:sz="0" w:space="0" w:color="auto"/>
            <w:right w:val="none" w:sz="0" w:space="0" w:color="auto"/>
          </w:divBdr>
        </w:div>
        <w:div w:id="101535197">
          <w:marLeft w:val="288"/>
          <w:marRight w:val="0"/>
          <w:marTop w:val="77"/>
          <w:marBottom w:val="0"/>
          <w:divBdr>
            <w:top w:val="none" w:sz="0" w:space="0" w:color="auto"/>
            <w:left w:val="none" w:sz="0" w:space="0" w:color="auto"/>
            <w:bottom w:val="none" w:sz="0" w:space="0" w:color="auto"/>
            <w:right w:val="none" w:sz="0" w:space="0" w:color="auto"/>
          </w:divBdr>
        </w:div>
      </w:divsChild>
    </w:div>
    <w:div w:id="1094939479">
      <w:bodyDiv w:val="1"/>
      <w:marLeft w:val="0"/>
      <w:marRight w:val="0"/>
      <w:marTop w:val="0"/>
      <w:marBottom w:val="0"/>
      <w:divBdr>
        <w:top w:val="none" w:sz="0" w:space="0" w:color="auto"/>
        <w:left w:val="none" w:sz="0" w:space="0" w:color="auto"/>
        <w:bottom w:val="none" w:sz="0" w:space="0" w:color="auto"/>
        <w:right w:val="none" w:sz="0" w:space="0" w:color="auto"/>
      </w:divBdr>
      <w:divsChild>
        <w:div w:id="381946356">
          <w:marLeft w:val="547"/>
          <w:marRight w:val="0"/>
          <w:marTop w:val="134"/>
          <w:marBottom w:val="0"/>
          <w:divBdr>
            <w:top w:val="none" w:sz="0" w:space="0" w:color="auto"/>
            <w:left w:val="none" w:sz="0" w:space="0" w:color="auto"/>
            <w:bottom w:val="none" w:sz="0" w:space="0" w:color="auto"/>
            <w:right w:val="none" w:sz="0" w:space="0" w:color="auto"/>
          </w:divBdr>
        </w:div>
        <w:div w:id="436288671">
          <w:marLeft w:val="547"/>
          <w:marRight w:val="0"/>
          <w:marTop w:val="134"/>
          <w:marBottom w:val="0"/>
          <w:divBdr>
            <w:top w:val="none" w:sz="0" w:space="0" w:color="auto"/>
            <w:left w:val="none" w:sz="0" w:space="0" w:color="auto"/>
            <w:bottom w:val="none" w:sz="0" w:space="0" w:color="auto"/>
            <w:right w:val="none" w:sz="0" w:space="0" w:color="auto"/>
          </w:divBdr>
        </w:div>
        <w:div w:id="317733166">
          <w:marLeft w:val="547"/>
          <w:marRight w:val="0"/>
          <w:marTop w:val="134"/>
          <w:marBottom w:val="0"/>
          <w:divBdr>
            <w:top w:val="none" w:sz="0" w:space="0" w:color="auto"/>
            <w:left w:val="none" w:sz="0" w:space="0" w:color="auto"/>
            <w:bottom w:val="none" w:sz="0" w:space="0" w:color="auto"/>
            <w:right w:val="none" w:sz="0" w:space="0" w:color="auto"/>
          </w:divBdr>
        </w:div>
      </w:divsChild>
    </w:div>
    <w:div w:id="1134064607">
      <w:bodyDiv w:val="1"/>
      <w:marLeft w:val="0"/>
      <w:marRight w:val="0"/>
      <w:marTop w:val="0"/>
      <w:marBottom w:val="0"/>
      <w:divBdr>
        <w:top w:val="none" w:sz="0" w:space="0" w:color="auto"/>
        <w:left w:val="none" w:sz="0" w:space="0" w:color="auto"/>
        <w:bottom w:val="none" w:sz="0" w:space="0" w:color="auto"/>
        <w:right w:val="none" w:sz="0" w:space="0" w:color="auto"/>
      </w:divBdr>
      <w:divsChild>
        <w:div w:id="1659766829">
          <w:marLeft w:val="0"/>
          <w:marRight w:val="0"/>
          <w:marTop w:val="0"/>
          <w:marBottom w:val="0"/>
          <w:divBdr>
            <w:top w:val="none" w:sz="0" w:space="0" w:color="auto"/>
            <w:left w:val="none" w:sz="0" w:space="0" w:color="auto"/>
            <w:bottom w:val="none" w:sz="0" w:space="0" w:color="auto"/>
            <w:right w:val="none" w:sz="0" w:space="0" w:color="auto"/>
          </w:divBdr>
        </w:div>
      </w:divsChild>
    </w:div>
    <w:div w:id="1174294870">
      <w:bodyDiv w:val="1"/>
      <w:marLeft w:val="0"/>
      <w:marRight w:val="0"/>
      <w:marTop w:val="0"/>
      <w:marBottom w:val="0"/>
      <w:divBdr>
        <w:top w:val="none" w:sz="0" w:space="0" w:color="auto"/>
        <w:left w:val="none" w:sz="0" w:space="0" w:color="auto"/>
        <w:bottom w:val="none" w:sz="0" w:space="0" w:color="auto"/>
        <w:right w:val="none" w:sz="0" w:space="0" w:color="auto"/>
      </w:divBdr>
      <w:divsChild>
        <w:div w:id="1035811044">
          <w:marLeft w:val="0"/>
          <w:marRight w:val="0"/>
          <w:marTop w:val="0"/>
          <w:marBottom w:val="0"/>
          <w:divBdr>
            <w:top w:val="none" w:sz="0" w:space="0" w:color="auto"/>
            <w:left w:val="none" w:sz="0" w:space="0" w:color="auto"/>
            <w:bottom w:val="none" w:sz="0" w:space="0" w:color="auto"/>
            <w:right w:val="none" w:sz="0" w:space="0" w:color="auto"/>
          </w:divBdr>
        </w:div>
        <w:div w:id="589192242">
          <w:marLeft w:val="0"/>
          <w:marRight w:val="0"/>
          <w:marTop w:val="0"/>
          <w:marBottom w:val="0"/>
          <w:divBdr>
            <w:top w:val="none" w:sz="0" w:space="0" w:color="auto"/>
            <w:left w:val="none" w:sz="0" w:space="0" w:color="auto"/>
            <w:bottom w:val="none" w:sz="0" w:space="0" w:color="auto"/>
            <w:right w:val="none" w:sz="0" w:space="0" w:color="auto"/>
          </w:divBdr>
        </w:div>
        <w:div w:id="117841926">
          <w:marLeft w:val="0"/>
          <w:marRight w:val="0"/>
          <w:marTop w:val="0"/>
          <w:marBottom w:val="0"/>
          <w:divBdr>
            <w:top w:val="none" w:sz="0" w:space="0" w:color="auto"/>
            <w:left w:val="none" w:sz="0" w:space="0" w:color="auto"/>
            <w:bottom w:val="none" w:sz="0" w:space="0" w:color="auto"/>
            <w:right w:val="none" w:sz="0" w:space="0" w:color="auto"/>
          </w:divBdr>
        </w:div>
        <w:div w:id="452292668">
          <w:marLeft w:val="0"/>
          <w:marRight w:val="0"/>
          <w:marTop w:val="0"/>
          <w:marBottom w:val="0"/>
          <w:divBdr>
            <w:top w:val="none" w:sz="0" w:space="0" w:color="auto"/>
            <w:left w:val="none" w:sz="0" w:space="0" w:color="auto"/>
            <w:bottom w:val="none" w:sz="0" w:space="0" w:color="auto"/>
            <w:right w:val="none" w:sz="0" w:space="0" w:color="auto"/>
          </w:divBdr>
        </w:div>
        <w:div w:id="1591309692">
          <w:marLeft w:val="0"/>
          <w:marRight w:val="0"/>
          <w:marTop w:val="0"/>
          <w:marBottom w:val="0"/>
          <w:divBdr>
            <w:top w:val="none" w:sz="0" w:space="0" w:color="auto"/>
            <w:left w:val="none" w:sz="0" w:space="0" w:color="auto"/>
            <w:bottom w:val="none" w:sz="0" w:space="0" w:color="auto"/>
            <w:right w:val="none" w:sz="0" w:space="0" w:color="auto"/>
          </w:divBdr>
        </w:div>
        <w:div w:id="1091318054">
          <w:marLeft w:val="0"/>
          <w:marRight w:val="0"/>
          <w:marTop w:val="0"/>
          <w:marBottom w:val="0"/>
          <w:divBdr>
            <w:top w:val="none" w:sz="0" w:space="0" w:color="auto"/>
            <w:left w:val="none" w:sz="0" w:space="0" w:color="auto"/>
            <w:bottom w:val="none" w:sz="0" w:space="0" w:color="auto"/>
            <w:right w:val="none" w:sz="0" w:space="0" w:color="auto"/>
          </w:divBdr>
        </w:div>
        <w:div w:id="585766060">
          <w:marLeft w:val="0"/>
          <w:marRight w:val="0"/>
          <w:marTop w:val="0"/>
          <w:marBottom w:val="0"/>
          <w:divBdr>
            <w:top w:val="none" w:sz="0" w:space="0" w:color="auto"/>
            <w:left w:val="none" w:sz="0" w:space="0" w:color="auto"/>
            <w:bottom w:val="none" w:sz="0" w:space="0" w:color="auto"/>
            <w:right w:val="none" w:sz="0" w:space="0" w:color="auto"/>
          </w:divBdr>
        </w:div>
        <w:div w:id="627972119">
          <w:marLeft w:val="0"/>
          <w:marRight w:val="0"/>
          <w:marTop w:val="0"/>
          <w:marBottom w:val="0"/>
          <w:divBdr>
            <w:top w:val="none" w:sz="0" w:space="0" w:color="auto"/>
            <w:left w:val="none" w:sz="0" w:space="0" w:color="auto"/>
            <w:bottom w:val="none" w:sz="0" w:space="0" w:color="auto"/>
            <w:right w:val="none" w:sz="0" w:space="0" w:color="auto"/>
          </w:divBdr>
        </w:div>
        <w:div w:id="1078405846">
          <w:marLeft w:val="0"/>
          <w:marRight w:val="0"/>
          <w:marTop w:val="0"/>
          <w:marBottom w:val="0"/>
          <w:divBdr>
            <w:top w:val="none" w:sz="0" w:space="0" w:color="auto"/>
            <w:left w:val="none" w:sz="0" w:space="0" w:color="auto"/>
            <w:bottom w:val="none" w:sz="0" w:space="0" w:color="auto"/>
            <w:right w:val="none" w:sz="0" w:space="0" w:color="auto"/>
          </w:divBdr>
        </w:div>
        <w:div w:id="1852572230">
          <w:marLeft w:val="0"/>
          <w:marRight w:val="0"/>
          <w:marTop w:val="0"/>
          <w:marBottom w:val="0"/>
          <w:divBdr>
            <w:top w:val="none" w:sz="0" w:space="0" w:color="auto"/>
            <w:left w:val="none" w:sz="0" w:space="0" w:color="auto"/>
            <w:bottom w:val="none" w:sz="0" w:space="0" w:color="auto"/>
            <w:right w:val="none" w:sz="0" w:space="0" w:color="auto"/>
          </w:divBdr>
        </w:div>
        <w:div w:id="1054624049">
          <w:marLeft w:val="0"/>
          <w:marRight w:val="0"/>
          <w:marTop w:val="0"/>
          <w:marBottom w:val="0"/>
          <w:divBdr>
            <w:top w:val="none" w:sz="0" w:space="0" w:color="auto"/>
            <w:left w:val="none" w:sz="0" w:space="0" w:color="auto"/>
            <w:bottom w:val="none" w:sz="0" w:space="0" w:color="auto"/>
            <w:right w:val="none" w:sz="0" w:space="0" w:color="auto"/>
          </w:divBdr>
        </w:div>
        <w:div w:id="1764842736">
          <w:marLeft w:val="0"/>
          <w:marRight w:val="0"/>
          <w:marTop w:val="0"/>
          <w:marBottom w:val="0"/>
          <w:divBdr>
            <w:top w:val="none" w:sz="0" w:space="0" w:color="auto"/>
            <w:left w:val="none" w:sz="0" w:space="0" w:color="auto"/>
            <w:bottom w:val="none" w:sz="0" w:space="0" w:color="auto"/>
            <w:right w:val="none" w:sz="0" w:space="0" w:color="auto"/>
          </w:divBdr>
        </w:div>
        <w:div w:id="2143617187">
          <w:marLeft w:val="0"/>
          <w:marRight w:val="0"/>
          <w:marTop w:val="0"/>
          <w:marBottom w:val="0"/>
          <w:divBdr>
            <w:top w:val="none" w:sz="0" w:space="0" w:color="auto"/>
            <w:left w:val="none" w:sz="0" w:space="0" w:color="auto"/>
            <w:bottom w:val="none" w:sz="0" w:space="0" w:color="auto"/>
            <w:right w:val="none" w:sz="0" w:space="0" w:color="auto"/>
          </w:divBdr>
        </w:div>
        <w:div w:id="75831930">
          <w:marLeft w:val="0"/>
          <w:marRight w:val="0"/>
          <w:marTop w:val="0"/>
          <w:marBottom w:val="0"/>
          <w:divBdr>
            <w:top w:val="none" w:sz="0" w:space="0" w:color="auto"/>
            <w:left w:val="none" w:sz="0" w:space="0" w:color="auto"/>
            <w:bottom w:val="none" w:sz="0" w:space="0" w:color="auto"/>
            <w:right w:val="none" w:sz="0" w:space="0" w:color="auto"/>
          </w:divBdr>
        </w:div>
        <w:div w:id="1292438439">
          <w:marLeft w:val="0"/>
          <w:marRight w:val="0"/>
          <w:marTop w:val="0"/>
          <w:marBottom w:val="0"/>
          <w:divBdr>
            <w:top w:val="none" w:sz="0" w:space="0" w:color="auto"/>
            <w:left w:val="none" w:sz="0" w:space="0" w:color="auto"/>
            <w:bottom w:val="none" w:sz="0" w:space="0" w:color="auto"/>
            <w:right w:val="none" w:sz="0" w:space="0" w:color="auto"/>
          </w:divBdr>
        </w:div>
        <w:div w:id="326909408">
          <w:marLeft w:val="0"/>
          <w:marRight w:val="0"/>
          <w:marTop w:val="0"/>
          <w:marBottom w:val="0"/>
          <w:divBdr>
            <w:top w:val="none" w:sz="0" w:space="0" w:color="auto"/>
            <w:left w:val="none" w:sz="0" w:space="0" w:color="auto"/>
            <w:bottom w:val="none" w:sz="0" w:space="0" w:color="auto"/>
            <w:right w:val="none" w:sz="0" w:space="0" w:color="auto"/>
          </w:divBdr>
        </w:div>
        <w:div w:id="1700467505">
          <w:marLeft w:val="0"/>
          <w:marRight w:val="0"/>
          <w:marTop w:val="0"/>
          <w:marBottom w:val="0"/>
          <w:divBdr>
            <w:top w:val="none" w:sz="0" w:space="0" w:color="auto"/>
            <w:left w:val="none" w:sz="0" w:space="0" w:color="auto"/>
            <w:bottom w:val="none" w:sz="0" w:space="0" w:color="auto"/>
            <w:right w:val="none" w:sz="0" w:space="0" w:color="auto"/>
          </w:divBdr>
        </w:div>
        <w:div w:id="1511024142">
          <w:marLeft w:val="0"/>
          <w:marRight w:val="0"/>
          <w:marTop w:val="0"/>
          <w:marBottom w:val="0"/>
          <w:divBdr>
            <w:top w:val="none" w:sz="0" w:space="0" w:color="auto"/>
            <w:left w:val="none" w:sz="0" w:space="0" w:color="auto"/>
            <w:bottom w:val="none" w:sz="0" w:space="0" w:color="auto"/>
            <w:right w:val="none" w:sz="0" w:space="0" w:color="auto"/>
          </w:divBdr>
        </w:div>
        <w:div w:id="1419058669">
          <w:marLeft w:val="0"/>
          <w:marRight w:val="0"/>
          <w:marTop w:val="0"/>
          <w:marBottom w:val="0"/>
          <w:divBdr>
            <w:top w:val="none" w:sz="0" w:space="0" w:color="auto"/>
            <w:left w:val="none" w:sz="0" w:space="0" w:color="auto"/>
            <w:bottom w:val="none" w:sz="0" w:space="0" w:color="auto"/>
            <w:right w:val="none" w:sz="0" w:space="0" w:color="auto"/>
          </w:divBdr>
        </w:div>
        <w:div w:id="457843324">
          <w:marLeft w:val="0"/>
          <w:marRight w:val="0"/>
          <w:marTop w:val="0"/>
          <w:marBottom w:val="0"/>
          <w:divBdr>
            <w:top w:val="none" w:sz="0" w:space="0" w:color="auto"/>
            <w:left w:val="none" w:sz="0" w:space="0" w:color="auto"/>
            <w:bottom w:val="none" w:sz="0" w:space="0" w:color="auto"/>
            <w:right w:val="none" w:sz="0" w:space="0" w:color="auto"/>
          </w:divBdr>
        </w:div>
        <w:div w:id="140461067">
          <w:marLeft w:val="0"/>
          <w:marRight w:val="0"/>
          <w:marTop w:val="0"/>
          <w:marBottom w:val="0"/>
          <w:divBdr>
            <w:top w:val="none" w:sz="0" w:space="0" w:color="auto"/>
            <w:left w:val="none" w:sz="0" w:space="0" w:color="auto"/>
            <w:bottom w:val="none" w:sz="0" w:space="0" w:color="auto"/>
            <w:right w:val="none" w:sz="0" w:space="0" w:color="auto"/>
          </w:divBdr>
        </w:div>
        <w:div w:id="1916166325">
          <w:marLeft w:val="0"/>
          <w:marRight w:val="0"/>
          <w:marTop w:val="0"/>
          <w:marBottom w:val="0"/>
          <w:divBdr>
            <w:top w:val="none" w:sz="0" w:space="0" w:color="auto"/>
            <w:left w:val="none" w:sz="0" w:space="0" w:color="auto"/>
            <w:bottom w:val="none" w:sz="0" w:space="0" w:color="auto"/>
            <w:right w:val="none" w:sz="0" w:space="0" w:color="auto"/>
          </w:divBdr>
        </w:div>
        <w:div w:id="449280836">
          <w:marLeft w:val="0"/>
          <w:marRight w:val="0"/>
          <w:marTop w:val="0"/>
          <w:marBottom w:val="0"/>
          <w:divBdr>
            <w:top w:val="none" w:sz="0" w:space="0" w:color="auto"/>
            <w:left w:val="none" w:sz="0" w:space="0" w:color="auto"/>
            <w:bottom w:val="none" w:sz="0" w:space="0" w:color="auto"/>
            <w:right w:val="none" w:sz="0" w:space="0" w:color="auto"/>
          </w:divBdr>
        </w:div>
        <w:div w:id="194202205">
          <w:marLeft w:val="0"/>
          <w:marRight w:val="0"/>
          <w:marTop w:val="0"/>
          <w:marBottom w:val="0"/>
          <w:divBdr>
            <w:top w:val="none" w:sz="0" w:space="0" w:color="auto"/>
            <w:left w:val="none" w:sz="0" w:space="0" w:color="auto"/>
            <w:bottom w:val="none" w:sz="0" w:space="0" w:color="auto"/>
            <w:right w:val="none" w:sz="0" w:space="0" w:color="auto"/>
          </w:divBdr>
        </w:div>
        <w:div w:id="2074741414">
          <w:marLeft w:val="0"/>
          <w:marRight w:val="0"/>
          <w:marTop w:val="0"/>
          <w:marBottom w:val="0"/>
          <w:divBdr>
            <w:top w:val="none" w:sz="0" w:space="0" w:color="auto"/>
            <w:left w:val="none" w:sz="0" w:space="0" w:color="auto"/>
            <w:bottom w:val="none" w:sz="0" w:space="0" w:color="auto"/>
            <w:right w:val="none" w:sz="0" w:space="0" w:color="auto"/>
          </w:divBdr>
        </w:div>
        <w:div w:id="120851253">
          <w:marLeft w:val="0"/>
          <w:marRight w:val="0"/>
          <w:marTop w:val="0"/>
          <w:marBottom w:val="0"/>
          <w:divBdr>
            <w:top w:val="none" w:sz="0" w:space="0" w:color="auto"/>
            <w:left w:val="none" w:sz="0" w:space="0" w:color="auto"/>
            <w:bottom w:val="none" w:sz="0" w:space="0" w:color="auto"/>
            <w:right w:val="none" w:sz="0" w:space="0" w:color="auto"/>
          </w:divBdr>
        </w:div>
        <w:div w:id="222185258">
          <w:marLeft w:val="0"/>
          <w:marRight w:val="0"/>
          <w:marTop w:val="0"/>
          <w:marBottom w:val="0"/>
          <w:divBdr>
            <w:top w:val="none" w:sz="0" w:space="0" w:color="auto"/>
            <w:left w:val="none" w:sz="0" w:space="0" w:color="auto"/>
            <w:bottom w:val="none" w:sz="0" w:space="0" w:color="auto"/>
            <w:right w:val="none" w:sz="0" w:space="0" w:color="auto"/>
          </w:divBdr>
        </w:div>
        <w:div w:id="790589646">
          <w:marLeft w:val="0"/>
          <w:marRight w:val="0"/>
          <w:marTop w:val="0"/>
          <w:marBottom w:val="0"/>
          <w:divBdr>
            <w:top w:val="none" w:sz="0" w:space="0" w:color="auto"/>
            <w:left w:val="none" w:sz="0" w:space="0" w:color="auto"/>
            <w:bottom w:val="none" w:sz="0" w:space="0" w:color="auto"/>
            <w:right w:val="none" w:sz="0" w:space="0" w:color="auto"/>
          </w:divBdr>
        </w:div>
        <w:div w:id="1245384375">
          <w:marLeft w:val="0"/>
          <w:marRight w:val="0"/>
          <w:marTop w:val="0"/>
          <w:marBottom w:val="0"/>
          <w:divBdr>
            <w:top w:val="none" w:sz="0" w:space="0" w:color="auto"/>
            <w:left w:val="none" w:sz="0" w:space="0" w:color="auto"/>
            <w:bottom w:val="none" w:sz="0" w:space="0" w:color="auto"/>
            <w:right w:val="none" w:sz="0" w:space="0" w:color="auto"/>
          </w:divBdr>
        </w:div>
        <w:div w:id="175074115">
          <w:marLeft w:val="0"/>
          <w:marRight w:val="0"/>
          <w:marTop w:val="0"/>
          <w:marBottom w:val="0"/>
          <w:divBdr>
            <w:top w:val="none" w:sz="0" w:space="0" w:color="auto"/>
            <w:left w:val="none" w:sz="0" w:space="0" w:color="auto"/>
            <w:bottom w:val="none" w:sz="0" w:space="0" w:color="auto"/>
            <w:right w:val="none" w:sz="0" w:space="0" w:color="auto"/>
          </w:divBdr>
        </w:div>
        <w:div w:id="295110702">
          <w:marLeft w:val="0"/>
          <w:marRight w:val="0"/>
          <w:marTop w:val="0"/>
          <w:marBottom w:val="0"/>
          <w:divBdr>
            <w:top w:val="none" w:sz="0" w:space="0" w:color="auto"/>
            <w:left w:val="none" w:sz="0" w:space="0" w:color="auto"/>
            <w:bottom w:val="none" w:sz="0" w:space="0" w:color="auto"/>
            <w:right w:val="none" w:sz="0" w:space="0" w:color="auto"/>
          </w:divBdr>
        </w:div>
        <w:div w:id="1543400731">
          <w:marLeft w:val="0"/>
          <w:marRight w:val="0"/>
          <w:marTop w:val="0"/>
          <w:marBottom w:val="0"/>
          <w:divBdr>
            <w:top w:val="none" w:sz="0" w:space="0" w:color="auto"/>
            <w:left w:val="none" w:sz="0" w:space="0" w:color="auto"/>
            <w:bottom w:val="none" w:sz="0" w:space="0" w:color="auto"/>
            <w:right w:val="none" w:sz="0" w:space="0" w:color="auto"/>
          </w:divBdr>
        </w:div>
        <w:div w:id="992221877">
          <w:marLeft w:val="0"/>
          <w:marRight w:val="0"/>
          <w:marTop w:val="0"/>
          <w:marBottom w:val="0"/>
          <w:divBdr>
            <w:top w:val="none" w:sz="0" w:space="0" w:color="auto"/>
            <w:left w:val="none" w:sz="0" w:space="0" w:color="auto"/>
            <w:bottom w:val="none" w:sz="0" w:space="0" w:color="auto"/>
            <w:right w:val="none" w:sz="0" w:space="0" w:color="auto"/>
          </w:divBdr>
        </w:div>
        <w:div w:id="449007197">
          <w:marLeft w:val="0"/>
          <w:marRight w:val="0"/>
          <w:marTop w:val="0"/>
          <w:marBottom w:val="0"/>
          <w:divBdr>
            <w:top w:val="none" w:sz="0" w:space="0" w:color="auto"/>
            <w:left w:val="none" w:sz="0" w:space="0" w:color="auto"/>
            <w:bottom w:val="none" w:sz="0" w:space="0" w:color="auto"/>
            <w:right w:val="none" w:sz="0" w:space="0" w:color="auto"/>
          </w:divBdr>
        </w:div>
        <w:div w:id="1771970227">
          <w:marLeft w:val="0"/>
          <w:marRight w:val="0"/>
          <w:marTop w:val="0"/>
          <w:marBottom w:val="0"/>
          <w:divBdr>
            <w:top w:val="none" w:sz="0" w:space="0" w:color="auto"/>
            <w:left w:val="none" w:sz="0" w:space="0" w:color="auto"/>
            <w:bottom w:val="none" w:sz="0" w:space="0" w:color="auto"/>
            <w:right w:val="none" w:sz="0" w:space="0" w:color="auto"/>
          </w:divBdr>
        </w:div>
        <w:div w:id="1239752735">
          <w:marLeft w:val="0"/>
          <w:marRight w:val="0"/>
          <w:marTop w:val="0"/>
          <w:marBottom w:val="0"/>
          <w:divBdr>
            <w:top w:val="none" w:sz="0" w:space="0" w:color="auto"/>
            <w:left w:val="none" w:sz="0" w:space="0" w:color="auto"/>
            <w:bottom w:val="none" w:sz="0" w:space="0" w:color="auto"/>
            <w:right w:val="none" w:sz="0" w:space="0" w:color="auto"/>
          </w:divBdr>
        </w:div>
        <w:div w:id="1164398928">
          <w:marLeft w:val="0"/>
          <w:marRight w:val="0"/>
          <w:marTop w:val="0"/>
          <w:marBottom w:val="0"/>
          <w:divBdr>
            <w:top w:val="none" w:sz="0" w:space="0" w:color="auto"/>
            <w:left w:val="none" w:sz="0" w:space="0" w:color="auto"/>
            <w:bottom w:val="none" w:sz="0" w:space="0" w:color="auto"/>
            <w:right w:val="none" w:sz="0" w:space="0" w:color="auto"/>
          </w:divBdr>
        </w:div>
        <w:div w:id="373505813">
          <w:marLeft w:val="0"/>
          <w:marRight w:val="0"/>
          <w:marTop w:val="0"/>
          <w:marBottom w:val="0"/>
          <w:divBdr>
            <w:top w:val="none" w:sz="0" w:space="0" w:color="auto"/>
            <w:left w:val="none" w:sz="0" w:space="0" w:color="auto"/>
            <w:bottom w:val="none" w:sz="0" w:space="0" w:color="auto"/>
            <w:right w:val="none" w:sz="0" w:space="0" w:color="auto"/>
          </w:divBdr>
        </w:div>
        <w:div w:id="516582623">
          <w:marLeft w:val="0"/>
          <w:marRight w:val="0"/>
          <w:marTop w:val="0"/>
          <w:marBottom w:val="0"/>
          <w:divBdr>
            <w:top w:val="none" w:sz="0" w:space="0" w:color="auto"/>
            <w:left w:val="none" w:sz="0" w:space="0" w:color="auto"/>
            <w:bottom w:val="none" w:sz="0" w:space="0" w:color="auto"/>
            <w:right w:val="none" w:sz="0" w:space="0" w:color="auto"/>
          </w:divBdr>
        </w:div>
        <w:div w:id="1240018879">
          <w:marLeft w:val="0"/>
          <w:marRight w:val="0"/>
          <w:marTop w:val="0"/>
          <w:marBottom w:val="0"/>
          <w:divBdr>
            <w:top w:val="none" w:sz="0" w:space="0" w:color="auto"/>
            <w:left w:val="none" w:sz="0" w:space="0" w:color="auto"/>
            <w:bottom w:val="none" w:sz="0" w:space="0" w:color="auto"/>
            <w:right w:val="none" w:sz="0" w:space="0" w:color="auto"/>
          </w:divBdr>
        </w:div>
        <w:div w:id="1007563553">
          <w:marLeft w:val="0"/>
          <w:marRight w:val="0"/>
          <w:marTop w:val="0"/>
          <w:marBottom w:val="0"/>
          <w:divBdr>
            <w:top w:val="none" w:sz="0" w:space="0" w:color="auto"/>
            <w:left w:val="none" w:sz="0" w:space="0" w:color="auto"/>
            <w:bottom w:val="none" w:sz="0" w:space="0" w:color="auto"/>
            <w:right w:val="none" w:sz="0" w:space="0" w:color="auto"/>
          </w:divBdr>
        </w:div>
        <w:div w:id="93482623">
          <w:marLeft w:val="0"/>
          <w:marRight w:val="0"/>
          <w:marTop w:val="0"/>
          <w:marBottom w:val="0"/>
          <w:divBdr>
            <w:top w:val="none" w:sz="0" w:space="0" w:color="auto"/>
            <w:left w:val="none" w:sz="0" w:space="0" w:color="auto"/>
            <w:bottom w:val="none" w:sz="0" w:space="0" w:color="auto"/>
            <w:right w:val="none" w:sz="0" w:space="0" w:color="auto"/>
          </w:divBdr>
        </w:div>
        <w:div w:id="790392864">
          <w:marLeft w:val="0"/>
          <w:marRight w:val="0"/>
          <w:marTop w:val="0"/>
          <w:marBottom w:val="0"/>
          <w:divBdr>
            <w:top w:val="none" w:sz="0" w:space="0" w:color="auto"/>
            <w:left w:val="none" w:sz="0" w:space="0" w:color="auto"/>
            <w:bottom w:val="none" w:sz="0" w:space="0" w:color="auto"/>
            <w:right w:val="none" w:sz="0" w:space="0" w:color="auto"/>
          </w:divBdr>
        </w:div>
        <w:div w:id="854881511">
          <w:marLeft w:val="0"/>
          <w:marRight w:val="0"/>
          <w:marTop w:val="0"/>
          <w:marBottom w:val="0"/>
          <w:divBdr>
            <w:top w:val="none" w:sz="0" w:space="0" w:color="auto"/>
            <w:left w:val="none" w:sz="0" w:space="0" w:color="auto"/>
            <w:bottom w:val="none" w:sz="0" w:space="0" w:color="auto"/>
            <w:right w:val="none" w:sz="0" w:space="0" w:color="auto"/>
          </w:divBdr>
        </w:div>
        <w:div w:id="1787583726">
          <w:marLeft w:val="0"/>
          <w:marRight w:val="0"/>
          <w:marTop w:val="0"/>
          <w:marBottom w:val="0"/>
          <w:divBdr>
            <w:top w:val="none" w:sz="0" w:space="0" w:color="auto"/>
            <w:left w:val="none" w:sz="0" w:space="0" w:color="auto"/>
            <w:bottom w:val="none" w:sz="0" w:space="0" w:color="auto"/>
            <w:right w:val="none" w:sz="0" w:space="0" w:color="auto"/>
          </w:divBdr>
        </w:div>
        <w:div w:id="877934368">
          <w:marLeft w:val="0"/>
          <w:marRight w:val="0"/>
          <w:marTop w:val="0"/>
          <w:marBottom w:val="0"/>
          <w:divBdr>
            <w:top w:val="none" w:sz="0" w:space="0" w:color="auto"/>
            <w:left w:val="none" w:sz="0" w:space="0" w:color="auto"/>
            <w:bottom w:val="none" w:sz="0" w:space="0" w:color="auto"/>
            <w:right w:val="none" w:sz="0" w:space="0" w:color="auto"/>
          </w:divBdr>
        </w:div>
        <w:div w:id="1822313270">
          <w:marLeft w:val="0"/>
          <w:marRight w:val="0"/>
          <w:marTop w:val="0"/>
          <w:marBottom w:val="0"/>
          <w:divBdr>
            <w:top w:val="none" w:sz="0" w:space="0" w:color="auto"/>
            <w:left w:val="none" w:sz="0" w:space="0" w:color="auto"/>
            <w:bottom w:val="none" w:sz="0" w:space="0" w:color="auto"/>
            <w:right w:val="none" w:sz="0" w:space="0" w:color="auto"/>
          </w:divBdr>
        </w:div>
        <w:div w:id="2094468453">
          <w:marLeft w:val="0"/>
          <w:marRight w:val="0"/>
          <w:marTop w:val="0"/>
          <w:marBottom w:val="0"/>
          <w:divBdr>
            <w:top w:val="none" w:sz="0" w:space="0" w:color="auto"/>
            <w:left w:val="none" w:sz="0" w:space="0" w:color="auto"/>
            <w:bottom w:val="none" w:sz="0" w:space="0" w:color="auto"/>
            <w:right w:val="none" w:sz="0" w:space="0" w:color="auto"/>
          </w:divBdr>
        </w:div>
        <w:div w:id="1468278214">
          <w:marLeft w:val="0"/>
          <w:marRight w:val="0"/>
          <w:marTop w:val="0"/>
          <w:marBottom w:val="0"/>
          <w:divBdr>
            <w:top w:val="none" w:sz="0" w:space="0" w:color="auto"/>
            <w:left w:val="none" w:sz="0" w:space="0" w:color="auto"/>
            <w:bottom w:val="none" w:sz="0" w:space="0" w:color="auto"/>
            <w:right w:val="none" w:sz="0" w:space="0" w:color="auto"/>
          </w:divBdr>
        </w:div>
        <w:div w:id="894269749">
          <w:marLeft w:val="0"/>
          <w:marRight w:val="0"/>
          <w:marTop w:val="0"/>
          <w:marBottom w:val="0"/>
          <w:divBdr>
            <w:top w:val="none" w:sz="0" w:space="0" w:color="auto"/>
            <w:left w:val="none" w:sz="0" w:space="0" w:color="auto"/>
            <w:bottom w:val="none" w:sz="0" w:space="0" w:color="auto"/>
            <w:right w:val="none" w:sz="0" w:space="0" w:color="auto"/>
          </w:divBdr>
        </w:div>
        <w:div w:id="42868549">
          <w:marLeft w:val="0"/>
          <w:marRight w:val="0"/>
          <w:marTop w:val="0"/>
          <w:marBottom w:val="0"/>
          <w:divBdr>
            <w:top w:val="none" w:sz="0" w:space="0" w:color="auto"/>
            <w:left w:val="none" w:sz="0" w:space="0" w:color="auto"/>
            <w:bottom w:val="none" w:sz="0" w:space="0" w:color="auto"/>
            <w:right w:val="none" w:sz="0" w:space="0" w:color="auto"/>
          </w:divBdr>
        </w:div>
        <w:div w:id="1004547621">
          <w:marLeft w:val="0"/>
          <w:marRight w:val="0"/>
          <w:marTop w:val="0"/>
          <w:marBottom w:val="0"/>
          <w:divBdr>
            <w:top w:val="none" w:sz="0" w:space="0" w:color="auto"/>
            <w:left w:val="none" w:sz="0" w:space="0" w:color="auto"/>
            <w:bottom w:val="none" w:sz="0" w:space="0" w:color="auto"/>
            <w:right w:val="none" w:sz="0" w:space="0" w:color="auto"/>
          </w:divBdr>
        </w:div>
        <w:div w:id="1560481916">
          <w:marLeft w:val="0"/>
          <w:marRight w:val="0"/>
          <w:marTop w:val="0"/>
          <w:marBottom w:val="0"/>
          <w:divBdr>
            <w:top w:val="none" w:sz="0" w:space="0" w:color="auto"/>
            <w:left w:val="none" w:sz="0" w:space="0" w:color="auto"/>
            <w:bottom w:val="none" w:sz="0" w:space="0" w:color="auto"/>
            <w:right w:val="none" w:sz="0" w:space="0" w:color="auto"/>
          </w:divBdr>
        </w:div>
        <w:div w:id="1811557281">
          <w:marLeft w:val="0"/>
          <w:marRight w:val="0"/>
          <w:marTop w:val="0"/>
          <w:marBottom w:val="0"/>
          <w:divBdr>
            <w:top w:val="none" w:sz="0" w:space="0" w:color="auto"/>
            <w:left w:val="none" w:sz="0" w:space="0" w:color="auto"/>
            <w:bottom w:val="none" w:sz="0" w:space="0" w:color="auto"/>
            <w:right w:val="none" w:sz="0" w:space="0" w:color="auto"/>
          </w:divBdr>
        </w:div>
        <w:div w:id="1725636976">
          <w:marLeft w:val="0"/>
          <w:marRight w:val="0"/>
          <w:marTop w:val="0"/>
          <w:marBottom w:val="0"/>
          <w:divBdr>
            <w:top w:val="none" w:sz="0" w:space="0" w:color="auto"/>
            <w:left w:val="none" w:sz="0" w:space="0" w:color="auto"/>
            <w:bottom w:val="none" w:sz="0" w:space="0" w:color="auto"/>
            <w:right w:val="none" w:sz="0" w:space="0" w:color="auto"/>
          </w:divBdr>
        </w:div>
      </w:divsChild>
    </w:div>
    <w:div w:id="118243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9108">
          <w:marLeft w:val="547"/>
          <w:marRight w:val="0"/>
          <w:marTop w:val="154"/>
          <w:marBottom w:val="0"/>
          <w:divBdr>
            <w:top w:val="none" w:sz="0" w:space="0" w:color="auto"/>
            <w:left w:val="none" w:sz="0" w:space="0" w:color="auto"/>
            <w:bottom w:val="none" w:sz="0" w:space="0" w:color="auto"/>
            <w:right w:val="none" w:sz="0" w:space="0" w:color="auto"/>
          </w:divBdr>
        </w:div>
        <w:div w:id="1540437232">
          <w:marLeft w:val="1166"/>
          <w:marRight w:val="0"/>
          <w:marTop w:val="134"/>
          <w:marBottom w:val="0"/>
          <w:divBdr>
            <w:top w:val="none" w:sz="0" w:space="0" w:color="auto"/>
            <w:left w:val="none" w:sz="0" w:space="0" w:color="auto"/>
            <w:bottom w:val="none" w:sz="0" w:space="0" w:color="auto"/>
            <w:right w:val="none" w:sz="0" w:space="0" w:color="auto"/>
          </w:divBdr>
        </w:div>
        <w:div w:id="560406131">
          <w:marLeft w:val="1166"/>
          <w:marRight w:val="0"/>
          <w:marTop w:val="134"/>
          <w:marBottom w:val="0"/>
          <w:divBdr>
            <w:top w:val="none" w:sz="0" w:space="0" w:color="auto"/>
            <w:left w:val="none" w:sz="0" w:space="0" w:color="auto"/>
            <w:bottom w:val="none" w:sz="0" w:space="0" w:color="auto"/>
            <w:right w:val="none" w:sz="0" w:space="0" w:color="auto"/>
          </w:divBdr>
        </w:div>
        <w:div w:id="1341352372">
          <w:marLeft w:val="1166"/>
          <w:marRight w:val="0"/>
          <w:marTop w:val="134"/>
          <w:marBottom w:val="0"/>
          <w:divBdr>
            <w:top w:val="none" w:sz="0" w:space="0" w:color="auto"/>
            <w:left w:val="none" w:sz="0" w:space="0" w:color="auto"/>
            <w:bottom w:val="none" w:sz="0" w:space="0" w:color="auto"/>
            <w:right w:val="none" w:sz="0" w:space="0" w:color="auto"/>
          </w:divBdr>
        </w:div>
      </w:divsChild>
    </w:div>
    <w:div w:id="1207181528">
      <w:bodyDiv w:val="1"/>
      <w:marLeft w:val="0"/>
      <w:marRight w:val="0"/>
      <w:marTop w:val="0"/>
      <w:marBottom w:val="0"/>
      <w:divBdr>
        <w:top w:val="none" w:sz="0" w:space="0" w:color="auto"/>
        <w:left w:val="none" w:sz="0" w:space="0" w:color="auto"/>
        <w:bottom w:val="none" w:sz="0" w:space="0" w:color="auto"/>
        <w:right w:val="none" w:sz="0" w:space="0" w:color="auto"/>
      </w:divBdr>
      <w:divsChild>
        <w:div w:id="20320661">
          <w:marLeft w:val="0"/>
          <w:marRight w:val="0"/>
          <w:marTop w:val="0"/>
          <w:marBottom w:val="0"/>
          <w:divBdr>
            <w:top w:val="none" w:sz="0" w:space="0" w:color="auto"/>
            <w:left w:val="none" w:sz="0" w:space="0" w:color="auto"/>
            <w:bottom w:val="none" w:sz="0" w:space="0" w:color="auto"/>
            <w:right w:val="none" w:sz="0" w:space="0" w:color="auto"/>
          </w:divBdr>
        </w:div>
        <w:div w:id="2098600163">
          <w:marLeft w:val="0"/>
          <w:marRight w:val="0"/>
          <w:marTop w:val="0"/>
          <w:marBottom w:val="0"/>
          <w:divBdr>
            <w:top w:val="none" w:sz="0" w:space="0" w:color="auto"/>
            <w:left w:val="none" w:sz="0" w:space="0" w:color="auto"/>
            <w:bottom w:val="none" w:sz="0" w:space="0" w:color="auto"/>
            <w:right w:val="none" w:sz="0" w:space="0" w:color="auto"/>
          </w:divBdr>
        </w:div>
        <w:div w:id="1502500907">
          <w:marLeft w:val="0"/>
          <w:marRight w:val="0"/>
          <w:marTop w:val="0"/>
          <w:marBottom w:val="0"/>
          <w:divBdr>
            <w:top w:val="none" w:sz="0" w:space="0" w:color="auto"/>
            <w:left w:val="none" w:sz="0" w:space="0" w:color="auto"/>
            <w:bottom w:val="none" w:sz="0" w:space="0" w:color="auto"/>
            <w:right w:val="none" w:sz="0" w:space="0" w:color="auto"/>
          </w:divBdr>
        </w:div>
        <w:div w:id="194006666">
          <w:marLeft w:val="0"/>
          <w:marRight w:val="0"/>
          <w:marTop w:val="0"/>
          <w:marBottom w:val="0"/>
          <w:divBdr>
            <w:top w:val="none" w:sz="0" w:space="0" w:color="auto"/>
            <w:left w:val="none" w:sz="0" w:space="0" w:color="auto"/>
            <w:bottom w:val="none" w:sz="0" w:space="0" w:color="auto"/>
            <w:right w:val="none" w:sz="0" w:space="0" w:color="auto"/>
          </w:divBdr>
        </w:div>
        <w:div w:id="690180757">
          <w:marLeft w:val="0"/>
          <w:marRight w:val="0"/>
          <w:marTop w:val="0"/>
          <w:marBottom w:val="0"/>
          <w:divBdr>
            <w:top w:val="none" w:sz="0" w:space="0" w:color="auto"/>
            <w:left w:val="none" w:sz="0" w:space="0" w:color="auto"/>
            <w:bottom w:val="none" w:sz="0" w:space="0" w:color="auto"/>
            <w:right w:val="none" w:sz="0" w:space="0" w:color="auto"/>
          </w:divBdr>
        </w:div>
      </w:divsChild>
    </w:div>
    <w:div w:id="1263535153">
      <w:bodyDiv w:val="1"/>
      <w:marLeft w:val="0"/>
      <w:marRight w:val="0"/>
      <w:marTop w:val="0"/>
      <w:marBottom w:val="0"/>
      <w:divBdr>
        <w:top w:val="none" w:sz="0" w:space="0" w:color="auto"/>
        <w:left w:val="none" w:sz="0" w:space="0" w:color="auto"/>
        <w:bottom w:val="none" w:sz="0" w:space="0" w:color="auto"/>
        <w:right w:val="none" w:sz="0" w:space="0" w:color="auto"/>
      </w:divBdr>
      <w:divsChild>
        <w:div w:id="1781533518">
          <w:marLeft w:val="0"/>
          <w:marRight w:val="0"/>
          <w:marTop w:val="149"/>
          <w:marBottom w:val="0"/>
          <w:divBdr>
            <w:top w:val="none" w:sz="0" w:space="0" w:color="auto"/>
            <w:left w:val="none" w:sz="0" w:space="0" w:color="auto"/>
            <w:bottom w:val="none" w:sz="0" w:space="0" w:color="auto"/>
            <w:right w:val="none" w:sz="0" w:space="0" w:color="auto"/>
          </w:divBdr>
        </w:div>
      </w:divsChild>
    </w:div>
    <w:div w:id="1299530038">
      <w:bodyDiv w:val="1"/>
      <w:marLeft w:val="0"/>
      <w:marRight w:val="0"/>
      <w:marTop w:val="0"/>
      <w:marBottom w:val="0"/>
      <w:divBdr>
        <w:top w:val="none" w:sz="0" w:space="0" w:color="auto"/>
        <w:left w:val="none" w:sz="0" w:space="0" w:color="auto"/>
        <w:bottom w:val="none" w:sz="0" w:space="0" w:color="auto"/>
        <w:right w:val="none" w:sz="0" w:space="0" w:color="auto"/>
      </w:divBdr>
      <w:divsChild>
        <w:div w:id="999499751">
          <w:marLeft w:val="0"/>
          <w:marRight w:val="0"/>
          <w:marTop w:val="0"/>
          <w:marBottom w:val="0"/>
          <w:divBdr>
            <w:top w:val="none" w:sz="0" w:space="0" w:color="auto"/>
            <w:left w:val="none" w:sz="0" w:space="0" w:color="auto"/>
            <w:bottom w:val="none" w:sz="0" w:space="0" w:color="auto"/>
            <w:right w:val="none" w:sz="0" w:space="0" w:color="auto"/>
          </w:divBdr>
        </w:div>
      </w:divsChild>
    </w:div>
    <w:div w:id="1358392560">
      <w:bodyDiv w:val="1"/>
      <w:marLeft w:val="0"/>
      <w:marRight w:val="0"/>
      <w:marTop w:val="0"/>
      <w:marBottom w:val="0"/>
      <w:divBdr>
        <w:top w:val="none" w:sz="0" w:space="0" w:color="auto"/>
        <w:left w:val="none" w:sz="0" w:space="0" w:color="auto"/>
        <w:bottom w:val="none" w:sz="0" w:space="0" w:color="auto"/>
        <w:right w:val="none" w:sz="0" w:space="0" w:color="auto"/>
      </w:divBdr>
    </w:div>
    <w:div w:id="1360273545">
      <w:bodyDiv w:val="1"/>
      <w:marLeft w:val="0"/>
      <w:marRight w:val="0"/>
      <w:marTop w:val="0"/>
      <w:marBottom w:val="0"/>
      <w:divBdr>
        <w:top w:val="none" w:sz="0" w:space="0" w:color="auto"/>
        <w:left w:val="none" w:sz="0" w:space="0" w:color="auto"/>
        <w:bottom w:val="none" w:sz="0" w:space="0" w:color="auto"/>
        <w:right w:val="none" w:sz="0" w:space="0" w:color="auto"/>
      </w:divBdr>
      <w:divsChild>
        <w:div w:id="1608077163">
          <w:marLeft w:val="965"/>
          <w:marRight w:val="0"/>
          <w:marTop w:val="134"/>
          <w:marBottom w:val="0"/>
          <w:divBdr>
            <w:top w:val="none" w:sz="0" w:space="0" w:color="auto"/>
            <w:left w:val="none" w:sz="0" w:space="0" w:color="auto"/>
            <w:bottom w:val="none" w:sz="0" w:space="0" w:color="auto"/>
            <w:right w:val="none" w:sz="0" w:space="0" w:color="auto"/>
          </w:divBdr>
        </w:div>
        <w:div w:id="701513747">
          <w:marLeft w:val="965"/>
          <w:marRight w:val="0"/>
          <w:marTop w:val="115"/>
          <w:marBottom w:val="0"/>
          <w:divBdr>
            <w:top w:val="none" w:sz="0" w:space="0" w:color="auto"/>
            <w:left w:val="none" w:sz="0" w:space="0" w:color="auto"/>
            <w:bottom w:val="none" w:sz="0" w:space="0" w:color="auto"/>
            <w:right w:val="none" w:sz="0" w:space="0" w:color="auto"/>
          </w:divBdr>
        </w:div>
        <w:div w:id="1712418643">
          <w:marLeft w:val="965"/>
          <w:marRight w:val="0"/>
          <w:marTop w:val="115"/>
          <w:marBottom w:val="0"/>
          <w:divBdr>
            <w:top w:val="none" w:sz="0" w:space="0" w:color="auto"/>
            <w:left w:val="none" w:sz="0" w:space="0" w:color="auto"/>
            <w:bottom w:val="none" w:sz="0" w:space="0" w:color="auto"/>
            <w:right w:val="none" w:sz="0" w:space="0" w:color="auto"/>
          </w:divBdr>
        </w:div>
        <w:div w:id="242571032">
          <w:marLeft w:val="965"/>
          <w:marRight w:val="0"/>
          <w:marTop w:val="115"/>
          <w:marBottom w:val="0"/>
          <w:divBdr>
            <w:top w:val="none" w:sz="0" w:space="0" w:color="auto"/>
            <w:left w:val="none" w:sz="0" w:space="0" w:color="auto"/>
            <w:bottom w:val="none" w:sz="0" w:space="0" w:color="auto"/>
            <w:right w:val="none" w:sz="0" w:space="0" w:color="auto"/>
          </w:divBdr>
        </w:div>
      </w:divsChild>
    </w:div>
    <w:div w:id="1385643642">
      <w:bodyDiv w:val="1"/>
      <w:marLeft w:val="0"/>
      <w:marRight w:val="0"/>
      <w:marTop w:val="0"/>
      <w:marBottom w:val="0"/>
      <w:divBdr>
        <w:top w:val="none" w:sz="0" w:space="0" w:color="auto"/>
        <w:left w:val="none" w:sz="0" w:space="0" w:color="auto"/>
        <w:bottom w:val="none" w:sz="0" w:space="0" w:color="auto"/>
        <w:right w:val="none" w:sz="0" w:space="0" w:color="auto"/>
      </w:divBdr>
      <w:divsChild>
        <w:div w:id="572470543">
          <w:marLeft w:val="547"/>
          <w:marRight w:val="0"/>
          <w:marTop w:val="115"/>
          <w:marBottom w:val="0"/>
          <w:divBdr>
            <w:top w:val="none" w:sz="0" w:space="0" w:color="auto"/>
            <w:left w:val="none" w:sz="0" w:space="0" w:color="auto"/>
            <w:bottom w:val="none" w:sz="0" w:space="0" w:color="auto"/>
            <w:right w:val="none" w:sz="0" w:space="0" w:color="auto"/>
          </w:divBdr>
        </w:div>
        <w:div w:id="1786075285">
          <w:marLeft w:val="547"/>
          <w:marRight w:val="0"/>
          <w:marTop w:val="115"/>
          <w:marBottom w:val="0"/>
          <w:divBdr>
            <w:top w:val="none" w:sz="0" w:space="0" w:color="auto"/>
            <w:left w:val="none" w:sz="0" w:space="0" w:color="auto"/>
            <w:bottom w:val="none" w:sz="0" w:space="0" w:color="auto"/>
            <w:right w:val="none" w:sz="0" w:space="0" w:color="auto"/>
          </w:divBdr>
        </w:div>
        <w:div w:id="564725539">
          <w:marLeft w:val="547"/>
          <w:marRight w:val="0"/>
          <w:marTop w:val="115"/>
          <w:marBottom w:val="0"/>
          <w:divBdr>
            <w:top w:val="none" w:sz="0" w:space="0" w:color="auto"/>
            <w:left w:val="none" w:sz="0" w:space="0" w:color="auto"/>
            <w:bottom w:val="none" w:sz="0" w:space="0" w:color="auto"/>
            <w:right w:val="none" w:sz="0" w:space="0" w:color="auto"/>
          </w:divBdr>
        </w:div>
      </w:divsChild>
    </w:div>
    <w:div w:id="1401291131">
      <w:bodyDiv w:val="1"/>
      <w:marLeft w:val="0"/>
      <w:marRight w:val="0"/>
      <w:marTop w:val="0"/>
      <w:marBottom w:val="0"/>
      <w:divBdr>
        <w:top w:val="none" w:sz="0" w:space="0" w:color="auto"/>
        <w:left w:val="none" w:sz="0" w:space="0" w:color="auto"/>
        <w:bottom w:val="none" w:sz="0" w:space="0" w:color="auto"/>
        <w:right w:val="none" w:sz="0" w:space="0" w:color="auto"/>
      </w:divBdr>
      <w:divsChild>
        <w:div w:id="905264031">
          <w:marLeft w:val="547"/>
          <w:marRight w:val="0"/>
          <w:marTop w:val="134"/>
          <w:marBottom w:val="0"/>
          <w:divBdr>
            <w:top w:val="none" w:sz="0" w:space="0" w:color="auto"/>
            <w:left w:val="none" w:sz="0" w:space="0" w:color="auto"/>
            <w:bottom w:val="none" w:sz="0" w:space="0" w:color="auto"/>
            <w:right w:val="none" w:sz="0" w:space="0" w:color="auto"/>
          </w:divBdr>
        </w:div>
      </w:divsChild>
    </w:div>
    <w:div w:id="1447506770">
      <w:bodyDiv w:val="1"/>
      <w:marLeft w:val="0"/>
      <w:marRight w:val="0"/>
      <w:marTop w:val="0"/>
      <w:marBottom w:val="0"/>
      <w:divBdr>
        <w:top w:val="none" w:sz="0" w:space="0" w:color="auto"/>
        <w:left w:val="none" w:sz="0" w:space="0" w:color="auto"/>
        <w:bottom w:val="none" w:sz="0" w:space="0" w:color="auto"/>
        <w:right w:val="none" w:sz="0" w:space="0" w:color="auto"/>
      </w:divBdr>
      <w:divsChild>
        <w:div w:id="1170676813">
          <w:marLeft w:val="0"/>
          <w:marRight w:val="0"/>
          <w:marTop w:val="0"/>
          <w:marBottom w:val="0"/>
          <w:divBdr>
            <w:top w:val="none" w:sz="0" w:space="0" w:color="auto"/>
            <w:left w:val="none" w:sz="0" w:space="0" w:color="auto"/>
            <w:bottom w:val="none" w:sz="0" w:space="0" w:color="auto"/>
            <w:right w:val="none" w:sz="0" w:space="0" w:color="auto"/>
          </w:divBdr>
        </w:div>
        <w:div w:id="1366560275">
          <w:marLeft w:val="0"/>
          <w:marRight w:val="0"/>
          <w:marTop w:val="0"/>
          <w:marBottom w:val="0"/>
          <w:divBdr>
            <w:top w:val="none" w:sz="0" w:space="0" w:color="auto"/>
            <w:left w:val="none" w:sz="0" w:space="0" w:color="auto"/>
            <w:bottom w:val="none" w:sz="0" w:space="0" w:color="auto"/>
            <w:right w:val="none" w:sz="0" w:space="0" w:color="auto"/>
          </w:divBdr>
        </w:div>
        <w:div w:id="15085676">
          <w:marLeft w:val="0"/>
          <w:marRight w:val="0"/>
          <w:marTop w:val="0"/>
          <w:marBottom w:val="0"/>
          <w:divBdr>
            <w:top w:val="none" w:sz="0" w:space="0" w:color="auto"/>
            <w:left w:val="none" w:sz="0" w:space="0" w:color="auto"/>
            <w:bottom w:val="none" w:sz="0" w:space="0" w:color="auto"/>
            <w:right w:val="none" w:sz="0" w:space="0" w:color="auto"/>
          </w:divBdr>
        </w:div>
        <w:div w:id="658383292">
          <w:marLeft w:val="0"/>
          <w:marRight w:val="0"/>
          <w:marTop w:val="0"/>
          <w:marBottom w:val="0"/>
          <w:divBdr>
            <w:top w:val="none" w:sz="0" w:space="0" w:color="auto"/>
            <w:left w:val="none" w:sz="0" w:space="0" w:color="auto"/>
            <w:bottom w:val="none" w:sz="0" w:space="0" w:color="auto"/>
            <w:right w:val="none" w:sz="0" w:space="0" w:color="auto"/>
          </w:divBdr>
        </w:div>
        <w:div w:id="1299728368">
          <w:marLeft w:val="0"/>
          <w:marRight w:val="0"/>
          <w:marTop w:val="0"/>
          <w:marBottom w:val="0"/>
          <w:divBdr>
            <w:top w:val="none" w:sz="0" w:space="0" w:color="auto"/>
            <w:left w:val="none" w:sz="0" w:space="0" w:color="auto"/>
            <w:bottom w:val="none" w:sz="0" w:space="0" w:color="auto"/>
            <w:right w:val="none" w:sz="0" w:space="0" w:color="auto"/>
          </w:divBdr>
        </w:div>
      </w:divsChild>
    </w:div>
    <w:div w:id="1451125986">
      <w:bodyDiv w:val="1"/>
      <w:marLeft w:val="0"/>
      <w:marRight w:val="0"/>
      <w:marTop w:val="0"/>
      <w:marBottom w:val="0"/>
      <w:divBdr>
        <w:top w:val="none" w:sz="0" w:space="0" w:color="auto"/>
        <w:left w:val="none" w:sz="0" w:space="0" w:color="auto"/>
        <w:bottom w:val="none" w:sz="0" w:space="0" w:color="auto"/>
        <w:right w:val="none" w:sz="0" w:space="0" w:color="auto"/>
      </w:divBdr>
      <w:divsChild>
        <w:div w:id="1955210009">
          <w:marLeft w:val="965"/>
          <w:marRight w:val="0"/>
          <w:marTop w:val="115"/>
          <w:marBottom w:val="0"/>
          <w:divBdr>
            <w:top w:val="none" w:sz="0" w:space="0" w:color="auto"/>
            <w:left w:val="none" w:sz="0" w:space="0" w:color="auto"/>
            <w:bottom w:val="none" w:sz="0" w:space="0" w:color="auto"/>
            <w:right w:val="none" w:sz="0" w:space="0" w:color="auto"/>
          </w:divBdr>
        </w:div>
        <w:div w:id="593251122">
          <w:marLeft w:val="1987"/>
          <w:marRight w:val="0"/>
          <w:marTop w:val="115"/>
          <w:marBottom w:val="0"/>
          <w:divBdr>
            <w:top w:val="none" w:sz="0" w:space="0" w:color="auto"/>
            <w:left w:val="none" w:sz="0" w:space="0" w:color="auto"/>
            <w:bottom w:val="none" w:sz="0" w:space="0" w:color="auto"/>
            <w:right w:val="none" w:sz="0" w:space="0" w:color="auto"/>
          </w:divBdr>
        </w:div>
        <w:div w:id="309991137">
          <w:marLeft w:val="1987"/>
          <w:marRight w:val="0"/>
          <w:marTop w:val="115"/>
          <w:marBottom w:val="0"/>
          <w:divBdr>
            <w:top w:val="none" w:sz="0" w:space="0" w:color="auto"/>
            <w:left w:val="none" w:sz="0" w:space="0" w:color="auto"/>
            <w:bottom w:val="none" w:sz="0" w:space="0" w:color="auto"/>
            <w:right w:val="none" w:sz="0" w:space="0" w:color="auto"/>
          </w:divBdr>
        </w:div>
      </w:divsChild>
    </w:div>
    <w:div w:id="1453789352">
      <w:bodyDiv w:val="1"/>
      <w:marLeft w:val="0"/>
      <w:marRight w:val="0"/>
      <w:marTop w:val="0"/>
      <w:marBottom w:val="0"/>
      <w:divBdr>
        <w:top w:val="none" w:sz="0" w:space="0" w:color="auto"/>
        <w:left w:val="none" w:sz="0" w:space="0" w:color="auto"/>
        <w:bottom w:val="none" w:sz="0" w:space="0" w:color="auto"/>
        <w:right w:val="none" w:sz="0" w:space="0" w:color="auto"/>
      </w:divBdr>
      <w:divsChild>
        <w:div w:id="2095080262">
          <w:marLeft w:val="1037"/>
          <w:marRight w:val="0"/>
          <w:marTop w:val="154"/>
          <w:marBottom w:val="0"/>
          <w:divBdr>
            <w:top w:val="none" w:sz="0" w:space="0" w:color="auto"/>
            <w:left w:val="none" w:sz="0" w:space="0" w:color="auto"/>
            <w:bottom w:val="none" w:sz="0" w:space="0" w:color="auto"/>
            <w:right w:val="none" w:sz="0" w:space="0" w:color="auto"/>
          </w:divBdr>
        </w:div>
        <w:div w:id="561788749">
          <w:marLeft w:val="2246"/>
          <w:marRight w:val="0"/>
          <w:marTop w:val="154"/>
          <w:marBottom w:val="0"/>
          <w:divBdr>
            <w:top w:val="none" w:sz="0" w:space="0" w:color="auto"/>
            <w:left w:val="none" w:sz="0" w:space="0" w:color="auto"/>
            <w:bottom w:val="none" w:sz="0" w:space="0" w:color="auto"/>
            <w:right w:val="none" w:sz="0" w:space="0" w:color="auto"/>
          </w:divBdr>
        </w:div>
        <w:div w:id="1599481481">
          <w:marLeft w:val="2246"/>
          <w:marRight w:val="0"/>
          <w:marTop w:val="154"/>
          <w:marBottom w:val="0"/>
          <w:divBdr>
            <w:top w:val="none" w:sz="0" w:space="0" w:color="auto"/>
            <w:left w:val="none" w:sz="0" w:space="0" w:color="auto"/>
            <w:bottom w:val="none" w:sz="0" w:space="0" w:color="auto"/>
            <w:right w:val="none" w:sz="0" w:space="0" w:color="auto"/>
          </w:divBdr>
        </w:div>
      </w:divsChild>
    </w:div>
    <w:div w:id="1460103101">
      <w:bodyDiv w:val="1"/>
      <w:marLeft w:val="0"/>
      <w:marRight w:val="0"/>
      <w:marTop w:val="0"/>
      <w:marBottom w:val="0"/>
      <w:divBdr>
        <w:top w:val="none" w:sz="0" w:space="0" w:color="auto"/>
        <w:left w:val="none" w:sz="0" w:space="0" w:color="auto"/>
        <w:bottom w:val="none" w:sz="0" w:space="0" w:color="auto"/>
        <w:right w:val="none" w:sz="0" w:space="0" w:color="auto"/>
      </w:divBdr>
      <w:divsChild>
        <w:div w:id="856847205">
          <w:marLeft w:val="0"/>
          <w:marRight w:val="0"/>
          <w:marTop w:val="77"/>
          <w:marBottom w:val="0"/>
          <w:divBdr>
            <w:top w:val="none" w:sz="0" w:space="0" w:color="auto"/>
            <w:left w:val="none" w:sz="0" w:space="0" w:color="auto"/>
            <w:bottom w:val="none" w:sz="0" w:space="0" w:color="auto"/>
            <w:right w:val="none" w:sz="0" w:space="0" w:color="auto"/>
          </w:divBdr>
        </w:div>
        <w:div w:id="178665525">
          <w:marLeft w:val="0"/>
          <w:marRight w:val="0"/>
          <w:marTop w:val="77"/>
          <w:marBottom w:val="0"/>
          <w:divBdr>
            <w:top w:val="none" w:sz="0" w:space="0" w:color="auto"/>
            <w:left w:val="none" w:sz="0" w:space="0" w:color="auto"/>
            <w:bottom w:val="none" w:sz="0" w:space="0" w:color="auto"/>
            <w:right w:val="none" w:sz="0" w:space="0" w:color="auto"/>
          </w:divBdr>
        </w:div>
      </w:divsChild>
    </w:div>
    <w:div w:id="1492286485">
      <w:bodyDiv w:val="1"/>
      <w:marLeft w:val="0"/>
      <w:marRight w:val="0"/>
      <w:marTop w:val="0"/>
      <w:marBottom w:val="0"/>
      <w:divBdr>
        <w:top w:val="none" w:sz="0" w:space="0" w:color="auto"/>
        <w:left w:val="none" w:sz="0" w:space="0" w:color="auto"/>
        <w:bottom w:val="none" w:sz="0" w:space="0" w:color="auto"/>
        <w:right w:val="none" w:sz="0" w:space="0" w:color="auto"/>
      </w:divBdr>
      <w:divsChild>
        <w:div w:id="353771084">
          <w:marLeft w:val="547"/>
          <w:marRight w:val="0"/>
          <w:marTop w:val="134"/>
          <w:marBottom w:val="0"/>
          <w:divBdr>
            <w:top w:val="none" w:sz="0" w:space="0" w:color="auto"/>
            <w:left w:val="none" w:sz="0" w:space="0" w:color="auto"/>
            <w:bottom w:val="none" w:sz="0" w:space="0" w:color="auto"/>
            <w:right w:val="none" w:sz="0" w:space="0" w:color="auto"/>
          </w:divBdr>
        </w:div>
        <w:div w:id="1439057987">
          <w:marLeft w:val="547"/>
          <w:marRight w:val="0"/>
          <w:marTop w:val="134"/>
          <w:marBottom w:val="0"/>
          <w:divBdr>
            <w:top w:val="none" w:sz="0" w:space="0" w:color="auto"/>
            <w:left w:val="none" w:sz="0" w:space="0" w:color="auto"/>
            <w:bottom w:val="none" w:sz="0" w:space="0" w:color="auto"/>
            <w:right w:val="none" w:sz="0" w:space="0" w:color="auto"/>
          </w:divBdr>
        </w:div>
      </w:divsChild>
    </w:div>
    <w:div w:id="1517039645">
      <w:bodyDiv w:val="1"/>
      <w:marLeft w:val="0"/>
      <w:marRight w:val="0"/>
      <w:marTop w:val="0"/>
      <w:marBottom w:val="0"/>
      <w:divBdr>
        <w:top w:val="none" w:sz="0" w:space="0" w:color="auto"/>
        <w:left w:val="none" w:sz="0" w:space="0" w:color="auto"/>
        <w:bottom w:val="none" w:sz="0" w:space="0" w:color="auto"/>
        <w:right w:val="none" w:sz="0" w:space="0" w:color="auto"/>
      </w:divBdr>
      <w:divsChild>
        <w:div w:id="1227495024">
          <w:marLeft w:val="346"/>
          <w:marRight w:val="0"/>
          <w:marTop w:val="77"/>
          <w:marBottom w:val="0"/>
          <w:divBdr>
            <w:top w:val="none" w:sz="0" w:space="0" w:color="auto"/>
            <w:left w:val="none" w:sz="0" w:space="0" w:color="auto"/>
            <w:bottom w:val="none" w:sz="0" w:space="0" w:color="auto"/>
            <w:right w:val="none" w:sz="0" w:space="0" w:color="auto"/>
          </w:divBdr>
        </w:div>
        <w:div w:id="977954262">
          <w:marLeft w:val="346"/>
          <w:marRight w:val="0"/>
          <w:marTop w:val="77"/>
          <w:marBottom w:val="0"/>
          <w:divBdr>
            <w:top w:val="none" w:sz="0" w:space="0" w:color="auto"/>
            <w:left w:val="none" w:sz="0" w:space="0" w:color="auto"/>
            <w:bottom w:val="none" w:sz="0" w:space="0" w:color="auto"/>
            <w:right w:val="none" w:sz="0" w:space="0" w:color="auto"/>
          </w:divBdr>
        </w:div>
      </w:divsChild>
    </w:div>
    <w:div w:id="1550267645">
      <w:bodyDiv w:val="1"/>
      <w:marLeft w:val="0"/>
      <w:marRight w:val="0"/>
      <w:marTop w:val="0"/>
      <w:marBottom w:val="0"/>
      <w:divBdr>
        <w:top w:val="none" w:sz="0" w:space="0" w:color="auto"/>
        <w:left w:val="none" w:sz="0" w:space="0" w:color="auto"/>
        <w:bottom w:val="none" w:sz="0" w:space="0" w:color="auto"/>
        <w:right w:val="none" w:sz="0" w:space="0" w:color="auto"/>
      </w:divBdr>
      <w:divsChild>
        <w:div w:id="1735153988">
          <w:marLeft w:val="0"/>
          <w:marRight w:val="0"/>
          <w:marTop w:val="0"/>
          <w:marBottom w:val="0"/>
          <w:divBdr>
            <w:top w:val="none" w:sz="0" w:space="0" w:color="auto"/>
            <w:left w:val="none" w:sz="0" w:space="0" w:color="auto"/>
            <w:bottom w:val="none" w:sz="0" w:space="0" w:color="auto"/>
            <w:right w:val="none" w:sz="0" w:space="0" w:color="auto"/>
          </w:divBdr>
        </w:div>
        <w:div w:id="782112083">
          <w:marLeft w:val="0"/>
          <w:marRight w:val="0"/>
          <w:marTop w:val="0"/>
          <w:marBottom w:val="0"/>
          <w:divBdr>
            <w:top w:val="none" w:sz="0" w:space="0" w:color="auto"/>
            <w:left w:val="none" w:sz="0" w:space="0" w:color="auto"/>
            <w:bottom w:val="none" w:sz="0" w:space="0" w:color="auto"/>
            <w:right w:val="none" w:sz="0" w:space="0" w:color="auto"/>
          </w:divBdr>
        </w:div>
        <w:div w:id="356350907">
          <w:marLeft w:val="0"/>
          <w:marRight w:val="0"/>
          <w:marTop w:val="0"/>
          <w:marBottom w:val="0"/>
          <w:divBdr>
            <w:top w:val="none" w:sz="0" w:space="0" w:color="auto"/>
            <w:left w:val="none" w:sz="0" w:space="0" w:color="auto"/>
            <w:bottom w:val="none" w:sz="0" w:space="0" w:color="auto"/>
            <w:right w:val="none" w:sz="0" w:space="0" w:color="auto"/>
          </w:divBdr>
        </w:div>
        <w:div w:id="1744834300">
          <w:marLeft w:val="0"/>
          <w:marRight w:val="0"/>
          <w:marTop w:val="0"/>
          <w:marBottom w:val="0"/>
          <w:divBdr>
            <w:top w:val="none" w:sz="0" w:space="0" w:color="auto"/>
            <w:left w:val="none" w:sz="0" w:space="0" w:color="auto"/>
            <w:bottom w:val="none" w:sz="0" w:space="0" w:color="auto"/>
            <w:right w:val="none" w:sz="0" w:space="0" w:color="auto"/>
          </w:divBdr>
        </w:div>
        <w:div w:id="2015374368">
          <w:marLeft w:val="0"/>
          <w:marRight w:val="0"/>
          <w:marTop w:val="0"/>
          <w:marBottom w:val="0"/>
          <w:divBdr>
            <w:top w:val="none" w:sz="0" w:space="0" w:color="auto"/>
            <w:left w:val="none" w:sz="0" w:space="0" w:color="auto"/>
            <w:bottom w:val="none" w:sz="0" w:space="0" w:color="auto"/>
            <w:right w:val="none" w:sz="0" w:space="0" w:color="auto"/>
          </w:divBdr>
        </w:div>
        <w:div w:id="1410497134">
          <w:marLeft w:val="0"/>
          <w:marRight w:val="0"/>
          <w:marTop w:val="0"/>
          <w:marBottom w:val="0"/>
          <w:divBdr>
            <w:top w:val="none" w:sz="0" w:space="0" w:color="auto"/>
            <w:left w:val="none" w:sz="0" w:space="0" w:color="auto"/>
            <w:bottom w:val="none" w:sz="0" w:space="0" w:color="auto"/>
            <w:right w:val="none" w:sz="0" w:space="0" w:color="auto"/>
          </w:divBdr>
        </w:div>
        <w:div w:id="2097627827">
          <w:marLeft w:val="0"/>
          <w:marRight w:val="0"/>
          <w:marTop w:val="0"/>
          <w:marBottom w:val="0"/>
          <w:divBdr>
            <w:top w:val="none" w:sz="0" w:space="0" w:color="auto"/>
            <w:left w:val="none" w:sz="0" w:space="0" w:color="auto"/>
            <w:bottom w:val="none" w:sz="0" w:space="0" w:color="auto"/>
            <w:right w:val="none" w:sz="0" w:space="0" w:color="auto"/>
          </w:divBdr>
        </w:div>
        <w:div w:id="1977024601">
          <w:marLeft w:val="0"/>
          <w:marRight w:val="0"/>
          <w:marTop w:val="0"/>
          <w:marBottom w:val="0"/>
          <w:divBdr>
            <w:top w:val="none" w:sz="0" w:space="0" w:color="auto"/>
            <w:left w:val="none" w:sz="0" w:space="0" w:color="auto"/>
            <w:bottom w:val="none" w:sz="0" w:space="0" w:color="auto"/>
            <w:right w:val="none" w:sz="0" w:space="0" w:color="auto"/>
          </w:divBdr>
        </w:div>
        <w:div w:id="1865629377">
          <w:marLeft w:val="0"/>
          <w:marRight w:val="0"/>
          <w:marTop w:val="0"/>
          <w:marBottom w:val="0"/>
          <w:divBdr>
            <w:top w:val="none" w:sz="0" w:space="0" w:color="auto"/>
            <w:left w:val="none" w:sz="0" w:space="0" w:color="auto"/>
            <w:bottom w:val="none" w:sz="0" w:space="0" w:color="auto"/>
            <w:right w:val="none" w:sz="0" w:space="0" w:color="auto"/>
          </w:divBdr>
        </w:div>
        <w:div w:id="193004918">
          <w:marLeft w:val="0"/>
          <w:marRight w:val="0"/>
          <w:marTop w:val="0"/>
          <w:marBottom w:val="0"/>
          <w:divBdr>
            <w:top w:val="none" w:sz="0" w:space="0" w:color="auto"/>
            <w:left w:val="none" w:sz="0" w:space="0" w:color="auto"/>
            <w:bottom w:val="none" w:sz="0" w:space="0" w:color="auto"/>
            <w:right w:val="none" w:sz="0" w:space="0" w:color="auto"/>
          </w:divBdr>
        </w:div>
        <w:div w:id="63257307">
          <w:marLeft w:val="0"/>
          <w:marRight w:val="0"/>
          <w:marTop w:val="0"/>
          <w:marBottom w:val="0"/>
          <w:divBdr>
            <w:top w:val="none" w:sz="0" w:space="0" w:color="auto"/>
            <w:left w:val="none" w:sz="0" w:space="0" w:color="auto"/>
            <w:bottom w:val="none" w:sz="0" w:space="0" w:color="auto"/>
            <w:right w:val="none" w:sz="0" w:space="0" w:color="auto"/>
          </w:divBdr>
        </w:div>
        <w:div w:id="1940916753">
          <w:marLeft w:val="0"/>
          <w:marRight w:val="0"/>
          <w:marTop w:val="0"/>
          <w:marBottom w:val="0"/>
          <w:divBdr>
            <w:top w:val="none" w:sz="0" w:space="0" w:color="auto"/>
            <w:left w:val="none" w:sz="0" w:space="0" w:color="auto"/>
            <w:bottom w:val="none" w:sz="0" w:space="0" w:color="auto"/>
            <w:right w:val="none" w:sz="0" w:space="0" w:color="auto"/>
          </w:divBdr>
        </w:div>
        <w:div w:id="1230382715">
          <w:marLeft w:val="0"/>
          <w:marRight w:val="0"/>
          <w:marTop w:val="0"/>
          <w:marBottom w:val="0"/>
          <w:divBdr>
            <w:top w:val="none" w:sz="0" w:space="0" w:color="auto"/>
            <w:left w:val="none" w:sz="0" w:space="0" w:color="auto"/>
            <w:bottom w:val="none" w:sz="0" w:space="0" w:color="auto"/>
            <w:right w:val="none" w:sz="0" w:space="0" w:color="auto"/>
          </w:divBdr>
        </w:div>
        <w:div w:id="1601797707">
          <w:marLeft w:val="0"/>
          <w:marRight w:val="0"/>
          <w:marTop w:val="0"/>
          <w:marBottom w:val="0"/>
          <w:divBdr>
            <w:top w:val="none" w:sz="0" w:space="0" w:color="auto"/>
            <w:left w:val="none" w:sz="0" w:space="0" w:color="auto"/>
            <w:bottom w:val="none" w:sz="0" w:space="0" w:color="auto"/>
            <w:right w:val="none" w:sz="0" w:space="0" w:color="auto"/>
          </w:divBdr>
        </w:div>
        <w:div w:id="1064181873">
          <w:marLeft w:val="0"/>
          <w:marRight w:val="0"/>
          <w:marTop w:val="0"/>
          <w:marBottom w:val="0"/>
          <w:divBdr>
            <w:top w:val="none" w:sz="0" w:space="0" w:color="auto"/>
            <w:left w:val="none" w:sz="0" w:space="0" w:color="auto"/>
            <w:bottom w:val="none" w:sz="0" w:space="0" w:color="auto"/>
            <w:right w:val="none" w:sz="0" w:space="0" w:color="auto"/>
          </w:divBdr>
        </w:div>
        <w:div w:id="701129611">
          <w:marLeft w:val="0"/>
          <w:marRight w:val="0"/>
          <w:marTop w:val="0"/>
          <w:marBottom w:val="0"/>
          <w:divBdr>
            <w:top w:val="none" w:sz="0" w:space="0" w:color="auto"/>
            <w:left w:val="none" w:sz="0" w:space="0" w:color="auto"/>
            <w:bottom w:val="none" w:sz="0" w:space="0" w:color="auto"/>
            <w:right w:val="none" w:sz="0" w:space="0" w:color="auto"/>
          </w:divBdr>
        </w:div>
        <w:div w:id="2018263184">
          <w:marLeft w:val="0"/>
          <w:marRight w:val="0"/>
          <w:marTop w:val="0"/>
          <w:marBottom w:val="0"/>
          <w:divBdr>
            <w:top w:val="none" w:sz="0" w:space="0" w:color="auto"/>
            <w:left w:val="none" w:sz="0" w:space="0" w:color="auto"/>
            <w:bottom w:val="none" w:sz="0" w:space="0" w:color="auto"/>
            <w:right w:val="none" w:sz="0" w:space="0" w:color="auto"/>
          </w:divBdr>
        </w:div>
        <w:div w:id="1662348778">
          <w:marLeft w:val="0"/>
          <w:marRight w:val="0"/>
          <w:marTop w:val="0"/>
          <w:marBottom w:val="0"/>
          <w:divBdr>
            <w:top w:val="none" w:sz="0" w:space="0" w:color="auto"/>
            <w:left w:val="none" w:sz="0" w:space="0" w:color="auto"/>
            <w:bottom w:val="none" w:sz="0" w:space="0" w:color="auto"/>
            <w:right w:val="none" w:sz="0" w:space="0" w:color="auto"/>
          </w:divBdr>
        </w:div>
        <w:div w:id="1288656373">
          <w:marLeft w:val="0"/>
          <w:marRight w:val="0"/>
          <w:marTop w:val="0"/>
          <w:marBottom w:val="0"/>
          <w:divBdr>
            <w:top w:val="none" w:sz="0" w:space="0" w:color="auto"/>
            <w:left w:val="none" w:sz="0" w:space="0" w:color="auto"/>
            <w:bottom w:val="none" w:sz="0" w:space="0" w:color="auto"/>
            <w:right w:val="none" w:sz="0" w:space="0" w:color="auto"/>
          </w:divBdr>
        </w:div>
        <w:div w:id="1070079397">
          <w:marLeft w:val="0"/>
          <w:marRight w:val="0"/>
          <w:marTop w:val="0"/>
          <w:marBottom w:val="0"/>
          <w:divBdr>
            <w:top w:val="none" w:sz="0" w:space="0" w:color="auto"/>
            <w:left w:val="none" w:sz="0" w:space="0" w:color="auto"/>
            <w:bottom w:val="none" w:sz="0" w:space="0" w:color="auto"/>
            <w:right w:val="none" w:sz="0" w:space="0" w:color="auto"/>
          </w:divBdr>
        </w:div>
        <w:div w:id="1540361921">
          <w:marLeft w:val="0"/>
          <w:marRight w:val="0"/>
          <w:marTop w:val="0"/>
          <w:marBottom w:val="0"/>
          <w:divBdr>
            <w:top w:val="none" w:sz="0" w:space="0" w:color="auto"/>
            <w:left w:val="none" w:sz="0" w:space="0" w:color="auto"/>
            <w:bottom w:val="none" w:sz="0" w:space="0" w:color="auto"/>
            <w:right w:val="none" w:sz="0" w:space="0" w:color="auto"/>
          </w:divBdr>
        </w:div>
        <w:div w:id="21128693">
          <w:marLeft w:val="0"/>
          <w:marRight w:val="0"/>
          <w:marTop w:val="0"/>
          <w:marBottom w:val="0"/>
          <w:divBdr>
            <w:top w:val="none" w:sz="0" w:space="0" w:color="auto"/>
            <w:left w:val="none" w:sz="0" w:space="0" w:color="auto"/>
            <w:bottom w:val="none" w:sz="0" w:space="0" w:color="auto"/>
            <w:right w:val="none" w:sz="0" w:space="0" w:color="auto"/>
          </w:divBdr>
        </w:div>
        <w:div w:id="406198264">
          <w:marLeft w:val="0"/>
          <w:marRight w:val="0"/>
          <w:marTop w:val="0"/>
          <w:marBottom w:val="0"/>
          <w:divBdr>
            <w:top w:val="none" w:sz="0" w:space="0" w:color="auto"/>
            <w:left w:val="none" w:sz="0" w:space="0" w:color="auto"/>
            <w:bottom w:val="none" w:sz="0" w:space="0" w:color="auto"/>
            <w:right w:val="none" w:sz="0" w:space="0" w:color="auto"/>
          </w:divBdr>
        </w:div>
        <w:div w:id="59208484">
          <w:marLeft w:val="0"/>
          <w:marRight w:val="0"/>
          <w:marTop w:val="0"/>
          <w:marBottom w:val="0"/>
          <w:divBdr>
            <w:top w:val="none" w:sz="0" w:space="0" w:color="auto"/>
            <w:left w:val="none" w:sz="0" w:space="0" w:color="auto"/>
            <w:bottom w:val="none" w:sz="0" w:space="0" w:color="auto"/>
            <w:right w:val="none" w:sz="0" w:space="0" w:color="auto"/>
          </w:divBdr>
        </w:div>
        <w:div w:id="1664695970">
          <w:marLeft w:val="0"/>
          <w:marRight w:val="0"/>
          <w:marTop w:val="0"/>
          <w:marBottom w:val="0"/>
          <w:divBdr>
            <w:top w:val="none" w:sz="0" w:space="0" w:color="auto"/>
            <w:left w:val="none" w:sz="0" w:space="0" w:color="auto"/>
            <w:bottom w:val="none" w:sz="0" w:space="0" w:color="auto"/>
            <w:right w:val="none" w:sz="0" w:space="0" w:color="auto"/>
          </w:divBdr>
        </w:div>
        <w:div w:id="1891648989">
          <w:marLeft w:val="0"/>
          <w:marRight w:val="0"/>
          <w:marTop w:val="0"/>
          <w:marBottom w:val="0"/>
          <w:divBdr>
            <w:top w:val="none" w:sz="0" w:space="0" w:color="auto"/>
            <w:left w:val="none" w:sz="0" w:space="0" w:color="auto"/>
            <w:bottom w:val="none" w:sz="0" w:space="0" w:color="auto"/>
            <w:right w:val="none" w:sz="0" w:space="0" w:color="auto"/>
          </w:divBdr>
        </w:div>
      </w:divsChild>
    </w:div>
    <w:div w:id="1560018993">
      <w:bodyDiv w:val="1"/>
      <w:marLeft w:val="0"/>
      <w:marRight w:val="0"/>
      <w:marTop w:val="0"/>
      <w:marBottom w:val="0"/>
      <w:divBdr>
        <w:top w:val="none" w:sz="0" w:space="0" w:color="auto"/>
        <w:left w:val="none" w:sz="0" w:space="0" w:color="auto"/>
        <w:bottom w:val="none" w:sz="0" w:space="0" w:color="auto"/>
        <w:right w:val="none" w:sz="0" w:space="0" w:color="auto"/>
      </w:divBdr>
    </w:div>
    <w:div w:id="1617784708">
      <w:bodyDiv w:val="1"/>
      <w:marLeft w:val="0"/>
      <w:marRight w:val="0"/>
      <w:marTop w:val="0"/>
      <w:marBottom w:val="0"/>
      <w:divBdr>
        <w:top w:val="none" w:sz="0" w:space="0" w:color="auto"/>
        <w:left w:val="none" w:sz="0" w:space="0" w:color="auto"/>
        <w:bottom w:val="none" w:sz="0" w:space="0" w:color="auto"/>
        <w:right w:val="none" w:sz="0" w:space="0" w:color="auto"/>
      </w:divBdr>
      <w:divsChild>
        <w:div w:id="1009065347">
          <w:marLeft w:val="0"/>
          <w:marRight w:val="0"/>
          <w:marTop w:val="77"/>
          <w:marBottom w:val="0"/>
          <w:divBdr>
            <w:top w:val="none" w:sz="0" w:space="0" w:color="auto"/>
            <w:left w:val="none" w:sz="0" w:space="0" w:color="auto"/>
            <w:bottom w:val="none" w:sz="0" w:space="0" w:color="auto"/>
            <w:right w:val="none" w:sz="0" w:space="0" w:color="auto"/>
          </w:divBdr>
        </w:div>
        <w:div w:id="1098450332">
          <w:marLeft w:val="0"/>
          <w:marRight w:val="0"/>
          <w:marTop w:val="77"/>
          <w:marBottom w:val="0"/>
          <w:divBdr>
            <w:top w:val="none" w:sz="0" w:space="0" w:color="auto"/>
            <w:left w:val="none" w:sz="0" w:space="0" w:color="auto"/>
            <w:bottom w:val="none" w:sz="0" w:space="0" w:color="auto"/>
            <w:right w:val="none" w:sz="0" w:space="0" w:color="auto"/>
          </w:divBdr>
        </w:div>
        <w:div w:id="1334138535">
          <w:marLeft w:val="0"/>
          <w:marRight w:val="0"/>
          <w:marTop w:val="77"/>
          <w:marBottom w:val="0"/>
          <w:divBdr>
            <w:top w:val="none" w:sz="0" w:space="0" w:color="auto"/>
            <w:left w:val="none" w:sz="0" w:space="0" w:color="auto"/>
            <w:bottom w:val="none" w:sz="0" w:space="0" w:color="auto"/>
            <w:right w:val="none" w:sz="0" w:space="0" w:color="auto"/>
          </w:divBdr>
        </w:div>
        <w:div w:id="435179435">
          <w:marLeft w:val="0"/>
          <w:marRight w:val="0"/>
          <w:marTop w:val="77"/>
          <w:marBottom w:val="0"/>
          <w:divBdr>
            <w:top w:val="none" w:sz="0" w:space="0" w:color="auto"/>
            <w:left w:val="none" w:sz="0" w:space="0" w:color="auto"/>
            <w:bottom w:val="none" w:sz="0" w:space="0" w:color="auto"/>
            <w:right w:val="none" w:sz="0" w:space="0" w:color="auto"/>
          </w:divBdr>
        </w:div>
      </w:divsChild>
    </w:div>
    <w:div w:id="1628856822">
      <w:bodyDiv w:val="1"/>
      <w:marLeft w:val="0"/>
      <w:marRight w:val="0"/>
      <w:marTop w:val="0"/>
      <w:marBottom w:val="0"/>
      <w:divBdr>
        <w:top w:val="none" w:sz="0" w:space="0" w:color="auto"/>
        <w:left w:val="none" w:sz="0" w:space="0" w:color="auto"/>
        <w:bottom w:val="none" w:sz="0" w:space="0" w:color="auto"/>
        <w:right w:val="none" w:sz="0" w:space="0" w:color="auto"/>
      </w:divBdr>
      <w:divsChild>
        <w:div w:id="1624733172">
          <w:marLeft w:val="0"/>
          <w:marRight w:val="0"/>
          <w:marTop w:val="0"/>
          <w:marBottom w:val="0"/>
          <w:divBdr>
            <w:top w:val="none" w:sz="0" w:space="0" w:color="auto"/>
            <w:left w:val="none" w:sz="0" w:space="0" w:color="auto"/>
            <w:bottom w:val="none" w:sz="0" w:space="0" w:color="auto"/>
            <w:right w:val="none" w:sz="0" w:space="0" w:color="auto"/>
          </w:divBdr>
        </w:div>
        <w:div w:id="738019917">
          <w:marLeft w:val="0"/>
          <w:marRight w:val="0"/>
          <w:marTop w:val="0"/>
          <w:marBottom w:val="0"/>
          <w:divBdr>
            <w:top w:val="none" w:sz="0" w:space="0" w:color="auto"/>
            <w:left w:val="none" w:sz="0" w:space="0" w:color="auto"/>
            <w:bottom w:val="none" w:sz="0" w:space="0" w:color="auto"/>
            <w:right w:val="none" w:sz="0" w:space="0" w:color="auto"/>
          </w:divBdr>
        </w:div>
        <w:div w:id="482965723">
          <w:marLeft w:val="0"/>
          <w:marRight w:val="0"/>
          <w:marTop w:val="0"/>
          <w:marBottom w:val="0"/>
          <w:divBdr>
            <w:top w:val="none" w:sz="0" w:space="0" w:color="auto"/>
            <w:left w:val="none" w:sz="0" w:space="0" w:color="auto"/>
            <w:bottom w:val="none" w:sz="0" w:space="0" w:color="auto"/>
            <w:right w:val="none" w:sz="0" w:space="0" w:color="auto"/>
          </w:divBdr>
        </w:div>
        <w:div w:id="317197355">
          <w:marLeft w:val="0"/>
          <w:marRight w:val="0"/>
          <w:marTop w:val="0"/>
          <w:marBottom w:val="0"/>
          <w:divBdr>
            <w:top w:val="none" w:sz="0" w:space="0" w:color="auto"/>
            <w:left w:val="none" w:sz="0" w:space="0" w:color="auto"/>
            <w:bottom w:val="none" w:sz="0" w:space="0" w:color="auto"/>
            <w:right w:val="none" w:sz="0" w:space="0" w:color="auto"/>
          </w:divBdr>
        </w:div>
        <w:div w:id="1612979294">
          <w:marLeft w:val="0"/>
          <w:marRight w:val="0"/>
          <w:marTop w:val="0"/>
          <w:marBottom w:val="0"/>
          <w:divBdr>
            <w:top w:val="none" w:sz="0" w:space="0" w:color="auto"/>
            <w:left w:val="none" w:sz="0" w:space="0" w:color="auto"/>
            <w:bottom w:val="none" w:sz="0" w:space="0" w:color="auto"/>
            <w:right w:val="none" w:sz="0" w:space="0" w:color="auto"/>
          </w:divBdr>
        </w:div>
      </w:divsChild>
    </w:div>
    <w:div w:id="1647008266">
      <w:bodyDiv w:val="1"/>
      <w:marLeft w:val="0"/>
      <w:marRight w:val="0"/>
      <w:marTop w:val="0"/>
      <w:marBottom w:val="0"/>
      <w:divBdr>
        <w:top w:val="none" w:sz="0" w:space="0" w:color="auto"/>
        <w:left w:val="none" w:sz="0" w:space="0" w:color="auto"/>
        <w:bottom w:val="none" w:sz="0" w:space="0" w:color="auto"/>
        <w:right w:val="none" w:sz="0" w:space="0" w:color="auto"/>
      </w:divBdr>
      <w:divsChild>
        <w:div w:id="1302077972">
          <w:marLeft w:val="0"/>
          <w:marRight w:val="0"/>
          <w:marTop w:val="0"/>
          <w:marBottom w:val="0"/>
          <w:divBdr>
            <w:top w:val="none" w:sz="0" w:space="0" w:color="auto"/>
            <w:left w:val="none" w:sz="0" w:space="0" w:color="auto"/>
            <w:bottom w:val="none" w:sz="0" w:space="0" w:color="auto"/>
            <w:right w:val="none" w:sz="0" w:space="0" w:color="auto"/>
          </w:divBdr>
        </w:div>
        <w:div w:id="1548643719">
          <w:marLeft w:val="0"/>
          <w:marRight w:val="0"/>
          <w:marTop w:val="0"/>
          <w:marBottom w:val="0"/>
          <w:divBdr>
            <w:top w:val="none" w:sz="0" w:space="0" w:color="auto"/>
            <w:left w:val="none" w:sz="0" w:space="0" w:color="auto"/>
            <w:bottom w:val="none" w:sz="0" w:space="0" w:color="auto"/>
            <w:right w:val="none" w:sz="0" w:space="0" w:color="auto"/>
          </w:divBdr>
        </w:div>
        <w:div w:id="195899002">
          <w:marLeft w:val="0"/>
          <w:marRight w:val="0"/>
          <w:marTop w:val="0"/>
          <w:marBottom w:val="0"/>
          <w:divBdr>
            <w:top w:val="none" w:sz="0" w:space="0" w:color="auto"/>
            <w:left w:val="none" w:sz="0" w:space="0" w:color="auto"/>
            <w:bottom w:val="none" w:sz="0" w:space="0" w:color="auto"/>
            <w:right w:val="none" w:sz="0" w:space="0" w:color="auto"/>
          </w:divBdr>
        </w:div>
        <w:div w:id="650909426">
          <w:marLeft w:val="0"/>
          <w:marRight w:val="0"/>
          <w:marTop w:val="0"/>
          <w:marBottom w:val="0"/>
          <w:divBdr>
            <w:top w:val="none" w:sz="0" w:space="0" w:color="auto"/>
            <w:left w:val="none" w:sz="0" w:space="0" w:color="auto"/>
            <w:bottom w:val="none" w:sz="0" w:space="0" w:color="auto"/>
            <w:right w:val="none" w:sz="0" w:space="0" w:color="auto"/>
          </w:divBdr>
        </w:div>
        <w:div w:id="1071778023">
          <w:marLeft w:val="0"/>
          <w:marRight w:val="0"/>
          <w:marTop w:val="0"/>
          <w:marBottom w:val="0"/>
          <w:divBdr>
            <w:top w:val="none" w:sz="0" w:space="0" w:color="auto"/>
            <w:left w:val="none" w:sz="0" w:space="0" w:color="auto"/>
            <w:bottom w:val="none" w:sz="0" w:space="0" w:color="auto"/>
            <w:right w:val="none" w:sz="0" w:space="0" w:color="auto"/>
          </w:divBdr>
        </w:div>
        <w:div w:id="237594487">
          <w:marLeft w:val="0"/>
          <w:marRight w:val="0"/>
          <w:marTop w:val="0"/>
          <w:marBottom w:val="0"/>
          <w:divBdr>
            <w:top w:val="none" w:sz="0" w:space="0" w:color="auto"/>
            <w:left w:val="none" w:sz="0" w:space="0" w:color="auto"/>
            <w:bottom w:val="none" w:sz="0" w:space="0" w:color="auto"/>
            <w:right w:val="none" w:sz="0" w:space="0" w:color="auto"/>
          </w:divBdr>
        </w:div>
        <w:div w:id="1606765756">
          <w:marLeft w:val="0"/>
          <w:marRight w:val="0"/>
          <w:marTop w:val="0"/>
          <w:marBottom w:val="0"/>
          <w:divBdr>
            <w:top w:val="none" w:sz="0" w:space="0" w:color="auto"/>
            <w:left w:val="none" w:sz="0" w:space="0" w:color="auto"/>
            <w:bottom w:val="none" w:sz="0" w:space="0" w:color="auto"/>
            <w:right w:val="none" w:sz="0" w:space="0" w:color="auto"/>
          </w:divBdr>
        </w:div>
      </w:divsChild>
    </w:div>
    <w:div w:id="1680766234">
      <w:bodyDiv w:val="1"/>
      <w:marLeft w:val="0"/>
      <w:marRight w:val="0"/>
      <w:marTop w:val="0"/>
      <w:marBottom w:val="0"/>
      <w:divBdr>
        <w:top w:val="none" w:sz="0" w:space="0" w:color="auto"/>
        <w:left w:val="none" w:sz="0" w:space="0" w:color="auto"/>
        <w:bottom w:val="none" w:sz="0" w:space="0" w:color="auto"/>
        <w:right w:val="none" w:sz="0" w:space="0" w:color="auto"/>
      </w:divBdr>
      <w:divsChild>
        <w:div w:id="701398165">
          <w:marLeft w:val="547"/>
          <w:marRight w:val="0"/>
          <w:marTop w:val="134"/>
          <w:marBottom w:val="0"/>
          <w:divBdr>
            <w:top w:val="none" w:sz="0" w:space="0" w:color="auto"/>
            <w:left w:val="none" w:sz="0" w:space="0" w:color="auto"/>
            <w:bottom w:val="none" w:sz="0" w:space="0" w:color="auto"/>
            <w:right w:val="none" w:sz="0" w:space="0" w:color="auto"/>
          </w:divBdr>
        </w:div>
        <w:div w:id="1367870177">
          <w:marLeft w:val="547"/>
          <w:marRight w:val="0"/>
          <w:marTop w:val="134"/>
          <w:marBottom w:val="0"/>
          <w:divBdr>
            <w:top w:val="none" w:sz="0" w:space="0" w:color="auto"/>
            <w:left w:val="none" w:sz="0" w:space="0" w:color="auto"/>
            <w:bottom w:val="none" w:sz="0" w:space="0" w:color="auto"/>
            <w:right w:val="none" w:sz="0" w:space="0" w:color="auto"/>
          </w:divBdr>
        </w:div>
      </w:divsChild>
    </w:div>
    <w:div w:id="1738018018">
      <w:bodyDiv w:val="1"/>
      <w:marLeft w:val="0"/>
      <w:marRight w:val="0"/>
      <w:marTop w:val="0"/>
      <w:marBottom w:val="0"/>
      <w:divBdr>
        <w:top w:val="none" w:sz="0" w:space="0" w:color="auto"/>
        <w:left w:val="none" w:sz="0" w:space="0" w:color="auto"/>
        <w:bottom w:val="none" w:sz="0" w:space="0" w:color="auto"/>
        <w:right w:val="none" w:sz="0" w:space="0" w:color="auto"/>
      </w:divBdr>
      <w:divsChild>
        <w:div w:id="614823280">
          <w:marLeft w:val="0"/>
          <w:marRight w:val="0"/>
          <w:marTop w:val="0"/>
          <w:marBottom w:val="0"/>
          <w:divBdr>
            <w:top w:val="none" w:sz="0" w:space="0" w:color="auto"/>
            <w:left w:val="none" w:sz="0" w:space="0" w:color="auto"/>
            <w:bottom w:val="none" w:sz="0" w:space="0" w:color="auto"/>
            <w:right w:val="none" w:sz="0" w:space="0" w:color="auto"/>
          </w:divBdr>
        </w:div>
        <w:div w:id="1686441067">
          <w:marLeft w:val="0"/>
          <w:marRight w:val="0"/>
          <w:marTop w:val="0"/>
          <w:marBottom w:val="0"/>
          <w:divBdr>
            <w:top w:val="none" w:sz="0" w:space="0" w:color="auto"/>
            <w:left w:val="none" w:sz="0" w:space="0" w:color="auto"/>
            <w:bottom w:val="none" w:sz="0" w:space="0" w:color="auto"/>
            <w:right w:val="none" w:sz="0" w:space="0" w:color="auto"/>
          </w:divBdr>
        </w:div>
        <w:div w:id="2083062364">
          <w:marLeft w:val="0"/>
          <w:marRight w:val="0"/>
          <w:marTop w:val="0"/>
          <w:marBottom w:val="0"/>
          <w:divBdr>
            <w:top w:val="none" w:sz="0" w:space="0" w:color="auto"/>
            <w:left w:val="none" w:sz="0" w:space="0" w:color="auto"/>
            <w:bottom w:val="none" w:sz="0" w:space="0" w:color="auto"/>
            <w:right w:val="none" w:sz="0" w:space="0" w:color="auto"/>
          </w:divBdr>
        </w:div>
        <w:div w:id="2126583557">
          <w:marLeft w:val="0"/>
          <w:marRight w:val="0"/>
          <w:marTop w:val="0"/>
          <w:marBottom w:val="0"/>
          <w:divBdr>
            <w:top w:val="none" w:sz="0" w:space="0" w:color="auto"/>
            <w:left w:val="none" w:sz="0" w:space="0" w:color="auto"/>
            <w:bottom w:val="none" w:sz="0" w:space="0" w:color="auto"/>
            <w:right w:val="none" w:sz="0" w:space="0" w:color="auto"/>
          </w:divBdr>
        </w:div>
        <w:div w:id="821386035">
          <w:marLeft w:val="0"/>
          <w:marRight w:val="0"/>
          <w:marTop w:val="0"/>
          <w:marBottom w:val="0"/>
          <w:divBdr>
            <w:top w:val="none" w:sz="0" w:space="0" w:color="auto"/>
            <w:left w:val="none" w:sz="0" w:space="0" w:color="auto"/>
            <w:bottom w:val="none" w:sz="0" w:space="0" w:color="auto"/>
            <w:right w:val="none" w:sz="0" w:space="0" w:color="auto"/>
          </w:divBdr>
        </w:div>
        <w:div w:id="1194538064">
          <w:marLeft w:val="0"/>
          <w:marRight w:val="0"/>
          <w:marTop w:val="0"/>
          <w:marBottom w:val="0"/>
          <w:divBdr>
            <w:top w:val="none" w:sz="0" w:space="0" w:color="auto"/>
            <w:left w:val="none" w:sz="0" w:space="0" w:color="auto"/>
            <w:bottom w:val="none" w:sz="0" w:space="0" w:color="auto"/>
            <w:right w:val="none" w:sz="0" w:space="0" w:color="auto"/>
          </w:divBdr>
        </w:div>
        <w:div w:id="1850758171">
          <w:marLeft w:val="0"/>
          <w:marRight w:val="0"/>
          <w:marTop w:val="0"/>
          <w:marBottom w:val="0"/>
          <w:divBdr>
            <w:top w:val="none" w:sz="0" w:space="0" w:color="auto"/>
            <w:left w:val="none" w:sz="0" w:space="0" w:color="auto"/>
            <w:bottom w:val="none" w:sz="0" w:space="0" w:color="auto"/>
            <w:right w:val="none" w:sz="0" w:space="0" w:color="auto"/>
          </w:divBdr>
        </w:div>
        <w:div w:id="1140729766">
          <w:marLeft w:val="0"/>
          <w:marRight w:val="0"/>
          <w:marTop w:val="0"/>
          <w:marBottom w:val="0"/>
          <w:divBdr>
            <w:top w:val="none" w:sz="0" w:space="0" w:color="auto"/>
            <w:left w:val="none" w:sz="0" w:space="0" w:color="auto"/>
            <w:bottom w:val="none" w:sz="0" w:space="0" w:color="auto"/>
            <w:right w:val="none" w:sz="0" w:space="0" w:color="auto"/>
          </w:divBdr>
        </w:div>
        <w:div w:id="566109840">
          <w:marLeft w:val="0"/>
          <w:marRight w:val="0"/>
          <w:marTop w:val="0"/>
          <w:marBottom w:val="0"/>
          <w:divBdr>
            <w:top w:val="none" w:sz="0" w:space="0" w:color="auto"/>
            <w:left w:val="none" w:sz="0" w:space="0" w:color="auto"/>
            <w:bottom w:val="none" w:sz="0" w:space="0" w:color="auto"/>
            <w:right w:val="none" w:sz="0" w:space="0" w:color="auto"/>
          </w:divBdr>
        </w:div>
        <w:div w:id="1972249217">
          <w:marLeft w:val="0"/>
          <w:marRight w:val="0"/>
          <w:marTop w:val="0"/>
          <w:marBottom w:val="0"/>
          <w:divBdr>
            <w:top w:val="none" w:sz="0" w:space="0" w:color="auto"/>
            <w:left w:val="none" w:sz="0" w:space="0" w:color="auto"/>
            <w:bottom w:val="none" w:sz="0" w:space="0" w:color="auto"/>
            <w:right w:val="none" w:sz="0" w:space="0" w:color="auto"/>
          </w:divBdr>
        </w:div>
        <w:div w:id="949824973">
          <w:marLeft w:val="0"/>
          <w:marRight w:val="0"/>
          <w:marTop w:val="0"/>
          <w:marBottom w:val="0"/>
          <w:divBdr>
            <w:top w:val="none" w:sz="0" w:space="0" w:color="auto"/>
            <w:left w:val="none" w:sz="0" w:space="0" w:color="auto"/>
            <w:bottom w:val="none" w:sz="0" w:space="0" w:color="auto"/>
            <w:right w:val="none" w:sz="0" w:space="0" w:color="auto"/>
          </w:divBdr>
        </w:div>
        <w:div w:id="566451008">
          <w:marLeft w:val="0"/>
          <w:marRight w:val="0"/>
          <w:marTop w:val="0"/>
          <w:marBottom w:val="0"/>
          <w:divBdr>
            <w:top w:val="none" w:sz="0" w:space="0" w:color="auto"/>
            <w:left w:val="none" w:sz="0" w:space="0" w:color="auto"/>
            <w:bottom w:val="none" w:sz="0" w:space="0" w:color="auto"/>
            <w:right w:val="none" w:sz="0" w:space="0" w:color="auto"/>
          </w:divBdr>
        </w:div>
        <w:div w:id="1104493409">
          <w:marLeft w:val="0"/>
          <w:marRight w:val="0"/>
          <w:marTop w:val="0"/>
          <w:marBottom w:val="0"/>
          <w:divBdr>
            <w:top w:val="none" w:sz="0" w:space="0" w:color="auto"/>
            <w:left w:val="none" w:sz="0" w:space="0" w:color="auto"/>
            <w:bottom w:val="none" w:sz="0" w:space="0" w:color="auto"/>
            <w:right w:val="none" w:sz="0" w:space="0" w:color="auto"/>
          </w:divBdr>
        </w:div>
        <w:div w:id="516626596">
          <w:marLeft w:val="0"/>
          <w:marRight w:val="0"/>
          <w:marTop w:val="0"/>
          <w:marBottom w:val="0"/>
          <w:divBdr>
            <w:top w:val="none" w:sz="0" w:space="0" w:color="auto"/>
            <w:left w:val="none" w:sz="0" w:space="0" w:color="auto"/>
            <w:bottom w:val="none" w:sz="0" w:space="0" w:color="auto"/>
            <w:right w:val="none" w:sz="0" w:space="0" w:color="auto"/>
          </w:divBdr>
        </w:div>
        <w:div w:id="1615016840">
          <w:marLeft w:val="0"/>
          <w:marRight w:val="0"/>
          <w:marTop w:val="0"/>
          <w:marBottom w:val="0"/>
          <w:divBdr>
            <w:top w:val="none" w:sz="0" w:space="0" w:color="auto"/>
            <w:left w:val="none" w:sz="0" w:space="0" w:color="auto"/>
            <w:bottom w:val="none" w:sz="0" w:space="0" w:color="auto"/>
            <w:right w:val="none" w:sz="0" w:space="0" w:color="auto"/>
          </w:divBdr>
        </w:div>
        <w:div w:id="2147047639">
          <w:marLeft w:val="0"/>
          <w:marRight w:val="0"/>
          <w:marTop w:val="0"/>
          <w:marBottom w:val="0"/>
          <w:divBdr>
            <w:top w:val="none" w:sz="0" w:space="0" w:color="auto"/>
            <w:left w:val="none" w:sz="0" w:space="0" w:color="auto"/>
            <w:bottom w:val="none" w:sz="0" w:space="0" w:color="auto"/>
            <w:right w:val="none" w:sz="0" w:space="0" w:color="auto"/>
          </w:divBdr>
        </w:div>
        <w:div w:id="1651129605">
          <w:marLeft w:val="0"/>
          <w:marRight w:val="0"/>
          <w:marTop w:val="0"/>
          <w:marBottom w:val="0"/>
          <w:divBdr>
            <w:top w:val="none" w:sz="0" w:space="0" w:color="auto"/>
            <w:left w:val="none" w:sz="0" w:space="0" w:color="auto"/>
            <w:bottom w:val="none" w:sz="0" w:space="0" w:color="auto"/>
            <w:right w:val="none" w:sz="0" w:space="0" w:color="auto"/>
          </w:divBdr>
        </w:div>
        <w:div w:id="2116634403">
          <w:marLeft w:val="0"/>
          <w:marRight w:val="0"/>
          <w:marTop w:val="0"/>
          <w:marBottom w:val="0"/>
          <w:divBdr>
            <w:top w:val="none" w:sz="0" w:space="0" w:color="auto"/>
            <w:left w:val="none" w:sz="0" w:space="0" w:color="auto"/>
            <w:bottom w:val="none" w:sz="0" w:space="0" w:color="auto"/>
            <w:right w:val="none" w:sz="0" w:space="0" w:color="auto"/>
          </w:divBdr>
        </w:div>
        <w:div w:id="365183653">
          <w:marLeft w:val="0"/>
          <w:marRight w:val="0"/>
          <w:marTop w:val="0"/>
          <w:marBottom w:val="0"/>
          <w:divBdr>
            <w:top w:val="none" w:sz="0" w:space="0" w:color="auto"/>
            <w:left w:val="none" w:sz="0" w:space="0" w:color="auto"/>
            <w:bottom w:val="none" w:sz="0" w:space="0" w:color="auto"/>
            <w:right w:val="none" w:sz="0" w:space="0" w:color="auto"/>
          </w:divBdr>
        </w:div>
        <w:div w:id="1108158888">
          <w:marLeft w:val="0"/>
          <w:marRight w:val="0"/>
          <w:marTop w:val="0"/>
          <w:marBottom w:val="0"/>
          <w:divBdr>
            <w:top w:val="none" w:sz="0" w:space="0" w:color="auto"/>
            <w:left w:val="none" w:sz="0" w:space="0" w:color="auto"/>
            <w:bottom w:val="none" w:sz="0" w:space="0" w:color="auto"/>
            <w:right w:val="none" w:sz="0" w:space="0" w:color="auto"/>
          </w:divBdr>
        </w:div>
        <w:div w:id="795561450">
          <w:marLeft w:val="0"/>
          <w:marRight w:val="0"/>
          <w:marTop w:val="0"/>
          <w:marBottom w:val="0"/>
          <w:divBdr>
            <w:top w:val="none" w:sz="0" w:space="0" w:color="auto"/>
            <w:left w:val="none" w:sz="0" w:space="0" w:color="auto"/>
            <w:bottom w:val="none" w:sz="0" w:space="0" w:color="auto"/>
            <w:right w:val="none" w:sz="0" w:space="0" w:color="auto"/>
          </w:divBdr>
        </w:div>
        <w:div w:id="578754027">
          <w:marLeft w:val="0"/>
          <w:marRight w:val="0"/>
          <w:marTop w:val="0"/>
          <w:marBottom w:val="0"/>
          <w:divBdr>
            <w:top w:val="none" w:sz="0" w:space="0" w:color="auto"/>
            <w:left w:val="none" w:sz="0" w:space="0" w:color="auto"/>
            <w:bottom w:val="none" w:sz="0" w:space="0" w:color="auto"/>
            <w:right w:val="none" w:sz="0" w:space="0" w:color="auto"/>
          </w:divBdr>
        </w:div>
        <w:div w:id="1938439796">
          <w:marLeft w:val="0"/>
          <w:marRight w:val="0"/>
          <w:marTop w:val="0"/>
          <w:marBottom w:val="0"/>
          <w:divBdr>
            <w:top w:val="none" w:sz="0" w:space="0" w:color="auto"/>
            <w:left w:val="none" w:sz="0" w:space="0" w:color="auto"/>
            <w:bottom w:val="none" w:sz="0" w:space="0" w:color="auto"/>
            <w:right w:val="none" w:sz="0" w:space="0" w:color="auto"/>
          </w:divBdr>
        </w:div>
        <w:div w:id="2040930414">
          <w:marLeft w:val="0"/>
          <w:marRight w:val="0"/>
          <w:marTop w:val="0"/>
          <w:marBottom w:val="0"/>
          <w:divBdr>
            <w:top w:val="none" w:sz="0" w:space="0" w:color="auto"/>
            <w:left w:val="none" w:sz="0" w:space="0" w:color="auto"/>
            <w:bottom w:val="none" w:sz="0" w:space="0" w:color="auto"/>
            <w:right w:val="none" w:sz="0" w:space="0" w:color="auto"/>
          </w:divBdr>
        </w:div>
        <w:div w:id="637535006">
          <w:marLeft w:val="0"/>
          <w:marRight w:val="0"/>
          <w:marTop w:val="0"/>
          <w:marBottom w:val="0"/>
          <w:divBdr>
            <w:top w:val="none" w:sz="0" w:space="0" w:color="auto"/>
            <w:left w:val="none" w:sz="0" w:space="0" w:color="auto"/>
            <w:bottom w:val="none" w:sz="0" w:space="0" w:color="auto"/>
            <w:right w:val="none" w:sz="0" w:space="0" w:color="auto"/>
          </w:divBdr>
        </w:div>
        <w:div w:id="274092954">
          <w:marLeft w:val="0"/>
          <w:marRight w:val="0"/>
          <w:marTop w:val="0"/>
          <w:marBottom w:val="0"/>
          <w:divBdr>
            <w:top w:val="none" w:sz="0" w:space="0" w:color="auto"/>
            <w:left w:val="none" w:sz="0" w:space="0" w:color="auto"/>
            <w:bottom w:val="none" w:sz="0" w:space="0" w:color="auto"/>
            <w:right w:val="none" w:sz="0" w:space="0" w:color="auto"/>
          </w:divBdr>
        </w:div>
      </w:divsChild>
    </w:div>
    <w:div w:id="1800025079">
      <w:bodyDiv w:val="1"/>
      <w:marLeft w:val="0"/>
      <w:marRight w:val="0"/>
      <w:marTop w:val="0"/>
      <w:marBottom w:val="0"/>
      <w:divBdr>
        <w:top w:val="none" w:sz="0" w:space="0" w:color="auto"/>
        <w:left w:val="none" w:sz="0" w:space="0" w:color="auto"/>
        <w:bottom w:val="none" w:sz="0" w:space="0" w:color="auto"/>
        <w:right w:val="none" w:sz="0" w:space="0" w:color="auto"/>
      </w:divBdr>
      <w:divsChild>
        <w:div w:id="1689067377">
          <w:marLeft w:val="0"/>
          <w:marRight w:val="0"/>
          <w:marTop w:val="77"/>
          <w:marBottom w:val="0"/>
          <w:divBdr>
            <w:top w:val="none" w:sz="0" w:space="0" w:color="auto"/>
            <w:left w:val="none" w:sz="0" w:space="0" w:color="auto"/>
            <w:bottom w:val="none" w:sz="0" w:space="0" w:color="auto"/>
            <w:right w:val="none" w:sz="0" w:space="0" w:color="auto"/>
          </w:divBdr>
        </w:div>
        <w:div w:id="1973317359">
          <w:marLeft w:val="0"/>
          <w:marRight w:val="0"/>
          <w:marTop w:val="77"/>
          <w:marBottom w:val="0"/>
          <w:divBdr>
            <w:top w:val="none" w:sz="0" w:space="0" w:color="auto"/>
            <w:left w:val="none" w:sz="0" w:space="0" w:color="auto"/>
            <w:bottom w:val="none" w:sz="0" w:space="0" w:color="auto"/>
            <w:right w:val="none" w:sz="0" w:space="0" w:color="auto"/>
          </w:divBdr>
        </w:div>
      </w:divsChild>
    </w:div>
    <w:div w:id="1808274876">
      <w:bodyDiv w:val="1"/>
      <w:marLeft w:val="0"/>
      <w:marRight w:val="0"/>
      <w:marTop w:val="0"/>
      <w:marBottom w:val="0"/>
      <w:divBdr>
        <w:top w:val="none" w:sz="0" w:space="0" w:color="auto"/>
        <w:left w:val="none" w:sz="0" w:space="0" w:color="auto"/>
        <w:bottom w:val="none" w:sz="0" w:space="0" w:color="auto"/>
        <w:right w:val="none" w:sz="0" w:space="0" w:color="auto"/>
      </w:divBdr>
      <w:divsChild>
        <w:div w:id="931476870">
          <w:marLeft w:val="547"/>
          <w:marRight w:val="0"/>
          <w:marTop w:val="115"/>
          <w:marBottom w:val="0"/>
          <w:divBdr>
            <w:top w:val="none" w:sz="0" w:space="0" w:color="auto"/>
            <w:left w:val="none" w:sz="0" w:space="0" w:color="auto"/>
            <w:bottom w:val="none" w:sz="0" w:space="0" w:color="auto"/>
            <w:right w:val="none" w:sz="0" w:space="0" w:color="auto"/>
          </w:divBdr>
        </w:div>
        <w:div w:id="1743061373">
          <w:marLeft w:val="547"/>
          <w:marRight w:val="0"/>
          <w:marTop w:val="115"/>
          <w:marBottom w:val="0"/>
          <w:divBdr>
            <w:top w:val="none" w:sz="0" w:space="0" w:color="auto"/>
            <w:left w:val="none" w:sz="0" w:space="0" w:color="auto"/>
            <w:bottom w:val="none" w:sz="0" w:space="0" w:color="auto"/>
            <w:right w:val="none" w:sz="0" w:space="0" w:color="auto"/>
          </w:divBdr>
        </w:div>
        <w:div w:id="2004309007">
          <w:marLeft w:val="547"/>
          <w:marRight w:val="0"/>
          <w:marTop w:val="115"/>
          <w:marBottom w:val="0"/>
          <w:divBdr>
            <w:top w:val="none" w:sz="0" w:space="0" w:color="auto"/>
            <w:left w:val="none" w:sz="0" w:space="0" w:color="auto"/>
            <w:bottom w:val="none" w:sz="0" w:space="0" w:color="auto"/>
            <w:right w:val="none" w:sz="0" w:space="0" w:color="auto"/>
          </w:divBdr>
        </w:div>
      </w:divsChild>
    </w:div>
    <w:div w:id="1826891166">
      <w:bodyDiv w:val="1"/>
      <w:marLeft w:val="0"/>
      <w:marRight w:val="0"/>
      <w:marTop w:val="0"/>
      <w:marBottom w:val="0"/>
      <w:divBdr>
        <w:top w:val="none" w:sz="0" w:space="0" w:color="auto"/>
        <w:left w:val="none" w:sz="0" w:space="0" w:color="auto"/>
        <w:bottom w:val="none" w:sz="0" w:space="0" w:color="auto"/>
        <w:right w:val="none" w:sz="0" w:space="0" w:color="auto"/>
      </w:divBdr>
    </w:div>
    <w:div w:id="1866017043">
      <w:bodyDiv w:val="1"/>
      <w:marLeft w:val="0"/>
      <w:marRight w:val="0"/>
      <w:marTop w:val="0"/>
      <w:marBottom w:val="0"/>
      <w:divBdr>
        <w:top w:val="none" w:sz="0" w:space="0" w:color="auto"/>
        <w:left w:val="none" w:sz="0" w:space="0" w:color="auto"/>
        <w:bottom w:val="none" w:sz="0" w:space="0" w:color="auto"/>
        <w:right w:val="none" w:sz="0" w:space="0" w:color="auto"/>
      </w:divBdr>
      <w:divsChild>
        <w:div w:id="99881554">
          <w:marLeft w:val="0"/>
          <w:marRight w:val="0"/>
          <w:marTop w:val="0"/>
          <w:marBottom w:val="0"/>
          <w:divBdr>
            <w:top w:val="none" w:sz="0" w:space="0" w:color="auto"/>
            <w:left w:val="none" w:sz="0" w:space="0" w:color="auto"/>
            <w:bottom w:val="none" w:sz="0" w:space="0" w:color="auto"/>
            <w:right w:val="none" w:sz="0" w:space="0" w:color="auto"/>
          </w:divBdr>
        </w:div>
      </w:divsChild>
    </w:div>
    <w:div w:id="1877231150">
      <w:bodyDiv w:val="1"/>
      <w:marLeft w:val="0"/>
      <w:marRight w:val="0"/>
      <w:marTop w:val="0"/>
      <w:marBottom w:val="0"/>
      <w:divBdr>
        <w:top w:val="none" w:sz="0" w:space="0" w:color="auto"/>
        <w:left w:val="none" w:sz="0" w:space="0" w:color="auto"/>
        <w:bottom w:val="none" w:sz="0" w:space="0" w:color="auto"/>
        <w:right w:val="none" w:sz="0" w:space="0" w:color="auto"/>
      </w:divBdr>
      <w:divsChild>
        <w:div w:id="748582749">
          <w:marLeft w:val="0"/>
          <w:marRight w:val="0"/>
          <w:marTop w:val="0"/>
          <w:marBottom w:val="0"/>
          <w:divBdr>
            <w:top w:val="none" w:sz="0" w:space="0" w:color="auto"/>
            <w:left w:val="none" w:sz="0" w:space="0" w:color="auto"/>
            <w:bottom w:val="none" w:sz="0" w:space="0" w:color="auto"/>
            <w:right w:val="none" w:sz="0" w:space="0" w:color="auto"/>
          </w:divBdr>
          <w:divsChild>
            <w:div w:id="2093969073">
              <w:marLeft w:val="0"/>
              <w:marRight w:val="0"/>
              <w:marTop w:val="0"/>
              <w:marBottom w:val="0"/>
              <w:divBdr>
                <w:top w:val="none" w:sz="0" w:space="0" w:color="auto"/>
                <w:left w:val="none" w:sz="0" w:space="0" w:color="auto"/>
                <w:bottom w:val="none" w:sz="0" w:space="0" w:color="auto"/>
                <w:right w:val="none" w:sz="0" w:space="0" w:color="auto"/>
              </w:divBdr>
              <w:divsChild>
                <w:div w:id="1725909398">
                  <w:marLeft w:val="0"/>
                  <w:marRight w:val="0"/>
                  <w:marTop w:val="0"/>
                  <w:marBottom w:val="0"/>
                  <w:divBdr>
                    <w:top w:val="none" w:sz="0" w:space="0" w:color="auto"/>
                    <w:left w:val="none" w:sz="0" w:space="0" w:color="auto"/>
                    <w:bottom w:val="none" w:sz="0" w:space="0" w:color="auto"/>
                    <w:right w:val="none" w:sz="0" w:space="0" w:color="auto"/>
                  </w:divBdr>
                </w:div>
                <w:div w:id="770710589">
                  <w:marLeft w:val="0"/>
                  <w:marRight w:val="0"/>
                  <w:marTop w:val="0"/>
                  <w:marBottom w:val="0"/>
                  <w:divBdr>
                    <w:top w:val="none" w:sz="0" w:space="0" w:color="auto"/>
                    <w:left w:val="none" w:sz="0" w:space="0" w:color="auto"/>
                    <w:bottom w:val="none" w:sz="0" w:space="0" w:color="auto"/>
                    <w:right w:val="none" w:sz="0" w:space="0" w:color="auto"/>
                  </w:divBdr>
                </w:div>
                <w:div w:id="1857575760">
                  <w:marLeft w:val="0"/>
                  <w:marRight w:val="0"/>
                  <w:marTop w:val="0"/>
                  <w:marBottom w:val="0"/>
                  <w:divBdr>
                    <w:top w:val="none" w:sz="0" w:space="0" w:color="auto"/>
                    <w:left w:val="none" w:sz="0" w:space="0" w:color="auto"/>
                    <w:bottom w:val="none" w:sz="0" w:space="0" w:color="auto"/>
                    <w:right w:val="none" w:sz="0" w:space="0" w:color="auto"/>
                  </w:divBdr>
                </w:div>
                <w:div w:id="769281741">
                  <w:marLeft w:val="0"/>
                  <w:marRight w:val="0"/>
                  <w:marTop w:val="0"/>
                  <w:marBottom w:val="0"/>
                  <w:divBdr>
                    <w:top w:val="none" w:sz="0" w:space="0" w:color="auto"/>
                    <w:left w:val="none" w:sz="0" w:space="0" w:color="auto"/>
                    <w:bottom w:val="none" w:sz="0" w:space="0" w:color="auto"/>
                    <w:right w:val="none" w:sz="0" w:space="0" w:color="auto"/>
                  </w:divBdr>
                </w:div>
                <w:div w:id="459424798">
                  <w:marLeft w:val="0"/>
                  <w:marRight w:val="0"/>
                  <w:marTop w:val="0"/>
                  <w:marBottom w:val="0"/>
                  <w:divBdr>
                    <w:top w:val="none" w:sz="0" w:space="0" w:color="auto"/>
                    <w:left w:val="none" w:sz="0" w:space="0" w:color="auto"/>
                    <w:bottom w:val="none" w:sz="0" w:space="0" w:color="auto"/>
                    <w:right w:val="none" w:sz="0" w:space="0" w:color="auto"/>
                  </w:divBdr>
                </w:div>
                <w:div w:id="1343358895">
                  <w:marLeft w:val="0"/>
                  <w:marRight w:val="0"/>
                  <w:marTop w:val="0"/>
                  <w:marBottom w:val="0"/>
                  <w:divBdr>
                    <w:top w:val="none" w:sz="0" w:space="0" w:color="auto"/>
                    <w:left w:val="none" w:sz="0" w:space="0" w:color="auto"/>
                    <w:bottom w:val="none" w:sz="0" w:space="0" w:color="auto"/>
                    <w:right w:val="none" w:sz="0" w:space="0" w:color="auto"/>
                  </w:divBdr>
                </w:div>
                <w:div w:id="1284843694">
                  <w:marLeft w:val="0"/>
                  <w:marRight w:val="0"/>
                  <w:marTop w:val="0"/>
                  <w:marBottom w:val="0"/>
                  <w:divBdr>
                    <w:top w:val="none" w:sz="0" w:space="0" w:color="auto"/>
                    <w:left w:val="none" w:sz="0" w:space="0" w:color="auto"/>
                    <w:bottom w:val="none" w:sz="0" w:space="0" w:color="auto"/>
                    <w:right w:val="none" w:sz="0" w:space="0" w:color="auto"/>
                  </w:divBdr>
                </w:div>
                <w:div w:id="1079444487">
                  <w:marLeft w:val="0"/>
                  <w:marRight w:val="0"/>
                  <w:marTop w:val="0"/>
                  <w:marBottom w:val="0"/>
                  <w:divBdr>
                    <w:top w:val="none" w:sz="0" w:space="0" w:color="auto"/>
                    <w:left w:val="none" w:sz="0" w:space="0" w:color="auto"/>
                    <w:bottom w:val="none" w:sz="0" w:space="0" w:color="auto"/>
                    <w:right w:val="none" w:sz="0" w:space="0" w:color="auto"/>
                  </w:divBdr>
                </w:div>
                <w:div w:id="227114603">
                  <w:marLeft w:val="0"/>
                  <w:marRight w:val="0"/>
                  <w:marTop w:val="0"/>
                  <w:marBottom w:val="0"/>
                  <w:divBdr>
                    <w:top w:val="none" w:sz="0" w:space="0" w:color="auto"/>
                    <w:left w:val="none" w:sz="0" w:space="0" w:color="auto"/>
                    <w:bottom w:val="none" w:sz="0" w:space="0" w:color="auto"/>
                    <w:right w:val="none" w:sz="0" w:space="0" w:color="auto"/>
                  </w:divBdr>
                </w:div>
                <w:div w:id="1882203483">
                  <w:marLeft w:val="0"/>
                  <w:marRight w:val="0"/>
                  <w:marTop w:val="0"/>
                  <w:marBottom w:val="0"/>
                  <w:divBdr>
                    <w:top w:val="none" w:sz="0" w:space="0" w:color="auto"/>
                    <w:left w:val="none" w:sz="0" w:space="0" w:color="auto"/>
                    <w:bottom w:val="none" w:sz="0" w:space="0" w:color="auto"/>
                    <w:right w:val="none" w:sz="0" w:space="0" w:color="auto"/>
                  </w:divBdr>
                </w:div>
                <w:div w:id="969213531">
                  <w:marLeft w:val="0"/>
                  <w:marRight w:val="0"/>
                  <w:marTop w:val="0"/>
                  <w:marBottom w:val="0"/>
                  <w:divBdr>
                    <w:top w:val="none" w:sz="0" w:space="0" w:color="auto"/>
                    <w:left w:val="none" w:sz="0" w:space="0" w:color="auto"/>
                    <w:bottom w:val="none" w:sz="0" w:space="0" w:color="auto"/>
                    <w:right w:val="none" w:sz="0" w:space="0" w:color="auto"/>
                  </w:divBdr>
                </w:div>
                <w:div w:id="1285311965">
                  <w:marLeft w:val="0"/>
                  <w:marRight w:val="0"/>
                  <w:marTop w:val="0"/>
                  <w:marBottom w:val="0"/>
                  <w:divBdr>
                    <w:top w:val="none" w:sz="0" w:space="0" w:color="auto"/>
                    <w:left w:val="none" w:sz="0" w:space="0" w:color="auto"/>
                    <w:bottom w:val="none" w:sz="0" w:space="0" w:color="auto"/>
                    <w:right w:val="none" w:sz="0" w:space="0" w:color="auto"/>
                  </w:divBdr>
                </w:div>
                <w:div w:id="1071777205">
                  <w:marLeft w:val="0"/>
                  <w:marRight w:val="0"/>
                  <w:marTop w:val="0"/>
                  <w:marBottom w:val="0"/>
                  <w:divBdr>
                    <w:top w:val="none" w:sz="0" w:space="0" w:color="auto"/>
                    <w:left w:val="none" w:sz="0" w:space="0" w:color="auto"/>
                    <w:bottom w:val="none" w:sz="0" w:space="0" w:color="auto"/>
                    <w:right w:val="none" w:sz="0" w:space="0" w:color="auto"/>
                  </w:divBdr>
                </w:div>
                <w:div w:id="2018266964">
                  <w:marLeft w:val="0"/>
                  <w:marRight w:val="0"/>
                  <w:marTop w:val="0"/>
                  <w:marBottom w:val="0"/>
                  <w:divBdr>
                    <w:top w:val="none" w:sz="0" w:space="0" w:color="auto"/>
                    <w:left w:val="none" w:sz="0" w:space="0" w:color="auto"/>
                    <w:bottom w:val="none" w:sz="0" w:space="0" w:color="auto"/>
                    <w:right w:val="none" w:sz="0" w:space="0" w:color="auto"/>
                  </w:divBdr>
                </w:div>
                <w:div w:id="1644658305">
                  <w:marLeft w:val="0"/>
                  <w:marRight w:val="0"/>
                  <w:marTop w:val="0"/>
                  <w:marBottom w:val="0"/>
                  <w:divBdr>
                    <w:top w:val="none" w:sz="0" w:space="0" w:color="auto"/>
                    <w:left w:val="none" w:sz="0" w:space="0" w:color="auto"/>
                    <w:bottom w:val="none" w:sz="0" w:space="0" w:color="auto"/>
                    <w:right w:val="none" w:sz="0" w:space="0" w:color="auto"/>
                  </w:divBdr>
                </w:div>
                <w:div w:id="1399597438">
                  <w:marLeft w:val="0"/>
                  <w:marRight w:val="0"/>
                  <w:marTop w:val="0"/>
                  <w:marBottom w:val="0"/>
                  <w:divBdr>
                    <w:top w:val="none" w:sz="0" w:space="0" w:color="auto"/>
                    <w:left w:val="none" w:sz="0" w:space="0" w:color="auto"/>
                    <w:bottom w:val="none" w:sz="0" w:space="0" w:color="auto"/>
                    <w:right w:val="none" w:sz="0" w:space="0" w:color="auto"/>
                  </w:divBdr>
                </w:div>
                <w:div w:id="1426073084">
                  <w:marLeft w:val="0"/>
                  <w:marRight w:val="0"/>
                  <w:marTop w:val="0"/>
                  <w:marBottom w:val="0"/>
                  <w:divBdr>
                    <w:top w:val="none" w:sz="0" w:space="0" w:color="auto"/>
                    <w:left w:val="none" w:sz="0" w:space="0" w:color="auto"/>
                    <w:bottom w:val="none" w:sz="0" w:space="0" w:color="auto"/>
                    <w:right w:val="none" w:sz="0" w:space="0" w:color="auto"/>
                  </w:divBdr>
                </w:div>
                <w:div w:id="1363628375">
                  <w:marLeft w:val="0"/>
                  <w:marRight w:val="0"/>
                  <w:marTop w:val="0"/>
                  <w:marBottom w:val="0"/>
                  <w:divBdr>
                    <w:top w:val="none" w:sz="0" w:space="0" w:color="auto"/>
                    <w:left w:val="none" w:sz="0" w:space="0" w:color="auto"/>
                    <w:bottom w:val="none" w:sz="0" w:space="0" w:color="auto"/>
                    <w:right w:val="none" w:sz="0" w:space="0" w:color="auto"/>
                  </w:divBdr>
                </w:div>
                <w:div w:id="536164150">
                  <w:marLeft w:val="0"/>
                  <w:marRight w:val="0"/>
                  <w:marTop w:val="0"/>
                  <w:marBottom w:val="0"/>
                  <w:divBdr>
                    <w:top w:val="none" w:sz="0" w:space="0" w:color="auto"/>
                    <w:left w:val="none" w:sz="0" w:space="0" w:color="auto"/>
                    <w:bottom w:val="none" w:sz="0" w:space="0" w:color="auto"/>
                    <w:right w:val="none" w:sz="0" w:space="0" w:color="auto"/>
                  </w:divBdr>
                </w:div>
                <w:div w:id="497383941">
                  <w:marLeft w:val="0"/>
                  <w:marRight w:val="0"/>
                  <w:marTop w:val="0"/>
                  <w:marBottom w:val="0"/>
                  <w:divBdr>
                    <w:top w:val="none" w:sz="0" w:space="0" w:color="auto"/>
                    <w:left w:val="none" w:sz="0" w:space="0" w:color="auto"/>
                    <w:bottom w:val="none" w:sz="0" w:space="0" w:color="auto"/>
                    <w:right w:val="none" w:sz="0" w:space="0" w:color="auto"/>
                  </w:divBdr>
                </w:div>
                <w:div w:id="1080713895">
                  <w:marLeft w:val="0"/>
                  <w:marRight w:val="0"/>
                  <w:marTop w:val="0"/>
                  <w:marBottom w:val="0"/>
                  <w:divBdr>
                    <w:top w:val="none" w:sz="0" w:space="0" w:color="auto"/>
                    <w:left w:val="none" w:sz="0" w:space="0" w:color="auto"/>
                    <w:bottom w:val="none" w:sz="0" w:space="0" w:color="auto"/>
                    <w:right w:val="none" w:sz="0" w:space="0" w:color="auto"/>
                  </w:divBdr>
                </w:div>
                <w:div w:id="962268345">
                  <w:marLeft w:val="0"/>
                  <w:marRight w:val="0"/>
                  <w:marTop w:val="0"/>
                  <w:marBottom w:val="0"/>
                  <w:divBdr>
                    <w:top w:val="none" w:sz="0" w:space="0" w:color="auto"/>
                    <w:left w:val="none" w:sz="0" w:space="0" w:color="auto"/>
                    <w:bottom w:val="none" w:sz="0" w:space="0" w:color="auto"/>
                    <w:right w:val="none" w:sz="0" w:space="0" w:color="auto"/>
                  </w:divBdr>
                </w:div>
                <w:div w:id="367334612">
                  <w:marLeft w:val="0"/>
                  <w:marRight w:val="0"/>
                  <w:marTop w:val="0"/>
                  <w:marBottom w:val="0"/>
                  <w:divBdr>
                    <w:top w:val="none" w:sz="0" w:space="0" w:color="auto"/>
                    <w:left w:val="none" w:sz="0" w:space="0" w:color="auto"/>
                    <w:bottom w:val="none" w:sz="0" w:space="0" w:color="auto"/>
                    <w:right w:val="none" w:sz="0" w:space="0" w:color="auto"/>
                  </w:divBdr>
                </w:div>
                <w:div w:id="211886707">
                  <w:marLeft w:val="0"/>
                  <w:marRight w:val="0"/>
                  <w:marTop w:val="0"/>
                  <w:marBottom w:val="0"/>
                  <w:divBdr>
                    <w:top w:val="none" w:sz="0" w:space="0" w:color="auto"/>
                    <w:left w:val="none" w:sz="0" w:space="0" w:color="auto"/>
                    <w:bottom w:val="none" w:sz="0" w:space="0" w:color="auto"/>
                    <w:right w:val="none" w:sz="0" w:space="0" w:color="auto"/>
                  </w:divBdr>
                </w:div>
                <w:div w:id="960067760">
                  <w:marLeft w:val="0"/>
                  <w:marRight w:val="0"/>
                  <w:marTop w:val="0"/>
                  <w:marBottom w:val="0"/>
                  <w:divBdr>
                    <w:top w:val="none" w:sz="0" w:space="0" w:color="auto"/>
                    <w:left w:val="none" w:sz="0" w:space="0" w:color="auto"/>
                    <w:bottom w:val="none" w:sz="0" w:space="0" w:color="auto"/>
                    <w:right w:val="none" w:sz="0" w:space="0" w:color="auto"/>
                  </w:divBdr>
                </w:div>
                <w:div w:id="303975736">
                  <w:marLeft w:val="0"/>
                  <w:marRight w:val="0"/>
                  <w:marTop w:val="0"/>
                  <w:marBottom w:val="0"/>
                  <w:divBdr>
                    <w:top w:val="none" w:sz="0" w:space="0" w:color="auto"/>
                    <w:left w:val="none" w:sz="0" w:space="0" w:color="auto"/>
                    <w:bottom w:val="none" w:sz="0" w:space="0" w:color="auto"/>
                    <w:right w:val="none" w:sz="0" w:space="0" w:color="auto"/>
                  </w:divBdr>
                </w:div>
                <w:div w:id="51735176">
                  <w:marLeft w:val="0"/>
                  <w:marRight w:val="0"/>
                  <w:marTop w:val="0"/>
                  <w:marBottom w:val="0"/>
                  <w:divBdr>
                    <w:top w:val="none" w:sz="0" w:space="0" w:color="auto"/>
                    <w:left w:val="none" w:sz="0" w:space="0" w:color="auto"/>
                    <w:bottom w:val="none" w:sz="0" w:space="0" w:color="auto"/>
                    <w:right w:val="none" w:sz="0" w:space="0" w:color="auto"/>
                  </w:divBdr>
                </w:div>
                <w:div w:id="338696546">
                  <w:marLeft w:val="0"/>
                  <w:marRight w:val="0"/>
                  <w:marTop w:val="0"/>
                  <w:marBottom w:val="0"/>
                  <w:divBdr>
                    <w:top w:val="none" w:sz="0" w:space="0" w:color="auto"/>
                    <w:left w:val="none" w:sz="0" w:space="0" w:color="auto"/>
                    <w:bottom w:val="none" w:sz="0" w:space="0" w:color="auto"/>
                    <w:right w:val="none" w:sz="0" w:space="0" w:color="auto"/>
                  </w:divBdr>
                </w:div>
                <w:div w:id="1260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2310">
          <w:marLeft w:val="0"/>
          <w:marRight w:val="0"/>
          <w:marTop w:val="0"/>
          <w:marBottom w:val="0"/>
          <w:divBdr>
            <w:top w:val="none" w:sz="0" w:space="0" w:color="auto"/>
            <w:left w:val="none" w:sz="0" w:space="0" w:color="auto"/>
            <w:bottom w:val="none" w:sz="0" w:space="0" w:color="auto"/>
            <w:right w:val="none" w:sz="0" w:space="0" w:color="auto"/>
          </w:divBdr>
          <w:divsChild>
            <w:div w:id="117415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602508">
      <w:bodyDiv w:val="1"/>
      <w:marLeft w:val="0"/>
      <w:marRight w:val="0"/>
      <w:marTop w:val="0"/>
      <w:marBottom w:val="0"/>
      <w:divBdr>
        <w:top w:val="none" w:sz="0" w:space="0" w:color="auto"/>
        <w:left w:val="none" w:sz="0" w:space="0" w:color="auto"/>
        <w:bottom w:val="none" w:sz="0" w:space="0" w:color="auto"/>
        <w:right w:val="none" w:sz="0" w:space="0" w:color="auto"/>
      </w:divBdr>
      <w:divsChild>
        <w:div w:id="39012529">
          <w:marLeft w:val="0"/>
          <w:marRight w:val="0"/>
          <w:marTop w:val="0"/>
          <w:marBottom w:val="0"/>
          <w:divBdr>
            <w:top w:val="none" w:sz="0" w:space="0" w:color="auto"/>
            <w:left w:val="none" w:sz="0" w:space="0" w:color="auto"/>
            <w:bottom w:val="none" w:sz="0" w:space="0" w:color="auto"/>
            <w:right w:val="none" w:sz="0" w:space="0" w:color="auto"/>
          </w:divBdr>
        </w:div>
        <w:div w:id="1567717947">
          <w:marLeft w:val="0"/>
          <w:marRight w:val="0"/>
          <w:marTop w:val="0"/>
          <w:marBottom w:val="0"/>
          <w:divBdr>
            <w:top w:val="none" w:sz="0" w:space="0" w:color="auto"/>
            <w:left w:val="none" w:sz="0" w:space="0" w:color="auto"/>
            <w:bottom w:val="none" w:sz="0" w:space="0" w:color="auto"/>
            <w:right w:val="none" w:sz="0" w:space="0" w:color="auto"/>
          </w:divBdr>
        </w:div>
        <w:div w:id="1727030283">
          <w:marLeft w:val="0"/>
          <w:marRight w:val="0"/>
          <w:marTop w:val="0"/>
          <w:marBottom w:val="0"/>
          <w:divBdr>
            <w:top w:val="none" w:sz="0" w:space="0" w:color="auto"/>
            <w:left w:val="none" w:sz="0" w:space="0" w:color="auto"/>
            <w:bottom w:val="none" w:sz="0" w:space="0" w:color="auto"/>
            <w:right w:val="none" w:sz="0" w:space="0" w:color="auto"/>
          </w:divBdr>
        </w:div>
        <w:div w:id="294677850">
          <w:marLeft w:val="0"/>
          <w:marRight w:val="0"/>
          <w:marTop w:val="0"/>
          <w:marBottom w:val="0"/>
          <w:divBdr>
            <w:top w:val="none" w:sz="0" w:space="0" w:color="auto"/>
            <w:left w:val="none" w:sz="0" w:space="0" w:color="auto"/>
            <w:bottom w:val="none" w:sz="0" w:space="0" w:color="auto"/>
            <w:right w:val="none" w:sz="0" w:space="0" w:color="auto"/>
          </w:divBdr>
        </w:div>
        <w:div w:id="1179009428">
          <w:marLeft w:val="0"/>
          <w:marRight w:val="0"/>
          <w:marTop w:val="0"/>
          <w:marBottom w:val="0"/>
          <w:divBdr>
            <w:top w:val="none" w:sz="0" w:space="0" w:color="auto"/>
            <w:left w:val="none" w:sz="0" w:space="0" w:color="auto"/>
            <w:bottom w:val="none" w:sz="0" w:space="0" w:color="auto"/>
            <w:right w:val="none" w:sz="0" w:space="0" w:color="auto"/>
          </w:divBdr>
        </w:div>
        <w:div w:id="1623729125">
          <w:marLeft w:val="0"/>
          <w:marRight w:val="0"/>
          <w:marTop w:val="0"/>
          <w:marBottom w:val="0"/>
          <w:divBdr>
            <w:top w:val="none" w:sz="0" w:space="0" w:color="auto"/>
            <w:left w:val="none" w:sz="0" w:space="0" w:color="auto"/>
            <w:bottom w:val="none" w:sz="0" w:space="0" w:color="auto"/>
            <w:right w:val="none" w:sz="0" w:space="0" w:color="auto"/>
          </w:divBdr>
        </w:div>
        <w:div w:id="512648017">
          <w:marLeft w:val="0"/>
          <w:marRight w:val="0"/>
          <w:marTop w:val="0"/>
          <w:marBottom w:val="0"/>
          <w:divBdr>
            <w:top w:val="none" w:sz="0" w:space="0" w:color="auto"/>
            <w:left w:val="none" w:sz="0" w:space="0" w:color="auto"/>
            <w:bottom w:val="none" w:sz="0" w:space="0" w:color="auto"/>
            <w:right w:val="none" w:sz="0" w:space="0" w:color="auto"/>
          </w:divBdr>
        </w:div>
        <w:div w:id="885526163">
          <w:marLeft w:val="0"/>
          <w:marRight w:val="0"/>
          <w:marTop w:val="0"/>
          <w:marBottom w:val="0"/>
          <w:divBdr>
            <w:top w:val="none" w:sz="0" w:space="0" w:color="auto"/>
            <w:left w:val="none" w:sz="0" w:space="0" w:color="auto"/>
            <w:bottom w:val="none" w:sz="0" w:space="0" w:color="auto"/>
            <w:right w:val="none" w:sz="0" w:space="0" w:color="auto"/>
          </w:divBdr>
        </w:div>
        <w:div w:id="906036643">
          <w:marLeft w:val="0"/>
          <w:marRight w:val="0"/>
          <w:marTop w:val="0"/>
          <w:marBottom w:val="0"/>
          <w:divBdr>
            <w:top w:val="none" w:sz="0" w:space="0" w:color="auto"/>
            <w:left w:val="none" w:sz="0" w:space="0" w:color="auto"/>
            <w:bottom w:val="none" w:sz="0" w:space="0" w:color="auto"/>
            <w:right w:val="none" w:sz="0" w:space="0" w:color="auto"/>
          </w:divBdr>
        </w:div>
        <w:div w:id="1476558506">
          <w:marLeft w:val="0"/>
          <w:marRight w:val="0"/>
          <w:marTop w:val="0"/>
          <w:marBottom w:val="0"/>
          <w:divBdr>
            <w:top w:val="none" w:sz="0" w:space="0" w:color="auto"/>
            <w:left w:val="none" w:sz="0" w:space="0" w:color="auto"/>
            <w:bottom w:val="none" w:sz="0" w:space="0" w:color="auto"/>
            <w:right w:val="none" w:sz="0" w:space="0" w:color="auto"/>
          </w:divBdr>
        </w:div>
      </w:divsChild>
    </w:div>
    <w:div w:id="2030638484">
      <w:bodyDiv w:val="1"/>
      <w:marLeft w:val="0"/>
      <w:marRight w:val="0"/>
      <w:marTop w:val="0"/>
      <w:marBottom w:val="0"/>
      <w:divBdr>
        <w:top w:val="none" w:sz="0" w:space="0" w:color="auto"/>
        <w:left w:val="none" w:sz="0" w:space="0" w:color="auto"/>
        <w:bottom w:val="none" w:sz="0" w:space="0" w:color="auto"/>
        <w:right w:val="none" w:sz="0" w:space="0" w:color="auto"/>
      </w:divBdr>
      <w:divsChild>
        <w:div w:id="1769885396">
          <w:marLeft w:val="547"/>
          <w:marRight w:val="0"/>
          <w:marTop w:val="115"/>
          <w:marBottom w:val="0"/>
          <w:divBdr>
            <w:top w:val="none" w:sz="0" w:space="0" w:color="auto"/>
            <w:left w:val="none" w:sz="0" w:space="0" w:color="auto"/>
            <w:bottom w:val="none" w:sz="0" w:space="0" w:color="auto"/>
            <w:right w:val="none" w:sz="0" w:space="0" w:color="auto"/>
          </w:divBdr>
        </w:div>
        <w:div w:id="1538589690">
          <w:marLeft w:val="547"/>
          <w:marRight w:val="0"/>
          <w:marTop w:val="115"/>
          <w:marBottom w:val="0"/>
          <w:divBdr>
            <w:top w:val="none" w:sz="0" w:space="0" w:color="auto"/>
            <w:left w:val="none" w:sz="0" w:space="0" w:color="auto"/>
            <w:bottom w:val="none" w:sz="0" w:space="0" w:color="auto"/>
            <w:right w:val="none" w:sz="0" w:space="0" w:color="auto"/>
          </w:divBdr>
        </w:div>
        <w:div w:id="1105199334">
          <w:marLeft w:val="547"/>
          <w:marRight w:val="0"/>
          <w:marTop w:val="115"/>
          <w:marBottom w:val="0"/>
          <w:divBdr>
            <w:top w:val="none" w:sz="0" w:space="0" w:color="auto"/>
            <w:left w:val="none" w:sz="0" w:space="0" w:color="auto"/>
            <w:bottom w:val="none" w:sz="0" w:space="0" w:color="auto"/>
            <w:right w:val="none" w:sz="0" w:space="0" w:color="auto"/>
          </w:divBdr>
        </w:div>
      </w:divsChild>
    </w:div>
    <w:div w:id="2031293835">
      <w:bodyDiv w:val="1"/>
      <w:marLeft w:val="0"/>
      <w:marRight w:val="0"/>
      <w:marTop w:val="0"/>
      <w:marBottom w:val="0"/>
      <w:divBdr>
        <w:top w:val="none" w:sz="0" w:space="0" w:color="auto"/>
        <w:left w:val="none" w:sz="0" w:space="0" w:color="auto"/>
        <w:bottom w:val="none" w:sz="0" w:space="0" w:color="auto"/>
        <w:right w:val="none" w:sz="0" w:space="0" w:color="auto"/>
      </w:divBdr>
      <w:divsChild>
        <w:div w:id="939987866">
          <w:marLeft w:val="547"/>
          <w:marRight w:val="0"/>
          <w:marTop w:val="134"/>
          <w:marBottom w:val="0"/>
          <w:divBdr>
            <w:top w:val="none" w:sz="0" w:space="0" w:color="auto"/>
            <w:left w:val="none" w:sz="0" w:space="0" w:color="auto"/>
            <w:bottom w:val="none" w:sz="0" w:space="0" w:color="auto"/>
            <w:right w:val="none" w:sz="0" w:space="0" w:color="auto"/>
          </w:divBdr>
        </w:div>
        <w:div w:id="982855483">
          <w:marLeft w:val="547"/>
          <w:marRight w:val="0"/>
          <w:marTop w:val="134"/>
          <w:marBottom w:val="0"/>
          <w:divBdr>
            <w:top w:val="none" w:sz="0" w:space="0" w:color="auto"/>
            <w:left w:val="none" w:sz="0" w:space="0" w:color="auto"/>
            <w:bottom w:val="none" w:sz="0" w:space="0" w:color="auto"/>
            <w:right w:val="none" w:sz="0" w:space="0" w:color="auto"/>
          </w:divBdr>
        </w:div>
      </w:divsChild>
    </w:div>
    <w:div w:id="2067753147">
      <w:bodyDiv w:val="1"/>
      <w:marLeft w:val="0"/>
      <w:marRight w:val="0"/>
      <w:marTop w:val="0"/>
      <w:marBottom w:val="0"/>
      <w:divBdr>
        <w:top w:val="none" w:sz="0" w:space="0" w:color="auto"/>
        <w:left w:val="none" w:sz="0" w:space="0" w:color="auto"/>
        <w:bottom w:val="none" w:sz="0" w:space="0" w:color="auto"/>
        <w:right w:val="none" w:sz="0" w:space="0" w:color="auto"/>
      </w:divBdr>
    </w:div>
    <w:div w:id="2070103839">
      <w:bodyDiv w:val="1"/>
      <w:marLeft w:val="0"/>
      <w:marRight w:val="0"/>
      <w:marTop w:val="0"/>
      <w:marBottom w:val="0"/>
      <w:divBdr>
        <w:top w:val="none" w:sz="0" w:space="0" w:color="auto"/>
        <w:left w:val="none" w:sz="0" w:space="0" w:color="auto"/>
        <w:bottom w:val="none" w:sz="0" w:space="0" w:color="auto"/>
        <w:right w:val="none" w:sz="0" w:space="0" w:color="auto"/>
      </w:divBdr>
      <w:divsChild>
        <w:div w:id="1400832436">
          <w:marLeft w:val="0"/>
          <w:marRight w:val="0"/>
          <w:marTop w:val="0"/>
          <w:marBottom w:val="0"/>
          <w:divBdr>
            <w:top w:val="none" w:sz="0" w:space="0" w:color="auto"/>
            <w:left w:val="none" w:sz="0" w:space="0" w:color="auto"/>
            <w:bottom w:val="none" w:sz="0" w:space="0" w:color="auto"/>
            <w:right w:val="none" w:sz="0" w:space="0" w:color="auto"/>
          </w:divBdr>
        </w:div>
        <w:div w:id="1747649053">
          <w:marLeft w:val="0"/>
          <w:marRight w:val="0"/>
          <w:marTop w:val="0"/>
          <w:marBottom w:val="0"/>
          <w:divBdr>
            <w:top w:val="none" w:sz="0" w:space="0" w:color="auto"/>
            <w:left w:val="none" w:sz="0" w:space="0" w:color="auto"/>
            <w:bottom w:val="none" w:sz="0" w:space="0" w:color="auto"/>
            <w:right w:val="none" w:sz="0" w:space="0" w:color="auto"/>
          </w:divBdr>
        </w:div>
        <w:div w:id="575819861">
          <w:marLeft w:val="0"/>
          <w:marRight w:val="0"/>
          <w:marTop w:val="0"/>
          <w:marBottom w:val="0"/>
          <w:divBdr>
            <w:top w:val="none" w:sz="0" w:space="0" w:color="auto"/>
            <w:left w:val="none" w:sz="0" w:space="0" w:color="auto"/>
            <w:bottom w:val="none" w:sz="0" w:space="0" w:color="auto"/>
            <w:right w:val="none" w:sz="0" w:space="0" w:color="auto"/>
          </w:divBdr>
        </w:div>
        <w:div w:id="2127383314">
          <w:marLeft w:val="0"/>
          <w:marRight w:val="0"/>
          <w:marTop w:val="0"/>
          <w:marBottom w:val="0"/>
          <w:divBdr>
            <w:top w:val="none" w:sz="0" w:space="0" w:color="auto"/>
            <w:left w:val="none" w:sz="0" w:space="0" w:color="auto"/>
            <w:bottom w:val="none" w:sz="0" w:space="0" w:color="auto"/>
            <w:right w:val="none" w:sz="0" w:space="0" w:color="auto"/>
          </w:divBdr>
        </w:div>
        <w:div w:id="247348464">
          <w:marLeft w:val="0"/>
          <w:marRight w:val="0"/>
          <w:marTop w:val="0"/>
          <w:marBottom w:val="0"/>
          <w:divBdr>
            <w:top w:val="none" w:sz="0" w:space="0" w:color="auto"/>
            <w:left w:val="none" w:sz="0" w:space="0" w:color="auto"/>
            <w:bottom w:val="none" w:sz="0" w:space="0" w:color="auto"/>
            <w:right w:val="none" w:sz="0" w:space="0" w:color="auto"/>
          </w:divBdr>
        </w:div>
        <w:div w:id="1414233357">
          <w:marLeft w:val="0"/>
          <w:marRight w:val="0"/>
          <w:marTop w:val="0"/>
          <w:marBottom w:val="0"/>
          <w:divBdr>
            <w:top w:val="none" w:sz="0" w:space="0" w:color="auto"/>
            <w:left w:val="none" w:sz="0" w:space="0" w:color="auto"/>
            <w:bottom w:val="none" w:sz="0" w:space="0" w:color="auto"/>
            <w:right w:val="none" w:sz="0" w:space="0" w:color="auto"/>
          </w:divBdr>
        </w:div>
        <w:div w:id="21126597">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09154799">
      <w:bodyDiv w:val="1"/>
      <w:marLeft w:val="0"/>
      <w:marRight w:val="0"/>
      <w:marTop w:val="0"/>
      <w:marBottom w:val="0"/>
      <w:divBdr>
        <w:top w:val="none" w:sz="0" w:space="0" w:color="auto"/>
        <w:left w:val="none" w:sz="0" w:space="0" w:color="auto"/>
        <w:bottom w:val="none" w:sz="0" w:space="0" w:color="auto"/>
        <w:right w:val="none" w:sz="0" w:space="0" w:color="auto"/>
      </w:divBdr>
      <w:divsChild>
        <w:div w:id="320543829">
          <w:marLeft w:val="0"/>
          <w:marRight w:val="0"/>
          <w:marTop w:val="0"/>
          <w:marBottom w:val="0"/>
          <w:divBdr>
            <w:top w:val="none" w:sz="0" w:space="0" w:color="auto"/>
            <w:left w:val="none" w:sz="0" w:space="0" w:color="auto"/>
            <w:bottom w:val="none" w:sz="0" w:space="0" w:color="auto"/>
            <w:right w:val="none" w:sz="0" w:space="0" w:color="auto"/>
          </w:divBdr>
        </w:div>
        <w:div w:id="74058400">
          <w:marLeft w:val="0"/>
          <w:marRight w:val="0"/>
          <w:marTop w:val="0"/>
          <w:marBottom w:val="0"/>
          <w:divBdr>
            <w:top w:val="none" w:sz="0" w:space="0" w:color="auto"/>
            <w:left w:val="none" w:sz="0" w:space="0" w:color="auto"/>
            <w:bottom w:val="none" w:sz="0" w:space="0" w:color="auto"/>
            <w:right w:val="none" w:sz="0" w:space="0" w:color="auto"/>
          </w:divBdr>
        </w:div>
        <w:div w:id="579289483">
          <w:marLeft w:val="0"/>
          <w:marRight w:val="0"/>
          <w:marTop w:val="0"/>
          <w:marBottom w:val="0"/>
          <w:divBdr>
            <w:top w:val="none" w:sz="0" w:space="0" w:color="auto"/>
            <w:left w:val="none" w:sz="0" w:space="0" w:color="auto"/>
            <w:bottom w:val="none" w:sz="0" w:space="0" w:color="auto"/>
            <w:right w:val="none" w:sz="0" w:space="0" w:color="auto"/>
          </w:divBdr>
        </w:div>
        <w:div w:id="332147900">
          <w:marLeft w:val="0"/>
          <w:marRight w:val="0"/>
          <w:marTop w:val="0"/>
          <w:marBottom w:val="0"/>
          <w:divBdr>
            <w:top w:val="none" w:sz="0" w:space="0" w:color="auto"/>
            <w:left w:val="none" w:sz="0" w:space="0" w:color="auto"/>
            <w:bottom w:val="none" w:sz="0" w:space="0" w:color="auto"/>
            <w:right w:val="none" w:sz="0" w:space="0" w:color="auto"/>
          </w:divBdr>
        </w:div>
        <w:div w:id="846678693">
          <w:marLeft w:val="0"/>
          <w:marRight w:val="0"/>
          <w:marTop w:val="0"/>
          <w:marBottom w:val="0"/>
          <w:divBdr>
            <w:top w:val="none" w:sz="0" w:space="0" w:color="auto"/>
            <w:left w:val="none" w:sz="0" w:space="0" w:color="auto"/>
            <w:bottom w:val="none" w:sz="0" w:space="0" w:color="auto"/>
            <w:right w:val="none" w:sz="0" w:space="0" w:color="auto"/>
          </w:divBdr>
        </w:div>
        <w:div w:id="1204905305">
          <w:marLeft w:val="0"/>
          <w:marRight w:val="0"/>
          <w:marTop w:val="0"/>
          <w:marBottom w:val="0"/>
          <w:divBdr>
            <w:top w:val="none" w:sz="0" w:space="0" w:color="auto"/>
            <w:left w:val="none" w:sz="0" w:space="0" w:color="auto"/>
            <w:bottom w:val="none" w:sz="0" w:space="0" w:color="auto"/>
            <w:right w:val="none" w:sz="0" w:space="0" w:color="auto"/>
          </w:divBdr>
        </w:div>
        <w:div w:id="1033573507">
          <w:marLeft w:val="0"/>
          <w:marRight w:val="0"/>
          <w:marTop w:val="0"/>
          <w:marBottom w:val="0"/>
          <w:divBdr>
            <w:top w:val="none" w:sz="0" w:space="0" w:color="auto"/>
            <w:left w:val="none" w:sz="0" w:space="0" w:color="auto"/>
            <w:bottom w:val="none" w:sz="0" w:space="0" w:color="auto"/>
            <w:right w:val="none" w:sz="0" w:space="0" w:color="auto"/>
          </w:divBdr>
        </w:div>
        <w:div w:id="2096969875">
          <w:marLeft w:val="0"/>
          <w:marRight w:val="0"/>
          <w:marTop w:val="0"/>
          <w:marBottom w:val="0"/>
          <w:divBdr>
            <w:top w:val="none" w:sz="0" w:space="0" w:color="auto"/>
            <w:left w:val="none" w:sz="0" w:space="0" w:color="auto"/>
            <w:bottom w:val="none" w:sz="0" w:space="0" w:color="auto"/>
            <w:right w:val="none" w:sz="0" w:space="0" w:color="auto"/>
          </w:divBdr>
        </w:div>
        <w:div w:id="2142066778">
          <w:marLeft w:val="0"/>
          <w:marRight w:val="0"/>
          <w:marTop w:val="0"/>
          <w:marBottom w:val="0"/>
          <w:divBdr>
            <w:top w:val="none" w:sz="0" w:space="0" w:color="auto"/>
            <w:left w:val="none" w:sz="0" w:space="0" w:color="auto"/>
            <w:bottom w:val="none" w:sz="0" w:space="0" w:color="auto"/>
            <w:right w:val="none" w:sz="0" w:space="0" w:color="auto"/>
          </w:divBdr>
        </w:div>
        <w:div w:id="207648027">
          <w:marLeft w:val="0"/>
          <w:marRight w:val="0"/>
          <w:marTop w:val="0"/>
          <w:marBottom w:val="0"/>
          <w:divBdr>
            <w:top w:val="none" w:sz="0" w:space="0" w:color="auto"/>
            <w:left w:val="none" w:sz="0" w:space="0" w:color="auto"/>
            <w:bottom w:val="none" w:sz="0" w:space="0" w:color="auto"/>
            <w:right w:val="none" w:sz="0" w:space="0" w:color="auto"/>
          </w:divBdr>
        </w:div>
        <w:div w:id="941567149">
          <w:marLeft w:val="0"/>
          <w:marRight w:val="0"/>
          <w:marTop w:val="0"/>
          <w:marBottom w:val="0"/>
          <w:divBdr>
            <w:top w:val="none" w:sz="0" w:space="0" w:color="auto"/>
            <w:left w:val="none" w:sz="0" w:space="0" w:color="auto"/>
            <w:bottom w:val="none" w:sz="0" w:space="0" w:color="auto"/>
            <w:right w:val="none" w:sz="0" w:space="0" w:color="auto"/>
          </w:divBdr>
        </w:div>
        <w:div w:id="1973750613">
          <w:marLeft w:val="0"/>
          <w:marRight w:val="0"/>
          <w:marTop w:val="0"/>
          <w:marBottom w:val="0"/>
          <w:divBdr>
            <w:top w:val="none" w:sz="0" w:space="0" w:color="auto"/>
            <w:left w:val="none" w:sz="0" w:space="0" w:color="auto"/>
            <w:bottom w:val="none" w:sz="0" w:space="0" w:color="auto"/>
            <w:right w:val="none" w:sz="0" w:space="0" w:color="auto"/>
          </w:divBdr>
        </w:div>
        <w:div w:id="1294289203">
          <w:marLeft w:val="0"/>
          <w:marRight w:val="0"/>
          <w:marTop w:val="0"/>
          <w:marBottom w:val="0"/>
          <w:divBdr>
            <w:top w:val="none" w:sz="0" w:space="0" w:color="auto"/>
            <w:left w:val="none" w:sz="0" w:space="0" w:color="auto"/>
            <w:bottom w:val="none" w:sz="0" w:space="0" w:color="auto"/>
            <w:right w:val="none" w:sz="0" w:space="0" w:color="auto"/>
          </w:divBdr>
        </w:div>
        <w:div w:id="1378776778">
          <w:marLeft w:val="0"/>
          <w:marRight w:val="0"/>
          <w:marTop w:val="0"/>
          <w:marBottom w:val="0"/>
          <w:divBdr>
            <w:top w:val="none" w:sz="0" w:space="0" w:color="auto"/>
            <w:left w:val="none" w:sz="0" w:space="0" w:color="auto"/>
            <w:bottom w:val="none" w:sz="0" w:space="0" w:color="auto"/>
            <w:right w:val="none" w:sz="0" w:space="0" w:color="auto"/>
          </w:divBdr>
        </w:div>
        <w:div w:id="1318605724">
          <w:marLeft w:val="0"/>
          <w:marRight w:val="0"/>
          <w:marTop w:val="0"/>
          <w:marBottom w:val="0"/>
          <w:divBdr>
            <w:top w:val="none" w:sz="0" w:space="0" w:color="auto"/>
            <w:left w:val="none" w:sz="0" w:space="0" w:color="auto"/>
            <w:bottom w:val="none" w:sz="0" w:space="0" w:color="auto"/>
            <w:right w:val="none" w:sz="0" w:space="0" w:color="auto"/>
          </w:divBdr>
        </w:div>
        <w:div w:id="866019048">
          <w:marLeft w:val="0"/>
          <w:marRight w:val="0"/>
          <w:marTop w:val="0"/>
          <w:marBottom w:val="0"/>
          <w:divBdr>
            <w:top w:val="none" w:sz="0" w:space="0" w:color="auto"/>
            <w:left w:val="none" w:sz="0" w:space="0" w:color="auto"/>
            <w:bottom w:val="none" w:sz="0" w:space="0" w:color="auto"/>
            <w:right w:val="none" w:sz="0" w:space="0" w:color="auto"/>
          </w:divBdr>
        </w:div>
        <w:div w:id="1996910349">
          <w:marLeft w:val="0"/>
          <w:marRight w:val="0"/>
          <w:marTop w:val="0"/>
          <w:marBottom w:val="0"/>
          <w:divBdr>
            <w:top w:val="none" w:sz="0" w:space="0" w:color="auto"/>
            <w:left w:val="none" w:sz="0" w:space="0" w:color="auto"/>
            <w:bottom w:val="none" w:sz="0" w:space="0" w:color="auto"/>
            <w:right w:val="none" w:sz="0" w:space="0" w:color="auto"/>
          </w:divBdr>
        </w:div>
        <w:div w:id="1949846338">
          <w:marLeft w:val="0"/>
          <w:marRight w:val="0"/>
          <w:marTop w:val="0"/>
          <w:marBottom w:val="0"/>
          <w:divBdr>
            <w:top w:val="none" w:sz="0" w:space="0" w:color="auto"/>
            <w:left w:val="none" w:sz="0" w:space="0" w:color="auto"/>
            <w:bottom w:val="none" w:sz="0" w:space="0" w:color="auto"/>
            <w:right w:val="none" w:sz="0" w:space="0" w:color="auto"/>
          </w:divBdr>
        </w:div>
        <w:div w:id="921599092">
          <w:marLeft w:val="0"/>
          <w:marRight w:val="0"/>
          <w:marTop w:val="0"/>
          <w:marBottom w:val="0"/>
          <w:divBdr>
            <w:top w:val="none" w:sz="0" w:space="0" w:color="auto"/>
            <w:left w:val="none" w:sz="0" w:space="0" w:color="auto"/>
            <w:bottom w:val="none" w:sz="0" w:space="0" w:color="auto"/>
            <w:right w:val="none" w:sz="0" w:space="0" w:color="auto"/>
          </w:divBdr>
        </w:div>
        <w:div w:id="555895426">
          <w:marLeft w:val="0"/>
          <w:marRight w:val="0"/>
          <w:marTop w:val="0"/>
          <w:marBottom w:val="0"/>
          <w:divBdr>
            <w:top w:val="none" w:sz="0" w:space="0" w:color="auto"/>
            <w:left w:val="none" w:sz="0" w:space="0" w:color="auto"/>
            <w:bottom w:val="none" w:sz="0" w:space="0" w:color="auto"/>
            <w:right w:val="none" w:sz="0" w:space="0" w:color="auto"/>
          </w:divBdr>
        </w:div>
        <w:div w:id="232938232">
          <w:marLeft w:val="0"/>
          <w:marRight w:val="0"/>
          <w:marTop w:val="0"/>
          <w:marBottom w:val="0"/>
          <w:divBdr>
            <w:top w:val="none" w:sz="0" w:space="0" w:color="auto"/>
            <w:left w:val="none" w:sz="0" w:space="0" w:color="auto"/>
            <w:bottom w:val="none" w:sz="0" w:space="0" w:color="auto"/>
            <w:right w:val="none" w:sz="0" w:space="0" w:color="auto"/>
          </w:divBdr>
        </w:div>
      </w:divsChild>
    </w:div>
    <w:div w:id="2145610868">
      <w:bodyDiv w:val="1"/>
      <w:marLeft w:val="0"/>
      <w:marRight w:val="0"/>
      <w:marTop w:val="0"/>
      <w:marBottom w:val="0"/>
      <w:divBdr>
        <w:top w:val="none" w:sz="0" w:space="0" w:color="auto"/>
        <w:left w:val="none" w:sz="0" w:space="0" w:color="auto"/>
        <w:bottom w:val="none" w:sz="0" w:space="0" w:color="auto"/>
        <w:right w:val="none" w:sz="0" w:space="0" w:color="auto"/>
      </w:divBdr>
      <w:divsChild>
        <w:div w:id="1448115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38DC3-9D8C-4AFC-98D5-C777E187B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8816</TotalTime>
  <Pages>19</Pages>
  <Words>6580</Words>
  <Characters>36194</Characters>
  <Application>Microsoft Office Word</Application>
  <DocSecurity>0</DocSecurity>
  <Lines>301</Lines>
  <Paragraphs>85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bachirou mohamadou</cp:lastModifiedBy>
  <cp:revision>175</cp:revision>
  <cp:lastPrinted>2016-10-26T16:57:00Z</cp:lastPrinted>
  <dcterms:created xsi:type="dcterms:W3CDTF">2016-10-03T16:56:00Z</dcterms:created>
  <dcterms:modified xsi:type="dcterms:W3CDTF">2017-01-10T13:47:00Z</dcterms:modified>
</cp:coreProperties>
</file>