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7A94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2910445" wp14:editId="205DAAF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E58E1E" w14:textId="77777777" w:rsidR="00607874" w:rsidRDefault="008A3E8A" w:rsidP="00A851DA">
      <w:pPr>
        <w:rPr>
          <w:lang w:val="en-US"/>
        </w:rPr>
      </w:pPr>
      <w:r>
        <w:rPr>
          <w:noProof/>
          <w:lang w:val="en-US" w:eastAsia="zh-TW"/>
        </w:rPr>
        <w:pict w14:anchorId="4474FF7A">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EA1EA3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4A21F43" w14:textId="77777777" w:rsidR="00405895" w:rsidRDefault="00405895"/>
              </w:txbxContent>
            </v:textbox>
          </v:shape>
        </w:pict>
      </w:r>
    </w:p>
    <w:p w14:paraId="0C89C468" w14:textId="77777777" w:rsidR="00607874" w:rsidRDefault="00607874" w:rsidP="00A851DA">
      <w:pPr>
        <w:rPr>
          <w:lang w:val="en-US"/>
        </w:rPr>
      </w:pPr>
    </w:p>
    <w:p w14:paraId="1C408367" w14:textId="77777777" w:rsidR="00607874" w:rsidRDefault="00607874" w:rsidP="00A851DA">
      <w:pPr>
        <w:rPr>
          <w:lang w:val="en-US"/>
        </w:rPr>
      </w:pPr>
    </w:p>
    <w:p w14:paraId="71FDD40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27FB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BC8AB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22EE98" w14:textId="7D8C8A03" w:rsidR="00A851DA" w:rsidRPr="00B0415E" w:rsidRDefault="003876DF">
            <w:pPr>
              <w:pStyle w:val="Default"/>
              <w:rPr>
                <w:rFonts w:asciiTheme="minorHAnsi" w:hAnsiTheme="minorHAnsi"/>
              </w:rPr>
            </w:pPr>
            <w:r>
              <w:rPr>
                <w:rFonts w:asciiTheme="minorHAnsi" w:hAnsiTheme="minorHAnsi"/>
              </w:rPr>
              <w:t xml:space="preserve">Ismael Charlin </w:t>
            </w:r>
          </w:p>
        </w:tc>
      </w:tr>
      <w:tr w:rsidR="00A851DA" w:rsidRPr="00B0415E" w14:paraId="56880C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F03B5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F20C08E" w14:textId="2A0706F4" w:rsidR="00A851DA" w:rsidRPr="00B0415E" w:rsidRDefault="003876DF">
            <w:pPr>
              <w:pStyle w:val="Default"/>
              <w:rPr>
                <w:rFonts w:asciiTheme="minorHAnsi" w:hAnsiTheme="minorHAnsi"/>
              </w:rPr>
            </w:pPr>
            <w:r>
              <w:rPr>
                <w:rFonts w:asciiTheme="minorHAnsi" w:hAnsiTheme="minorHAnsi"/>
              </w:rPr>
              <w:t>20788</w:t>
            </w:r>
          </w:p>
        </w:tc>
      </w:tr>
      <w:tr w:rsidR="00A851DA" w:rsidRPr="00B0415E" w14:paraId="7EF4EA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63195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CFCCE9" w14:textId="682215A0" w:rsidR="00A851DA" w:rsidRPr="00B0415E" w:rsidRDefault="003876DF">
            <w:pPr>
              <w:pStyle w:val="Default"/>
              <w:rPr>
                <w:rFonts w:asciiTheme="minorHAnsi" w:hAnsiTheme="minorHAnsi"/>
              </w:rPr>
            </w:pPr>
            <w:r>
              <w:rPr>
                <w:rFonts w:asciiTheme="minorHAnsi" w:hAnsiTheme="minorHAnsi"/>
              </w:rPr>
              <w:t>HRM Human Resources Management</w:t>
            </w:r>
          </w:p>
        </w:tc>
      </w:tr>
      <w:tr w:rsidR="00A851DA" w:rsidRPr="00B0415E" w14:paraId="234B38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CA75E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1A2005" w14:textId="7EA49747" w:rsidR="00A851DA" w:rsidRPr="00B0415E" w:rsidRDefault="003876DF">
            <w:r>
              <w:t>1</w:t>
            </w:r>
          </w:p>
        </w:tc>
      </w:tr>
    </w:tbl>
    <w:p w14:paraId="17BED5E8" w14:textId="77777777" w:rsidR="00CC2FB3" w:rsidRDefault="00CC2FB3" w:rsidP="00A851DA">
      <w:pPr>
        <w:rPr>
          <w:b/>
          <w:lang w:val="en-US"/>
        </w:rPr>
      </w:pPr>
    </w:p>
    <w:p w14:paraId="0F20D1A4" w14:textId="77777777" w:rsidR="00443E6F" w:rsidRDefault="00527C11" w:rsidP="00A851DA">
      <w:pPr>
        <w:rPr>
          <w:b/>
          <w:sz w:val="28"/>
          <w:lang w:val="en-US"/>
        </w:rPr>
      </w:pPr>
      <w:r w:rsidRPr="00443E6F">
        <w:rPr>
          <w:b/>
          <w:sz w:val="28"/>
          <w:lang w:val="en-US"/>
        </w:rPr>
        <w:t>Marking Criteria:</w:t>
      </w:r>
    </w:p>
    <w:p w14:paraId="7917486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42AB9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06C0BC" w14:textId="77777777" w:rsidTr="00CC2FB3">
        <w:tc>
          <w:tcPr>
            <w:tcW w:w="9242" w:type="dxa"/>
          </w:tcPr>
          <w:p w14:paraId="51BD444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6F15592" w14:textId="77777777" w:rsidR="003876DF" w:rsidRDefault="003876DF" w:rsidP="003876DF">
            <w:proofErr w:type="spellStart"/>
            <w:r>
              <w:t>Assesment</w:t>
            </w:r>
            <w:proofErr w:type="spellEnd"/>
            <w:r>
              <w:t xml:space="preserve"> 1</w:t>
            </w:r>
          </w:p>
          <w:p w14:paraId="136C95BD" w14:textId="77777777" w:rsidR="003876DF" w:rsidRDefault="003876DF" w:rsidP="003876DF"/>
          <w:p w14:paraId="47B92304" w14:textId="407AD1B8" w:rsidR="003876DF" w:rsidRDefault="003876DF" w:rsidP="003876DF">
            <w:proofErr w:type="gramStart"/>
            <w:r>
              <w:t>1 .</w:t>
            </w:r>
            <w:proofErr w:type="gramEnd"/>
            <w:r>
              <w:t xml:space="preserve"> Outline the ethics of HRM as relating of an organization as relating an individual employe</w:t>
            </w:r>
            <w:r>
              <w:t>e</w:t>
            </w:r>
            <w:r>
              <w:t>.</w:t>
            </w:r>
          </w:p>
          <w:p w14:paraId="24812280" w14:textId="77777777" w:rsidR="003876DF" w:rsidRDefault="003876DF" w:rsidP="003876DF">
            <w:r w:rsidRPr="00264557">
              <w:t>ensure and check the welfare of the employee in the organization by checking their willingness and commitment in the development of their tasks, analyzing those ideas or suggestions you can think for the improvement of their activities within the organization and not intervene but arbitrate any conflict of interest that they may arise between the company and the worker, all in the interest of the worker.</w:t>
            </w:r>
          </w:p>
          <w:p w14:paraId="09155E5F" w14:textId="77777777" w:rsidR="003876DF" w:rsidRDefault="003876DF" w:rsidP="003876DF"/>
          <w:p w14:paraId="13D21C22" w14:textId="77777777" w:rsidR="003876DF" w:rsidRDefault="003876DF" w:rsidP="003876DF">
            <w:r>
              <w:t xml:space="preserve">2. What are the main </w:t>
            </w:r>
            <w:proofErr w:type="spellStart"/>
            <w:r>
              <w:t>funtions</w:t>
            </w:r>
            <w:proofErr w:type="spellEnd"/>
            <w:r>
              <w:t xml:space="preserve"> of a </w:t>
            </w:r>
            <w:proofErr w:type="gramStart"/>
            <w:r>
              <w:t>HRM ?</w:t>
            </w:r>
            <w:proofErr w:type="gramEnd"/>
          </w:p>
          <w:p w14:paraId="7E8E11F9" w14:textId="77777777" w:rsidR="003876DF" w:rsidRDefault="003876DF" w:rsidP="003876DF">
            <w:r>
              <w:t xml:space="preserve">Is plan, develop, and administer </w:t>
            </w:r>
            <w:proofErr w:type="spellStart"/>
            <w:r>
              <w:t>polices</w:t>
            </w:r>
            <w:proofErr w:type="spellEnd"/>
            <w:r>
              <w:t xml:space="preserve"> and programs designed to get the best results of workers in any organization. That means;</w:t>
            </w:r>
          </w:p>
          <w:p w14:paraId="2B54848E" w14:textId="77777777" w:rsidR="003876DF" w:rsidRDefault="003876DF" w:rsidP="003876DF">
            <w:r w:rsidRPr="00264557">
              <w:t>observe, analyze / study and develop</w:t>
            </w:r>
            <w:r>
              <w:t>.</w:t>
            </w:r>
          </w:p>
          <w:p w14:paraId="646E023E" w14:textId="77777777" w:rsidR="003876DF" w:rsidRDefault="003876DF" w:rsidP="003876DF">
            <w:r>
              <w:t>Case Study 10</w:t>
            </w:r>
          </w:p>
          <w:p w14:paraId="6B58E960" w14:textId="77777777" w:rsidR="003876DF" w:rsidRDefault="003876DF" w:rsidP="003876DF">
            <w:r>
              <w:t xml:space="preserve">Tony works in Big </w:t>
            </w:r>
            <w:proofErr w:type="spellStart"/>
            <w:r>
              <w:t>Staracity</w:t>
            </w:r>
            <w:proofErr w:type="spellEnd"/>
            <w:r>
              <w:t xml:space="preserve"> </w:t>
            </w:r>
            <w:proofErr w:type="spellStart"/>
            <w:r>
              <w:t>hote</w:t>
            </w:r>
            <w:proofErr w:type="spellEnd"/>
            <w:r>
              <w:t xml:space="preserve"> </w:t>
            </w:r>
            <w:proofErr w:type="spellStart"/>
            <w:proofErr w:type="gramStart"/>
            <w:r>
              <w:t>l.He</w:t>
            </w:r>
            <w:proofErr w:type="spellEnd"/>
            <w:proofErr w:type="gramEnd"/>
            <w:r>
              <w:t xml:space="preserve"> is full time employee and has been working there for the last three years. But he is not happy with his job. He says that his pay Is </w:t>
            </w:r>
            <w:proofErr w:type="gramStart"/>
            <w:r>
              <w:t>poor</w:t>
            </w:r>
            <w:proofErr w:type="gramEnd"/>
            <w:r>
              <w:t xml:space="preserve"> and he has to work on the weekends.</w:t>
            </w:r>
          </w:p>
          <w:p w14:paraId="4CFDF472" w14:textId="77777777" w:rsidR="003876DF" w:rsidRDefault="003876DF" w:rsidP="003876DF">
            <w:r>
              <w:t xml:space="preserve">What does his statement suggest about the motivation of this hotel worker? </w:t>
            </w:r>
          </w:p>
          <w:p w14:paraId="45979AE5" w14:textId="77777777" w:rsidR="003876DF" w:rsidRDefault="003876DF" w:rsidP="003876DF">
            <w:pPr>
              <w:ind w:left="360"/>
            </w:pPr>
            <w:r>
              <w:t xml:space="preserve">For any reason Tony had lost his passion for his work that’s influence in his professional way to do his duties and his relationship with his coworkers and the hotel organization. </w:t>
            </w:r>
            <w:r w:rsidRPr="009275E0">
              <w:t>that if a quick solution is not reached it will end in very discomfort for both parties and strong conflicts of interest.</w:t>
            </w:r>
          </w:p>
          <w:p w14:paraId="641E2918" w14:textId="77777777" w:rsidR="003876DF" w:rsidRDefault="003876DF" w:rsidP="003876DF">
            <w:r>
              <w:t xml:space="preserve">Identify and explain two possible ways in Tony’s his motivation could be </w:t>
            </w:r>
            <w:proofErr w:type="gramStart"/>
            <w:r>
              <w:t>improved ?</w:t>
            </w:r>
            <w:proofErr w:type="gramEnd"/>
          </w:p>
          <w:p w14:paraId="741B58C1" w14:textId="77777777" w:rsidR="003876DF" w:rsidRDefault="003876DF" w:rsidP="003876DF">
            <w:r>
              <w:t>There are two causes that identify the problem.</w:t>
            </w:r>
          </w:p>
          <w:p w14:paraId="5828D88D" w14:textId="77777777" w:rsidR="003876DF" w:rsidRDefault="003876DF" w:rsidP="003876DF">
            <w:r>
              <w:t>1. the wages:</w:t>
            </w:r>
          </w:p>
          <w:p w14:paraId="32087D8E" w14:textId="77777777" w:rsidR="003876DF" w:rsidRDefault="003876DF" w:rsidP="003876DF">
            <w:r>
              <w:t xml:space="preserve">You could make an increase in salary or reward him with extra salary for production reasons </w:t>
            </w:r>
            <w:proofErr w:type="gramStart"/>
            <w:r>
              <w:t>that is to say to</w:t>
            </w:r>
            <w:proofErr w:type="gramEnd"/>
            <w:r>
              <w:t xml:space="preserve"> develop well his tasks could be paid more money or with more days off </w:t>
            </w:r>
            <w:proofErr w:type="spellStart"/>
            <w:r>
              <w:t>trough</w:t>
            </w:r>
            <w:proofErr w:type="spellEnd"/>
            <w:r>
              <w:t xml:space="preserve"> the week.</w:t>
            </w:r>
          </w:p>
          <w:p w14:paraId="0AC56C62" w14:textId="77777777" w:rsidR="003876DF" w:rsidRDefault="003876DF" w:rsidP="003876DF">
            <w:r>
              <w:lastRenderedPageBreak/>
              <w:t>2. Work on the weekend.</w:t>
            </w:r>
          </w:p>
          <w:p w14:paraId="52DB9D21" w14:textId="77777777" w:rsidR="003876DF" w:rsidRDefault="003876DF" w:rsidP="003876DF">
            <w:r>
              <w:t>you could eliminate work on the weekend because he is possibly a parent. but in a hotel that situation is difficult.</w:t>
            </w:r>
          </w:p>
          <w:p w14:paraId="4E27D74D" w14:textId="77777777" w:rsidR="003876DF" w:rsidRDefault="003876DF" w:rsidP="003876DF">
            <w:r>
              <w:t>You could reach an agreement in which you had to work only one weekend a month.</w:t>
            </w:r>
          </w:p>
          <w:p w14:paraId="697B766B" w14:textId="77777777" w:rsidR="003876DF" w:rsidRDefault="003876DF" w:rsidP="003876DF"/>
          <w:p w14:paraId="64F126C4" w14:textId="77777777" w:rsidR="00CC2FB3" w:rsidRDefault="00CC2FB3" w:rsidP="00A851DA">
            <w:pPr>
              <w:rPr>
                <w:b/>
              </w:rPr>
            </w:pPr>
          </w:p>
          <w:p w14:paraId="12691847" w14:textId="77777777" w:rsidR="00CC2FB3" w:rsidRDefault="00CC2FB3" w:rsidP="00A851DA">
            <w:pPr>
              <w:rPr>
                <w:b/>
              </w:rPr>
            </w:pPr>
          </w:p>
          <w:p w14:paraId="64D524EC" w14:textId="77777777" w:rsidR="00CC2FB3" w:rsidRDefault="00CC2FB3" w:rsidP="00A851DA">
            <w:pPr>
              <w:rPr>
                <w:b/>
              </w:rPr>
            </w:pPr>
          </w:p>
          <w:p w14:paraId="5FF6565D" w14:textId="77777777" w:rsidR="00CC2FB3" w:rsidRDefault="00CC2FB3" w:rsidP="00A851DA">
            <w:pPr>
              <w:rPr>
                <w:b/>
              </w:rPr>
            </w:pPr>
          </w:p>
          <w:p w14:paraId="085C0574" w14:textId="77777777" w:rsidR="00CC2FB3" w:rsidRDefault="00CC2FB3" w:rsidP="00A851DA">
            <w:pPr>
              <w:rPr>
                <w:b/>
              </w:rPr>
            </w:pPr>
          </w:p>
          <w:p w14:paraId="4D49FA8C" w14:textId="77777777" w:rsidR="00CC2FB3" w:rsidRDefault="00CC2FB3" w:rsidP="00A851DA">
            <w:pPr>
              <w:rPr>
                <w:b/>
              </w:rPr>
            </w:pPr>
          </w:p>
          <w:p w14:paraId="2A1DAAAC" w14:textId="77777777" w:rsidR="00CC2FB3" w:rsidRDefault="00CC2FB3" w:rsidP="00A851DA">
            <w:pPr>
              <w:rPr>
                <w:b/>
              </w:rPr>
            </w:pPr>
          </w:p>
          <w:p w14:paraId="4F294BD8" w14:textId="77777777" w:rsidR="00CC2FB3" w:rsidRDefault="00CC2FB3" w:rsidP="00A851DA">
            <w:pPr>
              <w:rPr>
                <w:b/>
              </w:rPr>
            </w:pPr>
          </w:p>
          <w:p w14:paraId="7E4F829E" w14:textId="77777777" w:rsidR="00CC2FB3" w:rsidRDefault="00CC2FB3" w:rsidP="00A851DA">
            <w:pPr>
              <w:rPr>
                <w:b/>
              </w:rPr>
            </w:pPr>
          </w:p>
          <w:p w14:paraId="4B52EFD8" w14:textId="77777777" w:rsidR="00CC2FB3" w:rsidRDefault="00CC2FB3" w:rsidP="00A851DA">
            <w:pPr>
              <w:rPr>
                <w:b/>
              </w:rPr>
            </w:pPr>
          </w:p>
          <w:p w14:paraId="47C80277" w14:textId="77777777" w:rsidR="00CC2FB3" w:rsidRDefault="00CC2FB3" w:rsidP="00A851DA">
            <w:pPr>
              <w:rPr>
                <w:b/>
              </w:rPr>
            </w:pPr>
          </w:p>
          <w:p w14:paraId="5F1376A1" w14:textId="77777777" w:rsidR="00CC2FB3" w:rsidRDefault="00CC2FB3" w:rsidP="00A851DA">
            <w:pPr>
              <w:rPr>
                <w:b/>
              </w:rPr>
            </w:pPr>
          </w:p>
          <w:p w14:paraId="08BAF1CE" w14:textId="77777777" w:rsidR="00CC2FB3" w:rsidRDefault="00CC2FB3" w:rsidP="00A851DA">
            <w:pPr>
              <w:rPr>
                <w:b/>
              </w:rPr>
            </w:pPr>
          </w:p>
          <w:p w14:paraId="06DB3438" w14:textId="77777777" w:rsidR="00CC2FB3" w:rsidRDefault="00CC2FB3" w:rsidP="00A851DA">
            <w:pPr>
              <w:rPr>
                <w:b/>
              </w:rPr>
            </w:pPr>
          </w:p>
          <w:p w14:paraId="226F0DA8" w14:textId="77777777" w:rsidR="00CC2FB3" w:rsidRDefault="00CC2FB3" w:rsidP="00A851DA">
            <w:pPr>
              <w:rPr>
                <w:b/>
              </w:rPr>
            </w:pPr>
          </w:p>
          <w:p w14:paraId="196B9A2F" w14:textId="77777777" w:rsidR="00CC2FB3" w:rsidRDefault="00CC2FB3" w:rsidP="00A851DA">
            <w:pPr>
              <w:rPr>
                <w:b/>
              </w:rPr>
            </w:pPr>
          </w:p>
        </w:tc>
      </w:tr>
    </w:tbl>
    <w:p w14:paraId="2E1CC6F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099CF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8D7822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A8E4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053675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AFF76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B2135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3D11DE6" w14:textId="77777777" w:rsidTr="00405895">
        <w:tc>
          <w:tcPr>
            <w:tcW w:w="2310" w:type="dxa"/>
            <w:shd w:val="clear" w:color="auto" w:fill="D9D9D9" w:themeFill="background1" w:themeFillShade="D9"/>
          </w:tcPr>
          <w:p w14:paraId="699DA96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079C836" w14:textId="4E796897" w:rsidR="00405895" w:rsidRPr="00B0415E" w:rsidRDefault="003876DF" w:rsidP="00A851DA">
            <w:pPr>
              <w:rPr>
                <w:rFonts w:cs="Bliss-Regular"/>
                <w:color w:val="000000"/>
              </w:rPr>
            </w:pPr>
            <w:r>
              <w:rPr>
                <w:rFonts w:cs="Bliss-Regular"/>
                <w:color w:val="000000"/>
              </w:rPr>
              <w:t>Ismael charlin</w:t>
            </w:r>
          </w:p>
        </w:tc>
        <w:tc>
          <w:tcPr>
            <w:tcW w:w="1276" w:type="dxa"/>
            <w:shd w:val="clear" w:color="auto" w:fill="D9D9D9" w:themeFill="background1" w:themeFillShade="D9"/>
          </w:tcPr>
          <w:p w14:paraId="3B02A4F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809B42" w14:textId="00D8C717" w:rsidR="00405895" w:rsidRPr="00B0415E" w:rsidRDefault="003876DF" w:rsidP="00A851DA">
            <w:pPr>
              <w:rPr>
                <w:rFonts w:cs="Bliss-Regular"/>
                <w:color w:val="000000"/>
              </w:rPr>
            </w:pPr>
            <w:r>
              <w:rPr>
                <w:rFonts w:cs="Bliss-Regular"/>
                <w:color w:val="000000"/>
              </w:rPr>
              <w:t>17/5/2018</w:t>
            </w:r>
            <w:bookmarkStart w:id="0" w:name="_GoBack"/>
            <w:bookmarkEnd w:id="0"/>
          </w:p>
        </w:tc>
      </w:tr>
    </w:tbl>
    <w:p w14:paraId="7874E22F" w14:textId="77777777" w:rsidR="00A851DA" w:rsidRPr="00B0415E" w:rsidRDefault="00A851DA" w:rsidP="00A851DA">
      <w:pPr>
        <w:rPr>
          <w:rFonts w:cs="Bliss-Regular"/>
          <w:color w:val="000000"/>
          <w:lang w:val="en-US"/>
        </w:rPr>
      </w:pPr>
    </w:p>
    <w:p w14:paraId="371618EA" w14:textId="77777777" w:rsidR="00A851DA" w:rsidRPr="00B0415E" w:rsidRDefault="00A851DA" w:rsidP="00A851DA">
      <w:pPr>
        <w:rPr>
          <w:rFonts w:cs="Bliss-Regular"/>
          <w:color w:val="000000"/>
          <w:lang w:val="en-US"/>
        </w:rPr>
      </w:pPr>
    </w:p>
    <w:p w14:paraId="65C69BF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7B61F2F" w14:textId="77777777" w:rsidTr="00B0415E">
        <w:trPr>
          <w:trHeight w:val="249"/>
        </w:trPr>
        <w:tc>
          <w:tcPr>
            <w:tcW w:w="4621" w:type="dxa"/>
            <w:shd w:val="clear" w:color="auto" w:fill="D9D9D9" w:themeFill="background1" w:themeFillShade="D9"/>
          </w:tcPr>
          <w:p w14:paraId="0F59BC68" w14:textId="77777777" w:rsidR="00503D7E" w:rsidRPr="00B0415E" w:rsidRDefault="00503D7E" w:rsidP="00503D7E">
            <w:pPr>
              <w:rPr>
                <w:b/>
                <w:color w:val="002060"/>
              </w:rPr>
            </w:pPr>
            <w:r w:rsidRPr="00B0415E">
              <w:rPr>
                <w:b/>
                <w:color w:val="002060"/>
              </w:rPr>
              <w:t>Total Marks</w:t>
            </w:r>
          </w:p>
        </w:tc>
        <w:tc>
          <w:tcPr>
            <w:tcW w:w="4621" w:type="dxa"/>
          </w:tcPr>
          <w:p w14:paraId="009D9051" w14:textId="77777777" w:rsidR="00503D7E" w:rsidRPr="00B0415E" w:rsidRDefault="00503D7E" w:rsidP="00503D7E">
            <w:pPr>
              <w:rPr>
                <w:rFonts w:cs="Times New Roman"/>
                <w:szCs w:val="32"/>
              </w:rPr>
            </w:pPr>
          </w:p>
        </w:tc>
      </w:tr>
      <w:tr w:rsidR="00503D7E" w:rsidRPr="00B0415E" w14:paraId="4D88FD71" w14:textId="77777777" w:rsidTr="00B0415E">
        <w:tc>
          <w:tcPr>
            <w:tcW w:w="4621" w:type="dxa"/>
            <w:shd w:val="clear" w:color="auto" w:fill="D9D9D9" w:themeFill="background1" w:themeFillShade="D9"/>
          </w:tcPr>
          <w:p w14:paraId="60D72AE9" w14:textId="77777777" w:rsidR="00503D7E" w:rsidRPr="00B0415E" w:rsidRDefault="00503D7E" w:rsidP="00503D7E">
            <w:pPr>
              <w:rPr>
                <w:b/>
                <w:color w:val="002060"/>
              </w:rPr>
            </w:pPr>
            <w:r w:rsidRPr="00B0415E">
              <w:rPr>
                <w:b/>
                <w:color w:val="002060"/>
              </w:rPr>
              <w:t>Marks Obtained</w:t>
            </w:r>
          </w:p>
        </w:tc>
        <w:tc>
          <w:tcPr>
            <w:tcW w:w="4621" w:type="dxa"/>
          </w:tcPr>
          <w:p w14:paraId="399613F9" w14:textId="77777777" w:rsidR="00503D7E" w:rsidRPr="00B0415E" w:rsidRDefault="00503D7E" w:rsidP="00503D7E">
            <w:pPr>
              <w:rPr>
                <w:rFonts w:cs="Times New Roman"/>
                <w:szCs w:val="32"/>
              </w:rPr>
            </w:pPr>
          </w:p>
        </w:tc>
      </w:tr>
      <w:tr w:rsidR="00503D7E" w:rsidRPr="00B0415E" w14:paraId="5702EC5A" w14:textId="77777777" w:rsidTr="00B0415E">
        <w:tc>
          <w:tcPr>
            <w:tcW w:w="4621" w:type="dxa"/>
            <w:shd w:val="clear" w:color="auto" w:fill="D9D9D9" w:themeFill="background1" w:themeFillShade="D9"/>
          </w:tcPr>
          <w:p w14:paraId="1B6FA48E" w14:textId="77777777" w:rsidR="00503D7E" w:rsidRPr="00B0415E" w:rsidRDefault="00B0415E" w:rsidP="00503D7E">
            <w:pPr>
              <w:rPr>
                <w:b/>
                <w:color w:val="002060"/>
              </w:rPr>
            </w:pPr>
            <w:r w:rsidRPr="00B0415E">
              <w:rPr>
                <w:b/>
                <w:color w:val="002060"/>
              </w:rPr>
              <w:t>Percentage / Grade</w:t>
            </w:r>
          </w:p>
        </w:tc>
        <w:tc>
          <w:tcPr>
            <w:tcW w:w="4621" w:type="dxa"/>
          </w:tcPr>
          <w:p w14:paraId="2508A086" w14:textId="77777777" w:rsidR="00503D7E" w:rsidRPr="00B0415E" w:rsidRDefault="00503D7E" w:rsidP="00503D7E">
            <w:pPr>
              <w:rPr>
                <w:rFonts w:cs="Times New Roman"/>
                <w:szCs w:val="32"/>
              </w:rPr>
            </w:pPr>
          </w:p>
        </w:tc>
      </w:tr>
    </w:tbl>
    <w:p w14:paraId="263210F6" w14:textId="77777777" w:rsidR="00A851DA" w:rsidRDefault="00A851DA" w:rsidP="00503D7E">
      <w:pPr>
        <w:rPr>
          <w:rFonts w:cs="Times New Roman"/>
          <w:sz w:val="24"/>
          <w:szCs w:val="32"/>
        </w:rPr>
      </w:pPr>
    </w:p>
    <w:p w14:paraId="69C18628" w14:textId="77777777" w:rsidR="00607874" w:rsidRDefault="00607874" w:rsidP="00503D7E">
      <w:pPr>
        <w:rPr>
          <w:rFonts w:cs="Times New Roman"/>
          <w:sz w:val="24"/>
          <w:szCs w:val="32"/>
        </w:rPr>
      </w:pPr>
    </w:p>
    <w:p w14:paraId="40448FBD" w14:textId="77777777" w:rsidR="00607874" w:rsidRDefault="00607874" w:rsidP="00503D7E">
      <w:pPr>
        <w:rPr>
          <w:rFonts w:cs="Times New Roman"/>
          <w:sz w:val="24"/>
          <w:szCs w:val="32"/>
        </w:rPr>
      </w:pPr>
    </w:p>
    <w:p w14:paraId="214B0C05" w14:textId="77777777" w:rsidR="00607874" w:rsidRDefault="00607874" w:rsidP="00503D7E">
      <w:pPr>
        <w:rPr>
          <w:rFonts w:cs="Times New Roman"/>
          <w:sz w:val="24"/>
          <w:szCs w:val="32"/>
        </w:rPr>
      </w:pPr>
    </w:p>
    <w:p w14:paraId="5718E4CC" w14:textId="77777777" w:rsidR="00607874" w:rsidRDefault="00607874" w:rsidP="00503D7E">
      <w:pPr>
        <w:rPr>
          <w:rFonts w:cs="Times New Roman"/>
          <w:sz w:val="24"/>
          <w:szCs w:val="32"/>
        </w:rPr>
      </w:pPr>
    </w:p>
    <w:p w14:paraId="710E3CCC" w14:textId="77777777" w:rsidR="00607874" w:rsidRDefault="00607874" w:rsidP="00503D7E">
      <w:pPr>
        <w:rPr>
          <w:rFonts w:cs="Times New Roman"/>
          <w:sz w:val="24"/>
          <w:szCs w:val="32"/>
        </w:rPr>
      </w:pPr>
    </w:p>
    <w:p w14:paraId="4A3F6461" w14:textId="77777777" w:rsidR="00607874" w:rsidRDefault="00607874" w:rsidP="00503D7E">
      <w:pPr>
        <w:rPr>
          <w:rFonts w:cs="Times New Roman"/>
          <w:sz w:val="24"/>
          <w:szCs w:val="32"/>
        </w:rPr>
      </w:pPr>
    </w:p>
    <w:p w14:paraId="7CFACA41" w14:textId="77777777" w:rsidR="00607874" w:rsidRDefault="00607874" w:rsidP="00503D7E">
      <w:pPr>
        <w:rPr>
          <w:rFonts w:cs="Times New Roman"/>
          <w:sz w:val="24"/>
          <w:szCs w:val="32"/>
        </w:rPr>
      </w:pPr>
    </w:p>
    <w:p w14:paraId="3C2E2AD5" w14:textId="77777777" w:rsidR="00EA30AB" w:rsidRDefault="00EA30AB" w:rsidP="00503D7E">
      <w:pPr>
        <w:rPr>
          <w:rFonts w:cs="Times New Roman"/>
          <w:sz w:val="24"/>
          <w:szCs w:val="32"/>
        </w:rPr>
      </w:pPr>
    </w:p>
    <w:p w14:paraId="522DF3BC" w14:textId="77777777" w:rsidR="00EA30AB" w:rsidRDefault="00EA30AB" w:rsidP="00503D7E">
      <w:pPr>
        <w:rPr>
          <w:rFonts w:cs="Times New Roman"/>
          <w:sz w:val="24"/>
          <w:szCs w:val="32"/>
        </w:rPr>
      </w:pPr>
    </w:p>
    <w:p w14:paraId="47EC62A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ACC9E" w14:textId="77777777" w:rsidR="008A3E8A" w:rsidRDefault="008A3E8A" w:rsidP="00CB4D0A">
      <w:pPr>
        <w:spacing w:after="0" w:line="240" w:lineRule="auto"/>
      </w:pPr>
      <w:r>
        <w:separator/>
      </w:r>
    </w:p>
  </w:endnote>
  <w:endnote w:type="continuationSeparator" w:id="0">
    <w:p w14:paraId="3CA4A43F" w14:textId="77777777" w:rsidR="008A3E8A" w:rsidRDefault="008A3E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9C155" w14:textId="77777777" w:rsidR="008A3E8A" w:rsidRDefault="008A3E8A" w:rsidP="00CB4D0A">
      <w:pPr>
        <w:spacing w:after="0" w:line="240" w:lineRule="auto"/>
      </w:pPr>
      <w:r>
        <w:separator/>
      </w:r>
    </w:p>
  </w:footnote>
  <w:footnote w:type="continuationSeparator" w:id="0">
    <w:p w14:paraId="4718FFE1" w14:textId="77777777" w:rsidR="008A3E8A" w:rsidRDefault="008A3E8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76D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3E8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29F38"/>
  <w15:docId w15:val="{CB155BC4-D9AA-4E0A-895C-FA30B5BB3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A5CFC-2CEE-453C-B330-E22F560DA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ismael charlin</cp:lastModifiedBy>
  <cp:revision>1</cp:revision>
  <dcterms:created xsi:type="dcterms:W3CDTF">2015-01-26T12:24:00Z</dcterms:created>
  <dcterms:modified xsi:type="dcterms:W3CDTF">2018-05-17T17:37:00Z</dcterms:modified>
</cp:coreProperties>
</file>